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1B5F4B7D">
            <w:pPr>
              <w:tabs>
                <w:tab w:val="center" w:pos="4680"/>
              </w:tabs>
              <w:suppressAutoHyphens/>
              <w:rPr>
                <w:szCs w:val="22"/>
              </w:rPr>
            </w:pPr>
            <w:r>
              <w:rPr>
                <w:szCs w:val="22"/>
              </w:rPr>
              <w:t>C</w:t>
            </w:r>
            <w:r w:rsidR="00A425B9">
              <w:rPr>
                <w:szCs w:val="22"/>
              </w:rPr>
              <w:t>ity Communication</w:t>
            </w:r>
            <w:r w:rsidR="00006447">
              <w:rPr>
                <w:szCs w:val="22"/>
              </w:rPr>
              <w:t>s</w:t>
            </w:r>
            <w:r>
              <w:rPr>
                <w:szCs w:val="22"/>
              </w:rPr>
              <w:t>, Inc.</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6E747D81">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606537">
              <w:rPr>
                <w:szCs w:val="22"/>
              </w:rPr>
              <w:t>4405027</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23A78080">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2938B6">
        <w:rPr>
          <w:b/>
          <w:spacing w:val="-2"/>
          <w:szCs w:val="22"/>
        </w:rPr>
        <w:t>February 22</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606537">
        <w:rPr>
          <w:b/>
          <w:spacing w:val="-2"/>
          <w:szCs w:val="22"/>
        </w:rPr>
        <w:t>1</w:t>
      </w:r>
      <w:r w:rsidR="00180B5E">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2938B6">
        <w:rPr>
          <w:b/>
          <w:spacing w:val="-2"/>
          <w:szCs w:val="22"/>
        </w:rPr>
        <w:t>February 23</w:t>
      </w:r>
      <w:r w:rsidRPr="006D5400" w:rsidR="00236AA1">
        <w:rPr>
          <w:b/>
          <w:spacing w:val="-2"/>
          <w:szCs w:val="22"/>
        </w:rPr>
        <w:t xml:space="preserve">, </w:t>
      </w:r>
      <w:r w:rsidRPr="006D5400">
        <w:rPr>
          <w:b/>
          <w:spacing w:val="-2"/>
          <w:szCs w:val="22"/>
        </w:rPr>
        <w:t>20</w:t>
      </w:r>
      <w:r w:rsidR="003A5B5A">
        <w:rPr>
          <w:b/>
          <w:spacing w:val="-2"/>
          <w:szCs w:val="22"/>
        </w:rPr>
        <w:t>2</w:t>
      </w:r>
      <w:r w:rsidR="00606537">
        <w:rPr>
          <w:b/>
          <w:spacing w:val="-2"/>
          <w:szCs w:val="22"/>
        </w:rPr>
        <w:t>1</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1B22AC53">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3A5B5A">
        <w:rPr>
          <w:szCs w:val="22"/>
        </w:rPr>
        <w:t>C</w:t>
      </w:r>
      <w:r w:rsidR="00A425B9">
        <w:rPr>
          <w:szCs w:val="22"/>
        </w:rPr>
        <w:t>ity Communication</w:t>
      </w:r>
      <w:r w:rsidR="00006447">
        <w:rPr>
          <w:szCs w:val="22"/>
        </w:rPr>
        <w:t>s</w:t>
      </w:r>
      <w:r w:rsidR="003A5B5A">
        <w:rPr>
          <w:szCs w:val="22"/>
        </w:rPr>
        <w:t>, Inc.</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425B9">
        <w:rPr>
          <w:szCs w:val="22"/>
        </w:rPr>
        <w:t>City</w:t>
      </w:r>
      <w:r w:rsidR="005500D5">
        <w:rPr>
          <w:szCs w:val="22"/>
        </w:rPr>
        <w:t xml:space="preserve"> Communications’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0C1DF4B6">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425B9">
        <w:t>City</w:t>
      </w:r>
      <w:r w:rsidR="005500D5">
        <w:t xml:space="preserve"> Communications</w:t>
      </w:r>
      <w:r w:rsidR="00C335BA">
        <w:t xml:space="preserve"> of the complaint</w:t>
      </w:r>
      <w:r w:rsidRPr="00142D97" w:rsidR="00C335BA">
        <w:t>.</w:t>
      </w:r>
      <w:r>
        <w:rPr>
          <w:rStyle w:val="FootnoteReference"/>
        </w:rPr>
        <w:footnoteReference w:id="9"/>
      </w:r>
      <w:r w:rsidRPr="00142D97" w:rsidR="00C335BA">
        <w:t xml:space="preserve">  </w:t>
      </w:r>
      <w:r w:rsidR="00A425B9">
        <w:t>City</w:t>
      </w:r>
      <w:r w:rsidR="005500D5">
        <w:t xml:space="preserve"> Communications</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BE0490">
        <w:t>City</w:t>
      </w:r>
      <w:r w:rsidR="005500D5">
        <w:t xml:space="preserve"> Communications</w:t>
      </w:r>
      <w:r w:rsidR="00BE0490">
        <w:t xml:space="preserve"> </w:t>
      </w:r>
      <w:r w:rsidR="005500D5">
        <w:t xml:space="preserve">submitted </w:t>
      </w:r>
      <w:r w:rsidR="00BE0490">
        <w:t xml:space="preserve">with its response and find that </w:t>
      </w:r>
      <w:r w:rsidR="00BA5996">
        <w:t xml:space="preserve">the TPV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425B9">
        <w:t>City</w:t>
      </w:r>
      <w:r w:rsidR="004142C6">
        <w:t xml:space="preserve"> Communications’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0FF881E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425B9">
        <w:rPr>
          <w:szCs w:val="22"/>
        </w:rPr>
        <w:t>Cit</w:t>
      </w:r>
      <w:r w:rsidR="004C3A89">
        <w:rPr>
          <w:szCs w:val="22"/>
        </w:rPr>
        <w:t>y Communication</w:t>
      </w:r>
      <w:r w:rsidR="005500D5">
        <w:rPr>
          <w:szCs w:val="22"/>
        </w:rPr>
        <w:t>s</w:t>
      </w:r>
      <w:r w:rsidR="0011768C">
        <w:rPr>
          <w:szCs w:val="22"/>
        </w:rPr>
        <w:t xml:space="preserve">, Inc.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5C416355">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606537">
        <w:t>4405027</w:t>
      </w:r>
      <w:r w:rsidR="00A10E59">
        <w:t xml:space="preserve"> (filed </w:t>
      </w:r>
      <w:r w:rsidR="00606537">
        <w:t>Dec</w:t>
      </w:r>
      <w:r w:rsidR="00180B5E">
        <w:t>.</w:t>
      </w:r>
      <w:r w:rsidR="00606537">
        <w:t xml:space="preserve"> 1</w:t>
      </w:r>
      <w:r w:rsidR="00A10E59">
        <w:t xml:space="preserve">, 2020);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294E169F">
      <w:pPr>
        <w:pStyle w:val="FootnoteText"/>
        <w:spacing w:after="120"/>
      </w:pPr>
      <w:r>
        <w:rPr>
          <w:rStyle w:val="FootnoteReference"/>
        </w:rPr>
        <w:footnoteRef/>
      </w:r>
      <w:r>
        <w:t xml:space="preserve"> </w:t>
      </w:r>
      <w:r w:rsidRPr="00392549">
        <w:rPr>
          <w:i/>
          <w:iCs/>
        </w:rPr>
        <w:t>See</w:t>
      </w:r>
      <w:r>
        <w:t xml:space="preserve"> Informal Complaint No. </w:t>
      </w:r>
      <w:r w:rsidR="00606537">
        <w:t>4405027</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1F9A1006">
      <w:pPr>
        <w:pStyle w:val="FootnoteText"/>
        <w:spacing w:after="120"/>
      </w:pPr>
      <w:r>
        <w:rPr>
          <w:rStyle w:val="FootnoteReference"/>
        </w:rPr>
        <w:footnoteRef/>
      </w:r>
      <w:r>
        <w:t xml:space="preserve"> </w:t>
      </w:r>
      <w:r w:rsidRPr="005D03A5">
        <w:rPr>
          <w:i/>
        </w:rPr>
        <w:t>See</w:t>
      </w:r>
      <w:r>
        <w:t xml:space="preserve"> </w:t>
      </w:r>
      <w:r w:rsidR="00A425B9">
        <w:t>City</w:t>
      </w:r>
      <w:r>
        <w:t xml:space="preserve"> </w:t>
      </w:r>
      <w:r w:rsidR="004142C6">
        <w:t xml:space="preserve">Communications </w:t>
      </w:r>
      <w:r>
        <w:t xml:space="preserve">Response to Informal Complaint No. </w:t>
      </w:r>
      <w:r w:rsidR="00606537">
        <w:t>4405027</w:t>
      </w:r>
      <w:r>
        <w:t xml:space="preserve"> </w:t>
      </w:r>
      <w:r>
        <w:rPr>
          <w:szCs w:val="22"/>
        </w:rPr>
        <w:t xml:space="preserve">(filed </w:t>
      </w:r>
      <w:r w:rsidR="00606537">
        <w:rPr>
          <w:szCs w:val="22"/>
        </w:rPr>
        <w:t>Dec</w:t>
      </w:r>
      <w:r w:rsidR="00C93579">
        <w:rPr>
          <w:szCs w:val="22"/>
        </w:rPr>
        <w:t>.</w:t>
      </w:r>
      <w:r w:rsidR="00606537">
        <w:rPr>
          <w:szCs w:val="22"/>
        </w:rPr>
        <w:t xml:space="preserve"> 18</w:t>
      </w:r>
      <w:r>
        <w:rPr>
          <w:szCs w:val="22"/>
        </w:rPr>
        <w:t>, 2020</w:t>
      </w:r>
      <w:r>
        <w:t>).</w:t>
      </w:r>
      <w:r w:rsidR="007C3627">
        <w:t xml:space="preserve"> </w:t>
      </w:r>
    </w:p>
  </w:footnote>
  <w:footnote w:id="11">
    <w:p w:rsidR="00BE0490" w:rsidP="004142C6" w14:paraId="79D6156B" w14:textId="6ADA6FA7">
      <w:pPr>
        <w:pStyle w:val="FootnoteText"/>
        <w:spacing w:after="120"/>
      </w:pPr>
      <w:r>
        <w:rPr>
          <w:rStyle w:val="FootnoteReference"/>
        </w:rPr>
        <w:footnoteRef/>
      </w:r>
      <w:r>
        <w:t xml:space="preserve"> </w:t>
      </w:r>
      <w:r w:rsidRPr="00194FBA">
        <w:rPr>
          <w:i/>
        </w:rPr>
        <w:t>See</w:t>
      </w:r>
      <w:r w:rsidRPr="00194FBA">
        <w:t xml:space="preserve"> 47 CFR § 64.1150(d).  </w:t>
      </w:r>
    </w:p>
  </w:footnote>
  <w:footnote w:id="12">
    <w:p w:rsidR="00EC4494" w:rsidP="004142C6" w14:paraId="30975A84" w14:textId="08781998">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w:t>
      </w:r>
      <w:r w:rsidR="00E4547B">
        <w:t>the</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61600B4D">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606537">
      <w:rPr>
        <w:b/>
        <w:spacing w:val="-2"/>
      </w:rPr>
      <w:t>1</w:t>
    </w:r>
    <w:r>
      <w:rPr>
        <w:b/>
        <w:spacing w:val="-2"/>
      </w:rPr>
      <w:t>-</w:t>
    </w:r>
    <w:r w:rsidR="002938B6">
      <w:rPr>
        <w:b/>
        <w:spacing w:val="-2"/>
      </w:rPr>
      <w:t>209</w:t>
    </w:r>
  </w:p>
  <w:p w:rsidR="00EC4494" w14:paraId="357893A2"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0BA24AFA">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606537">
      <w:t>1</w:t>
    </w:r>
    <w:r>
      <w:t>-</w:t>
    </w:r>
    <w:r w:rsidR="002938B6">
      <w:t>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06447"/>
    <w:rsid w:val="000228F2"/>
    <w:rsid w:val="00023C8E"/>
    <w:rsid w:val="0002797A"/>
    <w:rsid w:val="00034B5F"/>
    <w:rsid w:val="000436C2"/>
    <w:rsid w:val="0005108E"/>
    <w:rsid w:val="000609D0"/>
    <w:rsid w:val="000715F6"/>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80B5E"/>
    <w:rsid w:val="00190163"/>
    <w:rsid w:val="00194FBA"/>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38B6"/>
    <w:rsid w:val="002960A7"/>
    <w:rsid w:val="002A3B0B"/>
    <w:rsid w:val="002C332E"/>
    <w:rsid w:val="002F4B88"/>
    <w:rsid w:val="00307BB1"/>
    <w:rsid w:val="00310BAA"/>
    <w:rsid w:val="00313EF3"/>
    <w:rsid w:val="0031706B"/>
    <w:rsid w:val="003427C1"/>
    <w:rsid w:val="00353700"/>
    <w:rsid w:val="00360D54"/>
    <w:rsid w:val="00385691"/>
    <w:rsid w:val="00392549"/>
    <w:rsid w:val="00395744"/>
    <w:rsid w:val="003A0E84"/>
    <w:rsid w:val="003A1EBA"/>
    <w:rsid w:val="003A5B5A"/>
    <w:rsid w:val="003C5092"/>
    <w:rsid w:val="003D32F8"/>
    <w:rsid w:val="003D5C00"/>
    <w:rsid w:val="003E5B69"/>
    <w:rsid w:val="003F7602"/>
    <w:rsid w:val="003F7D44"/>
    <w:rsid w:val="004142C6"/>
    <w:rsid w:val="00422B9B"/>
    <w:rsid w:val="00454DF3"/>
    <w:rsid w:val="0047594E"/>
    <w:rsid w:val="004914A3"/>
    <w:rsid w:val="004A1686"/>
    <w:rsid w:val="004A400A"/>
    <w:rsid w:val="004C3A89"/>
    <w:rsid w:val="004C3D84"/>
    <w:rsid w:val="004C7040"/>
    <w:rsid w:val="00510F6C"/>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76CB9"/>
    <w:rsid w:val="00685FD6"/>
    <w:rsid w:val="00693AC8"/>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268B"/>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583F"/>
    <w:rsid w:val="00AE2D7C"/>
    <w:rsid w:val="00B0254C"/>
    <w:rsid w:val="00B030B5"/>
    <w:rsid w:val="00B10BFE"/>
    <w:rsid w:val="00B25D8D"/>
    <w:rsid w:val="00B329ED"/>
    <w:rsid w:val="00B46EF1"/>
    <w:rsid w:val="00B46FCC"/>
    <w:rsid w:val="00B47339"/>
    <w:rsid w:val="00B6689F"/>
    <w:rsid w:val="00B80F4E"/>
    <w:rsid w:val="00BA0244"/>
    <w:rsid w:val="00BA5996"/>
    <w:rsid w:val="00BC643E"/>
    <w:rsid w:val="00BD2451"/>
    <w:rsid w:val="00BE0490"/>
    <w:rsid w:val="00C04D95"/>
    <w:rsid w:val="00C12167"/>
    <w:rsid w:val="00C335BA"/>
    <w:rsid w:val="00C3654F"/>
    <w:rsid w:val="00C403BC"/>
    <w:rsid w:val="00C447BD"/>
    <w:rsid w:val="00C5129C"/>
    <w:rsid w:val="00C53380"/>
    <w:rsid w:val="00C81A17"/>
    <w:rsid w:val="00C93579"/>
    <w:rsid w:val="00C96705"/>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4547B"/>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