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13A8B" w:rsidRPr="00B20363" w:rsidP="00013A8B" w14:paraId="3DCE5481" w14:textId="10D5FF2C">
      <w:pPr>
        <w:jc w:val="right"/>
        <w:rPr>
          <w:b/>
          <w:sz w:val="24"/>
        </w:rPr>
      </w:pPr>
      <w:r>
        <w:rPr>
          <w:b/>
          <w:sz w:val="24"/>
        </w:rPr>
        <w:t xml:space="preserve">DA </w:t>
      </w:r>
      <w:r w:rsidR="00734492">
        <w:rPr>
          <w:b/>
          <w:sz w:val="24"/>
        </w:rPr>
        <w:t>2</w:t>
      </w:r>
      <w:r>
        <w:rPr>
          <w:b/>
          <w:sz w:val="24"/>
        </w:rPr>
        <w:t>5</w:t>
      </w:r>
      <w:r w:rsidR="00734492">
        <w:rPr>
          <w:b/>
          <w:sz w:val="24"/>
        </w:rPr>
        <w:t>-</w:t>
      </w:r>
      <w:r w:rsidR="00D03944">
        <w:rPr>
          <w:b/>
          <w:sz w:val="24"/>
        </w:rPr>
        <w:t>689</w:t>
      </w:r>
    </w:p>
    <w:p w:rsidR="00013A8B" w:rsidRPr="00B20363" w:rsidP="00013A8B" w14:paraId="2F8CAA89" w14:textId="04AFB23B">
      <w:pPr>
        <w:spacing w:before="60"/>
        <w:jc w:val="right"/>
        <w:rPr>
          <w:b/>
          <w:sz w:val="24"/>
        </w:rPr>
      </w:pPr>
      <w:r>
        <w:rPr>
          <w:b/>
          <w:sz w:val="24"/>
        </w:rPr>
        <w:t xml:space="preserve">Released:  </w:t>
      </w:r>
      <w:r w:rsidR="00511602">
        <w:rPr>
          <w:b/>
          <w:sz w:val="24"/>
        </w:rPr>
        <w:t xml:space="preserve">August </w:t>
      </w:r>
      <w:r w:rsidR="006C78A7">
        <w:rPr>
          <w:b/>
          <w:sz w:val="24"/>
        </w:rPr>
        <w:t>4</w:t>
      </w:r>
      <w:r w:rsidR="00734492">
        <w:rPr>
          <w:b/>
          <w:sz w:val="24"/>
        </w:rPr>
        <w:t>, 202</w:t>
      </w:r>
      <w:r>
        <w:rPr>
          <w:b/>
          <w:sz w:val="24"/>
        </w:rPr>
        <w:t>5</w:t>
      </w:r>
    </w:p>
    <w:p w:rsidR="00013A8B" w:rsidP="00013A8B" w14:paraId="42772329" w14:textId="77777777">
      <w:pPr>
        <w:jc w:val="right"/>
        <w:rPr>
          <w:sz w:val="24"/>
        </w:rPr>
      </w:pPr>
    </w:p>
    <w:p w:rsidR="000D1EE2" w:rsidRPr="00D100A9" w:rsidP="000D1EE2" w14:paraId="6F8CAA1E" w14:textId="77777777">
      <w:pPr>
        <w:spacing w:after="240"/>
        <w:jc w:val="center"/>
        <w:rPr>
          <w:b/>
          <w:caps/>
          <w:sz w:val="24"/>
          <w:szCs w:val="24"/>
        </w:rPr>
      </w:pPr>
      <w:r w:rsidRPr="00D100A9">
        <w:rPr>
          <w:b/>
          <w:caps/>
          <w:sz w:val="24"/>
          <w:szCs w:val="24"/>
        </w:rPr>
        <w:t>WIRELINE COMPETITION BUREAU ANNOUNCES COUNTIES WHERE CONDITIONAL FORBEARANCE FROM THE LIFELINE VOICE OBLIGATION APPLIES</w:t>
      </w:r>
    </w:p>
    <w:p w:rsidR="000D1EE2" w:rsidP="000D1EE2" w14:paraId="02673305" w14:textId="77777777">
      <w:pPr>
        <w:jc w:val="center"/>
        <w:rPr>
          <w:b/>
          <w:szCs w:val="22"/>
        </w:rPr>
      </w:pPr>
      <w:bookmarkStart w:id="0" w:name="TOChere"/>
      <w:r w:rsidRPr="003D169F">
        <w:rPr>
          <w:b/>
          <w:szCs w:val="22"/>
        </w:rPr>
        <w:t>WC Docket No. 11-42</w:t>
      </w:r>
    </w:p>
    <w:p w:rsidR="00A802B2" w:rsidRPr="003D169F" w:rsidP="000D1EE2" w14:paraId="4C1CEC81" w14:textId="77777777">
      <w:pPr>
        <w:jc w:val="center"/>
        <w:rPr>
          <w:b/>
          <w:szCs w:val="22"/>
        </w:rPr>
      </w:pPr>
    </w:p>
    <w:p w:rsidR="000D1EE2" w:rsidRPr="003D169F" w:rsidP="000D1EE2" w14:paraId="0CA9F8B8" w14:textId="75B869C9">
      <w:pPr>
        <w:spacing w:after="120"/>
        <w:ind w:firstLine="720"/>
        <w:rPr>
          <w:szCs w:val="22"/>
        </w:rPr>
      </w:pPr>
      <w:r w:rsidRPr="003D169F">
        <w:rPr>
          <w:szCs w:val="22"/>
        </w:rPr>
        <w:t xml:space="preserve">By this Public Notice, the </w:t>
      </w:r>
      <w:bookmarkStart w:id="1" w:name="_Hlk14685923"/>
      <w:r w:rsidRPr="003D169F">
        <w:rPr>
          <w:szCs w:val="22"/>
        </w:rPr>
        <w:t xml:space="preserve">Wireline Competition Bureau (Bureau) announces the counties in which conditional forbearance from the obligation to offer Lifeline-supported voice service applies, pursuant to the Commission’s </w:t>
      </w:r>
      <w:r w:rsidRPr="003D169F">
        <w:rPr>
          <w:i/>
          <w:szCs w:val="22"/>
        </w:rPr>
        <w:t>2016 Lifeline Order</w:t>
      </w:r>
      <w:r w:rsidRPr="003D169F">
        <w:rPr>
          <w:szCs w:val="22"/>
        </w:rPr>
        <w:t>.</w:t>
      </w:r>
      <w:bookmarkEnd w:id="1"/>
      <w:r>
        <w:rPr>
          <w:rStyle w:val="FootnoteReference"/>
          <w:szCs w:val="22"/>
        </w:rPr>
        <w:footnoteReference w:id="3"/>
      </w:r>
      <w:r w:rsidRPr="003D169F">
        <w:rPr>
          <w:szCs w:val="22"/>
        </w:rPr>
        <w:t xml:space="preserve">  This forbearance applies only to the Lifeline voice obligation of eligible telecommunications carriers (ETCs) that are designated for purposes of receiving both high-cost and Lifeline support (high-cost/Lifeline ETCs), and not to Lifeline-only ETCs.</w:t>
      </w:r>
      <w:r>
        <w:rPr>
          <w:rStyle w:val="FootnoteReference"/>
          <w:szCs w:val="22"/>
        </w:rPr>
        <w:footnoteReference w:id="4"/>
      </w:r>
      <w:r w:rsidRPr="003D169F">
        <w:rPr>
          <w:szCs w:val="22"/>
        </w:rPr>
        <w:t xml:space="preserve">  The Appendix lists the counties where the Commission’s conditional forbearance from high-cost/Lifeline ETCs’ Lifeline voice obligation </w:t>
      </w:r>
      <w:r w:rsidRPr="00FF6AA9">
        <w:rPr>
          <w:szCs w:val="22"/>
        </w:rPr>
        <w:t xml:space="preserve">will apply effective on </w:t>
      </w:r>
      <w:r w:rsidR="009A7030">
        <w:rPr>
          <w:szCs w:val="22"/>
        </w:rPr>
        <w:t xml:space="preserve">October </w:t>
      </w:r>
      <w:r w:rsidR="006C78A7">
        <w:rPr>
          <w:szCs w:val="22"/>
        </w:rPr>
        <w:t>3</w:t>
      </w:r>
      <w:r w:rsidR="009A7030">
        <w:rPr>
          <w:szCs w:val="22"/>
        </w:rPr>
        <w:t>, 2025.</w:t>
      </w:r>
    </w:p>
    <w:p w:rsidR="000D1EE2" w:rsidRPr="003D169F" w:rsidP="000D1EE2" w14:paraId="6FB76BE1" w14:textId="28499126">
      <w:pPr>
        <w:spacing w:after="120"/>
        <w:ind w:firstLine="720"/>
        <w:rPr>
          <w:szCs w:val="22"/>
        </w:rPr>
      </w:pPr>
      <w:r w:rsidRPr="003D169F">
        <w:rPr>
          <w:szCs w:val="22"/>
        </w:rPr>
        <w:t xml:space="preserve">The </w:t>
      </w:r>
      <w:r w:rsidRPr="003D169F">
        <w:rPr>
          <w:i/>
          <w:szCs w:val="22"/>
        </w:rPr>
        <w:t>2016 Lifeline Order</w:t>
      </w:r>
      <w:r w:rsidRPr="003D169F">
        <w:rPr>
          <w:szCs w:val="22"/>
        </w:rPr>
        <w:t xml:space="preserve"> established conditional forbearance from Lifeline voice obligations in targeted areas where certain competitive conditions are met.</w:t>
      </w:r>
      <w:r>
        <w:rPr>
          <w:rStyle w:val="FootnoteReference"/>
          <w:szCs w:val="22"/>
        </w:rPr>
        <w:footnoteReference w:id="5"/>
      </w:r>
      <w:r w:rsidRPr="003D169F">
        <w:rPr>
          <w:szCs w:val="22"/>
        </w:rPr>
        <w:t xml:space="preserve">  To accomplish this forbearance, the Commission directed the Bureau to release a yearly public notice announcing the counties in which the competitive conditions are met.</w:t>
      </w:r>
      <w:r>
        <w:rPr>
          <w:rStyle w:val="FootnoteReference"/>
          <w:szCs w:val="22"/>
        </w:rPr>
        <w:footnoteReference w:id="6"/>
      </w:r>
      <w:r w:rsidRPr="003D169F">
        <w:rPr>
          <w:szCs w:val="22"/>
        </w:rPr>
        <w:t xml:space="preserve">  In particular, the Commission granted forbearance from high-cost/Lifeline ETCs’ obligation to offer and advertise Lifeline voice service in counties where the following conditions are met: (1) </w:t>
      </w:r>
      <w:r w:rsidR="009D0DD0">
        <w:rPr>
          <w:szCs w:val="22"/>
        </w:rPr>
        <w:t xml:space="preserve">at least </w:t>
      </w:r>
      <w:r w:rsidRPr="003D169F">
        <w:rPr>
          <w:szCs w:val="22"/>
        </w:rPr>
        <w:t>51% of Lifeline subscribers in the county are obtaining broadband Internet access service; (2) there are at least three other providers of Lifeline broadband Internet access service that each serve at least 5% of the Lifeline broadband subscribers in that county; and (3) the ETC does not actually receive federal high-cost universal service support.</w:t>
      </w:r>
      <w:r>
        <w:rPr>
          <w:rStyle w:val="FootnoteReference"/>
          <w:szCs w:val="22"/>
        </w:rPr>
        <w:footnoteReference w:id="7"/>
      </w:r>
      <w:r w:rsidRPr="003D169F">
        <w:rPr>
          <w:szCs w:val="22"/>
        </w:rPr>
        <w:t xml:space="preserve">  </w:t>
      </w:r>
    </w:p>
    <w:p w:rsidR="000D1EE2" w:rsidRPr="003D169F" w:rsidP="000D1EE2" w14:paraId="6AB28A0D" w14:textId="77777777">
      <w:pPr>
        <w:spacing w:after="120"/>
        <w:ind w:firstLine="720"/>
        <w:rPr>
          <w:szCs w:val="22"/>
        </w:rPr>
      </w:pPr>
      <w:r w:rsidRPr="003D169F">
        <w:rPr>
          <w:szCs w:val="22"/>
        </w:rPr>
        <w:t>The counties listed in the Appendix meet the two competitive conditions;</w:t>
      </w:r>
      <w:r>
        <w:rPr>
          <w:rStyle w:val="FootnoteReference"/>
          <w:szCs w:val="22"/>
        </w:rPr>
        <w:footnoteReference w:id="8"/>
      </w:r>
      <w:r w:rsidRPr="003D169F">
        <w:rPr>
          <w:szCs w:val="22"/>
        </w:rPr>
        <w:t xml:space="preserve"> and for ETCs that are receiving high-cost support in these counties, the forbearance applies only in areas within the county </w:t>
      </w:r>
      <w:r w:rsidRPr="003D169F">
        <w:rPr>
          <w:szCs w:val="22"/>
        </w:rPr>
        <w:t>where the ETC does not receive high-cost support.</w:t>
      </w:r>
      <w:r>
        <w:rPr>
          <w:rStyle w:val="FootnoteReference"/>
          <w:szCs w:val="22"/>
        </w:rPr>
        <w:footnoteReference w:id="9"/>
      </w:r>
      <w:r w:rsidRPr="003D169F">
        <w:rPr>
          <w:szCs w:val="22"/>
        </w:rPr>
        <w:t xml:space="preserve">  We note that this forbearance does not grant relief from the Lifeline voice obligation as to those Lifeline subscribers that the high-cost/Lifeline ETC serves as of the date of this Public Notice.</w:t>
      </w:r>
      <w:r>
        <w:rPr>
          <w:rStyle w:val="FootnoteReference"/>
          <w:szCs w:val="22"/>
        </w:rPr>
        <w:footnoteReference w:id="10"/>
      </w:r>
      <w:r w:rsidRPr="003D169F">
        <w:rPr>
          <w:szCs w:val="22"/>
        </w:rPr>
        <w:t xml:space="preserve">  Additionally, this forbearance does not preclude ETCs from electing to provide and receive reimbursement for Lifeline-discounted voice service.</w:t>
      </w:r>
      <w:r>
        <w:rPr>
          <w:rStyle w:val="FootnoteReference"/>
          <w:szCs w:val="22"/>
        </w:rPr>
        <w:footnoteReference w:id="11"/>
      </w:r>
    </w:p>
    <w:p w:rsidR="000D1EE2" w:rsidRPr="003D169F" w:rsidP="000D1EE2" w14:paraId="5E67038A" w14:textId="4DCA86F8">
      <w:pPr>
        <w:spacing w:after="120"/>
        <w:ind w:firstLine="720"/>
        <w:rPr>
          <w:szCs w:val="22"/>
        </w:rPr>
      </w:pPr>
      <w:r w:rsidRPr="003D169F">
        <w:rPr>
          <w:szCs w:val="22"/>
        </w:rPr>
        <w:t>This forbearance will apply in the counties identified in the Appendix of this Public Notice, to the extent that ETCs are not receiving federal high-cost universal service support in those areas, until 60 days after the Bureau issues a Public Notice in 202</w:t>
      </w:r>
      <w:r w:rsidR="006C0C02">
        <w:rPr>
          <w:szCs w:val="22"/>
        </w:rPr>
        <w:t>6</w:t>
      </w:r>
      <w:r w:rsidRPr="003D169F">
        <w:rPr>
          <w:szCs w:val="22"/>
        </w:rPr>
        <w:t xml:space="preserve"> updating the list of counties in which the Commission’s conditional forbearance applies.</w:t>
      </w:r>
      <w:r>
        <w:rPr>
          <w:rStyle w:val="FootnoteReference"/>
          <w:szCs w:val="22"/>
        </w:rPr>
        <w:footnoteReference w:id="12"/>
      </w:r>
    </w:p>
    <w:p w:rsidR="000D1EE2" w:rsidRPr="003D169F" w:rsidP="000D1EE2" w14:paraId="30FFB7C6" w14:textId="6E1BE374">
      <w:pPr>
        <w:spacing w:after="120"/>
        <w:ind w:firstLine="720"/>
        <w:rPr>
          <w:szCs w:val="22"/>
        </w:rPr>
      </w:pPr>
      <w:r w:rsidRPr="003D169F">
        <w:rPr>
          <w:szCs w:val="22"/>
        </w:rPr>
        <w:t xml:space="preserve">For further information, please contact </w:t>
      </w:r>
      <w:r>
        <w:rPr>
          <w:szCs w:val="22"/>
        </w:rPr>
        <w:t>Sa</w:t>
      </w:r>
      <w:r w:rsidR="00D03944">
        <w:rPr>
          <w:szCs w:val="22"/>
        </w:rPr>
        <w:t>68</w:t>
      </w:r>
      <w:r>
        <w:rPr>
          <w:szCs w:val="22"/>
        </w:rPr>
        <w:t>muel Lewis</w:t>
      </w:r>
      <w:r w:rsidRPr="003D169F">
        <w:rPr>
          <w:szCs w:val="22"/>
        </w:rPr>
        <w:t>, Telecommunications Access Policy Division, Wireline Competition Bureau, at (202) 418-</w:t>
      </w:r>
      <w:r>
        <w:rPr>
          <w:szCs w:val="22"/>
        </w:rPr>
        <w:t>2659</w:t>
      </w:r>
      <w:r w:rsidRPr="003D169F">
        <w:rPr>
          <w:szCs w:val="22"/>
        </w:rPr>
        <w:t xml:space="preserve">, or at </w:t>
      </w:r>
      <w:r>
        <w:rPr>
          <w:rStyle w:val="Hyperlink"/>
          <w:szCs w:val="22"/>
        </w:rPr>
        <w:t>Samuel.Lewis</w:t>
      </w:r>
      <w:r w:rsidRPr="003D169F">
        <w:rPr>
          <w:rStyle w:val="Hyperlink"/>
          <w:szCs w:val="22"/>
        </w:rPr>
        <w:t>@fcc.gov</w:t>
      </w:r>
      <w:r w:rsidRPr="003D169F">
        <w:rPr>
          <w:szCs w:val="22"/>
        </w:rPr>
        <w:t>.</w:t>
      </w:r>
    </w:p>
    <w:p w:rsidR="000D1EE2" w:rsidRPr="003D169F" w:rsidP="000D1EE2" w14:paraId="5D39FD52" w14:textId="77777777">
      <w:pPr>
        <w:jc w:val="center"/>
        <w:rPr>
          <w:szCs w:val="22"/>
        </w:rPr>
      </w:pPr>
    </w:p>
    <w:p w:rsidR="000D1EE2" w:rsidRPr="003D169F" w:rsidP="000D1EE2" w14:paraId="14B81D31" w14:textId="77777777">
      <w:pPr>
        <w:jc w:val="center"/>
        <w:rPr>
          <w:szCs w:val="22"/>
        </w:rPr>
      </w:pPr>
    </w:p>
    <w:p w:rsidR="000D1EE2" w:rsidP="000D1EE2" w14:paraId="76449193" w14:textId="77777777">
      <w:pPr>
        <w:spacing w:after="120"/>
        <w:jc w:val="center"/>
        <w:rPr>
          <w:b/>
          <w:bCs/>
          <w:szCs w:val="22"/>
        </w:rPr>
      </w:pPr>
      <w:r w:rsidRPr="003D169F">
        <w:rPr>
          <w:b/>
          <w:bCs/>
          <w:szCs w:val="22"/>
        </w:rPr>
        <w:t xml:space="preserve">- FCC </w:t>
      </w:r>
      <w:r>
        <w:rPr>
          <w:b/>
          <w:bCs/>
          <w:szCs w:val="22"/>
        </w:rPr>
        <w:t>-</w:t>
      </w:r>
    </w:p>
    <w:p w:rsidR="000D1EE2" w:rsidRPr="003D169F" w:rsidP="000D1EE2" w14:paraId="3F91BE1F" w14:textId="77777777">
      <w:pPr>
        <w:spacing w:after="120"/>
        <w:jc w:val="center"/>
        <w:rPr>
          <w:b/>
          <w:bCs/>
          <w:szCs w:val="22"/>
        </w:rPr>
      </w:pPr>
    </w:p>
    <w:p w:rsidR="00F96F63" w:rsidP="00F96F63" w14:paraId="55377FB4" w14:textId="77777777">
      <w:pPr>
        <w:rPr>
          <w:sz w:val="24"/>
        </w:rPr>
      </w:pPr>
    </w:p>
    <w:p w:rsidR="000D1EE2" w:rsidP="00F96F63" w14:paraId="4D2B116E" w14:textId="77777777">
      <w:pPr>
        <w:rPr>
          <w:sz w:val="24"/>
        </w:rPr>
      </w:pPr>
    </w:p>
    <w:p w:rsidR="000D1EE2" w:rsidP="00F96F63" w14:paraId="0848782A" w14:textId="77777777">
      <w:pPr>
        <w:rPr>
          <w:sz w:val="24"/>
        </w:rPr>
      </w:pPr>
    </w:p>
    <w:p w:rsidR="000D1EE2" w:rsidP="00F96F63" w14:paraId="5F369682" w14:textId="77777777">
      <w:pPr>
        <w:rPr>
          <w:sz w:val="24"/>
        </w:rPr>
      </w:pPr>
    </w:p>
    <w:p w:rsidR="000D1EE2" w:rsidP="00F96F63" w14:paraId="4C38DC5B" w14:textId="77777777">
      <w:pPr>
        <w:rPr>
          <w:sz w:val="24"/>
        </w:rPr>
      </w:pPr>
    </w:p>
    <w:p w:rsidR="000D1EE2" w:rsidP="00F96F63" w14:paraId="3C6A74D0" w14:textId="77777777">
      <w:pPr>
        <w:rPr>
          <w:sz w:val="24"/>
        </w:rPr>
      </w:pPr>
    </w:p>
    <w:p w:rsidR="000D1EE2" w:rsidP="00F96F63" w14:paraId="5B101CAA" w14:textId="77777777">
      <w:pPr>
        <w:rPr>
          <w:sz w:val="24"/>
        </w:rPr>
      </w:pPr>
    </w:p>
    <w:p w:rsidR="000D1EE2" w:rsidP="00F96F63" w14:paraId="14287C14" w14:textId="77777777">
      <w:pPr>
        <w:rPr>
          <w:sz w:val="24"/>
        </w:rPr>
      </w:pPr>
    </w:p>
    <w:p w:rsidR="000D1EE2" w:rsidP="00F96F63" w14:paraId="702CC854" w14:textId="77777777">
      <w:pPr>
        <w:rPr>
          <w:sz w:val="24"/>
        </w:rPr>
      </w:pPr>
    </w:p>
    <w:p w:rsidR="000D1EE2" w:rsidP="00F96F63" w14:paraId="010E4025" w14:textId="77777777">
      <w:pPr>
        <w:rPr>
          <w:sz w:val="24"/>
        </w:rPr>
      </w:pPr>
    </w:p>
    <w:p w:rsidR="000D1EE2" w:rsidP="00F96F63" w14:paraId="1ABF8836" w14:textId="77777777">
      <w:pPr>
        <w:rPr>
          <w:sz w:val="24"/>
        </w:rPr>
      </w:pPr>
    </w:p>
    <w:p w:rsidR="000D1EE2" w:rsidP="00F96F63" w14:paraId="40D93F02" w14:textId="77777777">
      <w:pPr>
        <w:rPr>
          <w:sz w:val="24"/>
        </w:rPr>
      </w:pPr>
    </w:p>
    <w:p w:rsidR="000D1EE2" w:rsidP="00F96F63" w14:paraId="69530854" w14:textId="77777777">
      <w:pPr>
        <w:rPr>
          <w:sz w:val="24"/>
        </w:rPr>
      </w:pPr>
    </w:p>
    <w:p w:rsidR="000D1EE2" w:rsidP="00F96F63" w14:paraId="31736385" w14:textId="77777777">
      <w:pPr>
        <w:rPr>
          <w:sz w:val="24"/>
        </w:rPr>
      </w:pPr>
    </w:p>
    <w:p w:rsidR="000D1EE2" w:rsidP="00F96F63" w14:paraId="32BDB976" w14:textId="77777777">
      <w:pPr>
        <w:rPr>
          <w:sz w:val="24"/>
        </w:rPr>
      </w:pPr>
    </w:p>
    <w:p w:rsidR="000D1EE2" w:rsidP="00F96F63" w14:paraId="3380BD08" w14:textId="77777777">
      <w:pPr>
        <w:rPr>
          <w:sz w:val="24"/>
        </w:rPr>
      </w:pPr>
    </w:p>
    <w:p w:rsidR="000D1EE2" w:rsidP="00F96F63" w14:paraId="6CE0BB96" w14:textId="77777777">
      <w:pPr>
        <w:rPr>
          <w:sz w:val="24"/>
        </w:rPr>
      </w:pPr>
    </w:p>
    <w:p w:rsidR="000D1EE2" w:rsidP="00F96F63" w14:paraId="048967FA" w14:textId="77777777">
      <w:pPr>
        <w:rPr>
          <w:sz w:val="24"/>
        </w:rPr>
      </w:pPr>
    </w:p>
    <w:p w:rsidR="000D1EE2" w:rsidP="00F96F63" w14:paraId="26668650" w14:textId="77777777">
      <w:pPr>
        <w:rPr>
          <w:sz w:val="24"/>
        </w:rPr>
      </w:pPr>
    </w:p>
    <w:p w:rsidR="000D1EE2" w:rsidP="00F96F63" w14:paraId="463B7025" w14:textId="77777777">
      <w:pPr>
        <w:rPr>
          <w:sz w:val="24"/>
        </w:rPr>
      </w:pPr>
    </w:p>
    <w:p w:rsidR="000D1EE2" w:rsidP="00F96F63" w14:paraId="714A2769" w14:textId="77777777">
      <w:pPr>
        <w:rPr>
          <w:sz w:val="24"/>
        </w:rPr>
      </w:pPr>
    </w:p>
    <w:p w:rsidR="000D1EE2" w:rsidP="00F96F63" w14:paraId="44D6DD88" w14:textId="77777777">
      <w:pPr>
        <w:rPr>
          <w:sz w:val="24"/>
        </w:rPr>
      </w:pPr>
    </w:p>
    <w:p w:rsidR="000D1EE2" w:rsidP="00F96F63" w14:paraId="01FD83F3" w14:textId="77777777">
      <w:pPr>
        <w:rPr>
          <w:sz w:val="24"/>
        </w:rPr>
      </w:pPr>
    </w:p>
    <w:p w:rsidR="000D1EE2" w:rsidP="00F96F63" w14:paraId="75BBB713" w14:textId="77777777">
      <w:pPr>
        <w:rPr>
          <w:sz w:val="24"/>
        </w:rPr>
      </w:pPr>
    </w:p>
    <w:p w:rsidR="000D1EE2" w:rsidP="00F96F63" w14:paraId="3D6B3DC7" w14:textId="77777777">
      <w:pPr>
        <w:rPr>
          <w:sz w:val="24"/>
        </w:rPr>
      </w:pPr>
    </w:p>
    <w:p w:rsidR="000D1EE2" w:rsidP="00F96F63" w14:paraId="562DDF06" w14:textId="77777777">
      <w:pPr>
        <w:rPr>
          <w:sz w:val="24"/>
        </w:rPr>
      </w:pPr>
    </w:p>
    <w:p w:rsidR="00721A2F" w:rsidRPr="000D1EE2" w:rsidP="00721A2F" w14:paraId="38D1B9F4" w14:textId="77777777">
      <w:pPr>
        <w:jc w:val="center"/>
        <w:rPr>
          <w:b/>
          <w:bCs/>
          <w:sz w:val="24"/>
        </w:rPr>
      </w:pPr>
    </w:p>
    <w:p w:rsidR="000D1EE2" w:rsidRPr="00721A2F" w:rsidP="000D1EE2" w14:paraId="60D79823" w14:textId="77777777">
      <w:pPr>
        <w:jc w:val="center"/>
        <w:rPr>
          <w:b/>
          <w:bCs/>
          <w:sz w:val="24"/>
        </w:rPr>
      </w:pPr>
      <w:r w:rsidRPr="00721A2F">
        <w:rPr>
          <w:b/>
          <w:bCs/>
          <w:sz w:val="24"/>
        </w:rPr>
        <w:t>APPENDIX</w:t>
      </w:r>
    </w:p>
    <w:p w:rsidR="00721A2F" w:rsidP="000D1EE2" w14:paraId="49F45007" w14:textId="77777777">
      <w:pPr>
        <w:jc w:val="center"/>
        <w:rPr>
          <w:sz w:val="24"/>
        </w:rPr>
      </w:pPr>
    </w:p>
    <w:p w:rsidR="00930ECF" w:rsidP="000D1EE2" w14:paraId="3CAF0A2A" w14:textId="77777777">
      <w:pPr>
        <w:tabs>
          <w:tab w:val="left" w:pos="9270"/>
        </w:tabs>
        <w:spacing w:after="240"/>
        <w:jc w:val="center"/>
        <w:rPr>
          <w:b/>
          <w:bCs/>
          <w:szCs w:val="22"/>
        </w:rPr>
      </w:pPr>
      <w:r w:rsidRPr="003D169F">
        <w:rPr>
          <w:b/>
          <w:bCs/>
          <w:szCs w:val="22"/>
        </w:rPr>
        <w:t>Counties and County Equivalents, by State, Where Conditional Forbearance of Lifeline Voice Obligation Applies</w:t>
      </w:r>
      <w:bookmarkEnd w:id="0"/>
    </w:p>
    <w:p w:rsidR="00E15947" w:rsidP="00E15947" w14:paraId="2225BD22" w14:textId="77777777">
      <w:pPr>
        <w:rPr>
          <w:b/>
          <w:bCs/>
          <w:color w:val="000000"/>
          <w:szCs w:val="22"/>
        </w:rPr>
        <w:sectPr w:rsidSect="000E5884">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pPr>
    </w:p>
    <w:tbl>
      <w:tblPr>
        <w:tblW w:w="3150" w:type="dxa"/>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38"/>
        <w:gridCol w:w="2212"/>
      </w:tblGrid>
      <w:tr w14:paraId="136AFC20" w14:textId="77777777">
        <w:tblPrEx>
          <w:tblW w:w="3150" w:type="dxa"/>
          <w:tblInd w:w="-190" w:type="dxa"/>
          <w:tblLayout w:type="fixed"/>
          <w:tblLook w:val="04A0"/>
        </w:tblPrEx>
        <w:trPr>
          <w:trHeight w:hRule="exact" w:val="576"/>
          <w:tblHeader/>
        </w:trPr>
        <w:tc>
          <w:tcPr>
            <w:tcW w:w="938" w:type="dxa"/>
            <w:tcBorders>
              <w:right w:val="single" w:sz="4" w:space="0" w:color="auto"/>
            </w:tcBorders>
            <w:noWrap/>
            <w:vAlign w:val="center"/>
          </w:tcPr>
          <w:p w:rsidR="00E15947" w:rsidRPr="009E0FBA" w:rsidP="00E15947" w14:paraId="1CD58CF5" w14:textId="77777777">
            <w:pPr>
              <w:rPr>
                <w:b/>
                <w:bCs/>
                <w:color w:val="000000"/>
                <w:szCs w:val="22"/>
              </w:rPr>
            </w:pPr>
            <w:r w:rsidRPr="009E0FBA">
              <w:rPr>
                <w:b/>
                <w:bCs/>
                <w:color w:val="000000"/>
                <w:szCs w:val="22"/>
              </w:rPr>
              <w:t>STATE</w:t>
            </w:r>
          </w:p>
        </w:tc>
        <w:tc>
          <w:tcPr>
            <w:tcW w:w="2212" w:type="dxa"/>
            <w:tcBorders>
              <w:top w:val="single" w:sz="4" w:space="0" w:color="auto"/>
              <w:left w:val="single" w:sz="4" w:space="0" w:color="auto"/>
              <w:bottom w:val="single" w:sz="4" w:space="0" w:color="auto"/>
              <w:right w:val="single" w:sz="4" w:space="0" w:color="auto"/>
            </w:tcBorders>
            <w:noWrap/>
            <w:vAlign w:val="center"/>
          </w:tcPr>
          <w:p w:rsidR="00E15947" w:rsidRPr="009E0FBA" w:rsidP="00E15947" w14:paraId="478D510B" w14:textId="77777777">
            <w:pPr>
              <w:rPr>
                <w:b/>
                <w:bCs/>
                <w:color w:val="000000"/>
                <w:szCs w:val="22"/>
              </w:rPr>
            </w:pPr>
            <w:r w:rsidRPr="009E0FBA">
              <w:rPr>
                <w:b/>
                <w:bCs/>
                <w:color w:val="000000"/>
                <w:szCs w:val="22"/>
              </w:rPr>
              <w:t>COUNTY</w:t>
            </w:r>
          </w:p>
        </w:tc>
      </w:tr>
      <w:tr w14:paraId="1D7CF526" w14:textId="77777777">
        <w:tblPrEx>
          <w:tblW w:w="3150" w:type="dxa"/>
          <w:tblInd w:w="-190" w:type="dxa"/>
          <w:tblLayout w:type="fixed"/>
          <w:tblLook w:val="04A0"/>
        </w:tblPrEx>
        <w:trPr>
          <w:trHeight w:hRule="exact" w:val="576"/>
        </w:trPr>
        <w:tc>
          <w:tcPr>
            <w:tcW w:w="938" w:type="dxa"/>
            <w:noWrap/>
            <w:vAlign w:val="bottom"/>
          </w:tcPr>
          <w:p w:rsidR="00EC14BF" w:rsidRPr="009E0FBA" w:rsidP="00EC14BF" w14:paraId="0A570509" w14:textId="4DFD734C">
            <w:pPr>
              <w:rPr>
                <w:color w:val="000000"/>
                <w:szCs w:val="22"/>
              </w:rPr>
            </w:pPr>
            <w:r w:rsidRPr="001B0690">
              <w:rPr>
                <w:color w:val="000000"/>
                <w:szCs w:val="22"/>
              </w:rPr>
              <w:t>AL</w:t>
            </w:r>
          </w:p>
        </w:tc>
        <w:tc>
          <w:tcPr>
            <w:tcW w:w="2212" w:type="dxa"/>
            <w:noWrap/>
            <w:vAlign w:val="bottom"/>
          </w:tcPr>
          <w:p w:rsidR="00EC14BF" w:rsidRPr="009E0FBA" w:rsidP="00EC14BF" w14:paraId="4768E098" w14:textId="0F3CFCA9">
            <w:pPr>
              <w:rPr>
                <w:color w:val="000000"/>
                <w:szCs w:val="22"/>
              </w:rPr>
            </w:pPr>
            <w:r w:rsidRPr="001B0690">
              <w:rPr>
                <w:color w:val="000000"/>
                <w:szCs w:val="22"/>
              </w:rPr>
              <w:t>AUTAUGA COUNTY</w:t>
            </w:r>
          </w:p>
        </w:tc>
      </w:tr>
      <w:tr w14:paraId="196928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DD562AF" w14:textId="2B10421F">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E37B009" w14:textId="29C55C41">
            <w:pPr>
              <w:rPr>
                <w:color w:val="000000"/>
                <w:szCs w:val="22"/>
              </w:rPr>
            </w:pPr>
            <w:r w:rsidRPr="001B0690">
              <w:rPr>
                <w:color w:val="000000"/>
                <w:szCs w:val="22"/>
              </w:rPr>
              <w:t>BALDWIN COUNTY</w:t>
            </w:r>
          </w:p>
        </w:tc>
      </w:tr>
      <w:tr w14:paraId="2CCBFA3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2497145" w14:textId="1370FDE9">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68B65C5" w14:textId="70C99461">
            <w:pPr>
              <w:rPr>
                <w:color w:val="000000"/>
                <w:szCs w:val="22"/>
              </w:rPr>
            </w:pPr>
            <w:r w:rsidRPr="001B0690">
              <w:rPr>
                <w:color w:val="000000"/>
                <w:szCs w:val="22"/>
              </w:rPr>
              <w:t>BARBOUR COUNTY</w:t>
            </w:r>
          </w:p>
        </w:tc>
      </w:tr>
      <w:tr w14:paraId="387611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84B5DBC" w14:textId="004E4B0C">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E57C6E4" w14:textId="56A1BDEF">
            <w:pPr>
              <w:rPr>
                <w:color w:val="000000"/>
                <w:szCs w:val="22"/>
              </w:rPr>
            </w:pPr>
            <w:r w:rsidRPr="001B0690">
              <w:rPr>
                <w:color w:val="000000"/>
                <w:szCs w:val="22"/>
              </w:rPr>
              <w:t>BIBB COUNTY</w:t>
            </w:r>
          </w:p>
        </w:tc>
      </w:tr>
      <w:tr w14:paraId="6F1EF4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48E8662" w14:textId="16006AF8">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AC628FC" w14:textId="29147899">
            <w:pPr>
              <w:rPr>
                <w:color w:val="000000"/>
                <w:szCs w:val="22"/>
              </w:rPr>
            </w:pPr>
            <w:r w:rsidRPr="001B0690">
              <w:rPr>
                <w:color w:val="000000"/>
                <w:szCs w:val="22"/>
              </w:rPr>
              <w:t>BLOUNT COUNTY</w:t>
            </w:r>
          </w:p>
        </w:tc>
      </w:tr>
      <w:tr w14:paraId="6BD3AA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19DACB4" w14:textId="11634A85">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8F721AC" w14:textId="292E87FD">
            <w:pPr>
              <w:rPr>
                <w:color w:val="000000"/>
                <w:szCs w:val="22"/>
              </w:rPr>
            </w:pPr>
            <w:r w:rsidRPr="001B0690">
              <w:rPr>
                <w:color w:val="000000"/>
                <w:szCs w:val="22"/>
              </w:rPr>
              <w:t>BULLOCK COUNTY</w:t>
            </w:r>
          </w:p>
        </w:tc>
      </w:tr>
      <w:tr w14:paraId="22001A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249D3AD" w14:textId="7923CD2C">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54A648B" w14:textId="6D831023">
            <w:pPr>
              <w:rPr>
                <w:color w:val="000000"/>
                <w:szCs w:val="22"/>
              </w:rPr>
            </w:pPr>
            <w:r w:rsidRPr="001B0690">
              <w:rPr>
                <w:color w:val="000000"/>
                <w:szCs w:val="22"/>
              </w:rPr>
              <w:t>BUTLER COUNTY</w:t>
            </w:r>
          </w:p>
        </w:tc>
      </w:tr>
      <w:tr w14:paraId="199308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9012566" w14:textId="580EF1FE">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C04A74D" w14:textId="50669109">
            <w:pPr>
              <w:rPr>
                <w:color w:val="000000"/>
                <w:szCs w:val="22"/>
              </w:rPr>
            </w:pPr>
            <w:r w:rsidRPr="001B0690">
              <w:rPr>
                <w:color w:val="000000"/>
                <w:szCs w:val="22"/>
              </w:rPr>
              <w:t>CALHOUN COUNTY</w:t>
            </w:r>
          </w:p>
        </w:tc>
      </w:tr>
      <w:tr w14:paraId="1A04B4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8BA9E19" w14:textId="09D6F877">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A4FFF5E" w14:textId="170699D1">
            <w:pPr>
              <w:rPr>
                <w:color w:val="000000"/>
                <w:szCs w:val="22"/>
              </w:rPr>
            </w:pPr>
            <w:r w:rsidRPr="001B0690">
              <w:rPr>
                <w:color w:val="000000"/>
                <w:szCs w:val="22"/>
              </w:rPr>
              <w:t>CHAMBERS COUNTY</w:t>
            </w:r>
          </w:p>
        </w:tc>
      </w:tr>
      <w:tr w14:paraId="36796D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1926B84" w14:textId="73479D52">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933776E" w14:textId="1D6B4E0C">
            <w:pPr>
              <w:rPr>
                <w:color w:val="000000"/>
                <w:szCs w:val="22"/>
              </w:rPr>
            </w:pPr>
            <w:r w:rsidRPr="001B0690">
              <w:rPr>
                <w:color w:val="000000"/>
                <w:szCs w:val="22"/>
              </w:rPr>
              <w:t>CHEROKEE COUNTY</w:t>
            </w:r>
          </w:p>
        </w:tc>
      </w:tr>
      <w:tr w14:paraId="4688F8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B6DD6ED" w14:textId="389DF48E">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FDB2E37" w14:textId="1EBBCF65">
            <w:pPr>
              <w:rPr>
                <w:color w:val="000000"/>
                <w:szCs w:val="22"/>
              </w:rPr>
            </w:pPr>
            <w:r w:rsidRPr="001B0690">
              <w:rPr>
                <w:color w:val="000000"/>
                <w:szCs w:val="22"/>
              </w:rPr>
              <w:t>CHILTON COUNTY</w:t>
            </w:r>
          </w:p>
        </w:tc>
      </w:tr>
      <w:tr w14:paraId="5353AD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FAD7995" w14:textId="26100712">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D1E0287" w14:textId="4FEC0BEA">
            <w:pPr>
              <w:rPr>
                <w:color w:val="000000"/>
                <w:szCs w:val="22"/>
              </w:rPr>
            </w:pPr>
            <w:r w:rsidRPr="001B0690">
              <w:rPr>
                <w:color w:val="000000"/>
                <w:szCs w:val="22"/>
              </w:rPr>
              <w:t>CHOCTAW COUNTY</w:t>
            </w:r>
          </w:p>
        </w:tc>
      </w:tr>
      <w:tr w14:paraId="5AF45C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C3DFEEF" w14:textId="2D91E9B3">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16A02A6" w14:textId="51BF3BC3">
            <w:pPr>
              <w:rPr>
                <w:color w:val="000000"/>
                <w:szCs w:val="22"/>
              </w:rPr>
            </w:pPr>
            <w:r w:rsidRPr="001B0690">
              <w:rPr>
                <w:color w:val="000000"/>
                <w:szCs w:val="22"/>
              </w:rPr>
              <w:t>CLARKE COUNTY</w:t>
            </w:r>
          </w:p>
        </w:tc>
      </w:tr>
      <w:tr w14:paraId="7A67E4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B894A1C" w14:textId="30648979">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CECFB0D" w14:textId="1BFAB46F">
            <w:pPr>
              <w:rPr>
                <w:color w:val="000000"/>
                <w:szCs w:val="22"/>
              </w:rPr>
            </w:pPr>
            <w:r w:rsidRPr="001B0690">
              <w:rPr>
                <w:color w:val="000000"/>
                <w:szCs w:val="22"/>
              </w:rPr>
              <w:t>CLAY COUNTY</w:t>
            </w:r>
          </w:p>
        </w:tc>
      </w:tr>
      <w:tr w14:paraId="100486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EAF7D12" w14:textId="7BE8D91E">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D5E26D5" w14:textId="2EDE4916">
            <w:pPr>
              <w:rPr>
                <w:color w:val="000000"/>
                <w:szCs w:val="22"/>
              </w:rPr>
            </w:pPr>
            <w:r w:rsidRPr="001B0690">
              <w:rPr>
                <w:color w:val="000000"/>
                <w:szCs w:val="22"/>
              </w:rPr>
              <w:t>CLEBURNE COUNTY</w:t>
            </w:r>
          </w:p>
        </w:tc>
      </w:tr>
      <w:tr w14:paraId="065B39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8ADB2BF" w14:textId="20A6AE21">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AAEFE36" w14:textId="3572F95D">
            <w:pPr>
              <w:rPr>
                <w:color w:val="000000"/>
                <w:szCs w:val="22"/>
              </w:rPr>
            </w:pPr>
            <w:r w:rsidRPr="001B0690">
              <w:rPr>
                <w:color w:val="000000"/>
                <w:szCs w:val="22"/>
              </w:rPr>
              <w:t>COFFEE COUNTY</w:t>
            </w:r>
          </w:p>
        </w:tc>
      </w:tr>
      <w:tr w14:paraId="4A5CCE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4BEB16C" w14:textId="16D5224E">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2A97791" w14:textId="0991C2B0">
            <w:pPr>
              <w:rPr>
                <w:color w:val="000000"/>
                <w:szCs w:val="22"/>
              </w:rPr>
            </w:pPr>
            <w:r w:rsidRPr="001B0690">
              <w:rPr>
                <w:color w:val="000000"/>
                <w:szCs w:val="22"/>
              </w:rPr>
              <w:t>COLBERT COUNTY</w:t>
            </w:r>
          </w:p>
        </w:tc>
      </w:tr>
      <w:tr w14:paraId="6B85E7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57ACDA8" w14:textId="37E67DD4">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330A064" w14:textId="20760815">
            <w:pPr>
              <w:rPr>
                <w:color w:val="000000"/>
                <w:szCs w:val="22"/>
              </w:rPr>
            </w:pPr>
            <w:r w:rsidRPr="001B0690">
              <w:rPr>
                <w:color w:val="000000"/>
                <w:szCs w:val="22"/>
              </w:rPr>
              <w:t>CONECUH COUNTY</w:t>
            </w:r>
          </w:p>
        </w:tc>
      </w:tr>
      <w:tr w14:paraId="7E6F6A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B111A84" w14:textId="6B20CDD7">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A32EB08" w14:textId="6485A47E">
            <w:pPr>
              <w:rPr>
                <w:color w:val="000000"/>
                <w:szCs w:val="22"/>
              </w:rPr>
            </w:pPr>
            <w:r w:rsidRPr="001B0690">
              <w:rPr>
                <w:color w:val="000000"/>
                <w:szCs w:val="22"/>
              </w:rPr>
              <w:t>COOSA COUNTY</w:t>
            </w:r>
          </w:p>
        </w:tc>
      </w:tr>
      <w:tr w14:paraId="72175B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35FF1BE" w14:textId="76046B7C">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2C9C855" w14:textId="229C5B9A">
            <w:pPr>
              <w:rPr>
                <w:color w:val="000000"/>
                <w:szCs w:val="22"/>
              </w:rPr>
            </w:pPr>
            <w:r w:rsidRPr="001B0690">
              <w:rPr>
                <w:color w:val="000000"/>
                <w:szCs w:val="22"/>
              </w:rPr>
              <w:t>COVINGTON COUNTY</w:t>
            </w:r>
          </w:p>
        </w:tc>
      </w:tr>
      <w:tr w14:paraId="0110B32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52098BB" w14:textId="6372D79E">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E8FE352" w14:textId="47C6BCD6">
            <w:pPr>
              <w:rPr>
                <w:color w:val="000000"/>
                <w:szCs w:val="22"/>
              </w:rPr>
            </w:pPr>
            <w:r w:rsidRPr="001B0690">
              <w:rPr>
                <w:color w:val="000000"/>
                <w:szCs w:val="22"/>
              </w:rPr>
              <w:t>CRENSHAW COUNTY</w:t>
            </w:r>
          </w:p>
        </w:tc>
      </w:tr>
      <w:tr w14:paraId="097B86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8B4D9DE" w14:textId="2E4741EC">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D171488" w14:textId="7EB8CEF3">
            <w:pPr>
              <w:rPr>
                <w:color w:val="000000"/>
                <w:szCs w:val="22"/>
              </w:rPr>
            </w:pPr>
            <w:r w:rsidRPr="001B0690">
              <w:rPr>
                <w:color w:val="000000"/>
                <w:szCs w:val="22"/>
              </w:rPr>
              <w:t>CULLMAN COUNTY</w:t>
            </w:r>
          </w:p>
        </w:tc>
      </w:tr>
      <w:tr w14:paraId="1923A3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2E718E2" w14:textId="12E846C7">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6B2819F" w14:textId="73EFF590">
            <w:pPr>
              <w:rPr>
                <w:color w:val="000000"/>
                <w:szCs w:val="22"/>
              </w:rPr>
            </w:pPr>
            <w:r w:rsidRPr="001B0690">
              <w:rPr>
                <w:color w:val="000000"/>
                <w:szCs w:val="22"/>
              </w:rPr>
              <w:t>DALE COUNTY</w:t>
            </w:r>
          </w:p>
        </w:tc>
      </w:tr>
      <w:tr w14:paraId="5DF234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74BFC4C" w14:textId="57AC9B22">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91AA32A" w14:textId="13C85114">
            <w:pPr>
              <w:rPr>
                <w:color w:val="000000"/>
                <w:szCs w:val="22"/>
              </w:rPr>
            </w:pPr>
            <w:r w:rsidRPr="001B0690">
              <w:rPr>
                <w:color w:val="000000"/>
                <w:szCs w:val="22"/>
              </w:rPr>
              <w:t>DALLAS COUNTY</w:t>
            </w:r>
          </w:p>
        </w:tc>
      </w:tr>
      <w:tr w14:paraId="4B1225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FD6410A" w14:textId="06DB2B0F">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989EB3B" w14:textId="210F9A2B">
            <w:pPr>
              <w:rPr>
                <w:color w:val="000000"/>
                <w:szCs w:val="22"/>
              </w:rPr>
            </w:pPr>
            <w:r w:rsidRPr="001B0690">
              <w:rPr>
                <w:color w:val="000000"/>
                <w:szCs w:val="22"/>
              </w:rPr>
              <w:t>DEKALB COUNTY</w:t>
            </w:r>
          </w:p>
        </w:tc>
      </w:tr>
      <w:tr w14:paraId="2D8305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2235B48" w14:textId="6E9A348B">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171958C" w14:textId="2CDE98EE">
            <w:pPr>
              <w:rPr>
                <w:color w:val="000000"/>
                <w:szCs w:val="22"/>
              </w:rPr>
            </w:pPr>
            <w:r w:rsidRPr="001B0690">
              <w:rPr>
                <w:color w:val="000000"/>
                <w:szCs w:val="22"/>
              </w:rPr>
              <w:t>ELMORE COUNTY</w:t>
            </w:r>
          </w:p>
        </w:tc>
      </w:tr>
      <w:tr w14:paraId="05E7D3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668CB23" w14:textId="729DB39B">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D45B2C3" w14:textId="270036A6">
            <w:pPr>
              <w:rPr>
                <w:color w:val="000000"/>
                <w:szCs w:val="22"/>
              </w:rPr>
            </w:pPr>
            <w:r w:rsidRPr="001B0690">
              <w:rPr>
                <w:color w:val="000000"/>
                <w:szCs w:val="22"/>
              </w:rPr>
              <w:t>ESCAMBIA COUNTY</w:t>
            </w:r>
          </w:p>
        </w:tc>
      </w:tr>
      <w:tr w14:paraId="225659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9B3890D" w14:textId="4E3D432A">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79D8DD0" w14:textId="1F467954">
            <w:pPr>
              <w:rPr>
                <w:color w:val="000000"/>
                <w:szCs w:val="22"/>
              </w:rPr>
            </w:pPr>
            <w:r w:rsidRPr="001B0690">
              <w:rPr>
                <w:color w:val="000000"/>
                <w:szCs w:val="22"/>
              </w:rPr>
              <w:t>ETOWAH COUNTY</w:t>
            </w:r>
          </w:p>
        </w:tc>
      </w:tr>
      <w:tr w14:paraId="4C1F04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5B27867" w14:textId="6DA94189">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AC1E947" w14:textId="1144238D">
            <w:pPr>
              <w:rPr>
                <w:color w:val="000000"/>
                <w:szCs w:val="22"/>
              </w:rPr>
            </w:pPr>
            <w:r w:rsidRPr="001B0690">
              <w:rPr>
                <w:color w:val="000000"/>
                <w:szCs w:val="22"/>
              </w:rPr>
              <w:t>FAYETTE COUNTY</w:t>
            </w:r>
          </w:p>
        </w:tc>
      </w:tr>
      <w:tr w14:paraId="28B8C8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D0865FE" w14:textId="7E149895">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63DB796" w14:textId="772E8D74">
            <w:pPr>
              <w:rPr>
                <w:color w:val="000000"/>
                <w:szCs w:val="22"/>
              </w:rPr>
            </w:pPr>
            <w:r w:rsidRPr="001B0690">
              <w:rPr>
                <w:color w:val="000000"/>
                <w:szCs w:val="22"/>
              </w:rPr>
              <w:t>FRANKLIN COUNTY</w:t>
            </w:r>
          </w:p>
        </w:tc>
      </w:tr>
      <w:tr w14:paraId="22E84C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3DFEE18" w14:textId="4FF588C3">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0BDF838" w14:textId="198C70CA">
            <w:pPr>
              <w:rPr>
                <w:color w:val="000000"/>
                <w:szCs w:val="22"/>
              </w:rPr>
            </w:pPr>
            <w:r w:rsidRPr="001B0690">
              <w:rPr>
                <w:color w:val="000000"/>
                <w:szCs w:val="22"/>
              </w:rPr>
              <w:t>GENEVA COUNTY</w:t>
            </w:r>
          </w:p>
        </w:tc>
      </w:tr>
      <w:tr w14:paraId="1EA088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4CF2B4D" w14:textId="3BCFC7F4">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ABCF8C5" w14:textId="2D36BBED">
            <w:pPr>
              <w:rPr>
                <w:color w:val="000000"/>
                <w:szCs w:val="22"/>
              </w:rPr>
            </w:pPr>
            <w:r w:rsidRPr="001B0690">
              <w:rPr>
                <w:color w:val="000000"/>
                <w:szCs w:val="22"/>
              </w:rPr>
              <w:t>GREENE COUNTY</w:t>
            </w:r>
          </w:p>
        </w:tc>
      </w:tr>
      <w:tr w14:paraId="0A948F1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FA3E4D7" w14:textId="27D4363C">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D8ECE7F" w14:textId="13316C0C">
            <w:pPr>
              <w:rPr>
                <w:color w:val="000000"/>
                <w:szCs w:val="22"/>
              </w:rPr>
            </w:pPr>
            <w:r w:rsidRPr="001B0690">
              <w:rPr>
                <w:color w:val="000000"/>
                <w:szCs w:val="22"/>
              </w:rPr>
              <w:t>HALE COUNTY</w:t>
            </w:r>
          </w:p>
        </w:tc>
      </w:tr>
      <w:tr w14:paraId="0D1B14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0414A1C" w14:textId="6A0AD070">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3C4B9DC" w14:textId="3BEB4EDA">
            <w:pPr>
              <w:rPr>
                <w:color w:val="000000"/>
                <w:szCs w:val="22"/>
              </w:rPr>
            </w:pPr>
            <w:r w:rsidRPr="001B0690">
              <w:rPr>
                <w:color w:val="000000"/>
                <w:szCs w:val="22"/>
              </w:rPr>
              <w:t>HENRY COUNTY</w:t>
            </w:r>
          </w:p>
        </w:tc>
      </w:tr>
      <w:tr w14:paraId="0943B6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2F8CEB6" w14:textId="4D3CC5D4">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E1F13B3" w14:textId="2F7E3E8B">
            <w:pPr>
              <w:rPr>
                <w:color w:val="000000"/>
                <w:szCs w:val="22"/>
              </w:rPr>
            </w:pPr>
            <w:r w:rsidRPr="001B0690">
              <w:rPr>
                <w:color w:val="000000"/>
                <w:szCs w:val="22"/>
              </w:rPr>
              <w:t>HOUSTON COUNTY</w:t>
            </w:r>
          </w:p>
        </w:tc>
      </w:tr>
      <w:tr w14:paraId="736516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5B6C1E9" w14:textId="19321CE3">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F39B1C1" w14:textId="328AE165">
            <w:pPr>
              <w:rPr>
                <w:color w:val="000000"/>
                <w:szCs w:val="22"/>
              </w:rPr>
            </w:pPr>
            <w:r w:rsidRPr="001B0690">
              <w:rPr>
                <w:color w:val="000000"/>
                <w:szCs w:val="22"/>
              </w:rPr>
              <w:t>JACKSON COUNTY</w:t>
            </w:r>
          </w:p>
        </w:tc>
      </w:tr>
      <w:tr w14:paraId="279662E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80DA6E2" w14:textId="14F5AA9F">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EC7F1DD" w14:textId="2F9F61D1">
            <w:pPr>
              <w:rPr>
                <w:color w:val="000000"/>
                <w:szCs w:val="22"/>
              </w:rPr>
            </w:pPr>
            <w:r w:rsidRPr="001B0690">
              <w:rPr>
                <w:color w:val="000000"/>
                <w:szCs w:val="22"/>
              </w:rPr>
              <w:t>JEFFERSON COUNTY</w:t>
            </w:r>
          </w:p>
        </w:tc>
      </w:tr>
      <w:tr w14:paraId="0A43A8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F5C4966" w14:textId="1078506B">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278AAF8" w14:textId="72B1C2E7">
            <w:pPr>
              <w:rPr>
                <w:color w:val="000000"/>
                <w:szCs w:val="22"/>
              </w:rPr>
            </w:pPr>
            <w:r w:rsidRPr="001B0690">
              <w:rPr>
                <w:color w:val="000000"/>
                <w:szCs w:val="22"/>
              </w:rPr>
              <w:t>LAMAR COUNTY</w:t>
            </w:r>
          </w:p>
        </w:tc>
      </w:tr>
      <w:tr w14:paraId="474501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0A66631" w14:textId="288F144D">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AAB4362" w14:textId="140A9588">
            <w:pPr>
              <w:rPr>
                <w:color w:val="000000"/>
                <w:szCs w:val="22"/>
              </w:rPr>
            </w:pPr>
            <w:r w:rsidRPr="001B0690">
              <w:rPr>
                <w:color w:val="000000"/>
                <w:szCs w:val="22"/>
              </w:rPr>
              <w:t>LAUDERDALE COUNTY</w:t>
            </w:r>
          </w:p>
        </w:tc>
      </w:tr>
      <w:tr w14:paraId="0EA850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D62472C" w14:textId="751747C9">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E5143F0" w14:textId="1929F1DE">
            <w:pPr>
              <w:rPr>
                <w:color w:val="000000"/>
                <w:szCs w:val="22"/>
              </w:rPr>
            </w:pPr>
            <w:r w:rsidRPr="001B0690">
              <w:rPr>
                <w:color w:val="000000"/>
                <w:szCs w:val="22"/>
              </w:rPr>
              <w:t>LAWRENCE COUNTY</w:t>
            </w:r>
          </w:p>
        </w:tc>
      </w:tr>
      <w:tr w14:paraId="1FF631E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A13613A" w14:textId="79309142">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485E6DC" w14:textId="57419958">
            <w:pPr>
              <w:rPr>
                <w:color w:val="000000"/>
                <w:szCs w:val="22"/>
              </w:rPr>
            </w:pPr>
            <w:r w:rsidRPr="001B0690">
              <w:rPr>
                <w:color w:val="000000"/>
                <w:szCs w:val="22"/>
              </w:rPr>
              <w:t>LEE COUNTY</w:t>
            </w:r>
          </w:p>
        </w:tc>
      </w:tr>
      <w:tr w14:paraId="2016B6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2E55CA9" w14:textId="0AA4B54A">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4208EE4" w14:textId="6BCB9612">
            <w:pPr>
              <w:rPr>
                <w:color w:val="000000"/>
                <w:szCs w:val="22"/>
              </w:rPr>
            </w:pPr>
            <w:r w:rsidRPr="001B0690">
              <w:rPr>
                <w:color w:val="000000"/>
                <w:szCs w:val="22"/>
              </w:rPr>
              <w:t>LIMESTONE COUNTY</w:t>
            </w:r>
          </w:p>
        </w:tc>
      </w:tr>
      <w:tr w14:paraId="5F6473C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25D1413" w14:textId="7C492799">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7D7DDCA" w14:textId="1D810A8D">
            <w:pPr>
              <w:rPr>
                <w:color w:val="000000"/>
                <w:szCs w:val="22"/>
              </w:rPr>
            </w:pPr>
            <w:r w:rsidRPr="001B0690">
              <w:rPr>
                <w:color w:val="000000"/>
                <w:szCs w:val="22"/>
              </w:rPr>
              <w:t>LOWNDES COUNTY</w:t>
            </w:r>
          </w:p>
        </w:tc>
      </w:tr>
      <w:tr w14:paraId="33730B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BB9D077" w14:textId="7A7E8156">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27F29CB" w14:textId="6234B055">
            <w:pPr>
              <w:rPr>
                <w:color w:val="000000"/>
                <w:szCs w:val="22"/>
              </w:rPr>
            </w:pPr>
            <w:r w:rsidRPr="001B0690">
              <w:rPr>
                <w:color w:val="000000"/>
                <w:szCs w:val="22"/>
              </w:rPr>
              <w:t>MACON COUNTY</w:t>
            </w:r>
          </w:p>
        </w:tc>
      </w:tr>
      <w:tr w14:paraId="2D681D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F9DE30F" w14:textId="1A5DA2E5">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71C8D5E" w14:textId="153EE1E4">
            <w:pPr>
              <w:rPr>
                <w:color w:val="000000"/>
                <w:szCs w:val="22"/>
              </w:rPr>
            </w:pPr>
            <w:r w:rsidRPr="001B0690">
              <w:rPr>
                <w:color w:val="000000"/>
                <w:szCs w:val="22"/>
              </w:rPr>
              <w:t>MADISON COUNTY</w:t>
            </w:r>
          </w:p>
        </w:tc>
      </w:tr>
      <w:tr w14:paraId="487311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E44573E" w14:textId="286CB23C">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ED3A523" w14:textId="6CFE696F">
            <w:pPr>
              <w:rPr>
                <w:color w:val="000000"/>
                <w:szCs w:val="22"/>
              </w:rPr>
            </w:pPr>
            <w:r w:rsidRPr="001B0690">
              <w:rPr>
                <w:color w:val="000000"/>
                <w:szCs w:val="22"/>
              </w:rPr>
              <w:t>MARENGO COUNTY</w:t>
            </w:r>
          </w:p>
        </w:tc>
      </w:tr>
      <w:tr w14:paraId="0F6B81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17BB02A" w14:textId="771FA5A8">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121F974" w14:textId="1423123F">
            <w:pPr>
              <w:rPr>
                <w:color w:val="000000"/>
                <w:szCs w:val="22"/>
              </w:rPr>
            </w:pPr>
            <w:r w:rsidRPr="001B0690">
              <w:rPr>
                <w:color w:val="000000"/>
                <w:szCs w:val="22"/>
              </w:rPr>
              <w:t>MARION COUNTY</w:t>
            </w:r>
          </w:p>
        </w:tc>
      </w:tr>
      <w:tr w14:paraId="59342D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A52FC59" w14:textId="207FCA3D">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CA7B76A" w14:textId="617E4759">
            <w:pPr>
              <w:rPr>
                <w:color w:val="000000"/>
                <w:szCs w:val="22"/>
              </w:rPr>
            </w:pPr>
            <w:r w:rsidRPr="001B0690">
              <w:rPr>
                <w:color w:val="000000"/>
                <w:szCs w:val="22"/>
              </w:rPr>
              <w:t>MARSHALL COUNTY</w:t>
            </w:r>
          </w:p>
        </w:tc>
      </w:tr>
      <w:tr w14:paraId="7FB86B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1D08367" w14:textId="4483FC38">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74DD384" w14:textId="166FD6D9">
            <w:pPr>
              <w:rPr>
                <w:color w:val="000000"/>
                <w:szCs w:val="22"/>
              </w:rPr>
            </w:pPr>
            <w:r w:rsidRPr="001B0690">
              <w:rPr>
                <w:color w:val="000000"/>
                <w:szCs w:val="22"/>
              </w:rPr>
              <w:t>MOBILE COUNTY</w:t>
            </w:r>
          </w:p>
        </w:tc>
      </w:tr>
      <w:tr w14:paraId="4E96CD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1060948" w14:textId="5B9208E3">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F9EEA7F" w14:textId="0C6BE64D">
            <w:pPr>
              <w:rPr>
                <w:color w:val="000000"/>
                <w:szCs w:val="22"/>
              </w:rPr>
            </w:pPr>
            <w:r w:rsidRPr="001B0690">
              <w:rPr>
                <w:color w:val="000000"/>
                <w:szCs w:val="22"/>
              </w:rPr>
              <w:t>MONROE COUNTY</w:t>
            </w:r>
          </w:p>
        </w:tc>
      </w:tr>
      <w:tr w14:paraId="0CBFF3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A5F05E8" w14:textId="226ED8CA">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A7244A2" w14:textId="117F756F">
            <w:pPr>
              <w:rPr>
                <w:color w:val="000000"/>
                <w:szCs w:val="22"/>
              </w:rPr>
            </w:pPr>
            <w:r w:rsidRPr="001B0690">
              <w:rPr>
                <w:color w:val="000000"/>
                <w:szCs w:val="22"/>
              </w:rPr>
              <w:t>MONTGOMERY COUNTY</w:t>
            </w:r>
          </w:p>
        </w:tc>
      </w:tr>
      <w:tr w14:paraId="3DDFE7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AE42749" w14:textId="61C8D1B4">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DC3DC1B" w14:textId="7021D0F0">
            <w:pPr>
              <w:rPr>
                <w:color w:val="000000"/>
                <w:szCs w:val="22"/>
              </w:rPr>
            </w:pPr>
            <w:r w:rsidRPr="001B0690">
              <w:rPr>
                <w:color w:val="000000"/>
                <w:szCs w:val="22"/>
              </w:rPr>
              <w:t>MORGAN COUNTY</w:t>
            </w:r>
          </w:p>
        </w:tc>
      </w:tr>
      <w:tr w14:paraId="44CC1F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1C7B8F4" w14:textId="5C596C44">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60F5210" w14:textId="6D9B47E3">
            <w:pPr>
              <w:rPr>
                <w:color w:val="000000"/>
                <w:szCs w:val="22"/>
              </w:rPr>
            </w:pPr>
            <w:r w:rsidRPr="001B0690">
              <w:rPr>
                <w:color w:val="000000"/>
                <w:szCs w:val="22"/>
              </w:rPr>
              <w:t>PERRY COUNTY</w:t>
            </w:r>
          </w:p>
        </w:tc>
      </w:tr>
      <w:tr w14:paraId="7AA4E2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5DF97DB" w14:textId="7921D1D6">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DD189EB" w14:textId="217C010B">
            <w:pPr>
              <w:rPr>
                <w:color w:val="000000"/>
                <w:szCs w:val="22"/>
              </w:rPr>
            </w:pPr>
            <w:r w:rsidRPr="001B0690">
              <w:rPr>
                <w:color w:val="000000"/>
                <w:szCs w:val="22"/>
              </w:rPr>
              <w:t>PICKENS COUNTY</w:t>
            </w:r>
          </w:p>
        </w:tc>
      </w:tr>
      <w:tr w14:paraId="3CBD9C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297D1D3" w14:textId="2D40D80B">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5594520" w14:textId="2BACD7B1">
            <w:pPr>
              <w:rPr>
                <w:color w:val="000000"/>
                <w:szCs w:val="22"/>
              </w:rPr>
            </w:pPr>
            <w:r w:rsidRPr="001B0690">
              <w:rPr>
                <w:color w:val="000000"/>
                <w:szCs w:val="22"/>
              </w:rPr>
              <w:t>PIKE COUNTY</w:t>
            </w:r>
          </w:p>
        </w:tc>
      </w:tr>
      <w:tr w14:paraId="357A6D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1229209" w14:textId="20DB75E6">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6494F78" w14:textId="1E46AECE">
            <w:pPr>
              <w:rPr>
                <w:color w:val="000000"/>
                <w:szCs w:val="22"/>
              </w:rPr>
            </w:pPr>
            <w:r w:rsidRPr="001B0690">
              <w:rPr>
                <w:color w:val="000000"/>
                <w:szCs w:val="22"/>
              </w:rPr>
              <w:t>RANDOLPH COUNTY</w:t>
            </w:r>
          </w:p>
        </w:tc>
      </w:tr>
      <w:tr w14:paraId="132393F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4BA8B12" w14:textId="18ACDBCC">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3760ED2" w14:textId="3A78D51C">
            <w:pPr>
              <w:rPr>
                <w:color w:val="000000"/>
                <w:szCs w:val="22"/>
              </w:rPr>
            </w:pPr>
            <w:r w:rsidRPr="001B0690">
              <w:rPr>
                <w:color w:val="000000"/>
                <w:szCs w:val="22"/>
              </w:rPr>
              <w:t>RUSSELL COUNTY</w:t>
            </w:r>
          </w:p>
        </w:tc>
      </w:tr>
      <w:tr w14:paraId="47CE52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6F02001" w14:textId="48946F42">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508A5D2" w14:textId="017D19E3">
            <w:pPr>
              <w:rPr>
                <w:color w:val="000000"/>
                <w:szCs w:val="22"/>
              </w:rPr>
            </w:pPr>
            <w:r w:rsidRPr="001B0690">
              <w:rPr>
                <w:color w:val="000000"/>
                <w:szCs w:val="22"/>
              </w:rPr>
              <w:t>ST. CLAIR COUNTY</w:t>
            </w:r>
          </w:p>
        </w:tc>
      </w:tr>
      <w:tr w14:paraId="76731D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14DBF80" w14:textId="3756C3F3">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EB87BD3" w14:textId="16A81ABF">
            <w:pPr>
              <w:rPr>
                <w:color w:val="000000"/>
                <w:szCs w:val="22"/>
              </w:rPr>
            </w:pPr>
            <w:r w:rsidRPr="001B0690">
              <w:rPr>
                <w:color w:val="000000"/>
                <w:szCs w:val="22"/>
              </w:rPr>
              <w:t>SHELBY COUNTY</w:t>
            </w:r>
          </w:p>
        </w:tc>
      </w:tr>
      <w:tr w14:paraId="68AFE6C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94C0F21" w14:textId="4A16CBAE">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5ED38FC" w14:textId="6790B830">
            <w:pPr>
              <w:rPr>
                <w:color w:val="000000"/>
                <w:szCs w:val="22"/>
              </w:rPr>
            </w:pPr>
            <w:r w:rsidRPr="001B0690">
              <w:rPr>
                <w:color w:val="000000"/>
                <w:szCs w:val="22"/>
              </w:rPr>
              <w:t>SUMTER COUNTY</w:t>
            </w:r>
          </w:p>
        </w:tc>
      </w:tr>
      <w:tr w14:paraId="3ACA46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F3521DB" w14:textId="35F6EB72">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460A5EC" w14:textId="5CB33E5E">
            <w:pPr>
              <w:rPr>
                <w:color w:val="000000"/>
                <w:szCs w:val="22"/>
              </w:rPr>
            </w:pPr>
            <w:r w:rsidRPr="001B0690">
              <w:rPr>
                <w:color w:val="000000"/>
                <w:szCs w:val="22"/>
              </w:rPr>
              <w:t>TALLADEGA COUNTY</w:t>
            </w:r>
          </w:p>
        </w:tc>
      </w:tr>
      <w:tr w14:paraId="6A497A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D126CA4" w14:textId="636C80B3">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6DEBEC6" w14:textId="54924A16">
            <w:pPr>
              <w:rPr>
                <w:color w:val="000000"/>
                <w:szCs w:val="22"/>
              </w:rPr>
            </w:pPr>
            <w:r w:rsidRPr="001B0690">
              <w:rPr>
                <w:color w:val="000000"/>
                <w:szCs w:val="22"/>
              </w:rPr>
              <w:t>TALLAPOOSA COUNTY</w:t>
            </w:r>
          </w:p>
        </w:tc>
      </w:tr>
      <w:tr w14:paraId="5E3670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FF473BA" w14:textId="0B311FE3">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0086C7C" w14:textId="76A0FE89">
            <w:pPr>
              <w:rPr>
                <w:color w:val="000000"/>
                <w:szCs w:val="22"/>
              </w:rPr>
            </w:pPr>
            <w:r w:rsidRPr="001B0690">
              <w:rPr>
                <w:color w:val="000000"/>
                <w:szCs w:val="22"/>
              </w:rPr>
              <w:t>TUSCALOOSA COUNTY</w:t>
            </w:r>
          </w:p>
        </w:tc>
      </w:tr>
      <w:tr w14:paraId="4B7AC3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97BDD66" w14:textId="1951BB05">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FE97D5A" w14:textId="6F805BFF">
            <w:pPr>
              <w:rPr>
                <w:color w:val="000000"/>
                <w:szCs w:val="22"/>
              </w:rPr>
            </w:pPr>
            <w:r w:rsidRPr="001B0690">
              <w:rPr>
                <w:color w:val="000000"/>
                <w:szCs w:val="22"/>
              </w:rPr>
              <w:t>WALKER COUNTY</w:t>
            </w:r>
          </w:p>
        </w:tc>
      </w:tr>
      <w:tr w14:paraId="37D28C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FB3B533" w14:textId="2A5633C8">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C3B3E51" w14:textId="480D5A18">
            <w:pPr>
              <w:rPr>
                <w:color w:val="000000"/>
                <w:szCs w:val="22"/>
              </w:rPr>
            </w:pPr>
            <w:r w:rsidRPr="001B0690">
              <w:rPr>
                <w:color w:val="000000"/>
                <w:szCs w:val="22"/>
              </w:rPr>
              <w:t>WASHINGTON COUNTY</w:t>
            </w:r>
          </w:p>
        </w:tc>
      </w:tr>
      <w:tr w14:paraId="612615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369E936" w14:textId="43462DC6">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1248599" w14:textId="7656E3B6">
            <w:pPr>
              <w:rPr>
                <w:color w:val="000000"/>
                <w:szCs w:val="22"/>
              </w:rPr>
            </w:pPr>
            <w:r w:rsidRPr="001B0690">
              <w:rPr>
                <w:color w:val="000000"/>
                <w:szCs w:val="22"/>
              </w:rPr>
              <w:t>WILCOX COUNTY</w:t>
            </w:r>
          </w:p>
        </w:tc>
      </w:tr>
      <w:tr w14:paraId="257EED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D0AFE57" w14:textId="7E6AB4B3">
            <w:pPr>
              <w:rPr>
                <w:color w:val="000000"/>
                <w:szCs w:val="22"/>
              </w:rPr>
            </w:pPr>
            <w:r w:rsidRPr="001B0690">
              <w:rPr>
                <w:color w:val="000000"/>
                <w:szCs w:val="22"/>
              </w:rPr>
              <w:t>AL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9CC1642" w14:textId="5EA33355">
            <w:pPr>
              <w:rPr>
                <w:color w:val="000000"/>
                <w:szCs w:val="22"/>
              </w:rPr>
            </w:pPr>
            <w:r w:rsidRPr="001B0690">
              <w:rPr>
                <w:color w:val="000000"/>
                <w:szCs w:val="22"/>
              </w:rPr>
              <w:t>WINSTON COUNTY</w:t>
            </w:r>
          </w:p>
        </w:tc>
      </w:tr>
      <w:tr w14:paraId="07A478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15E5D86" w14:textId="35F52AE8">
            <w:pPr>
              <w:rPr>
                <w:color w:val="000000"/>
                <w:szCs w:val="22"/>
              </w:rPr>
            </w:pPr>
            <w:r w:rsidRPr="001B0690">
              <w:rPr>
                <w:color w:val="000000"/>
                <w:szCs w:val="22"/>
              </w:rPr>
              <w:t>AK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C36A6A8" w14:textId="197BD6C2">
            <w:pPr>
              <w:rPr>
                <w:color w:val="000000"/>
                <w:szCs w:val="22"/>
              </w:rPr>
            </w:pPr>
            <w:r w:rsidRPr="001B0690">
              <w:rPr>
                <w:color w:val="000000"/>
                <w:szCs w:val="22"/>
              </w:rPr>
              <w:t>ANCHORAGE MUNICIPALITY</w:t>
            </w:r>
          </w:p>
        </w:tc>
      </w:tr>
      <w:tr w14:paraId="42DFC5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B9FC3FA" w14:textId="3EEA871A">
            <w:pPr>
              <w:rPr>
                <w:color w:val="000000"/>
                <w:szCs w:val="22"/>
              </w:rPr>
            </w:pPr>
            <w:r w:rsidRPr="001B0690">
              <w:rPr>
                <w:color w:val="000000"/>
                <w:szCs w:val="22"/>
              </w:rPr>
              <w:t>AK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B2E1B72" w14:textId="464DB3E1">
            <w:pPr>
              <w:rPr>
                <w:color w:val="000000"/>
                <w:szCs w:val="22"/>
              </w:rPr>
            </w:pPr>
            <w:r w:rsidRPr="001B0690">
              <w:rPr>
                <w:color w:val="000000"/>
                <w:szCs w:val="22"/>
              </w:rPr>
              <w:t>COPPER RIVER CENSUS AREA</w:t>
            </w:r>
          </w:p>
        </w:tc>
      </w:tr>
      <w:tr w14:paraId="7C2E8D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D9B0964" w14:textId="2DFAAADC">
            <w:pPr>
              <w:rPr>
                <w:color w:val="000000"/>
                <w:szCs w:val="22"/>
              </w:rPr>
            </w:pPr>
            <w:r w:rsidRPr="001B0690">
              <w:rPr>
                <w:color w:val="000000"/>
                <w:szCs w:val="22"/>
              </w:rPr>
              <w:t>AK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FC3F8D9" w14:textId="047997E3">
            <w:pPr>
              <w:rPr>
                <w:color w:val="000000"/>
                <w:szCs w:val="22"/>
              </w:rPr>
            </w:pPr>
            <w:r w:rsidRPr="001B0690">
              <w:rPr>
                <w:color w:val="000000"/>
                <w:szCs w:val="22"/>
              </w:rPr>
              <w:t>DENALI BOROUGH</w:t>
            </w:r>
          </w:p>
        </w:tc>
      </w:tr>
      <w:tr w14:paraId="5D7E5A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0F82EB7" w14:textId="47C48A66">
            <w:pPr>
              <w:rPr>
                <w:color w:val="000000"/>
                <w:szCs w:val="22"/>
              </w:rPr>
            </w:pPr>
            <w:r w:rsidRPr="001B0690">
              <w:rPr>
                <w:color w:val="000000"/>
                <w:szCs w:val="22"/>
              </w:rPr>
              <w:t>AK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C24DEA5" w14:textId="59FE47F7">
            <w:pPr>
              <w:rPr>
                <w:color w:val="000000"/>
                <w:szCs w:val="22"/>
              </w:rPr>
            </w:pPr>
            <w:r w:rsidRPr="001B0690">
              <w:rPr>
                <w:color w:val="000000"/>
                <w:szCs w:val="22"/>
              </w:rPr>
              <w:t>MATANUSKA-SUSITNA BOROUGH</w:t>
            </w:r>
          </w:p>
        </w:tc>
      </w:tr>
      <w:tr w14:paraId="4B0AF9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36966B4" w14:textId="0B1BB190">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D95E8A7" w14:textId="4077AB31">
            <w:pPr>
              <w:rPr>
                <w:color w:val="000000"/>
                <w:szCs w:val="22"/>
              </w:rPr>
            </w:pPr>
            <w:r w:rsidRPr="001B0690">
              <w:rPr>
                <w:color w:val="000000"/>
                <w:szCs w:val="22"/>
              </w:rPr>
              <w:t>COCHISE COUNTY</w:t>
            </w:r>
          </w:p>
        </w:tc>
      </w:tr>
      <w:tr w14:paraId="626336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F0AE65F" w14:textId="49EF5463">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034BDD3" w14:textId="7D852EC8">
            <w:pPr>
              <w:rPr>
                <w:color w:val="000000"/>
                <w:szCs w:val="22"/>
              </w:rPr>
            </w:pPr>
            <w:r w:rsidRPr="001B0690">
              <w:rPr>
                <w:color w:val="000000"/>
                <w:szCs w:val="22"/>
              </w:rPr>
              <w:t>GILA COUNTY</w:t>
            </w:r>
          </w:p>
        </w:tc>
      </w:tr>
      <w:tr w14:paraId="52990BD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32D8C3D" w14:textId="7960A02B">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569B030" w14:textId="0AED9905">
            <w:pPr>
              <w:rPr>
                <w:color w:val="000000"/>
                <w:szCs w:val="22"/>
              </w:rPr>
            </w:pPr>
            <w:r w:rsidRPr="001B0690">
              <w:rPr>
                <w:color w:val="000000"/>
                <w:szCs w:val="22"/>
              </w:rPr>
              <w:t>GRAHAM COUNTY</w:t>
            </w:r>
          </w:p>
        </w:tc>
      </w:tr>
      <w:tr w14:paraId="3FDFD8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467E7E2" w14:textId="581410FC">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137AC75" w14:textId="14DC67EB">
            <w:pPr>
              <w:rPr>
                <w:color w:val="000000"/>
                <w:szCs w:val="22"/>
              </w:rPr>
            </w:pPr>
            <w:r w:rsidRPr="001B0690">
              <w:rPr>
                <w:color w:val="000000"/>
                <w:szCs w:val="22"/>
              </w:rPr>
              <w:t>GREENLEE COUNTY</w:t>
            </w:r>
          </w:p>
        </w:tc>
      </w:tr>
      <w:tr w14:paraId="69BA24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98CF137" w14:textId="668B6A13">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F0E7C0E" w14:textId="0D715497">
            <w:pPr>
              <w:rPr>
                <w:color w:val="000000"/>
                <w:szCs w:val="22"/>
              </w:rPr>
            </w:pPr>
            <w:r w:rsidRPr="001B0690">
              <w:rPr>
                <w:color w:val="000000"/>
                <w:szCs w:val="22"/>
              </w:rPr>
              <w:t>LA PAZ COUNTY</w:t>
            </w:r>
          </w:p>
        </w:tc>
      </w:tr>
      <w:tr w14:paraId="399C87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50FFB63" w14:textId="4FC6D7BB">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12BD523" w14:textId="1A4F0797">
            <w:pPr>
              <w:rPr>
                <w:color w:val="000000"/>
                <w:szCs w:val="22"/>
              </w:rPr>
            </w:pPr>
            <w:r w:rsidRPr="001B0690">
              <w:rPr>
                <w:color w:val="000000"/>
                <w:szCs w:val="22"/>
              </w:rPr>
              <w:t>MARICOPA COUNTY</w:t>
            </w:r>
          </w:p>
        </w:tc>
      </w:tr>
      <w:tr w14:paraId="53C3FA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4FB36CC" w14:textId="64E2D97C">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471FB56" w14:textId="6DBE5BA3">
            <w:pPr>
              <w:rPr>
                <w:color w:val="000000"/>
                <w:szCs w:val="22"/>
              </w:rPr>
            </w:pPr>
            <w:r w:rsidRPr="001B0690">
              <w:rPr>
                <w:color w:val="000000"/>
                <w:szCs w:val="22"/>
              </w:rPr>
              <w:t>MOHAVE COUNTY</w:t>
            </w:r>
          </w:p>
        </w:tc>
      </w:tr>
      <w:tr w14:paraId="751190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0611B11" w14:textId="3ACE6424">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8580DAD" w14:textId="1AE49086">
            <w:pPr>
              <w:rPr>
                <w:color w:val="000000"/>
                <w:szCs w:val="22"/>
              </w:rPr>
            </w:pPr>
            <w:r w:rsidRPr="001B0690">
              <w:rPr>
                <w:color w:val="000000"/>
                <w:szCs w:val="22"/>
              </w:rPr>
              <w:t>PIMA COUNTY</w:t>
            </w:r>
          </w:p>
        </w:tc>
      </w:tr>
      <w:tr w14:paraId="185286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DCEF86B" w14:textId="4D89172E">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81CEA3A" w14:textId="1F4B29E3">
            <w:pPr>
              <w:rPr>
                <w:color w:val="000000"/>
                <w:szCs w:val="22"/>
              </w:rPr>
            </w:pPr>
            <w:r w:rsidRPr="001B0690">
              <w:rPr>
                <w:color w:val="000000"/>
                <w:szCs w:val="22"/>
              </w:rPr>
              <w:t>PINAL COUNTY</w:t>
            </w:r>
          </w:p>
        </w:tc>
      </w:tr>
      <w:tr w14:paraId="3863221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0F4C3D4" w14:textId="2192ABB4">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909648C" w14:textId="12D1E1C0">
            <w:pPr>
              <w:rPr>
                <w:color w:val="000000"/>
                <w:szCs w:val="22"/>
              </w:rPr>
            </w:pPr>
            <w:r w:rsidRPr="001B0690">
              <w:rPr>
                <w:color w:val="000000"/>
                <w:szCs w:val="22"/>
              </w:rPr>
              <w:t>SANTA CRUZ COUNTY</w:t>
            </w:r>
          </w:p>
        </w:tc>
      </w:tr>
      <w:tr w14:paraId="35364D4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E203814" w14:textId="18CE2F8F">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514420A" w14:textId="39034C41">
            <w:pPr>
              <w:rPr>
                <w:color w:val="000000"/>
                <w:szCs w:val="22"/>
              </w:rPr>
            </w:pPr>
            <w:r w:rsidRPr="001B0690">
              <w:rPr>
                <w:color w:val="000000"/>
                <w:szCs w:val="22"/>
              </w:rPr>
              <w:t>YAVAPAI COUNTY</w:t>
            </w:r>
          </w:p>
        </w:tc>
      </w:tr>
      <w:tr w14:paraId="387064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F3E855C" w14:textId="4E912225">
            <w:pPr>
              <w:rPr>
                <w:color w:val="000000"/>
                <w:szCs w:val="22"/>
              </w:rPr>
            </w:pPr>
            <w:r w:rsidRPr="001B0690">
              <w:rPr>
                <w:color w:val="000000"/>
                <w:szCs w:val="22"/>
              </w:rPr>
              <w:t>AZ</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C8F16F5" w14:textId="30D7B8B0">
            <w:pPr>
              <w:rPr>
                <w:color w:val="000000"/>
                <w:szCs w:val="22"/>
              </w:rPr>
            </w:pPr>
            <w:r w:rsidRPr="001B0690">
              <w:rPr>
                <w:color w:val="000000"/>
                <w:szCs w:val="22"/>
              </w:rPr>
              <w:t>YUMA COUNTY</w:t>
            </w:r>
          </w:p>
        </w:tc>
      </w:tr>
      <w:tr w14:paraId="6AAED2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AC40F99" w14:textId="5ED50A35">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E973A92" w14:textId="2DF57E07">
            <w:pPr>
              <w:rPr>
                <w:color w:val="000000"/>
                <w:szCs w:val="22"/>
              </w:rPr>
            </w:pPr>
            <w:r w:rsidRPr="001B0690">
              <w:rPr>
                <w:color w:val="000000"/>
                <w:szCs w:val="22"/>
              </w:rPr>
              <w:t>ARKANSAS COUNTY</w:t>
            </w:r>
          </w:p>
        </w:tc>
      </w:tr>
      <w:tr w14:paraId="630E23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FD3FB74" w14:textId="3DF0A62A">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262601E" w14:textId="54236802">
            <w:pPr>
              <w:rPr>
                <w:color w:val="000000"/>
                <w:szCs w:val="22"/>
              </w:rPr>
            </w:pPr>
            <w:r w:rsidRPr="001B0690">
              <w:rPr>
                <w:color w:val="000000"/>
                <w:szCs w:val="22"/>
              </w:rPr>
              <w:t>ASHLEY COUNTY</w:t>
            </w:r>
          </w:p>
        </w:tc>
      </w:tr>
      <w:tr w14:paraId="5F7EA6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078E0CE" w14:textId="6D59EAE4">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854FD1A" w14:textId="2D9528B0">
            <w:pPr>
              <w:rPr>
                <w:color w:val="000000"/>
                <w:szCs w:val="22"/>
              </w:rPr>
            </w:pPr>
            <w:r w:rsidRPr="001B0690">
              <w:rPr>
                <w:color w:val="000000"/>
                <w:szCs w:val="22"/>
              </w:rPr>
              <w:t>BAXTER COUNTY</w:t>
            </w:r>
          </w:p>
        </w:tc>
      </w:tr>
      <w:tr w14:paraId="67A577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8B76DF2" w14:textId="4E46A527">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001945C" w14:textId="073AB25F">
            <w:pPr>
              <w:rPr>
                <w:color w:val="000000"/>
                <w:szCs w:val="22"/>
              </w:rPr>
            </w:pPr>
            <w:r w:rsidRPr="001B0690">
              <w:rPr>
                <w:color w:val="000000"/>
                <w:szCs w:val="22"/>
              </w:rPr>
              <w:t>BENTON COUNTY</w:t>
            </w:r>
          </w:p>
        </w:tc>
      </w:tr>
      <w:tr w14:paraId="108002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1D8AB98" w14:textId="71D99AE2">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03BC84E" w14:textId="4417CF08">
            <w:pPr>
              <w:rPr>
                <w:color w:val="000000"/>
                <w:szCs w:val="22"/>
              </w:rPr>
            </w:pPr>
            <w:r w:rsidRPr="001B0690">
              <w:rPr>
                <w:color w:val="000000"/>
                <w:szCs w:val="22"/>
              </w:rPr>
              <w:t>BOONE COUNTY</w:t>
            </w:r>
          </w:p>
        </w:tc>
      </w:tr>
      <w:tr w14:paraId="2805DD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9FBEBA1" w14:textId="606E345B">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08B3890" w14:textId="7EDB67B6">
            <w:pPr>
              <w:rPr>
                <w:color w:val="000000"/>
                <w:szCs w:val="22"/>
              </w:rPr>
            </w:pPr>
            <w:r w:rsidRPr="001B0690">
              <w:rPr>
                <w:color w:val="000000"/>
                <w:szCs w:val="22"/>
              </w:rPr>
              <w:t>BRADLEY COUNTY</w:t>
            </w:r>
          </w:p>
        </w:tc>
      </w:tr>
      <w:tr w14:paraId="3F2932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418573B" w14:textId="4226BD75">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4D7356C" w14:textId="633F1395">
            <w:pPr>
              <w:rPr>
                <w:color w:val="000000"/>
                <w:szCs w:val="22"/>
              </w:rPr>
            </w:pPr>
            <w:r w:rsidRPr="001B0690">
              <w:rPr>
                <w:color w:val="000000"/>
                <w:szCs w:val="22"/>
              </w:rPr>
              <w:t>CALHOUN COUNTY</w:t>
            </w:r>
          </w:p>
        </w:tc>
      </w:tr>
      <w:tr w14:paraId="39E926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A84F52F" w14:textId="05DF326B">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9BEDB20" w14:textId="5E9DECF0">
            <w:pPr>
              <w:rPr>
                <w:color w:val="000000"/>
                <w:szCs w:val="22"/>
              </w:rPr>
            </w:pPr>
            <w:r w:rsidRPr="001B0690">
              <w:rPr>
                <w:color w:val="000000"/>
                <w:szCs w:val="22"/>
              </w:rPr>
              <w:t>CARROLL COUNTY</w:t>
            </w:r>
          </w:p>
        </w:tc>
      </w:tr>
      <w:tr w14:paraId="0B7603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06F4358" w14:textId="6B97AA9F">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7776BFA" w14:textId="34798422">
            <w:pPr>
              <w:rPr>
                <w:color w:val="000000"/>
                <w:szCs w:val="22"/>
              </w:rPr>
            </w:pPr>
            <w:r w:rsidRPr="001B0690">
              <w:rPr>
                <w:color w:val="000000"/>
                <w:szCs w:val="22"/>
              </w:rPr>
              <w:t>CHICOT COUNTY</w:t>
            </w:r>
          </w:p>
        </w:tc>
      </w:tr>
      <w:tr w14:paraId="05BAFA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975041C" w14:textId="34CED542">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92B85DB" w14:textId="7DD814B2">
            <w:pPr>
              <w:rPr>
                <w:color w:val="000000"/>
                <w:szCs w:val="22"/>
              </w:rPr>
            </w:pPr>
            <w:r w:rsidRPr="001B0690">
              <w:rPr>
                <w:color w:val="000000"/>
                <w:szCs w:val="22"/>
              </w:rPr>
              <w:t>CLARK COUNTY</w:t>
            </w:r>
          </w:p>
        </w:tc>
      </w:tr>
      <w:tr w14:paraId="0C3AA5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12F89B3" w14:textId="659EFB0E">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7C28379" w14:textId="1F1234CF">
            <w:pPr>
              <w:rPr>
                <w:color w:val="000000"/>
                <w:szCs w:val="22"/>
              </w:rPr>
            </w:pPr>
            <w:r w:rsidRPr="001B0690">
              <w:rPr>
                <w:color w:val="000000"/>
                <w:szCs w:val="22"/>
              </w:rPr>
              <w:t>CLEBURNE COUNTY</w:t>
            </w:r>
          </w:p>
        </w:tc>
      </w:tr>
      <w:tr w14:paraId="08E1EB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0DBCE3A" w14:textId="1880B22F">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B83585E" w14:textId="1C406568">
            <w:pPr>
              <w:rPr>
                <w:color w:val="000000"/>
                <w:szCs w:val="22"/>
              </w:rPr>
            </w:pPr>
            <w:r w:rsidRPr="001B0690">
              <w:rPr>
                <w:color w:val="000000"/>
                <w:szCs w:val="22"/>
              </w:rPr>
              <w:t>CLEVELAND COUNTY</w:t>
            </w:r>
          </w:p>
        </w:tc>
      </w:tr>
      <w:tr w14:paraId="189443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E038147" w14:textId="6D7F0053">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7837109" w14:textId="3C3C5D2C">
            <w:pPr>
              <w:rPr>
                <w:color w:val="000000"/>
                <w:szCs w:val="22"/>
              </w:rPr>
            </w:pPr>
            <w:r w:rsidRPr="001B0690">
              <w:rPr>
                <w:color w:val="000000"/>
                <w:szCs w:val="22"/>
              </w:rPr>
              <w:t>COLUMBIA COUNTY</w:t>
            </w:r>
          </w:p>
        </w:tc>
      </w:tr>
      <w:tr w14:paraId="6F2406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AFBFD62" w14:textId="72CF45E9">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0343D65" w14:textId="14B9EF30">
            <w:pPr>
              <w:rPr>
                <w:color w:val="000000"/>
                <w:szCs w:val="22"/>
              </w:rPr>
            </w:pPr>
            <w:r w:rsidRPr="001B0690">
              <w:rPr>
                <w:color w:val="000000"/>
                <w:szCs w:val="22"/>
              </w:rPr>
              <w:t>CONWAY COUNTY</w:t>
            </w:r>
          </w:p>
        </w:tc>
      </w:tr>
      <w:tr w14:paraId="312859B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411FA02" w14:textId="3C19BB83">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0B0FEB6" w14:textId="423B5779">
            <w:pPr>
              <w:rPr>
                <w:color w:val="000000"/>
                <w:szCs w:val="22"/>
              </w:rPr>
            </w:pPr>
            <w:r w:rsidRPr="001B0690">
              <w:rPr>
                <w:color w:val="000000"/>
                <w:szCs w:val="22"/>
              </w:rPr>
              <w:t>CRAIGHEAD COUNTY</w:t>
            </w:r>
          </w:p>
        </w:tc>
      </w:tr>
      <w:tr w14:paraId="46F690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407AEC1" w14:textId="79979059">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5C80F0F" w14:textId="4689ACE7">
            <w:pPr>
              <w:rPr>
                <w:color w:val="000000"/>
                <w:szCs w:val="22"/>
              </w:rPr>
            </w:pPr>
            <w:r w:rsidRPr="001B0690">
              <w:rPr>
                <w:color w:val="000000"/>
                <w:szCs w:val="22"/>
              </w:rPr>
              <w:t>CRAWFORD COUNTY</w:t>
            </w:r>
          </w:p>
        </w:tc>
      </w:tr>
      <w:tr w14:paraId="284754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C11BD4F" w14:textId="2ABAFC73">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F987EDA" w14:textId="62739C25">
            <w:pPr>
              <w:rPr>
                <w:color w:val="000000"/>
                <w:szCs w:val="22"/>
              </w:rPr>
            </w:pPr>
            <w:r w:rsidRPr="001B0690">
              <w:rPr>
                <w:color w:val="000000"/>
                <w:szCs w:val="22"/>
              </w:rPr>
              <w:t>CRITTENDEN COUNTY</w:t>
            </w:r>
          </w:p>
        </w:tc>
      </w:tr>
      <w:tr w14:paraId="362B34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38099A5" w14:textId="083A2584">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7933A2B" w14:textId="39BDE5E9">
            <w:pPr>
              <w:rPr>
                <w:color w:val="000000"/>
                <w:szCs w:val="22"/>
              </w:rPr>
            </w:pPr>
            <w:r w:rsidRPr="001B0690">
              <w:rPr>
                <w:color w:val="000000"/>
                <w:szCs w:val="22"/>
              </w:rPr>
              <w:t>CROSS COUNTY</w:t>
            </w:r>
          </w:p>
        </w:tc>
      </w:tr>
      <w:tr w14:paraId="43A43F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283308A" w14:textId="4529F4E2">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DE9F68C" w14:textId="75A468C0">
            <w:pPr>
              <w:rPr>
                <w:color w:val="000000"/>
                <w:szCs w:val="22"/>
              </w:rPr>
            </w:pPr>
            <w:r w:rsidRPr="001B0690">
              <w:rPr>
                <w:color w:val="000000"/>
                <w:szCs w:val="22"/>
              </w:rPr>
              <w:t>DALLAS COUNTY</w:t>
            </w:r>
          </w:p>
        </w:tc>
      </w:tr>
      <w:tr w14:paraId="43135D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F283889" w14:textId="3F53881C">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50D877C" w14:textId="0299657B">
            <w:pPr>
              <w:rPr>
                <w:color w:val="000000"/>
                <w:szCs w:val="22"/>
              </w:rPr>
            </w:pPr>
            <w:r w:rsidRPr="001B0690">
              <w:rPr>
                <w:color w:val="000000"/>
                <w:szCs w:val="22"/>
              </w:rPr>
              <w:t>DESHA COUNTY</w:t>
            </w:r>
          </w:p>
        </w:tc>
      </w:tr>
      <w:tr w14:paraId="2563C93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904BB81" w14:textId="51D6C1DA">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59A2400" w14:textId="36D79B72">
            <w:pPr>
              <w:rPr>
                <w:color w:val="000000"/>
                <w:szCs w:val="22"/>
              </w:rPr>
            </w:pPr>
            <w:r w:rsidRPr="001B0690">
              <w:rPr>
                <w:color w:val="000000"/>
                <w:szCs w:val="22"/>
              </w:rPr>
              <w:t>DREW COUNTY</w:t>
            </w:r>
          </w:p>
        </w:tc>
      </w:tr>
      <w:tr w14:paraId="7260A5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02A8206" w14:textId="08732754">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9CAC125" w14:textId="44B87CDC">
            <w:pPr>
              <w:rPr>
                <w:color w:val="000000"/>
                <w:szCs w:val="22"/>
              </w:rPr>
            </w:pPr>
            <w:r w:rsidRPr="001B0690">
              <w:rPr>
                <w:color w:val="000000"/>
                <w:szCs w:val="22"/>
              </w:rPr>
              <w:t>FAULKNER COUNTY</w:t>
            </w:r>
          </w:p>
        </w:tc>
      </w:tr>
      <w:tr w14:paraId="70FC9B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0BFA740" w14:textId="749AD85D">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38002EA" w14:textId="736B5CD2">
            <w:pPr>
              <w:rPr>
                <w:color w:val="000000"/>
                <w:szCs w:val="22"/>
              </w:rPr>
            </w:pPr>
            <w:r w:rsidRPr="001B0690">
              <w:rPr>
                <w:color w:val="000000"/>
                <w:szCs w:val="22"/>
              </w:rPr>
              <w:t>FRANKLIN COUNTY</w:t>
            </w:r>
          </w:p>
        </w:tc>
      </w:tr>
      <w:tr w14:paraId="4298DB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5E5A623" w14:textId="78D4DA00">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6234848" w14:textId="18BC19A1">
            <w:pPr>
              <w:rPr>
                <w:color w:val="000000"/>
                <w:szCs w:val="22"/>
              </w:rPr>
            </w:pPr>
            <w:r w:rsidRPr="001B0690">
              <w:rPr>
                <w:color w:val="000000"/>
                <w:szCs w:val="22"/>
              </w:rPr>
              <w:t>FULTON COUNTY</w:t>
            </w:r>
          </w:p>
        </w:tc>
      </w:tr>
      <w:tr w14:paraId="20F71D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D29CCAF" w14:textId="032FF10F">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79E5A32" w14:textId="613F8F6F">
            <w:pPr>
              <w:rPr>
                <w:color w:val="000000"/>
                <w:szCs w:val="22"/>
              </w:rPr>
            </w:pPr>
            <w:r w:rsidRPr="001B0690">
              <w:rPr>
                <w:color w:val="000000"/>
                <w:szCs w:val="22"/>
              </w:rPr>
              <w:t>GARLAND COUNTY</w:t>
            </w:r>
          </w:p>
        </w:tc>
      </w:tr>
      <w:tr w14:paraId="1F25AA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332F869" w14:textId="5E6E7E00">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570B03C" w14:textId="4FE4AD53">
            <w:pPr>
              <w:rPr>
                <w:color w:val="000000"/>
                <w:szCs w:val="22"/>
              </w:rPr>
            </w:pPr>
            <w:r w:rsidRPr="001B0690">
              <w:rPr>
                <w:color w:val="000000"/>
                <w:szCs w:val="22"/>
              </w:rPr>
              <w:t>GRANT COUNTY</w:t>
            </w:r>
          </w:p>
        </w:tc>
      </w:tr>
      <w:tr w14:paraId="1BABFA8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03049C75" w14:textId="12DA3580">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2F2E79A" w14:textId="58433C00">
            <w:pPr>
              <w:rPr>
                <w:color w:val="000000"/>
                <w:szCs w:val="22"/>
              </w:rPr>
            </w:pPr>
            <w:r w:rsidRPr="001B0690">
              <w:rPr>
                <w:color w:val="000000"/>
                <w:szCs w:val="22"/>
              </w:rPr>
              <w:t>GREENE COUNTY</w:t>
            </w:r>
          </w:p>
        </w:tc>
      </w:tr>
      <w:tr w14:paraId="462677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FB60580" w14:textId="2661B74D">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4FDC2C8" w14:textId="0DC1BCA6">
            <w:pPr>
              <w:rPr>
                <w:color w:val="000000"/>
                <w:szCs w:val="22"/>
              </w:rPr>
            </w:pPr>
            <w:r w:rsidRPr="001B0690">
              <w:rPr>
                <w:color w:val="000000"/>
                <w:szCs w:val="22"/>
              </w:rPr>
              <w:t>HEMPSTEAD COUNTY</w:t>
            </w:r>
          </w:p>
        </w:tc>
      </w:tr>
      <w:tr w14:paraId="678DEF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CB7EC2B" w14:textId="5C6EDE35">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6EC0523" w14:textId="244F700C">
            <w:pPr>
              <w:rPr>
                <w:color w:val="000000"/>
                <w:szCs w:val="22"/>
              </w:rPr>
            </w:pPr>
            <w:r w:rsidRPr="001B0690">
              <w:rPr>
                <w:color w:val="000000"/>
                <w:szCs w:val="22"/>
              </w:rPr>
              <w:t>HOT SPRING COUNTY</w:t>
            </w:r>
          </w:p>
        </w:tc>
      </w:tr>
      <w:tr w14:paraId="6A4CCB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B2BB3E9" w14:textId="168A3934">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6A1DA9E" w14:textId="4FC1463F">
            <w:pPr>
              <w:rPr>
                <w:color w:val="000000"/>
                <w:szCs w:val="22"/>
              </w:rPr>
            </w:pPr>
            <w:r w:rsidRPr="001B0690">
              <w:rPr>
                <w:color w:val="000000"/>
                <w:szCs w:val="22"/>
              </w:rPr>
              <w:t>HOWARD COUNTY</w:t>
            </w:r>
          </w:p>
        </w:tc>
      </w:tr>
      <w:tr w14:paraId="0BB443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F2B6B26" w14:textId="44B0CE3B">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FBA5DFB" w14:textId="4DE48420">
            <w:pPr>
              <w:rPr>
                <w:color w:val="000000"/>
                <w:szCs w:val="22"/>
              </w:rPr>
            </w:pPr>
            <w:r w:rsidRPr="001B0690">
              <w:rPr>
                <w:color w:val="000000"/>
                <w:szCs w:val="22"/>
              </w:rPr>
              <w:t>INDEPENDENCE COUNTY</w:t>
            </w:r>
          </w:p>
        </w:tc>
      </w:tr>
      <w:tr w14:paraId="075F950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D8D31E8" w14:textId="52AD9F88">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4CC0468E" w14:textId="69CE116D">
            <w:pPr>
              <w:rPr>
                <w:color w:val="000000"/>
                <w:szCs w:val="22"/>
              </w:rPr>
            </w:pPr>
            <w:r w:rsidRPr="001B0690">
              <w:rPr>
                <w:color w:val="000000"/>
                <w:szCs w:val="22"/>
              </w:rPr>
              <w:t>IZARD COUNTY</w:t>
            </w:r>
          </w:p>
        </w:tc>
      </w:tr>
      <w:tr w14:paraId="6D4AAF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8E5B091" w14:textId="217F6774">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1EB3A842" w14:textId="2FB0935A">
            <w:pPr>
              <w:rPr>
                <w:color w:val="000000"/>
                <w:szCs w:val="22"/>
              </w:rPr>
            </w:pPr>
            <w:r w:rsidRPr="001B0690">
              <w:rPr>
                <w:color w:val="000000"/>
                <w:szCs w:val="22"/>
              </w:rPr>
              <w:t>JACKSON COUNTY</w:t>
            </w:r>
          </w:p>
        </w:tc>
      </w:tr>
      <w:tr w14:paraId="776BA53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54C5A5C" w14:textId="24119EBE">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3D33630C" w14:textId="53039798">
            <w:pPr>
              <w:rPr>
                <w:color w:val="000000"/>
                <w:szCs w:val="22"/>
              </w:rPr>
            </w:pPr>
            <w:r w:rsidRPr="001B0690">
              <w:rPr>
                <w:color w:val="000000"/>
                <w:szCs w:val="22"/>
              </w:rPr>
              <w:t>JEFFERSON COUNTY</w:t>
            </w:r>
          </w:p>
        </w:tc>
      </w:tr>
      <w:tr w14:paraId="14088B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7AE115C" w14:textId="4BDB8161">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6BDCE34A" w14:textId="3EFF33F0">
            <w:pPr>
              <w:rPr>
                <w:color w:val="000000"/>
                <w:szCs w:val="22"/>
              </w:rPr>
            </w:pPr>
            <w:r w:rsidRPr="001B0690">
              <w:rPr>
                <w:color w:val="000000"/>
                <w:szCs w:val="22"/>
              </w:rPr>
              <w:t>JOHNSON COUNTY</w:t>
            </w:r>
          </w:p>
        </w:tc>
      </w:tr>
      <w:tr w14:paraId="7E6DB43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6D278A8" w14:textId="5F7865E3">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736B822C" w14:textId="28E99E4B">
            <w:pPr>
              <w:rPr>
                <w:color w:val="000000"/>
                <w:szCs w:val="22"/>
              </w:rPr>
            </w:pPr>
            <w:r w:rsidRPr="001B0690">
              <w:rPr>
                <w:color w:val="000000"/>
                <w:szCs w:val="22"/>
              </w:rPr>
              <w:t>LAFAYETTE COUNTY</w:t>
            </w:r>
          </w:p>
        </w:tc>
      </w:tr>
      <w:tr w14:paraId="5F23CF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51A780EA" w14:textId="256A5B25">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9E0FBA" w:rsidP="00EC14BF" w14:paraId="2209703E" w14:textId="7C37613F">
            <w:pPr>
              <w:rPr>
                <w:color w:val="000000"/>
                <w:szCs w:val="22"/>
              </w:rPr>
            </w:pPr>
            <w:r w:rsidRPr="001B0690">
              <w:rPr>
                <w:color w:val="000000"/>
                <w:szCs w:val="22"/>
              </w:rPr>
              <w:t>LAWRENCE COUNTY</w:t>
            </w:r>
          </w:p>
        </w:tc>
      </w:tr>
      <w:tr w14:paraId="30DE6B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D06E61" w14:textId="739AA0AD">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276871" w14:textId="0E12F12E">
            <w:pPr>
              <w:rPr>
                <w:color w:val="000000"/>
                <w:szCs w:val="22"/>
              </w:rPr>
            </w:pPr>
            <w:r w:rsidRPr="001B0690">
              <w:rPr>
                <w:color w:val="000000"/>
                <w:szCs w:val="22"/>
              </w:rPr>
              <w:t>LEE COUNTY</w:t>
            </w:r>
          </w:p>
        </w:tc>
      </w:tr>
      <w:tr w14:paraId="56978A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CC0D29" w14:textId="07BB2D95">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21D28F" w14:textId="32D065A0">
            <w:pPr>
              <w:rPr>
                <w:color w:val="000000"/>
                <w:szCs w:val="22"/>
              </w:rPr>
            </w:pPr>
            <w:r w:rsidRPr="001B0690">
              <w:rPr>
                <w:color w:val="000000"/>
                <w:szCs w:val="22"/>
              </w:rPr>
              <w:t>LINCOLN COUNTY</w:t>
            </w:r>
          </w:p>
        </w:tc>
      </w:tr>
      <w:tr w14:paraId="593521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AFB058" w14:textId="7FD78350">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0CDADE" w14:textId="09D58C40">
            <w:pPr>
              <w:rPr>
                <w:color w:val="000000"/>
                <w:szCs w:val="22"/>
              </w:rPr>
            </w:pPr>
            <w:r w:rsidRPr="001B0690">
              <w:rPr>
                <w:color w:val="000000"/>
                <w:szCs w:val="22"/>
              </w:rPr>
              <w:t>LITTLE RIVER COUNTY</w:t>
            </w:r>
          </w:p>
        </w:tc>
      </w:tr>
      <w:tr w14:paraId="505316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4AAE8E" w14:textId="60723436">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1770E6" w14:textId="1849E7F7">
            <w:pPr>
              <w:rPr>
                <w:color w:val="000000"/>
                <w:szCs w:val="22"/>
              </w:rPr>
            </w:pPr>
            <w:r w:rsidRPr="001B0690">
              <w:rPr>
                <w:color w:val="000000"/>
                <w:szCs w:val="22"/>
              </w:rPr>
              <w:t>LOGAN COUNTY</w:t>
            </w:r>
          </w:p>
        </w:tc>
      </w:tr>
      <w:tr w14:paraId="3B4D93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8B4D49" w14:textId="6654BB3B">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209DAB" w14:textId="5B9FB1BB">
            <w:pPr>
              <w:rPr>
                <w:color w:val="000000"/>
                <w:szCs w:val="22"/>
              </w:rPr>
            </w:pPr>
            <w:r w:rsidRPr="001B0690">
              <w:rPr>
                <w:color w:val="000000"/>
                <w:szCs w:val="22"/>
              </w:rPr>
              <w:t>LONOKE COUNTY</w:t>
            </w:r>
          </w:p>
        </w:tc>
      </w:tr>
      <w:tr w14:paraId="4E26A6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12CD1B" w14:textId="187230F9">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535668" w14:textId="6FCD725B">
            <w:pPr>
              <w:rPr>
                <w:color w:val="000000"/>
                <w:szCs w:val="22"/>
              </w:rPr>
            </w:pPr>
            <w:r w:rsidRPr="001B0690">
              <w:rPr>
                <w:color w:val="000000"/>
                <w:szCs w:val="22"/>
              </w:rPr>
              <w:t>MADISON COUNTY</w:t>
            </w:r>
          </w:p>
        </w:tc>
      </w:tr>
      <w:tr w14:paraId="5C1CD3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C2EB3D" w14:textId="37A90C36">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C74E8A" w14:textId="6B4656E5">
            <w:pPr>
              <w:rPr>
                <w:color w:val="000000"/>
                <w:szCs w:val="22"/>
              </w:rPr>
            </w:pPr>
            <w:r w:rsidRPr="001B0690">
              <w:rPr>
                <w:color w:val="000000"/>
                <w:szCs w:val="22"/>
              </w:rPr>
              <w:t>MARION COUNTY</w:t>
            </w:r>
          </w:p>
        </w:tc>
      </w:tr>
      <w:tr w14:paraId="093FDD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EFBCFA" w14:textId="048082E2">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319578" w14:textId="5129DCF6">
            <w:pPr>
              <w:rPr>
                <w:color w:val="000000"/>
                <w:szCs w:val="22"/>
              </w:rPr>
            </w:pPr>
            <w:r w:rsidRPr="001B0690">
              <w:rPr>
                <w:color w:val="000000"/>
                <w:szCs w:val="22"/>
              </w:rPr>
              <w:t>MILLER COUNTY</w:t>
            </w:r>
          </w:p>
        </w:tc>
      </w:tr>
      <w:tr w14:paraId="0653FB8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209D0F" w14:textId="4E0EA06F">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364DCF" w14:textId="222D9EB7">
            <w:pPr>
              <w:rPr>
                <w:color w:val="000000"/>
                <w:szCs w:val="22"/>
              </w:rPr>
            </w:pPr>
            <w:r w:rsidRPr="001B0690">
              <w:rPr>
                <w:color w:val="000000"/>
                <w:szCs w:val="22"/>
              </w:rPr>
              <w:t>MISSISSIPPI COUNTY</w:t>
            </w:r>
          </w:p>
        </w:tc>
      </w:tr>
      <w:tr w14:paraId="1A22C3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E64C01" w14:textId="4B2E8488">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FE9EE6" w14:textId="529F3C22">
            <w:pPr>
              <w:rPr>
                <w:color w:val="000000"/>
                <w:szCs w:val="22"/>
              </w:rPr>
            </w:pPr>
            <w:r w:rsidRPr="001B0690">
              <w:rPr>
                <w:color w:val="000000"/>
                <w:szCs w:val="22"/>
              </w:rPr>
              <w:t>MONROE COUNTY</w:t>
            </w:r>
          </w:p>
        </w:tc>
      </w:tr>
      <w:tr w14:paraId="03290A7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C279C4" w14:textId="41D2BF51">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C62FEB" w14:textId="4D024D88">
            <w:pPr>
              <w:rPr>
                <w:color w:val="000000"/>
                <w:szCs w:val="22"/>
              </w:rPr>
            </w:pPr>
            <w:r w:rsidRPr="001B0690">
              <w:rPr>
                <w:color w:val="000000"/>
                <w:szCs w:val="22"/>
              </w:rPr>
              <w:t>MONTGOMERY COUNTY</w:t>
            </w:r>
          </w:p>
        </w:tc>
      </w:tr>
      <w:tr w14:paraId="7C3B71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8229C7" w14:textId="6C6542B4">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898EE4" w14:textId="03BCED9A">
            <w:pPr>
              <w:rPr>
                <w:color w:val="000000"/>
                <w:szCs w:val="22"/>
              </w:rPr>
            </w:pPr>
            <w:r w:rsidRPr="001B0690">
              <w:rPr>
                <w:color w:val="000000"/>
                <w:szCs w:val="22"/>
              </w:rPr>
              <w:t>NEVADA COUNTY</w:t>
            </w:r>
          </w:p>
        </w:tc>
      </w:tr>
      <w:tr w14:paraId="50F92A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8DAA26" w14:textId="01F3EA51">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C537C4" w14:textId="0570CFD7">
            <w:pPr>
              <w:rPr>
                <w:color w:val="000000"/>
                <w:szCs w:val="22"/>
              </w:rPr>
            </w:pPr>
            <w:r w:rsidRPr="001B0690">
              <w:rPr>
                <w:color w:val="000000"/>
                <w:szCs w:val="22"/>
              </w:rPr>
              <w:t>NEWTON COUNTY</w:t>
            </w:r>
          </w:p>
        </w:tc>
      </w:tr>
      <w:tr w14:paraId="5B506D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DB8C5B" w14:textId="53E2173D">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A42C9D" w14:textId="23A26F78">
            <w:pPr>
              <w:rPr>
                <w:color w:val="000000"/>
                <w:szCs w:val="22"/>
              </w:rPr>
            </w:pPr>
            <w:r w:rsidRPr="001B0690">
              <w:rPr>
                <w:color w:val="000000"/>
                <w:szCs w:val="22"/>
              </w:rPr>
              <w:t>OUACHITA COUNTY</w:t>
            </w:r>
          </w:p>
        </w:tc>
      </w:tr>
      <w:tr w14:paraId="152535D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8BC915" w14:textId="299B23DD">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ADF88F" w14:textId="3FBBA3E3">
            <w:pPr>
              <w:rPr>
                <w:color w:val="000000"/>
                <w:szCs w:val="22"/>
              </w:rPr>
            </w:pPr>
            <w:r w:rsidRPr="001B0690">
              <w:rPr>
                <w:color w:val="000000"/>
                <w:szCs w:val="22"/>
              </w:rPr>
              <w:t>PERRY COUNTY</w:t>
            </w:r>
          </w:p>
        </w:tc>
      </w:tr>
      <w:tr w14:paraId="274C790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8EE27A" w14:textId="1C8B03B3">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9341B4" w14:textId="1C19A167">
            <w:pPr>
              <w:rPr>
                <w:color w:val="000000"/>
                <w:szCs w:val="22"/>
              </w:rPr>
            </w:pPr>
            <w:r w:rsidRPr="001B0690">
              <w:rPr>
                <w:color w:val="000000"/>
                <w:szCs w:val="22"/>
              </w:rPr>
              <w:t>PHILLIPS COUNTY</w:t>
            </w:r>
          </w:p>
        </w:tc>
      </w:tr>
      <w:tr w14:paraId="18DB2C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CAA9FA" w14:textId="1E51A8D0">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E79F67" w14:textId="3DC5F679">
            <w:pPr>
              <w:rPr>
                <w:color w:val="000000"/>
                <w:szCs w:val="22"/>
              </w:rPr>
            </w:pPr>
            <w:r w:rsidRPr="001B0690">
              <w:rPr>
                <w:color w:val="000000"/>
                <w:szCs w:val="22"/>
              </w:rPr>
              <w:t>PIKE COUNTY</w:t>
            </w:r>
          </w:p>
        </w:tc>
      </w:tr>
      <w:tr w14:paraId="309CC0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461A0A" w14:textId="6E8D61A9">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61C3AE" w14:textId="40E88B34">
            <w:pPr>
              <w:rPr>
                <w:color w:val="000000"/>
                <w:szCs w:val="22"/>
              </w:rPr>
            </w:pPr>
            <w:r w:rsidRPr="001B0690">
              <w:rPr>
                <w:color w:val="000000"/>
                <w:szCs w:val="22"/>
              </w:rPr>
              <w:t>POINSETT COUNTY</w:t>
            </w:r>
          </w:p>
        </w:tc>
      </w:tr>
      <w:tr w14:paraId="46519D1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819F41" w14:textId="343118A4">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C727E0" w14:textId="5A8B21BF">
            <w:pPr>
              <w:rPr>
                <w:color w:val="000000"/>
                <w:szCs w:val="22"/>
              </w:rPr>
            </w:pPr>
            <w:r w:rsidRPr="001B0690">
              <w:rPr>
                <w:color w:val="000000"/>
                <w:szCs w:val="22"/>
              </w:rPr>
              <w:t>POPE COUNTY</w:t>
            </w:r>
          </w:p>
        </w:tc>
      </w:tr>
      <w:tr w14:paraId="74285F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0501D4" w14:textId="269A71E2">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2406DF" w14:textId="0E0FA83F">
            <w:pPr>
              <w:rPr>
                <w:color w:val="000000"/>
                <w:szCs w:val="22"/>
              </w:rPr>
            </w:pPr>
            <w:r w:rsidRPr="001B0690">
              <w:rPr>
                <w:color w:val="000000"/>
                <w:szCs w:val="22"/>
              </w:rPr>
              <w:t>PRAIRIE COUNTY</w:t>
            </w:r>
          </w:p>
        </w:tc>
      </w:tr>
      <w:tr w14:paraId="3645B4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D9C8C0" w14:textId="09B634C2">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F74CAE" w14:textId="2E12AEF9">
            <w:pPr>
              <w:rPr>
                <w:color w:val="000000"/>
                <w:szCs w:val="22"/>
              </w:rPr>
            </w:pPr>
            <w:r w:rsidRPr="001B0690">
              <w:rPr>
                <w:color w:val="000000"/>
                <w:szCs w:val="22"/>
              </w:rPr>
              <w:t>PULASKI COUNTY</w:t>
            </w:r>
          </w:p>
        </w:tc>
      </w:tr>
      <w:tr w14:paraId="29A98A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335E26" w14:textId="1DCF5EA6">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AFA714" w14:textId="376ED821">
            <w:pPr>
              <w:rPr>
                <w:color w:val="000000"/>
                <w:szCs w:val="22"/>
              </w:rPr>
            </w:pPr>
            <w:r w:rsidRPr="001B0690">
              <w:rPr>
                <w:color w:val="000000"/>
                <w:szCs w:val="22"/>
              </w:rPr>
              <w:t>ST. FRANCIS COUNTY</w:t>
            </w:r>
          </w:p>
        </w:tc>
      </w:tr>
      <w:tr w14:paraId="530D84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4085EA" w14:textId="32662AF4">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5E4F1B" w14:textId="148A98A0">
            <w:pPr>
              <w:rPr>
                <w:color w:val="000000"/>
                <w:szCs w:val="22"/>
              </w:rPr>
            </w:pPr>
            <w:r w:rsidRPr="001B0690">
              <w:rPr>
                <w:color w:val="000000"/>
                <w:szCs w:val="22"/>
              </w:rPr>
              <w:t>SALINE COUNTY</w:t>
            </w:r>
          </w:p>
        </w:tc>
      </w:tr>
      <w:tr w14:paraId="2C6FAFB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980D27" w14:textId="240DFEA1">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3D72F4" w14:textId="47EE2B6C">
            <w:pPr>
              <w:rPr>
                <w:color w:val="000000"/>
                <w:szCs w:val="22"/>
              </w:rPr>
            </w:pPr>
            <w:r w:rsidRPr="001B0690">
              <w:rPr>
                <w:color w:val="000000"/>
                <w:szCs w:val="22"/>
              </w:rPr>
              <w:t>SCOTT COUNTY</w:t>
            </w:r>
          </w:p>
        </w:tc>
      </w:tr>
      <w:tr w14:paraId="245FA6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B3E3DB" w14:textId="1704AC46">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391822" w14:textId="2951AB55">
            <w:pPr>
              <w:rPr>
                <w:color w:val="000000"/>
                <w:szCs w:val="22"/>
              </w:rPr>
            </w:pPr>
            <w:r w:rsidRPr="001B0690">
              <w:rPr>
                <w:color w:val="000000"/>
                <w:szCs w:val="22"/>
              </w:rPr>
              <w:t>SEARCY COUNTY</w:t>
            </w:r>
          </w:p>
        </w:tc>
      </w:tr>
      <w:tr w14:paraId="367D2C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8131F1" w14:textId="3D26B4AB">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65ABD0" w14:textId="10EDE754">
            <w:pPr>
              <w:rPr>
                <w:color w:val="000000"/>
                <w:szCs w:val="22"/>
              </w:rPr>
            </w:pPr>
            <w:r w:rsidRPr="001B0690">
              <w:rPr>
                <w:color w:val="000000"/>
                <w:szCs w:val="22"/>
              </w:rPr>
              <w:t>SEBASTIAN COUNTY</w:t>
            </w:r>
          </w:p>
        </w:tc>
      </w:tr>
      <w:tr w14:paraId="3D66C3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1DE766" w14:textId="11D047E0">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432ECA" w14:textId="7E62255A">
            <w:pPr>
              <w:rPr>
                <w:color w:val="000000"/>
                <w:szCs w:val="22"/>
              </w:rPr>
            </w:pPr>
            <w:r w:rsidRPr="001B0690">
              <w:rPr>
                <w:color w:val="000000"/>
                <w:szCs w:val="22"/>
              </w:rPr>
              <w:t>SEVIER COUNTY</w:t>
            </w:r>
          </w:p>
        </w:tc>
      </w:tr>
      <w:tr w14:paraId="3233BD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5CDC6B" w14:textId="163FEAC1">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80C5DE" w14:textId="2D1DA7BC">
            <w:pPr>
              <w:rPr>
                <w:color w:val="000000"/>
                <w:szCs w:val="22"/>
              </w:rPr>
            </w:pPr>
            <w:r w:rsidRPr="001B0690">
              <w:rPr>
                <w:color w:val="000000"/>
                <w:szCs w:val="22"/>
              </w:rPr>
              <w:t>STONE COUNTY</w:t>
            </w:r>
          </w:p>
        </w:tc>
      </w:tr>
      <w:tr w14:paraId="074505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E868AE" w14:textId="65B8A4EC">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047D3B" w14:textId="779BD277">
            <w:pPr>
              <w:rPr>
                <w:color w:val="000000"/>
                <w:szCs w:val="22"/>
              </w:rPr>
            </w:pPr>
            <w:r w:rsidRPr="001B0690">
              <w:rPr>
                <w:color w:val="000000"/>
                <w:szCs w:val="22"/>
              </w:rPr>
              <w:t>UNION COUNTY</w:t>
            </w:r>
          </w:p>
        </w:tc>
      </w:tr>
      <w:tr w14:paraId="5F1197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FA2489" w14:textId="2FE60C2D">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5885CC" w14:textId="276DF862">
            <w:pPr>
              <w:rPr>
                <w:color w:val="000000"/>
                <w:szCs w:val="22"/>
              </w:rPr>
            </w:pPr>
            <w:r w:rsidRPr="001B0690">
              <w:rPr>
                <w:color w:val="000000"/>
                <w:szCs w:val="22"/>
              </w:rPr>
              <w:t>VAN BUREN COUNTY</w:t>
            </w:r>
          </w:p>
        </w:tc>
      </w:tr>
      <w:tr w14:paraId="3E88062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ED489D" w14:textId="40DE9FDE">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078BB8" w14:textId="37A7E070">
            <w:pPr>
              <w:rPr>
                <w:color w:val="000000"/>
                <w:szCs w:val="22"/>
              </w:rPr>
            </w:pPr>
            <w:r w:rsidRPr="001B0690">
              <w:rPr>
                <w:color w:val="000000"/>
                <w:szCs w:val="22"/>
              </w:rPr>
              <w:t>WASHINGTON COUNTY</w:t>
            </w:r>
          </w:p>
        </w:tc>
      </w:tr>
      <w:tr w14:paraId="406D25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601C99" w14:textId="3E5A0BE5">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35CFAF" w14:textId="1F87168D">
            <w:pPr>
              <w:rPr>
                <w:color w:val="000000"/>
                <w:szCs w:val="22"/>
              </w:rPr>
            </w:pPr>
            <w:r w:rsidRPr="001B0690">
              <w:rPr>
                <w:color w:val="000000"/>
                <w:szCs w:val="22"/>
              </w:rPr>
              <w:t>WHITE COUNTY</w:t>
            </w:r>
          </w:p>
        </w:tc>
      </w:tr>
      <w:tr w14:paraId="541F32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481AD3" w14:textId="1C78E835">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39EBFE" w14:textId="6570E995">
            <w:pPr>
              <w:rPr>
                <w:color w:val="000000"/>
                <w:szCs w:val="22"/>
              </w:rPr>
            </w:pPr>
            <w:r w:rsidRPr="001B0690">
              <w:rPr>
                <w:color w:val="000000"/>
                <w:szCs w:val="22"/>
              </w:rPr>
              <w:t>WOODRUFF COUNTY</w:t>
            </w:r>
          </w:p>
        </w:tc>
      </w:tr>
      <w:tr w14:paraId="374644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EEF59E" w14:textId="37BDD90A">
            <w:pPr>
              <w:rPr>
                <w:color w:val="000000"/>
                <w:szCs w:val="22"/>
              </w:rPr>
            </w:pPr>
            <w:r w:rsidRPr="001B0690">
              <w:rPr>
                <w:color w:val="000000"/>
                <w:szCs w:val="22"/>
              </w:rPr>
              <w:t>AR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51841E" w14:textId="093C1B4B">
            <w:pPr>
              <w:rPr>
                <w:color w:val="000000"/>
                <w:szCs w:val="22"/>
              </w:rPr>
            </w:pPr>
            <w:r w:rsidRPr="001B0690">
              <w:rPr>
                <w:color w:val="000000"/>
                <w:szCs w:val="22"/>
              </w:rPr>
              <w:t>YELL COUNTY</w:t>
            </w:r>
          </w:p>
        </w:tc>
      </w:tr>
      <w:tr w14:paraId="1B46CE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CFCDC9" w14:textId="61EFCABC">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1651A4" w14:textId="47417ADE">
            <w:pPr>
              <w:rPr>
                <w:color w:val="000000"/>
                <w:szCs w:val="22"/>
              </w:rPr>
            </w:pPr>
            <w:r w:rsidRPr="001B0690">
              <w:rPr>
                <w:color w:val="000000"/>
                <w:szCs w:val="22"/>
              </w:rPr>
              <w:t>ALAMEDA COUNTY</w:t>
            </w:r>
          </w:p>
        </w:tc>
      </w:tr>
      <w:tr w14:paraId="29CD06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6181A0" w14:textId="3613780E">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B69DB5" w14:textId="23F19006">
            <w:pPr>
              <w:rPr>
                <w:color w:val="000000"/>
                <w:szCs w:val="22"/>
              </w:rPr>
            </w:pPr>
            <w:r w:rsidRPr="001B0690">
              <w:rPr>
                <w:color w:val="000000"/>
                <w:szCs w:val="22"/>
              </w:rPr>
              <w:t>ALPINE COUNTY</w:t>
            </w:r>
          </w:p>
        </w:tc>
      </w:tr>
      <w:tr w14:paraId="4695F3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848BE8" w14:textId="052EEEFB">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F82451" w14:textId="7492BA85">
            <w:pPr>
              <w:rPr>
                <w:color w:val="000000"/>
                <w:szCs w:val="22"/>
              </w:rPr>
            </w:pPr>
            <w:r w:rsidRPr="001B0690">
              <w:rPr>
                <w:color w:val="000000"/>
                <w:szCs w:val="22"/>
              </w:rPr>
              <w:t>AMADOR COUNTY</w:t>
            </w:r>
          </w:p>
        </w:tc>
      </w:tr>
      <w:tr w14:paraId="424C516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AC02B9" w14:textId="3C0A6805">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F118AC" w14:textId="76454A46">
            <w:pPr>
              <w:rPr>
                <w:color w:val="000000"/>
                <w:szCs w:val="22"/>
              </w:rPr>
            </w:pPr>
            <w:r w:rsidRPr="001B0690">
              <w:rPr>
                <w:color w:val="000000"/>
                <w:szCs w:val="22"/>
              </w:rPr>
              <w:t>BUTTE COUNTY</w:t>
            </w:r>
          </w:p>
        </w:tc>
      </w:tr>
      <w:tr w14:paraId="0618F7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DCDCBB" w14:textId="5B3F640D">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0C9766" w14:textId="29EE340B">
            <w:pPr>
              <w:rPr>
                <w:color w:val="000000"/>
                <w:szCs w:val="22"/>
              </w:rPr>
            </w:pPr>
            <w:r w:rsidRPr="001B0690">
              <w:rPr>
                <w:color w:val="000000"/>
                <w:szCs w:val="22"/>
              </w:rPr>
              <w:t>CALAVERAS COUNTY</w:t>
            </w:r>
          </w:p>
        </w:tc>
      </w:tr>
      <w:tr w14:paraId="4B5746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C897C4" w14:textId="324F645C">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72E8BC" w14:textId="2AC9F983">
            <w:pPr>
              <w:rPr>
                <w:color w:val="000000"/>
                <w:szCs w:val="22"/>
              </w:rPr>
            </w:pPr>
            <w:r w:rsidRPr="001B0690">
              <w:rPr>
                <w:color w:val="000000"/>
                <w:szCs w:val="22"/>
              </w:rPr>
              <w:t>COLUSA COUNTY</w:t>
            </w:r>
          </w:p>
        </w:tc>
      </w:tr>
      <w:tr w14:paraId="3B11D5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3553B4" w14:textId="2175D322">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D9229F" w14:textId="40319033">
            <w:pPr>
              <w:rPr>
                <w:color w:val="000000"/>
                <w:szCs w:val="22"/>
              </w:rPr>
            </w:pPr>
            <w:r w:rsidRPr="001B0690">
              <w:rPr>
                <w:color w:val="000000"/>
                <w:szCs w:val="22"/>
              </w:rPr>
              <w:t>CONTRA COSTA COUNTY</w:t>
            </w:r>
          </w:p>
        </w:tc>
      </w:tr>
      <w:tr w14:paraId="74446A2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3A4702" w14:textId="4875CDFE">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C2E7D2" w14:textId="6A6C5E77">
            <w:pPr>
              <w:rPr>
                <w:color w:val="000000"/>
                <w:szCs w:val="22"/>
              </w:rPr>
            </w:pPr>
            <w:r w:rsidRPr="001B0690">
              <w:rPr>
                <w:color w:val="000000"/>
                <w:szCs w:val="22"/>
              </w:rPr>
              <w:t>DEL NORTE COUNTY</w:t>
            </w:r>
          </w:p>
        </w:tc>
      </w:tr>
      <w:tr w14:paraId="17A25F0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A97EEF" w14:textId="5A70E939">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778126" w14:textId="38B0226C">
            <w:pPr>
              <w:rPr>
                <w:color w:val="000000"/>
                <w:szCs w:val="22"/>
              </w:rPr>
            </w:pPr>
            <w:r w:rsidRPr="001B0690">
              <w:rPr>
                <w:color w:val="000000"/>
                <w:szCs w:val="22"/>
              </w:rPr>
              <w:t>EL DORADO COUNTY</w:t>
            </w:r>
          </w:p>
        </w:tc>
      </w:tr>
      <w:tr w14:paraId="03F114D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25642B" w14:textId="58256698">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80956B" w14:textId="2DDDBB7F">
            <w:pPr>
              <w:rPr>
                <w:color w:val="000000"/>
                <w:szCs w:val="22"/>
              </w:rPr>
            </w:pPr>
            <w:r w:rsidRPr="001B0690">
              <w:rPr>
                <w:color w:val="000000"/>
                <w:szCs w:val="22"/>
              </w:rPr>
              <w:t>FRESNO COUNTY</w:t>
            </w:r>
          </w:p>
        </w:tc>
      </w:tr>
      <w:tr w14:paraId="3F0E3C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BA712C" w14:textId="2E6ECEA8">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948DBC" w14:textId="6BFABC80">
            <w:pPr>
              <w:rPr>
                <w:color w:val="000000"/>
                <w:szCs w:val="22"/>
              </w:rPr>
            </w:pPr>
            <w:r w:rsidRPr="001B0690">
              <w:rPr>
                <w:color w:val="000000"/>
                <w:szCs w:val="22"/>
              </w:rPr>
              <w:t>GLENN COUNTY</w:t>
            </w:r>
          </w:p>
        </w:tc>
      </w:tr>
      <w:tr w14:paraId="707E28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3737C9" w14:textId="0D1E608E">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63E613" w14:textId="616AEA58">
            <w:pPr>
              <w:rPr>
                <w:color w:val="000000"/>
                <w:szCs w:val="22"/>
              </w:rPr>
            </w:pPr>
            <w:r w:rsidRPr="001B0690">
              <w:rPr>
                <w:color w:val="000000"/>
                <w:szCs w:val="22"/>
              </w:rPr>
              <w:t>HUMBOLDT COUNTY</w:t>
            </w:r>
          </w:p>
        </w:tc>
      </w:tr>
      <w:tr w14:paraId="41AEA95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E054BA" w14:textId="5DAD2C1A">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1F4533" w14:textId="5781BE21">
            <w:pPr>
              <w:rPr>
                <w:color w:val="000000"/>
                <w:szCs w:val="22"/>
              </w:rPr>
            </w:pPr>
            <w:r w:rsidRPr="001B0690">
              <w:rPr>
                <w:color w:val="000000"/>
                <w:szCs w:val="22"/>
              </w:rPr>
              <w:t>IMPERIAL COUNTY</w:t>
            </w:r>
          </w:p>
        </w:tc>
      </w:tr>
      <w:tr w14:paraId="09822E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A44DF1" w14:textId="2767EC47">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4F0BBE" w14:textId="58E03609">
            <w:pPr>
              <w:rPr>
                <w:color w:val="000000"/>
                <w:szCs w:val="22"/>
              </w:rPr>
            </w:pPr>
            <w:r w:rsidRPr="001B0690">
              <w:rPr>
                <w:color w:val="000000"/>
                <w:szCs w:val="22"/>
              </w:rPr>
              <w:t>INYO COUNTY</w:t>
            </w:r>
          </w:p>
        </w:tc>
      </w:tr>
      <w:tr w14:paraId="2351DE0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4A197B" w14:textId="2C85D3BC">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C06790" w14:textId="25188C52">
            <w:pPr>
              <w:rPr>
                <w:color w:val="000000"/>
                <w:szCs w:val="22"/>
              </w:rPr>
            </w:pPr>
            <w:r w:rsidRPr="001B0690">
              <w:rPr>
                <w:color w:val="000000"/>
                <w:szCs w:val="22"/>
              </w:rPr>
              <w:t>KERN COUNTY</w:t>
            </w:r>
          </w:p>
        </w:tc>
      </w:tr>
      <w:tr w14:paraId="1DF24E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BF5670" w14:textId="39CBE208">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63BA63" w14:textId="5DAB283E">
            <w:pPr>
              <w:rPr>
                <w:color w:val="000000"/>
                <w:szCs w:val="22"/>
              </w:rPr>
            </w:pPr>
            <w:r w:rsidRPr="001B0690">
              <w:rPr>
                <w:color w:val="000000"/>
                <w:szCs w:val="22"/>
              </w:rPr>
              <w:t>KINGS COUNTY</w:t>
            </w:r>
          </w:p>
        </w:tc>
      </w:tr>
      <w:tr w14:paraId="44C8B7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BBF785" w14:textId="0A33BC7A">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139F08" w14:textId="7DD241A6">
            <w:pPr>
              <w:rPr>
                <w:color w:val="000000"/>
                <w:szCs w:val="22"/>
              </w:rPr>
            </w:pPr>
            <w:r w:rsidRPr="001B0690">
              <w:rPr>
                <w:color w:val="000000"/>
                <w:szCs w:val="22"/>
              </w:rPr>
              <w:t>LAKE COUNTY</w:t>
            </w:r>
          </w:p>
        </w:tc>
      </w:tr>
      <w:tr w14:paraId="050CBFD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27CE7A" w14:textId="062D7964">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2900B4" w14:textId="19969D04">
            <w:pPr>
              <w:rPr>
                <w:color w:val="000000"/>
                <w:szCs w:val="22"/>
              </w:rPr>
            </w:pPr>
            <w:r w:rsidRPr="001B0690">
              <w:rPr>
                <w:color w:val="000000"/>
                <w:szCs w:val="22"/>
              </w:rPr>
              <w:t>LASSEN COUNTY</w:t>
            </w:r>
          </w:p>
        </w:tc>
      </w:tr>
      <w:tr w14:paraId="7BDF4F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27D19A" w14:textId="421251F5">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A0D383" w14:textId="53DF03FC">
            <w:pPr>
              <w:rPr>
                <w:color w:val="000000"/>
                <w:szCs w:val="22"/>
              </w:rPr>
            </w:pPr>
            <w:r w:rsidRPr="001B0690">
              <w:rPr>
                <w:color w:val="000000"/>
                <w:szCs w:val="22"/>
              </w:rPr>
              <w:t>LOS ANGELES COUNTY</w:t>
            </w:r>
          </w:p>
        </w:tc>
      </w:tr>
      <w:tr w14:paraId="3FA57A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EF9A5F" w14:textId="2DA8CE8A">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0205CE" w14:textId="40083E81">
            <w:pPr>
              <w:rPr>
                <w:color w:val="000000"/>
                <w:szCs w:val="22"/>
              </w:rPr>
            </w:pPr>
            <w:r w:rsidRPr="001B0690">
              <w:rPr>
                <w:color w:val="000000"/>
                <w:szCs w:val="22"/>
              </w:rPr>
              <w:t>MADERA COUNTY</w:t>
            </w:r>
          </w:p>
        </w:tc>
      </w:tr>
      <w:tr w14:paraId="6D3CBB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637D41" w14:textId="1752A173">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C90E76" w14:textId="5808704C">
            <w:pPr>
              <w:rPr>
                <w:color w:val="000000"/>
                <w:szCs w:val="22"/>
              </w:rPr>
            </w:pPr>
            <w:r w:rsidRPr="001B0690">
              <w:rPr>
                <w:color w:val="000000"/>
                <w:szCs w:val="22"/>
              </w:rPr>
              <w:t>MARIN COUNTY</w:t>
            </w:r>
          </w:p>
        </w:tc>
      </w:tr>
      <w:tr w14:paraId="1899AB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F6E581" w14:textId="56C9044D">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CF73C9" w14:textId="78B6DF00">
            <w:pPr>
              <w:rPr>
                <w:color w:val="000000"/>
                <w:szCs w:val="22"/>
              </w:rPr>
            </w:pPr>
            <w:r w:rsidRPr="001B0690">
              <w:rPr>
                <w:color w:val="000000"/>
                <w:szCs w:val="22"/>
              </w:rPr>
              <w:t>MARIPOSA COUNTY</w:t>
            </w:r>
          </w:p>
        </w:tc>
      </w:tr>
      <w:tr w14:paraId="5D0453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516FE6" w14:textId="1A960BD2">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3EB076" w14:textId="095044D8">
            <w:pPr>
              <w:rPr>
                <w:color w:val="000000"/>
                <w:szCs w:val="22"/>
              </w:rPr>
            </w:pPr>
            <w:r w:rsidRPr="001B0690">
              <w:rPr>
                <w:color w:val="000000"/>
                <w:szCs w:val="22"/>
              </w:rPr>
              <w:t>MENDOCINO COUNTY</w:t>
            </w:r>
          </w:p>
        </w:tc>
      </w:tr>
      <w:tr w14:paraId="3C9C66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05C993" w14:textId="676DC5DE">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12D5AF" w14:textId="794CC6B6">
            <w:pPr>
              <w:rPr>
                <w:color w:val="000000"/>
                <w:szCs w:val="22"/>
              </w:rPr>
            </w:pPr>
            <w:r w:rsidRPr="001B0690">
              <w:rPr>
                <w:color w:val="000000"/>
                <w:szCs w:val="22"/>
              </w:rPr>
              <w:t>MERCED COUNTY</w:t>
            </w:r>
          </w:p>
        </w:tc>
      </w:tr>
      <w:tr w14:paraId="534B4C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1FAFB7" w14:textId="117037FF">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A4EDFF" w14:textId="1920D920">
            <w:pPr>
              <w:rPr>
                <w:color w:val="000000"/>
                <w:szCs w:val="22"/>
              </w:rPr>
            </w:pPr>
            <w:r w:rsidRPr="001B0690">
              <w:rPr>
                <w:color w:val="000000"/>
                <w:szCs w:val="22"/>
              </w:rPr>
              <w:t>MODOC COUNTY</w:t>
            </w:r>
          </w:p>
        </w:tc>
      </w:tr>
      <w:tr w14:paraId="048EBE4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CCE23C" w14:textId="1C366FE7">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0FC1E7" w14:textId="6F6FAB22">
            <w:pPr>
              <w:rPr>
                <w:color w:val="000000"/>
                <w:szCs w:val="22"/>
              </w:rPr>
            </w:pPr>
            <w:r w:rsidRPr="001B0690">
              <w:rPr>
                <w:color w:val="000000"/>
                <w:szCs w:val="22"/>
              </w:rPr>
              <w:t>MONO COUNTY</w:t>
            </w:r>
          </w:p>
        </w:tc>
      </w:tr>
      <w:tr w14:paraId="167FAD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262093" w14:textId="2A053CBA">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BC9A7F" w14:textId="25F76B56">
            <w:pPr>
              <w:rPr>
                <w:color w:val="000000"/>
                <w:szCs w:val="22"/>
              </w:rPr>
            </w:pPr>
            <w:r w:rsidRPr="001B0690">
              <w:rPr>
                <w:color w:val="000000"/>
                <w:szCs w:val="22"/>
              </w:rPr>
              <w:t>MONTEREY COUNTY</w:t>
            </w:r>
          </w:p>
        </w:tc>
      </w:tr>
      <w:tr w14:paraId="7AB547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3431B5" w14:textId="1FDD8BD3">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63C624" w14:textId="1149DF5E">
            <w:pPr>
              <w:rPr>
                <w:color w:val="000000"/>
                <w:szCs w:val="22"/>
              </w:rPr>
            </w:pPr>
            <w:r w:rsidRPr="001B0690">
              <w:rPr>
                <w:color w:val="000000"/>
                <w:szCs w:val="22"/>
              </w:rPr>
              <w:t>NAPA COUNTY</w:t>
            </w:r>
          </w:p>
        </w:tc>
      </w:tr>
      <w:tr w14:paraId="69EE6C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8B36E0" w14:textId="5A0AD816">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C4FB6D" w14:textId="6D10B402">
            <w:pPr>
              <w:rPr>
                <w:color w:val="000000"/>
                <w:szCs w:val="22"/>
              </w:rPr>
            </w:pPr>
            <w:r w:rsidRPr="001B0690">
              <w:rPr>
                <w:color w:val="000000"/>
                <w:szCs w:val="22"/>
              </w:rPr>
              <w:t>NEVADA COUNTY</w:t>
            </w:r>
          </w:p>
        </w:tc>
      </w:tr>
      <w:tr w14:paraId="20AB29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C3482C" w14:textId="34D69FC5">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B4BC5E" w14:textId="28BC29E6">
            <w:pPr>
              <w:rPr>
                <w:color w:val="000000"/>
                <w:szCs w:val="22"/>
              </w:rPr>
            </w:pPr>
            <w:r w:rsidRPr="001B0690">
              <w:rPr>
                <w:color w:val="000000"/>
                <w:szCs w:val="22"/>
              </w:rPr>
              <w:t>ORANGE COUNTY</w:t>
            </w:r>
          </w:p>
        </w:tc>
      </w:tr>
      <w:tr w14:paraId="692D9E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6BCA23" w14:textId="55A03485">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368231" w14:textId="7E0BB598">
            <w:pPr>
              <w:rPr>
                <w:color w:val="000000"/>
                <w:szCs w:val="22"/>
              </w:rPr>
            </w:pPr>
            <w:r w:rsidRPr="001B0690">
              <w:rPr>
                <w:color w:val="000000"/>
                <w:szCs w:val="22"/>
              </w:rPr>
              <w:t>PLACER COUNTY</w:t>
            </w:r>
          </w:p>
        </w:tc>
      </w:tr>
      <w:tr w14:paraId="73F34E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15CD37" w14:textId="22427BE9">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6E850E" w14:textId="6B985E80">
            <w:pPr>
              <w:rPr>
                <w:color w:val="000000"/>
                <w:szCs w:val="22"/>
              </w:rPr>
            </w:pPr>
            <w:r w:rsidRPr="001B0690">
              <w:rPr>
                <w:color w:val="000000"/>
                <w:szCs w:val="22"/>
              </w:rPr>
              <w:t>PLUMAS COUNTY</w:t>
            </w:r>
          </w:p>
        </w:tc>
      </w:tr>
      <w:tr w14:paraId="0678F3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0E5AEC" w14:textId="4F6E51EE">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C2EFDE" w14:textId="5649F3FF">
            <w:pPr>
              <w:rPr>
                <w:color w:val="000000"/>
                <w:szCs w:val="22"/>
              </w:rPr>
            </w:pPr>
            <w:r w:rsidRPr="001B0690">
              <w:rPr>
                <w:color w:val="000000"/>
                <w:szCs w:val="22"/>
              </w:rPr>
              <w:t>RIVERSIDE COUNTY</w:t>
            </w:r>
          </w:p>
        </w:tc>
      </w:tr>
      <w:tr w14:paraId="2515CF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17371B" w14:textId="6E2263FC">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A9F481" w14:textId="3862BF65">
            <w:pPr>
              <w:rPr>
                <w:color w:val="000000"/>
                <w:szCs w:val="22"/>
              </w:rPr>
            </w:pPr>
            <w:r w:rsidRPr="001B0690">
              <w:rPr>
                <w:color w:val="000000"/>
                <w:szCs w:val="22"/>
              </w:rPr>
              <w:t>SACRAMENTO COUNTY</w:t>
            </w:r>
          </w:p>
        </w:tc>
      </w:tr>
      <w:tr w14:paraId="32A671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CE1A3C" w14:textId="3F55617B">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D15494" w14:textId="498972B7">
            <w:pPr>
              <w:rPr>
                <w:color w:val="000000"/>
                <w:szCs w:val="22"/>
              </w:rPr>
            </w:pPr>
            <w:r w:rsidRPr="001B0690">
              <w:rPr>
                <w:color w:val="000000"/>
                <w:szCs w:val="22"/>
              </w:rPr>
              <w:t>SAN BENITO COUNTY</w:t>
            </w:r>
          </w:p>
        </w:tc>
      </w:tr>
      <w:tr w14:paraId="326CD5A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4A18E4" w14:textId="3902B7D0">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A9C163" w14:textId="38527E87">
            <w:pPr>
              <w:rPr>
                <w:color w:val="000000"/>
                <w:szCs w:val="22"/>
              </w:rPr>
            </w:pPr>
            <w:r w:rsidRPr="001B0690">
              <w:rPr>
                <w:color w:val="000000"/>
                <w:szCs w:val="22"/>
              </w:rPr>
              <w:t>SAN BERNARDINO COUNTY</w:t>
            </w:r>
          </w:p>
        </w:tc>
      </w:tr>
      <w:tr w14:paraId="4D4523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4CFD40" w14:textId="4FCCE453">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9C3FB6" w14:textId="0260117C">
            <w:pPr>
              <w:rPr>
                <w:color w:val="000000"/>
                <w:szCs w:val="22"/>
              </w:rPr>
            </w:pPr>
            <w:r w:rsidRPr="001B0690">
              <w:rPr>
                <w:color w:val="000000"/>
                <w:szCs w:val="22"/>
              </w:rPr>
              <w:t>SAN DIEGO COUNTY</w:t>
            </w:r>
          </w:p>
        </w:tc>
      </w:tr>
      <w:tr w14:paraId="4970FA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71AA6B" w14:textId="3A8B608B">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A3AEAD" w14:textId="10038B92">
            <w:pPr>
              <w:rPr>
                <w:color w:val="000000"/>
                <w:szCs w:val="22"/>
              </w:rPr>
            </w:pPr>
            <w:r w:rsidRPr="001B0690">
              <w:rPr>
                <w:color w:val="000000"/>
                <w:szCs w:val="22"/>
              </w:rPr>
              <w:t>SAN FRANCISCO COUNTY</w:t>
            </w:r>
          </w:p>
        </w:tc>
      </w:tr>
      <w:tr w14:paraId="3382E55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4A413C" w14:textId="730E06B3">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B54E1F" w14:textId="7C23F6BD">
            <w:pPr>
              <w:rPr>
                <w:color w:val="000000"/>
                <w:szCs w:val="22"/>
              </w:rPr>
            </w:pPr>
            <w:r w:rsidRPr="001B0690">
              <w:rPr>
                <w:color w:val="000000"/>
                <w:szCs w:val="22"/>
              </w:rPr>
              <w:t>SAN JOAQUIN COUNTY</w:t>
            </w:r>
          </w:p>
        </w:tc>
      </w:tr>
      <w:tr w14:paraId="3655B1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A5DC0E" w14:textId="0ABD984A">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F7D290" w14:textId="26880A74">
            <w:pPr>
              <w:rPr>
                <w:color w:val="000000"/>
                <w:szCs w:val="22"/>
              </w:rPr>
            </w:pPr>
            <w:r w:rsidRPr="001B0690">
              <w:rPr>
                <w:color w:val="000000"/>
                <w:szCs w:val="22"/>
              </w:rPr>
              <w:t>SAN LUIS OBISPO COUNTY</w:t>
            </w:r>
          </w:p>
        </w:tc>
      </w:tr>
      <w:tr w14:paraId="43D7D9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784E00" w14:textId="4C05C720">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550CC5" w14:textId="14B4FF4E">
            <w:pPr>
              <w:rPr>
                <w:color w:val="000000"/>
                <w:szCs w:val="22"/>
              </w:rPr>
            </w:pPr>
            <w:r w:rsidRPr="001B0690">
              <w:rPr>
                <w:color w:val="000000"/>
                <w:szCs w:val="22"/>
              </w:rPr>
              <w:t>SAN MATEO COUNTY</w:t>
            </w:r>
          </w:p>
        </w:tc>
      </w:tr>
      <w:tr w14:paraId="0B02F9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B84300" w14:textId="7EB2FD4B">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EF43A6" w14:textId="33AC1BA9">
            <w:pPr>
              <w:rPr>
                <w:color w:val="000000"/>
                <w:szCs w:val="22"/>
              </w:rPr>
            </w:pPr>
            <w:r w:rsidRPr="001B0690">
              <w:rPr>
                <w:color w:val="000000"/>
                <w:szCs w:val="22"/>
              </w:rPr>
              <w:t>SANTA BARBARA COUNTY</w:t>
            </w:r>
          </w:p>
        </w:tc>
      </w:tr>
      <w:tr w14:paraId="3754D8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23733E" w14:textId="6CADEE25">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08CAB2" w14:textId="6795F3C8">
            <w:pPr>
              <w:rPr>
                <w:color w:val="000000"/>
                <w:szCs w:val="22"/>
              </w:rPr>
            </w:pPr>
            <w:r w:rsidRPr="001B0690">
              <w:rPr>
                <w:color w:val="000000"/>
                <w:szCs w:val="22"/>
              </w:rPr>
              <w:t>SANTA CLARA COUNTY</w:t>
            </w:r>
          </w:p>
        </w:tc>
      </w:tr>
      <w:tr w14:paraId="3D8013B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0FA990" w14:textId="7EB620AF">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E8E402" w14:textId="2C10E265">
            <w:pPr>
              <w:rPr>
                <w:color w:val="000000"/>
                <w:szCs w:val="22"/>
              </w:rPr>
            </w:pPr>
            <w:r w:rsidRPr="001B0690">
              <w:rPr>
                <w:color w:val="000000"/>
                <w:szCs w:val="22"/>
              </w:rPr>
              <w:t>SANTA CRUZ COUNTY</w:t>
            </w:r>
          </w:p>
        </w:tc>
      </w:tr>
      <w:tr w14:paraId="196116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8232F7" w14:textId="1ECA0A3F">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EA30DB" w14:textId="47F7C64A">
            <w:pPr>
              <w:rPr>
                <w:color w:val="000000"/>
                <w:szCs w:val="22"/>
              </w:rPr>
            </w:pPr>
            <w:r w:rsidRPr="001B0690">
              <w:rPr>
                <w:color w:val="000000"/>
                <w:szCs w:val="22"/>
              </w:rPr>
              <w:t>SHASTA COUNTY</w:t>
            </w:r>
          </w:p>
        </w:tc>
      </w:tr>
      <w:tr w14:paraId="3C7867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ACF201" w14:textId="077ECF97">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CCE4F5" w14:textId="26EE8B01">
            <w:pPr>
              <w:rPr>
                <w:color w:val="000000"/>
                <w:szCs w:val="22"/>
              </w:rPr>
            </w:pPr>
            <w:r w:rsidRPr="001B0690">
              <w:rPr>
                <w:color w:val="000000"/>
                <w:szCs w:val="22"/>
              </w:rPr>
              <w:t>SISKIYOU COUNTY</w:t>
            </w:r>
          </w:p>
        </w:tc>
      </w:tr>
      <w:tr w14:paraId="4B5F8B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2BDF5A" w14:textId="28577337">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24806D" w14:textId="3DEBD441">
            <w:pPr>
              <w:rPr>
                <w:color w:val="000000"/>
                <w:szCs w:val="22"/>
              </w:rPr>
            </w:pPr>
            <w:r w:rsidRPr="001B0690">
              <w:rPr>
                <w:color w:val="000000"/>
                <w:szCs w:val="22"/>
              </w:rPr>
              <w:t>SOLANO COUNTY</w:t>
            </w:r>
          </w:p>
        </w:tc>
      </w:tr>
      <w:tr w14:paraId="3A54C7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766B70" w14:textId="1B3AA233">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04704A" w14:textId="336D372D">
            <w:pPr>
              <w:rPr>
                <w:color w:val="000000"/>
                <w:szCs w:val="22"/>
              </w:rPr>
            </w:pPr>
            <w:r w:rsidRPr="001B0690">
              <w:rPr>
                <w:color w:val="000000"/>
                <w:szCs w:val="22"/>
              </w:rPr>
              <w:t>SONOMA COUNTY</w:t>
            </w:r>
          </w:p>
        </w:tc>
      </w:tr>
      <w:tr w14:paraId="64FDE0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74C804" w14:textId="7FEA791C">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2A2C99" w14:textId="6135171D">
            <w:pPr>
              <w:rPr>
                <w:color w:val="000000"/>
                <w:szCs w:val="22"/>
              </w:rPr>
            </w:pPr>
            <w:r w:rsidRPr="001B0690">
              <w:rPr>
                <w:color w:val="000000"/>
                <w:szCs w:val="22"/>
              </w:rPr>
              <w:t>STANISLAUS COUNTY</w:t>
            </w:r>
          </w:p>
        </w:tc>
      </w:tr>
      <w:tr w14:paraId="1DB21A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88E680" w14:textId="4CC49BC3">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FFBAE7" w14:textId="2D9854B8">
            <w:pPr>
              <w:rPr>
                <w:color w:val="000000"/>
                <w:szCs w:val="22"/>
              </w:rPr>
            </w:pPr>
            <w:r w:rsidRPr="001B0690">
              <w:rPr>
                <w:color w:val="000000"/>
                <w:szCs w:val="22"/>
              </w:rPr>
              <w:t>SUTTER COUNTY</w:t>
            </w:r>
          </w:p>
        </w:tc>
      </w:tr>
      <w:tr w14:paraId="690852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A58CC5" w14:textId="47F6D842">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165002" w14:textId="63D32568">
            <w:pPr>
              <w:rPr>
                <w:color w:val="000000"/>
                <w:szCs w:val="22"/>
              </w:rPr>
            </w:pPr>
            <w:r w:rsidRPr="001B0690">
              <w:rPr>
                <w:color w:val="000000"/>
                <w:szCs w:val="22"/>
              </w:rPr>
              <w:t>TEHAMA COUNTY</w:t>
            </w:r>
          </w:p>
        </w:tc>
      </w:tr>
      <w:tr w14:paraId="606F6A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60B989" w14:textId="364EE0EC">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BAAC43" w14:textId="0B1784EB">
            <w:pPr>
              <w:rPr>
                <w:color w:val="000000"/>
                <w:szCs w:val="22"/>
              </w:rPr>
            </w:pPr>
            <w:r w:rsidRPr="001B0690">
              <w:rPr>
                <w:color w:val="000000"/>
                <w:szCs w:val="22"/>
              </w:rPr>
              <w:t>TULARE COUNTY</w:t>
            </w:r>
          </w:p>
        </w:tc>
      </w:tr>
      <w:tr w14:paraId="045529B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6783C3" w14:textId="2052F447">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36973E" w14:textId="29721785">
            <w:pPr>
              <w:rPr>
                <w:color w:val="000000"/>
                <w:szCs w:val="22"/>
              </w:rPr>
            </w:pPr>
            <w:r w:rsidRPr="001B0690">
              <w:rPr>
                <w:color w:val="000000"/>
                <w:szCs w:val="22"/>
              </w:rPr>
              <w:t>TUOLUMNE COUNTY</w:t>
            </w:r>
          </w:p>
        </w:tc>
      </w:tr>
      <w:tr w14:paraId="706AE2F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2D7B63" w14:textId="18FD06FC">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E36A1E" w14:textId="3E01B7D4">
            <w:pPr>
              <w:rPr>
                <w:color w:val="000000"/>
                <w:szCs w:val="22"/>
              </w:rPr>
            </w:pPr>
            <w:r w:rsidRPr="001B0690">
              <w:rPr>
                <w:color w:val="000000"/>
                <w:szCs w:val="22"/>
              </w:rPr>
              <w:t>VENTURA COUNTY</w:t>
            </w:r>
          </w:p>
        </w:tc>
      </w:tr>
      <w:tr w14:paraId="13B89F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92881B" w14:textId="62F62864">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7C543E" w14:textId="18785F25">
            <w:pPr>
              <w:rPr>
                <w:color w:val="000000"/>
                <w:szCs w:val="22"/>
              </w:rPr>
            </w:pPr>
            <w:r w:rsidRPr="001B0690">
              <w:rPr>
                <w:color w:val="000000"/>
                <w:szCs w:val="22"/>
              </w:rPr>
              <w:t>YOLO COUNTY</w:t>
            </w:r>
          </w:p>
        </w:tc>
      </w:tr>
      <w:tr w14:paraId="1B1785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CF7897" w14:textId="5CE6C79C">
            <w:pPr>
              <w:rPr>
                <w:color w:val="000000"/>
                <w:szCs w:val="22"/>
              </w:rPr>
            </w:pPr>
            <w:r w:rsidRPr="001B0690">
              <w:rPr>
                <w:color w:val="000000"/>
                <w:szCs w:val="22"/>
              </w:rPr>
              <w:t>CA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5201B0" w14:textId="1C849C37">
            <w:pPr>
              <w:rPr>
                <w:color w:val="000000"/>
                <w:szCs w:val="22"/>
              </w:rPr>
            </w:pPr>
            <w:r w:rsidRPr="001B0690">
              <w:rPr>
                <w:color w:val="000000"/>
                <w:szCs w:val="22"/>
              </w:rPr>
              <w:t>YUBA COUNTY</w:t>
            </w:r>
          </w:p>
        </w:tc>
      </w:tr>
      <w:tr w14:paraId="757C37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70BF73" w14:textId="2669BD14">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6D8B0D" w14:textId="41876C9A">
            <w:pPr>
              <w:rPr>
                <w:color w:val="000000"/>
                <w:szCs w:val="22"/>
              </w:rPr>
            </w:pPr>
            <w:r w:rsidRPr="001B0690">
              <w:rPr>
                <w:color w:val="000000"/>
                <w:szCs w:val="22"/>
              </w:rPr>
              <w:t>ADAMS COUNTY</w:t>
            </w:r>
          </w:p>
        </w:tc>
      </w:tr>
      <w:tr w14:paraId="49D69E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6387E7" w14:textId="035E1C9A">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618275" w14:textId="4C7BEC74">
            <w:pPr>
              <w:rPr>
                <w:color w:val="000000"/>
                <w:szCs w:val="22"/>
              </w:rPr>
            </w:pPr>
            <w:r w:rsidRPr="001B0690">
              <w:rPr>
                <w:color w:val="000000"/>
                <w:szCs w:val="22"/>
              </w:rPr>
              <w:t>ALAMOSA COUNTY</w:t>
            </w:r>
          </w:p>
        </w:tc>
      </w:tr>
      <w:tr w14:paraId="5448BF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91C9A2" w14:textId="492AF3EF">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F11893" w14:textId="0FDCF0D8">
            <w:pPr>
              <w:rPr>
                <w:color w:val="000000"/>
                <w:szCs w:val="22"/>
              </w:rPr>
            </w:pPr>
            <w:r w:rsidRPr="001B0690">
              <w:rPr>
                <w:color w:val="000000"/>
                <w:szCs w:val="22"/>
              </w:rPr>
              <w:t>ARAPAHOE COUNTY</w:t>
            </w:r>
          </w:p>
        </w:tc>
      </w:tr>
      <w:tr w14:paraId="70517B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EB6F0F" w14:textId="2A1039DB">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104C72" w14:textId="4B88408D">
            <w:pPr>
              <w:rPr>
                <w:color w:val="000000"/>
                <w:szCs w:val="22"/>
              </w:rPr>
            </w:pPr>
            <w:r w:rsidRPr="001B0690">
              <w:rPr>
                <w:color w:val="000000"/>
                <w:szCs w:val="22"/>
              </w:rPr>
              <w:t>ARCHULETA COUNTY</w:t>
            </w:r>
          </w:p>
        </w:tc>
      </w:tr>
      <w:tr w14:paraId="5A88F1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FC6973" w14:textId="452151B1">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6602DE" w14:textId="2A47BF6E">
            <w:pPr>
              <w:rPr>
                <w:color w:val="000000"/>
                <w:szCs w:val="22"/>
              </w:rPr>
            </w:pPr>
            <w:r w:rsidRPr="001B0690">
              <w:rPr>
                <w:color w:val="000000"/>
                <w:szCs w:val="22"/>
              </w:rPr>
              <w:t>BENT COUNTY</w:t>
            </w:r>
          </w:p>
        </w:tc>
      </w:tr>
      <w:tr w14:paraId="690984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9D85D0" w14:textId="1D87A76B">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2365EA" w14:textId="782E8025">
            <w:pPr>
              <w:rPr>
                <w:color w:val="000000"/>
                <w:szCs w:val="22"/>
              </w:rPr>
            </w:pPr>
            <w:r w:rsidRPr="001B0690">
              <w:rPr>
                <w:color w:val="000000"/>
                <w:szCs w:val="22"/>
              </w:rPr>
              <w:t>BOULDER COUNTY</w:t>
            </w:r>
          </w:p>
        </w:tc>
      </w:tr>
      <w:tr w14:paraId="7B8756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260E1D" w14:textId="2AF70833">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F84BF9" w14:textId="620250A3">
            <w:pPr>
              <w:rPr>
                <w:color w:val="000000"/>
                <w:szCs w:val="22"/>
              </w:rPr>
            </w:pPr>
            <w:r w:rsidRPr="001B0690">
              <w:rPr>
                <w:color w:val="000000"/>
                <w:szCs w:val="22"/>
              </w:rPr>
              <w:t>BROOMFIELD COUNTY</w:t>
            </w:r>
          </w:p>
        </w:tc>
      </w:tr>
      <w:tr w14:paraId="215146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081B01" w14:textId="0DDC5B54">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00AF48" w14:textId="59A85E63">
            <w:pPr>
              <w:rPr>
                <w:color w:val="000000"/>
                <w:szCs w:val="22"/>
              </w:rPr>
            </w:pPr>
            <w:r w:rsidRPr="001B0690">
              <w:rPr>
                <w:color w:val="000000"/>
                <w:szCs w:val="22"/>
              </w:rPr>
              <w:t>CHAFFEE COUNTY</w:t>
            </w:r>
          </w:p>
        </w:tc>
      </w:tr>
      <w:tr w14:paraId="693500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106B48" w14:textId="2B39D0A3">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F0713C" w14:textId="6405BA6E">
            <w:pPr>
              <w:rPr>
                <w:color w:val="000000"/>
                <w:szCs w:val="22"/>
              </w:rPr>
            </w:pPr>
            <w:r w:rsidRPr="001B0690">
              <w:rPr>
                <w:color w:val="000000"/>
                <w:szCs w:val="22"/>
              </w:rPr>
              <w:t>CLEAR CREEK COUNTY</w:t>
            </w:r>
          </w:p>
        </w:tc>
      </w:tr>
      <w:tr w14:paraId="1A22E1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72A214" w14:textId="4ACDF729">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C0A266" w14:textId="5A8FBAA2">
            <w:pPr>
              <w:rPr>
                <w:color w:val="000000"/>
                <w:szCs w:val="22"/>
              </w:rPr>
            </w:pPr>
            <w:r w:rsidRPr="001B0690">
              <w:rPr>
                <w:color w:val="000000"/>
                <w:szCs w:val="22"/>
              </w:rPr>
              <w:t>CONEJOS COUNTY</w:t>
            </w:r>
          </w:p>
        </w:tc>
      </w:tr>
      <w:tr w14:paraId="1D7AC9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2ADE74" w14:textId="56F7B16A">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A4F5E9" w14:textId="775E242B">
            <w:pPr>
              <w:rPr>
                <w:color w:val="000000"/>
                <w:szCs w:val="22"/>
              </w:rPr>
            </w:pPr>
            <w:r w:rsidRPr="001B0690">
              <w:rPr>
                <w:color w:val="000000"/>
                <w:szCs w:val="22"/>
              </w:rPr>
              <w:t>COSTILLA COUNTY</w:t>
            </w:r>
          </w:p>
        </w:tc>
      </w:tr>
      <w:tr w14:paraId="17DC91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8F50DE" w14:textId="719E7EB4">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1E1370" w14:textId="686FAD9C">
            <w:pPr>
              <w:rPr>
                <w:color w:val="000000"/>
                <w:szCs w:val="22"/>
              </w:rPr>
            </w:pPr>
            <w:r w:rsidRPr="001B0690">
              <w:rPr>
                <w:color w:val="000000"/>
                <w:szCs w:val="22"/>
              </w:rPr>
              <w:t>CROWLEY COUNTY</w:t>
            </w:r>
          </w:p>
        </w:tc>
      </w:tr>
      <w:tr w14:paraId="31FCD9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D1037E" w14:textId="1F641B02">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7FB2D9" w14:textId="5E6CCD54">
            <w:pPr>
              <w:rPr>
                <w:color w:val="000000"/>
                <w:szCs w:val="22"/>
              </w:rPr>
            </w:pPr>
            <w:r w:rsidRPr="001B0690">
              <w:rPr>
                <w:color w:val="000000"/>
                <w:szCs w:val="22"/>
              </w:rPr>
              <w:t>CUSTER COUNTY</w:t>
            </w:r>
          </w:p>
        </w:tc>
      </w:tr>
      <w:tr w14:paraId="1A27B7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327180" w14:textId="0F0DF2CD">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392AB2" w14:textId="25284970">
            <w:pPr>
              <w:rPr>
                <w:color w:val="000000"/>
                <w:szCs w:val="22"/>
              </w:rPr>
            </w:pPr>
            <w:r w:rsidRPr="001B0690">
              <w:rPr>
                <w:color w:val="000000"/>
                <w:szCs w:val="22"/>
              </w:rPr>
              <w:t>DELTA COUNTY</w:t>
            </w:r>
          </w:p>
        </w:tc>
      </w:tr>
      <w:tr w14:paraId="4BF47F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B46C07" w14:textId="1596128D">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A0E817" w14:textId="39525BED">
            <w:pPr>
              <w:rPr>
                <w:color w:val="000000"/>
                <w:szCs w:val="22"/>
              </w:rPr>
            </w:pPr>
            <w:r w:rsidRPr="001B0690">
              <w:rPr>
                <w:color w:val="000000"/>
                <w:szCs w:val="22"/>
              </w:rPr>
              <w:t>DENVER COUNTY</w:t>
            </w:r>
          </w:p>
        </w:tc>
      </w:tr>
      <w:tr w14:paraId="046237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DB2262" w14:textId="279D6F7C">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C2F5F2" w14:textId="5DCAC076">
            <w:pPr>
              <w:rPr>
                <w:color w:val="000000"/>
                <w:szCs w:val="22"/>
              </w:rPr>
            </w:pPr>
            <w:r w:rsidRPr="001B0690">
              <w:rPr>
                <w:color w:val="000000"/>
                <w:szCs w:val="22"/>
              </w:rPr>
              <w:t>DOLORES COUNTY</w:t>
            </w:r>
          </w:p>
        </w:tc>
      </w:tr>
      <w:tr w14:paraId="4D5AE1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087855" w14:textId="46465598">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FD2AAC" w14:textId="134E832F">
            <w:pPr>
              <w:rPr>
                <w:color w:val="000000"/>
                <w:szCs w:val="22"/>
              </w:rPr>
            </w:pPr>
            <w:r w:rsidRPr="001B0690">
              <w:rPr>
                <w:color w:val="000000"/>
                <w:szCs w:val="22"/>
              </w:rPr>
              <w:t>DOUGLAS COUNTY</w:t>
            </w:r>
          </w:p>
        </w:tc>
      </w:tr>
      <w:tr w14:paraId="23E60C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89BD3F" w14:textId="460B692E">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2DFA3E" w14:textId="3ECEF203">
            <w:pPr>
              <w:rPr>
                <w:color w:val="000000"/>
                <w:szCs w:val="22"/>
              </w:rPr>
            </w:pPr>
            <w:r w:rsidRPr="001B0690">
              <w:rPr>
                <w:color w:val="000000"/>
                <w:szCs w:val="22"/>
              </w:rPr>
              <w:t>EAGLE COUNTY</w:t>
            </w:r>
          </w:p>
        </w:tc>
      </w:tr>
      <w:tr w14:paraId="00D150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8D3866" w14:textId="242730F0">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B98FE1" w14:textId="0E8D247B">
            <w:pPr>
              <w:rPr>
                <w:color w:val="000000"/>
                <w:szCs w:val="22"/>
              </w:rPr>
            </w:pPr>
            <w:r w:rsidRPr="001B0690">
              <w:rPr>
                <w:color w:val="000000"/>
                <w:szCs w:val="22"/>
              </w:rPr>
              <w:t>ELBERT COUNTY</w:t>
            </w:r>
          </w:p>
        </w:tc>
      </w:tr>
      <w:tr w14:paraId="523F61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0FED0F" w14:textId="57BD4C7D">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0642D9" w14:textId="142C2E08">
            <w:pPr>
              <w:rPr>
                <w:color w:val="000000"/>
                <w:szCs w:val="22"/>
              </w:rPr>
            </w:pPr>
            <w:r w:rsidRPr="001B0690">
              <w:rPr>
                <w:color w:val="000000"/>
                <w:szCs w:val="22"/>
              </w:rPr>
              <w:t>EL PASO COUNTY</w:t>
            </w:r>
          </w:p>
        </w:tc>
      </w:tr>
      <w:tr w14:paraId="07E7B8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8CC0F8" w14:textId="7DEE9B7B">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D3D6E5" w14:textId="45CFAED3">
            <w:pPr>
              <w:rPr>
                <w:color w:val="000000"/>
                <w:szCs w:val="22"/>
              </w:rPr>
            </w:pPr>
            <w:r w:rsidRPr="001B0690">
              <w:rPr>
                <w:color w:val="000000"/>
                <w:szCs w:val="22"/>
              </w:rPr>
              <w:t>FREMONT COUNTY</w:t>
            </w:r>
          </w:p>
        </w:tc>
      </w:tr>
      <w:tr w14:paraId="516146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A87CDD" w14:textId="4B72B948">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CB0A91" w14:textId="0B3AD6D3">
            <w:pPr>
              <w:rPr>
                <w:color w:val="000000"/>
                <w:szCs w:val="22"/>
              </w:rPr>
            </w:pPr>
            <w:r w:rsidRPr="001B0690">
              <w:rPr>
                <w:color w:val="000000"/>
                <w:szCs w:val="22"/>
              </w:rPr>
              <w:t>GARFIELD COUNTY</w:t>
            </w:r>
          </w:p>
        </w:tc>
      </w:tr>
      <w:tr w14:paraId="2FC3E68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CDFC99" w14:textId="6B50240F">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6041AA" w14:textId="7C843142">
            <w:pPr>
              <w:rPr>
                <w:color w:val="000000"/>
                <w:szCs w:val="22"/>
              </w:rPr>
            </w:pPr>
            <w:r w:rsidRPr="001B0690">
              <w:rPr>
                <w:color w:val="000000"/>
                <w:szCs w:val="22"/>
              </w:rPr>
              <w:t>GILPIN COUNTY</w:t>
            </w:r>
          </w:p>
        </w:tc>
      </w:tr>
      <w:tr w14:paraId="19217B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70C096" w14:textId="76629AB3">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98FCA7" w14:textId="3FD5AA41">
            <w:pPr>
              <w:rPr>
                <w:color w:val="000000"/>
                <w:szCs w:val="22"/>
              </w:rPr>
            </w:pPr>
            <w:r w:rsidRPr="001B0690">
              <w:rPr>
                <w:color w:val="000000"/>
                <w:szCs w:val="22"/>
              </w:rPr>
              <w:t>GRAND COUNTY</w:t>
            </w:r>
          </w:p>
        </w:tc>
      </w:tr>
      <w:tr w14:paraId="081242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888F2A" w14:textId="02F168BE">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E9092F" w14:textId="024BEE6F">
            <w:pPr>
              <w:rPr>
                <w:color w:val="000000"/>
                <w:szCs w:val="22"/>
              </w:rPr>
            </w:pPr>
            <w:r w:rsidRPr="001B0690">
              <w:rPr>
                <w:color w:val="000000"/>
                <w:szCs w:val="22"/>
              </w:rPr>
              <w:t>GUNNISON COUNTY</w:t>
            </w:r>
          </w:p>
        </w:tc>
      </w:tr>
      <w:tr w14:paraId="5B3209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8D9D56" w14:textId="3606CEA7">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D9C39C" w14:textId="3E329B3B">
            <w:pPr>
              <w:rPr>
                <w:color w:val="000000"/>
                <w:szCs w:val="22"/>
              </w:rPr>
            </w:pPr>
            <w:r w:rsidRPr="001B0690">
              <w:rPr>
                <w:color w:val="000000"/>
                <w:szCs w:val="22"/>
              </w:rPr>
              <w:t>HUERFANO COUNTY</w:t>
            </w:r>
          </w:p>
        </w:tc>
      </w:tr>
      <w:tr w14:paraId="7135B5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A5EDF9" w14:textId="3679EBF8">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A72B51" w14:textId="7E5E5225">
            <w:pPr>
              <w:rPr>
                <w:color w:val="000000"/>
                <w:szCs w:val="22"/>
              </w:rPr>
            </w:pPr>
            <w:r w:rsidRPr="001B0690">
              <w:rPr>
                <w:color w:val="000000"/>
                <w:szCs w:val="22"/>
              </w:rPr>
              <w:t>JACKSON COUNTY</w:t>
            </w:r>
          </w:p>
        </w:tc>
      </w:tr>
      <w:tr w14:paraId="486B7D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872289" w14:textId="03825978">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44AB46" w14:textId="3AAF062B">
            <w:pPr>
              <w:rPr>
                <w:color w:val="000000"/>
                <w:szCs w:val="22"/>
              </w:rPr>
            </w:pPr>
            <w:r w:rsidRPr="001B0690">
              <w:rPr>
                <w:color w:val="000000"/>
                <w:szCs w:val="22"/>
              </w:rPr>
              <w:t>JEFFERSON COUNTY</w:t>
            </w:r>
          </w:p>
        </w:tc>
      </w:tr>
      <w:tr w14:paraId="2B75D6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BBDA31" w14:textId="678C7496">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AE7971" w14:textId="12619DF3">
            <w:pPr>
              <w:rPr>
                <w:color w:val="000000"/>
                <w:szCs w:val="22"/>
              </w:rPr>
            </w:pPr>
            <w:r w:rsidRPr="001B0690">
              <w:rPr>
                <w:color w:val="000000"/>
                <w:szCs w:val="22"/>
              </w:rPr>
              <w:t>KIOWA COUNTY</w:t>
            </w:r>
          </w:p>
        </w:tc>
      </w:tr>
      <w:tr w14:paraId="1F1F73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B73AD2" w14:textId="45F525A1">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5878CF" w14:textId="68B16DB9">
            <w:pPr>
              <w:rPr>
                <w:color w:val="000000"/>
                <w:szCs w:val="22"/>
              </w:rPr>
            </w:pPr>
            <w:r w:rsidRPr="001B0690">
              <w:rPr>
                <w:color w:val="000000"/>
                <w:szCs w:val="22"/>
              </w:rPr>
              <w:t>KIT CARSON COUNTY</w:t>
            </w:r>
          </w:p>
        </w:tc>
      </w:tr>
      <w:tr w14:paraId="14CF86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B0B19C" w14:textId="79CB430C">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9A7035" w14:textId="05D81255">
            <w:pPr>
              <w:rPr>
                <w:color w:val="000000"/>
                <w:szCs w:val="22"/>
              </w:rPr>
            </w:pPr>
            <w:r w:rsidRPr="001B0690">
              <w:rPr>
                <w:color w:val="000000"/>
                <w:szCs w:val="22"/>
              </w:rPr>
              <w:t>LAKE COUNTY</w:t>
            </w:r>
          </w:p>
        </w:tc>
      </w:tr>
      <w:tr w14:paraId="607D01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6705BB" w14:textId="4D43FACE">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53CA1A" w14:textId="43F985F4">
            <w:pPr>
              <w:rPr>
                <w:color w:val="000000"/>
                <w:szCs w:val="22"/>
              </w:rPr>
            </w:pPr>
            <w:r w:rsidRPr="001B0690">
              <w:rPr>
                <w:color w:val="000000"/>
                <w:szCs w:val="22"/>
              </w:rPr>
              <w:t>LA PLATA COUNTY</w:t>
            </w:r>
          </w:p>
        </w:tc>
      </w:tr>
      <w:tr w14:paraId="732FF5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C13540" w14:textId="5694C8AA">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24ADE5" w14:textId="24E31899">
            <w:pPr>
              <w:rPr>
                <w:color w:val="000000"/>
                <w:szCs w:val="22"/>
              </w:rPr>
            </w:pPr>
            <w:r w:rsidRPr="001B0690">
              <w:rPr>
                <w:color w:val="000000"/>
                <w:szCs w:val="22"/>
              </w:rPr>
              <w:t>LARIMER COUNTY</w:t>
            </w:r>
          </w:p>
        </w:tc>
      </w:tr>
      <w:tr w14:paraId="4224B7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E1320F" w14:textId="37335C35">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4A22C6" w14:textId="486520B0">
            <w:pPr>
              <w:rPr>
                <w:color w:val="000000"/>
                <w:szCs w:val="22"/>
              </w:rPr>
            </w:pPr>
            <w:r w:rsidRPr="001B0690">
              <w:rPr>
                <w:color w:val="000000"/>
                <w:szCs w:val="22"/>
              </w:rPr>
              <w:t>LAS ANIMAS COUNTY</w:t>
            </w:r>
          </w:p>
        </w:tc>
      </w:tr>
      <w:tr w14:paraId="369AE5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A77F6E" w14:textId="6AA3EC0F">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D0640B" w14:textId="2DA3D969">
            <w:pPr>
              <w:rPr>
                <w:color w:val="000000"/>
                <w:szCs w:val="22"/>
              </w:rPr>
            </w:pPr>
            <w:r w:rsidRPr="001B0690">
              <w:rPr>
                <w:color w:val="000000"/>
                <w:szCs w:val="22"/>
              </w:rPr>
              <w:t>LINCOLN COUNTY</w:t>
            </w:r>
          </w:p>
        </w:tc>
      </w:tr>
      <w:tr w14:paraId="1C385F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752B1D" w14:textId="01D86272">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03F76F" w14:textId="654565F6">
            <w:pPr>
              <w:rPr>
                <w:color w:val="000000"/>
                <w:szCs w:val="22"/>
              </w:rPr>
            </w:pPr>
            <w:r w:rsidRPr="001B0690">
              <w:rPr>
                <w:color w:val="000000"/>
                <w:szCs w:val="22"/>
              </w:rPr>
              <w:t>LOGAN COUNTY</w:t>
            </w:r>
          </w:p>
        </w:tc>
      </w:tr>
      <w:tr w14:paraId="2E6DF7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C4D1A7" w14:textId="32657133">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ABC33E" w14:textId="78B49268">
            <w:pPr>
              <w:rPr>
                <w:color w:val="000000"/>
                <w:szCs w:val="22"/>
              </w:rPr>
            </w:pPr>
            <w:r w:rsidRPr="001B0690">
              <w:rPr>
                <w:color w:val="000000"/>
                <w:szCs w:val="22"/>
              </w:rPr>
              <w:t>MESA COUNTY</w:t>
            </w:r>
          </w:p>
        </w:tc>
      </w:tr>
      <w:tr w14:paraId="0F7322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C136EC" w14:textId="42619AAA">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64E35C" w14:textId="35774167">
            <w:pPr>
              <w:rPr>
                <w:color w:val="000000"/>
                <w:szCs w:val="22"/>
              </w:rPr>
            </w:pPr>
            <w:r w:rsidRPr="001B0690">
              <w:rPr>
                <w:color w:val="000000"/>
                <w:szCs w:val="22"/>
              </w:rPr>
              <w:t>MINERAL COUNTY</w:t>
            </w:r>
          </w:p>
        </w:tc>
      </w:tr>
      <w:tr w14:paraId="3A0F9C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F6E02C" w14:textId="3B14D77F">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02E4C7" w14:textId="299BFD21">
            <w:pPr>
              <w:rPr>
                <w:color w:val="000000"/>
                <w:szCs w:val="22"/>
              </w:rPr>
            </w:pPr>
            <w:r w:rsidRPr="001B0690">
              <w:rPr>
                <w:color w:val="000000"/>
                <w:szCs w:val="22"/>
              </w:rPr>
              <w:t>MOFFAT COUNTY</w:t>
            </w:r>
          </w:p>
        </w:tc>
      </w:tr>
      <w:tr w14:paraId="1C28C3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F7B8F5" w14:textId="604A943B">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7F4FE4" w14:textId="282592F2">
            <w:pPr>
              <w:rPr>
                <w:color w:val="000000"/>
                <w:szCs w:val="22"/>
              </w:rPr>
            </w:pPr>
            <w:r w:rsidRPr="001B0690">
              <w:rPr>
                <w:color w:val="000000"/>
                <w:szCs w:val="22"/>
              </w:rPr>
              <w:t>MONTEZUMA COUNTY</w:t>
            </w:r>
          </w:p>
        </w:tc>
      </w:tr>
      <w:tr w14:paraId="144FA9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D598E0" w14:textId="44831CE3">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56B44C" w14:textId="74F81B89">
            <w:pPr>
              <w:rPr>
                <w:color w:val="000000"/>
                <w:szCs w:val="22"/>
              </w:rPr>
            </w:pPr>
            <w:r w:rsidRPr="001B0690">
              <w:rPr>
                <w:color w:val="000000"/>
                <w:szCs w:val="22"/>
              </w:rPr>
              <w:t>MONTROSE COUNTY</w:t>
            </w:r>
          </w:p>
        </w:tc>
      </w:tr>
      <w:tr w14:paraId="3B5A7F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199D21" w14:textId="6D454643">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ADD1E8" w14:textId="15A55CF9">
            <w:pPr>
              <w:rPr>
                <w:color w:val="000000"/>
                <w:szCs w:val="22"/>
              </w:rPr>
            </w:pPr>
            <w:r w:rsidRPr="001B0690">
              <w:rPr>
                <w:color w:val="000000"/>
                <w:szCs w:val="22"/>
              </w:rPr>
              <w:t>MORGAN COUNTY</w:t>
            </w:r>
          </w:p>
        </w:tc>
      </w:tr>
      <w:tr w14:paraId="64DF8C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E30998" w14:textId="03EC6DD7">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F3CBD5" w14:textId="203E791F">
            <w:pPr>
              <w:rPr>
                <w:color w:val="000000"/>
                <w:szCs w:val="22"/>
              </w:rPr>
            </w:pPr>
            <w:r w:rsidRPr="001B0690">
              <w:rPr>
                <w:color w:val="000000"/>
                <w:szCs w:val="22"/>
              </w:rPr>
              <w:t>OTERO COUNTY</w:t>
            </w:r>
          </w:p>
        </w:tc>
      </w:tr>
      <w:tr w14:paraId="6F7CB6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197BEB" w14:textId="17B94D97">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B3CAED" w14:textId="3AE25D97">
            <w:pPr>
              <w:rPr>
                <w:color w:val="000000"/>
                <w:szCs w:val="22"/>
              </w:rPr>
            </w:pPr>
            <w:r w:rsidRPr="001B0690">
              <w:rPr>
                <w:color w:val="000000"/>
                <w:szCs w:val="22"/>
              </w:rPr>
              <w:t>OURAY COUNTY</w:t>
            </w:r>
          </w:p>
        </w:tc>
      </w:tr>
      <w:tr w14:paraId="60A0A2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833B61" w14:textId="192D4B7D">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89CD95" w14:textId="79B5C7E2">
            <w:pPr>
              <w:rPr>
                <w:color w:val="000000"/>
                <w:szCs w:val="22"/>
              </w:rPr>
            </w:pPr>
            <w:r w:rsidRPr="001B0690">
              <w:rPr>
                <w:color w:val="000000"/>
                <w:szCs w:val="22"/>
              </w:rPr>
              <w:t>PARK COUNTY</w:t>
            </w:r>
          </w:p>
        </w:tc>
      </w:tr>
      <w:tr w14:paraId="3E2C62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8E7124" w14:textId="4DC22243">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9729D4" w14:textId="2BA9333E">
            <w:pPr>
              <w:rPr>
                <w:color w:val="000000"/>
                <w:szCs w:val="22"/>
              </w:rPr>
            </w:pPr>
            <w:r w:rsidRPr="001B0690">
              <w:rPr>
                <w:color w:val="000000"/>
                <w:szCs w:val="22"/>
              </w:rPr>
              <w:t>PHILLIPS COUNTY</w:t>
            </w:r>
          </w:p>
        </w:tc>
      </w:tr>
      <w:tr w14:paraId="1A660D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DA7322" w14:textId="151F8F44">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7FC2EF" w14:textId="76C7F0F4">
            <w:pPr>
              <w:rPr>
                <w:color w:val="000000"/>
                <w:szCs w:val="22"/>
              </w:rPr>
            </w:pPr>
            <w:r w:rsidRPr="001B0690">
              <w:rPr>
                <w:color w:val="000000"/>
                <w:szCs w:val="22"/>
              </w:rPr>
              <w:t>PITKIN COUNTY</w:t>
            </w:r>
          </w:p>
        </w:tc>
      </w:tr>
      <w:tr w14:paraId="626A94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26E722" w14:textId="6F73A4E4">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7DDBEA" w14:textId="4289C087">
            <w:pPr>
              <w:rPr>
                <w:color w:val="000000"/>
                <w:szCs w:val="22"/>
              </w:rPr>
            </w:pPr>
            <w:r w:rsidRPr="001B0690">
              <w:rPr>
                <w:color w:val="000000"/>
                <w:szCs w:val="22"/>
              </w:rPr>
              <w:t>PROWERS COUNTY</w:t>
            </w:r>
          </w:p>
        </w:tc>
      </w:tr>
      <w:tr w14:paraId="28064D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D65D35" w14:textId="39ABE511">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C2821D" w14:textId="127F97D8">
            <w:pPr>
              <w:rPr>
                <w:color w:val="000000"/>
                <w:szCs w:val="22"/>
              </w:rPr>
            </w:pPr>
            <w:r w:rsidRPr="001B0690">
              <w:rPr>
                <w:color w:val="000000"/>
                <w:szCs w:val="22"/>
              </w:rPr>
              <w:t>PUEBLO COUNTY</w:t>
            </w:r>
          </w:p>
        </w:tc>
      </w:tr>
      <w:tr w14:paraId="23FAF5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D545F6" w14:textId="43F0E4B4">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E9AF67" w14:textId="0B829FD1">
            <w:pPr>
              <w:rPr>
                <w:color w:val="000000"/>
                <w:szCs w:val="22"/>
              </w:rPr>
            </w:pPr>
            <w:r w:rsidRPr="001B0690">
              <w:rPr>
                <w:color w:val="000000"/>
                <w:szCs w:val="22"/>
              </w:rPr>
              <w:t>RIO BLANCO COUNTY</w:t>
            </w:r>
          </w:p>
        </w:tc>
      </w:tr>
      <w:tr w14:paraId="09E79D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B1F5AD" w14:textId="2D39C0E9">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2AD985" w14:textId="1BAA7606">
            <w:pPr>
              <w:rPr>
                <w:color w:val="000000"/>
                <w:szCs w:val="22"/>
              </w:rPr>
            </w:pPr>
            <w:r w:rsidRPr="001B0690">
              <w:rPr>
                <w:color w:val="000000"/>
                <w:szCs w:val="22"/>
              </w:rPr>
              <w:t>RIO GRANDE COUNTY</w:t>
            </w:r>
          </w:p>
        </w:tc>
      </w:tr>
      <w:tr w14:paraId="036DAF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A197EA" w14:textId="757E93AD">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4D9C2F" w14:textId="13F44957">
            <w:pPr>
              <w:rPr>
                <w:color w:val="000000"/>
                <w:szCs w:val="22"/>
              </w:rPr>
            </w:pPr>
            <w:r w:rsidRPr="001B0690">
              <w:rPr>
                <w:color w:val="000000"/>
                <w:szCs w:val="22"/>
              </w:rPr>
              <w:t>ROUTT COUNTY</w:t>
            </w:r>
          </w:p>
        </w:tc>
      </w:tr>
      <w:tr w14:paraId="044636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EF1E32" w14:textId="1DAE3AE4">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662FD7" w14:textId="4015FDB7">
            <w:pPr>
              <w:rPr>
                <w:color w:val="000000"/>
                <w:szCs w:val="22"/>
              </w:rPr>
            </w:pPr>
            <w:r w:rsidRPr="001B0690">
              <w:rPr>
                <w:color w:val="000000"/>
                <w:szCs w:val="22"/>
              </w:rPr>
              <w:t>SAGUACHE COUNTY</w:t>
            </w:r>
          </w:p>
        </w:tc>
      </w:tr>
      <w:tr w14:paraId="75E6BD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A4CB67" w14:textId="26B33ADC">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1BE32C" w14:textId="44E5DA8B">
            <w:pPr>
              <w:rPr>
                <w:color w:val="000000"/>
                <w:szCs w:val="22"/>
              </w:rPr>
            </w:pPr>
            <w:r w:rsidRPr="001B0690">
              <w:rPr>
                <w:color w:val="000000"/>
                <w:szCs w:val="22"/>
              </w:rPr>
              <w:t>SAN MIGUEL COUNTY</w:t>
            </w:r>
          </w:p>
        </w:tc>
      </w:tr>
      <w:tr w14:paraId="67CEEA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0702D1" w14:textId="40FDF16B">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03E0AC" w14:textId="6923776D">
            <w:pPr>
              <w:rPr>
                <w:color w:val="000000"/>
                <w:szCs w:val="22"/>
              </w:rPr>
            </w:pPr>
            <w:r w:rsidRPr="001B0690">
              <w:rPr>
                <w:color w:val="000000"/>
                <w:szCs w:val="22"/>
              </w:rPr>
              <w:t>SEDGWICK COUNTY</w:t>
            </w:r>
          </w:p>
        </w:tc>
      </w:tr>
      <w:tr w14:paraId="04BB8A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0D8734" w14:textId="10A97D79">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088AA5" w14:textId="513F3B83">
            <w:pPr>
              <w:rPr>
                <w:color w:val="000000"/>
                <w:szCs w:val="22"/>
              </w:rPr>
            </w:pPr>
            <w:r w:rsidRPr="001B0690">
              <w:rPr>
                <w:color w:val="000000"/>
                <w:szCs w:val="22"/>
              </w:rPr>
              <w:t>SUMMIT COUNTY</w:t>
            </w:r>
          </w:p>
        </w:tc>
      </w:tr>
      <w:tr w14:paraId="5BFF93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C1D5D2" w14:textId="01DADF0B">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34ADE3" w14:textId="44AB634A">
            <w:pPr>
              <w:rPr>
                <w:color w:val="000000"/>
                <w:szCs w:val="22"/>
              </w:rPr>
            </w:pPr>
            <w:r w:rsidRPr="001B0690">
              <w:rPr>
                <w:color w:val="000000"/>
                <w:szCs w:val="22"/>
              </w:rPr>
              <w:t>TELLER COUNTY</w:t>
            </w:r>
          </w:p>
        </w:tc>
      </w:tr>
      <w:tr w14:paraId="0811EFF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D29A6F" w14:textId="7E0CF3DC">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7B950E" w14:textId="51F437EE">
            <w:pPr>
              <w:rPr>
                <w:color w:val="000000"/>
                <w:szCs w:val="22"/>
              </w:rPr>
            </w:pPr>
            <w:r w:rsidRPr="001B0690">
              <w:rPr>
                <w:color w:val="000000"/>
                <w:szCs w:val="22"/>
              </w:rPr>
              <w:t>WASHINGTON COUNTY</w:t>
            </w:r>
          </w:p>
        </w:tc>
      </w:tr>
      <w:tr w14:paraId="775965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2F7AD9" w14:textId="21128CCA">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889F70" w14:textId="5FAFE75D">
            <w:pPr>
              <w:rPr>
                <w:color w:val="000000"/>
                <w:szCs w:val="22"/>
              </w:rPr>
            </w:pPr>
            <w:r w:rsidRPr="001B0690">
              <w:rPr>
                <w:color w:val="000000"/>
                <w:szCs w:val="22"/>
              </w:rPr>
              <w:t>WELD COUNTY</w:t>
            </w:r>
          </w:p>
        </w:tc>
      </w:tr>
      <w:tr w14:paraId="1503202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A71D12" w14:textId="7A4BCDA6">
            <w:pPr>
              <w:rPr>
                <w:color w:val="000000"/>
                <w:szCs w:val="22"/>
              </w:rPr>
            </w:pPr>
            <w:r w:rsidRPr="001B0690">
              <w:rPr>
                <w:color w:val="000000"/>
                <w:szCs w:val="22"/>
              </w:rPr>
              <w:t>CO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130067" w14:textId="491D449A">
            <w:pPr>
              <w:rPr>
                <w:color w:val="000000"/>
                <w:szCs w:val="22"/>
              </w:rPr>
            </w:pPr>
            <w:r w:rsidRPr="001B0690">
              <w:rPr>
                <w:color w:val="000000"/>
                <w:szCs w:val="22"/>
              </w:rPr>
              <w:t>YUMA COUNTY</w:t>
            </w:r>
          </w:p>
        </w:tc>
      </w:tr>
      <w:tr w14:paraId="37373A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F421A6" w14:textId="02DDA5FC">
            <w:pPr>
              <w:rPr>
                <w:color w:val="000000"/>
                <w:szCs w:val="22"/>
              </w:rPr>
            </w:pPr>
            <w:r w:rsidRPr="001B0690">
              <w:rPr>
                <w:color w:val="000000"/>
                <w:szCs w:val="22"/>
              </w:rPr>
              <w:t>DE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BBB5B9" w14:textId="0C356674">
            <w:pPr>
              <w:rPr>
                <w:color w:val="000000"/>
                <w:szCs w:val="22"/>
              </w:rPr>
            </w:pPr>
            <w:r w:rsidRPr="001B0690">
              <w:rPr>
                <w:color w:val="000000"/>
                <w:szCs w:val="22"/>
              </w:rPr>
              <w:t>NEW CASTLE COUNTY</w:t>
            </w:r>
          </w:p>
        </w:tc>
      </w:tr>
      <w:tr w14:paraId="1874BA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CECE00" w14:textId="77A82291">
            <w:pPr>
              <w:rPr>
                <w:color w:val="000000"/>
                <w:szCs w:val="22"/>
              </w:rPr>
            </w:pPr>
            <w:r w:rsidRPr="001B0690">
              <w:rPr>
                <w:color w:val="000000"/>
                <w:szCs w:val="22"/>
              </w:rPr>
              <w:t>DC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C1C379" w14:textId="08430EE1">
            <w:pPr>
              <w:rPr>
                <w:color w:val="000000"/>
                <w:szCs w:val="22"/>
              </w:rPr>
            </w:pPr>
            <w:r w:rsidRPr="001B0690">
              <w:rPr>
                <w:color w:val="000000"/>
                <w:szCs w:val="22"/>
              </w:rPr>
              <w:t>DISTRICT OF COLUMBIA</w:t>
            </w:r>
          </w:p>
        </w:tc>
      </w:tr>
      <w:tr w14:paraId="4730C8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32B709" w14:textId="0F9E7BD3">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A4B7ED" w14:textId="4E00F5F7">
            <w:pPr>
              <w:rPr>
                <w:color w:val="000000"/>
                <w:szCs w:val="22"/>
              </w:rPr>
            </w:pPr>
            <w:r w:rsidRPr="001B0690">
              <w:rPr>
                <w:color w:val="000000"/>
                <w:szCs w:val="22"/>
              </w:rPr>
              <w:t>ALACHUA COUNTY</w:t>
            </w:r>
          </w:p>
        </w:tc>
      </w:tr>
      <w:tr w14:paraId="2FA1EC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981C89" w14:textId="15E8D3EF">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8B8CB6" w14:textId="20172B14">
            <w:pPr>
              <w:rPr>
                <w:color w:val="000000"/>
                <w:szCs w:val="22"/>
              </w:rPr>
            </w:pPr>
            <w:r w:rsidRPr="001B0690">
              <w:rPr>
                <w:color w:val="000000"/>
                <w:szCs w:val="22"/>
              </w:rPr>
              <w:t>BAKER COUNTY</w:t>
            </w:r>
          </w:p>
        </w:tc>
      </w:tr>
      <w:tr w14:paraId="613296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09F1AB" w14:textId="33DC5B09">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891D38" w14:textId="279D27A9">
            <w:pPr>
              <w:rPr>
                <w:color w:val="000000"/>
                <w:szCs w:val="22"/>
              </w:rPr>
            </w:pPr>
            <w:r w:rsidRPr="001B0690">
              <w:rPr>
                <w:color w:val="000000"/>
                <w:szCs w:val="22"/>
              </w:rPr>
              <w:t>BAY COUNTY</w:t>
            </w:r>
          </w:p>
        </w:tc>
      </w:tr>
      <w:tr w14:paraId="71CC4C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C97B8D" w14:textId="53074B7F">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95B1A2" w14:textId="59E81D74">
            <w:pPr>
              <w:rPr>
                <w:color w:val="000000"/>
                <w:szCs w:val="22"/>
              </w:rPr>
            </w:pPr>
            <w:r w:rsidRPr="001B0690">
              <w:rPr>
                <w:color w:val="000000"/>
                <w:szCs w:val="22"/>
              </w:rPr>
              <w:t>BRADFORD COUNTY</w:t>
            </w:r>
          </w:p>
        </w:tc>
      </w:tr>
      <w:tr w14:paraId="416B4D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9CAA65" w14:textId="38BECE92">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41B28B" w14:textId="0B07924E">
            <w:pPr>
              <w:rPr>
                <w:color w:val="000000"/>
                <w:szCs w:val="22"/>
              </w:rPr>
            </w:pPr>
            <w:r w:rsidRPr="001B0690">
              <w:rPr>
                <w:color w:val="000000"/>
                <w:szCs w:val="22"/>
              </w:rPr>
              <w:t>BREVARD COUNTY</w:t>
            </w:r>
          </w:p>
        </w:tc>
      </w:tr>
      <w:tr w14:paraId="0022F8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935F26" w14:textId="3C8476F4">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B613D0" w14:textId="40D44675">
            <w:pPr>
              <w:rPr>
                <w:color w:val="000000"/>
                <w:szCs w:val="22"/>
              </w:rPr>
            </w:pPr>
            <w:r w:rsidRPr="001B0690">
              <w:rPr>
                <w:color w:val="000000"/>
                <w:szCs w:val="22"/>
              </w:rPr>
              <w:t>BROWARD COUNTY</w:t>
            </w:r>
          </w:p>
        </w:tc>
      </w:tr>
      <w:tr w14:paraId="6954C14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AB67E1" w14:textId="2A9FCBD9">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BD0AD1" w14:textId="4F5C1966">
            <w:pPr>
              <w:rPr>
                <w:color w:val="000000"/>
                <w:szCs w:val="22"/>
              </w:rPr>
            </w:pPr>
            <w:r w:rsidRPr="001B0690">
              <w:rPr>
                <w:color w:val="000000"/>
                <w:szCs w:val="22"/>
              </w:rPr>
              <w:t>CALHOUN COUNTY</w:t>
            </w:r>
          </w:p>
        </w:tc>
      </w:tr>
      <w:tr w14:paraId="475A0E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869F78" w14:textId="1B474888">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A0BC07" w14:textId="18B64128">
            <w:pPr>
              <w:rPr>
                <w:color w:val="000000"/>
                <w:szCs w:val="22"/>
              </w:rPr>
            </w:pPr>
            <w:r w:rsidRPr="001B0690">
              <w:rPr>
                <w:color w:val="000000"/>
                <w:szCs w:val="22"/>
              </w:rPr>
              <w:t>CHARLOTTE COUNTY</w:t>
            </w:r>
          </w:p>
        </w:tc>
      </w:tr>
      <w:tr w14:paraId="2F2DA70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F368D5" w14:textId="22EE5467">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0991DC" w14:textId="2C28C817">
            <w:pPr>
              <w:rPr>
                <w:color w:val="000000"/>
                <w:szCs w:val="22"/>
              </w:rPr>
            </w:pPr>
            <w:r w:rsidRPr="001B0690">
              <w:rPr>
                <w:color w:val="000000"/>
                <w:szCs w:val="22"/>
              </w:rPr>
              <w:t>CITRUS COUNTY</w:t>
            </w:r>
          </w:p>
        </w:tc>
      </w:tr>
      <w:tr w14:paraId="56E64A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6C6B11" w14:textId="3390D793">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542A44" w14:textId="56AAE53D">
            <w:pPr>
              <w:rPr>
                <w:color w:val="000000"/>
                <w:szCs w:val="22"/>
              </w:rPr>
            </w:pPr>
            <w:r w:rsidRPr="001B0690">
              <w:rPr>
                <w:color w:val="000000"/>
                <w:szCs w:val="22"/>
              </w:rPr>
              <w:t>CLAY COUNTY</w:t>
            </w:r>
          </w:p>
        </w:tc>
      </w:tr>
      <w:tr w14:paraId="2C18EC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BD060C" w14:textId="75292FE5">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9DDC4A" w14:textId="481F631F">
            <w:pPr>
              <w:rPr>
                <w:color w:val="000000"/>
                <w:szCs w:val="22"/>
              </w:rPr>
            </w:pPr>
            <w:r w:rsidRPr="001B0690">
              <w:rPr>
                <w:color w:val="000000"/>
                <w:szCs w:val="22"/>
              </w:rPr>
              <w:t>COLLIER COUNTY</w:t>
            </w:r>
          </w:p>
        </w:tc>
      </w:tr>
      <w:tr w14:paraId="3ED6C0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2B7C42" w14:textId="772A6AB5">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4ACE3C" w14:textId="314CA8C7">
            <w:pPr>
              <w:rPr>
                <w:color w:val="000000"/>
                <w:szCs w:val="22"/>
              </w:rPr>
            </w:pPr>
            <w:r w:rsidRPr="001B0690">
              <w:rPr>
                <w:color w:val="000000"/>
                <w:szCs w:val="22"/>
              </w:rPr>
              <w:t>COLUMBIA COUNTY</w:t>
            </w:r>
          </w:p>
        </w:tc>
      </w:tr>
      <w:tr w14:paraId="5C47CC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B5B685" w14:textId="64F39A0E">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27F0A6" w14:textId="7069FB07">
            <w:pPr>
              <w:rPr>
                <w:color w:val="000000"/>
                <w:szCs w:val="22"/>
              </w:rPr>
            </w:pPr>
            <w:r w:rsidRPr="001B0690">
              <w:rPr>
                <w:color w:val="000000"/>
                <w:szCs w:val="22"/>
              </w:rPr>
              <w:t>DESOTO COUNTY</w:t>
            </w:r>
          </w:p>
        </w:tc>
      </w:tr>
      <w:tr w14:paraId="6077150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6DB2F9" w14:textId="2CD0239F">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77D6C6" w14:textId="47F349C7">
            <w:pPr>
              <w:rPr>
                <w:color w:val="000000"/>
                <w:szCs w:val="22"/>
              </w:rPr>
            </w:pPr>
            <w:r w:rsidRPr="001B0690">
              <w:rPr>
                <w:color w:val="000000"/>
                <w:szCs w:val="22"/>
              </w:rPr>
              <w:t>DIXIE COUNTY</w:t>
            </w:r>
          </w:p>
        </w:tc>
      </w:tr>
      <w:tr w14:paraId="72CEF7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6DFEF0" w14:textId="5B6227EA">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DA17C7" w14:textId="5FA226EE">
            <w:pPr>
              <w:rPr>
                <w:color w:val="000000"/>
                <w:szCs w:val="22"/>
              </w:rPr>
            </w:pPr>
            <w:r w:rsidRPr="001B0690">
              <w:rPr>
                <w:color w:val="000000"/>
                <w:szCs w:val="22"/>
              </w:rPr>
              <w:t>DUVAL COUNTY</w:t>
            </w:r>
          </w:p>
        </w:tc>
      </w:tr>
      <w:tr w14:paraId="2D5035F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09EF48" w14:textId="6ABC5A04">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2D48D7" w14:textId="56D63853">
            <w:pPr>
              <w:rPr>
                <w:color w:val="000000"/>
                <w:szCs w:val="22"/>
              </w:rPr>
            </w:pPr>
            <w:r w:rsidRPr="001B0690">
              <w:rPr>
                <w:color w:val="000000"/>
                <w:szCs w:val="22"/>
              </w:rPr>
              <w:t>ESCAMBIA COUNTY</w:t>
            </w:r>
          </w:p>
        </w:tc>
      </w:tr>
      <w:tr w14:paraId="51ACD2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337170" w14:textId="733B9F11">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93C9AD" w14:textId="515243FD">
            <w:pPr>
              <w:rPr>
                <w:color w:val="000000"/>
                <w:szCs w:val="22"/>
              </w:rPr>
            </w:pPr>
            <w:r w:rsidRPr="001B0690">
              <w:rPr>
                <w:color w:val="000000"/>
                <w:szCs w:val="22"/>
              </w:rPr>
              <w:t>FLAGLER COUNTY</w:t>
            </w:r>
          </w:p>
        </w:tc>
      </w:tr>
      <w:tr w14:paraId="3F2B88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1764B5" w14:textId="5C0721A4">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7F7801" w14:textId="18A27D87">
            <w:pPr>
              <w:rPr>
                <w:color w:val="000000"/>
                <w:szCs w:val="22"/>
              </w:rPr>
            </w:pPr>
            <w:r w:rsidRPr="001B0690">
              <w:rPr>
                <w:color w:val="000000"/>
                <w:szCs w:val="22"/>
              </w:rPr>
              <w:t>FRANKLIN COUNTY</w:t>
            </w:r>
          </w:p>
        </w:tc>
      </w:tr>
      <w:tr w14:paraId="5C634A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2AAF35" w14:textId="2CB65B91">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903C39" w14:textId="6AE39401">
            <w:pPr>
              <w:rPr>
                <w:color w:val="000000"/>
                <w:szCs w:val="22"/>
              </w:rPr>
            </w:pPr>
            <w:r w:rsidRPr="001B0690">
              <w:rPr>
                <w:color w:val="000000"/>
                <w:szCs w:val="22"/>
              </w:rPr>
              <w:t>GADSDEN COUNTY</w:t>
            </w:r>
          </w:p>
        </w:tc>
      </w:tr>
      <w:tr w14:paraId="179D59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3B2F49" w14:textId="37B1CB65">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91F629" w14:textId="3AD4C439">
            <w:pPr>
              <w:rPr>
                <w:color w:val="000000"/>
                <w:szCs w:val="22"/>
              </w:rPr>
            </w:pPr>
            <w:r w:rsidRPr="001B0690">
              <w:rPr>
                <w:color w:val="000000"/>
                <w:szCs w:val="22"/>
              </w:rPr>
              <w:t>GILCHRIST COUNTY</w:t>
            </w:r>
          </w:p>
        </w:tc>
      </w:tr>
      <w:tr w14:paraId="63F081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772FEC" w14:textId="0F789314">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762184" w14:textId="1FAF2DF9">
            <w:pPr>
              <w:rPr>
                <w:color w:val="000000"/>
                <w:szCs w:val="22"/>
              </w:rPr>
            </w:pPr>
            <w:r w:rsidRPr="001B0690">
              <w:rPr>
                <w:color w:val="000000"/>
                <w:szCs w:val="22"/>
              </w:rPr>
              <w:t>GLADES COUNTY</w:t>
            </w:r>
          </w:p>
        </w:tc>
      </w:tr>
      <w:tr w14:paraId="357B4F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B5F536" w14:textId="1E837CC8">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8CD95C" w14:textId="3556B789">
            <w:pPr>
              <w:rPr>
                <w:color w:val="000000"/>
                <w:szCs w:val="22"/>
              </w:rPr>
            </w:pPr>
            <w:r w:rsidRPr="001B0690">
              <w:rPr>
                <w:color w:val="000000"/>
                <w:szCs w:val="22"/>
              </w:rPr>
              <w:t>GULF COUNTY</w:t>
            </w:r>
          </w:p>
        </w:tc>
      </w:tr>
      <w:tr w14:paraId="18997E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A5BA5D" w14:textId="5ACBC30F">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EB6BF6" w14:textId="5606EA71">
            <w:pPr>
              <w:rPr>
                <w:color w:val="000000"/>
                <w:szCs w:val="22"/>
              </w:rPr>
            </w:pPr>
            <w:r w:rsidRPr="001B0690">
              <w:rPr>
                <w:color w:val="000000"/>
                <w:szCs w:val="22"/>
              </w:rPr>
              <w:t>HAMILTON COUNTY</w:t>
            </w:r>
          </w:p>
        </w:tc>
      </w:tr>
      <w:tr w14:paraId="094EE2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9AC9AA" w14:textId="625CE2A4">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3751ED" w14:textId="206F9582">
            <w:pPr>
              <w:rPr>
                <w:color w:val="000000"/>
                <w:szCs w:val="22"/>
              </w:rPr>
            </w:pPr>
            <w:r w:rsidRPr="001B0690">
              <w:rPr>
                <w:color w:val="000000"/>
                <w:szCs w:val="22"/>
              </w:rPr>
              <w:t>HARDEE COUNTY</w:t>
            </w:r>
          </w:p>
        </w:tc>
      </w:tr>
      <w:tr w14:paraId="1E24BC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5E41CF" w14:textId="73C74D3A">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0F7C69" w14:textId="3FEAA255">
            <w:pPr>
              <w:rPr>
                <w:color w:val="000000"/>
                <w:szCs w:val="22"/>
              </w:rPr>
            </w:pPr>
            <w:r w:rsidRPr="001B0690">
              <w:rPr>
                <w:color w:val="000000"/>
                <w:szCs w:val="22"/>
              </w:rPr>
              <w:t>HENDRY COUNTY</w:t>
            </w:r>
          </w:p>
        </w:tc>
      </w:tr>
      <w:tr w14:paraId="7444CD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66642F" w14:textId="27625EE3">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1E08D0" w14:textId="03DEF34D">
            <w:pPr>
              <w:rPr>
                <w:color w:val="000000"/>
                <w:szCs w:val="22"/>
              </w:rPr>
            </w:pPr>
            <w:r w:rsidRPr="001B0690">
              <w:rPr>
                <w:color w:val="000000"/>
                <w:szCs w:val="22"/>
              </w:rPr>
              <w:t>HERNANDO COUNTY</w:t>
            </w:r>
          </w:p>
        </w:tc>
      </w:tr>
      <w:tr w14:paraId="40418D0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9487CD" w14:textId="1B28735E">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2A7E70" w14:textId="79DE9EEF">
            <w:pPr>
              <w:rPr>
                <w:color w:val="000000"/>
                <w:szCs w:val="22"/>
              </w:rPr>
            </w:pPr>
            <w:r w:rsidRPr="001B0690">
              <w:rPr>
                <w:color w:val="000000"/>
                <w:szCs w:val="22"/>
              </w:rPr>
              <w:t>HIGHLANDS COUNTY</w:t>
            </w:r>
          </w:p>
        </w:tc>
      </w:tr>
      <w:tr w14:paraId="4F1C24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CBB5E2" w14:textId="6C842318">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0D7A5C" w14:textId="24433BB1">
            <w:pPr>
              <w:rPr>
                <w:color w:val="000000"/>
                <w:szCs w:val="22"/>
              </w:rPr>
            </w:pPr>
            <w:r w:rsidRPr="001B0690">
              <w:rPr>
                <w:color w:val="000000"/>
                <w:szCs w:val="22"/>
              </w:rPr>
              <w:t>HILLSBOROUGH COUNTY</w:t>
            </w:r>
          </w:p>
        </w:tc>
      </w:tr>
      <w:tr w14:paraId="1CD3685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BB4B19" w14:textId="4255C566">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3CB407" w14:textId="6F82BA8F">
            <w:pPr>
              <w:rPr>
                <w:color w:val="000000"/>
                <w:szCs w:val="22"/>
              </w:rPr>
            </w:pPr>
            <w:r w:rsidRPr="001B0690">
              <w:rPr>
                <w:color w:val="000000"/>
                <w:szCs w:val="22"/>
              </w:rPr>
              <w:t>HOLMES COUNTY</w:t>
            </w:r>
          </w:p>
        </w:tc>
      </w:tr>
      <w:tr w14:paraId="74B3FA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572F9D" w14:textId="053BFE5B">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CAA1F5" w14:textId="6999AD04">
            <w:pPr>
              <w:rPr>
                <w:color w:val="000000"/>
                <w:szCs w:val="22"/>
              </w:rPr>
            </w:pPr>
            <w:r w:rsidRPr="001B0690">
              <w:rPr>
                <w:color w:val="000000"/>
                <w:szCs w:val="22"/>
              </w:rPr>
              <w:t>INDIAN RIVER COUNTY</w:t>
            </w:r>
          </w:p>
        </w:tc>
      </w:tr>
      <w:tr w14:paraId="053FCC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A40A40" w14:textId="478F68FD">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29FF9C" w14:textId="63BB9962">
            <w:pPr>
              <w:rPr>
                <w:color w:val="000000"/>
                <w:szCs w:val="22"/>
              </w:rPr>
            </w:pPr>
            <w:r w:rsidRPr="001B0690">
              <w:rPr>
                <w:color w:val="000000"/>
                <w:szCs w:val="22"/>
              </w:rPr>
              <w:t>JACKSON COUNTY</w:t>
            </w:r>
          </w:p>
        </w:tc>
      </w:tr>
      <w:tr w14:paraId="266169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9AF95B" w14:textId="2EF83EE3">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5D1E56" w14:textId="04914EBA">
            <w:pPr>
              <w:rPr>
                <w:color w:val="000000"/>
                <w:szCs w:val="22"/>
              </w:rPr>
            </w:pPr>
            <w:r w:rsidRPr="001B0690">
              <w:rPr>
                <w:color w:val="000000"/>
                <w:szCs w:val="22"/>
              </w:rPr>
              <w:t>JEFFERSON COUNTY</w:t>
            </w:r>
          </w:p>
        </w:tc>
      </w:tr>
      <w:tr w14:paraId="5EDC37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1A91A1" w14:textId="5585FB41">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516D55" w14:textId="1004C39C">
            <w:pPr>
              <w:rPr>
                <w:color w:val="000000"/>
                <w:szCs w:val="22"/>
              </w:rPr>
            </w:pPr>
            <w:r w:rsidRPr="001B0690">
              <w:rPr>
                <w:color w:val="000000"/>
                <w:szCs w:val="22"/>
              </w:rPr>
              <w:t>LAFAYETTE COUNTY</w:t>
            </w:r>
          </w:p>
        </w:tc>
      </w:tr>
      <w:tr w14:paraId="35F68B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41E175" w14:textId="21D0E6BB">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731B99" w14:textId="66304A1B">
            <w:pPr>
              <w:rPr>
                <w:color w:val="000000"/>
                <w:szCs w:val="22"/>
              </w:rPr>
            </w:pPr>
            <w:r w:rsidRPr="001B0690">
              <w:rPr>
                <w:color w:val="000000"/>
                <w:szCs w:val="22"/>
              </w:rPr>
              <w:t>LAKE COUNTY</w:t>
            </w:r>
          </w:p>
        </w:tc>
      </w:tr>
      <w:tr w14:paraId="22833D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43726F" w14:textId="6597D429">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89EE2F" w14:textId="0CB30762">
            <w:pPr>
              <w:rPr>
                <w:color w:val="000000"/>
                <w:szCs w:val="22"/>
              </w:rPr>
            </w:pPr>
            <w:r w:rsidRPr="001B0690">
              <w:rPr>
                <w:color w:val="000000"/>
                <w:szCs w:val="22"/>
              </w:rPr>
              <w:t>LEE COUNTY</w:t>
            </w:r>
          </w:p>
        </w:tc>
      </w:tr>
      <w:tr w14:paraId="67FE21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CB8827" w14:textId="4B2EEFF3">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33101D" w14:textId="62B823B4">
            <w:pPr>
              <w:rPr>
                <w:color w:val="000000"/>
                <w:szCs w:val="22"/>
              </w:rPr>
            </w:pPr>
            <w:r w:rsidRPr="001B0690">
              <w:rPr>
                <w:color w:val="000000"/>
                <w:szCs w:val="22"/>
              </w:rPr>
              <w:t>LEON COUNTY</w:t>
            </w:r>
          </w:p>
        </w:tc>
      </w:tr>
      <w:tr w14:paraId="1DD44B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56D8E1" w14:textId="4D3E95D8">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CAF2DF" w14:textId="7507570F">
            <w:pPr>
              <w:rPr>
                <w:color w:val="000000"/>
                <w:szCs w:val="22"/>
              </w:rPr>
            </w:pPr>
            <w:r w:rsidRPr="001B0690">
              <w:rPr>
                <w:color w:val="000000"/>
                <w:szCs w:val="22"/>
              </w:rPr>
              <w:t>LEVY COUNTY</w:t>
            </w:r>
          </w:p>
        </w:tc>
      </w:tr>
      <w:tr w14:paraId="66592DC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660147" w14:textId="35A3C140">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4BFDED" w14:textId="6639962E">
            <w:pPr>
              <w:rPr>
                <w:color w:val="000000"/>
                <w:szCs w:val="22"/>
              </w:rPr>
            </w:pPr>
            <w:r w:rsidRPr="001B0690">
              <w:rPr>
                <w:color w:val="000000"/>
                <w:szCs w:val="22"/>
              </w:rPr>
              <w:t>LIBERTY COUNTY</w:t>
            </w:r>
          </w:p>
        </w:tc>
      </w:tr>
      <w:tr w14:paraId="78FDDA2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3D6251" w14:textId="4A434C0F">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F1740C" w14:textId="12C9C421">
            <w:pPr>
              <w:rPr>
                <w:color w:val="000000"/>
                <w:szCs w:val="22"/>
              </w:rPr>
            </w:pPr>
            <w:r w:rsidRPr="001B0690">
              <w:rPr>
                <w:color w:val="000000"/>
                <w:szCs w:val="22"/>
              </w:rPr>
              <w:t>MADISON COUNTY</w:t>
            </w:r>
          </w:p>
        </w:tc>
      </w:tr>
      <w:tr w14:paraId="43A4A1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A71CA7" w14:textId="6175CFF2">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0310B4" w14:textId="7FB76C53">
            <w:pPr>
              <w:rPr>
                <w:color w:val="000000"/>
                <w:szCs w:val="22"/>
              </w:rPr>
            </w:pPr>
            <w:r w:rsidRPr="001B0690">
              <w:rPr>
                <w:color w:val="000000"/>
                <w:szCs w:val="22"/>
              </w:rPr>
              <w:t>MANATEE COUNTY</w:t>
            </w:r>
          </w:p>
        </w:tc>
      </w:tr>
      <w:tr w14:paraId="5048EF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DA82D3" w14:textId="3AC39E32">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D9957E" w14:textId="7D98A952">
            <w:pPr>
              <w:rPr>
                <w:color w:val="000000"/>
                <w:szCs w:val="22"/>
              </w:rPr>
            </w:pPr>
            <w:r w:rsidRPr="001B0690">
              <w:rPr>
                <w:color w:val="000000"/>
                <w:szCs w:val="22"/>
              </w:rPr>
              <w:t>MARION COUNTY</w:t>
            </w:r>
          </w:p>
        </w:tc>
      </w:tr>
      <w:tr w14:paraId="447A25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18A41F" w14:textId="64A4A1BA">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5CE997" w14:textId="1ADD4EFD">
            <w:pPr>
              <w:rPr>
                <w:color w:val="000000"/>
                <w:szCs w:val="22"/>
              </w:rPr>
            </w:pPr>
            <w:r w:rsidRPr="001B0690">
              <w:rPr>
                <w:color w:val="000000"/>
                <w:szCs w:val="22"/>
              </w:rPr>
              <w:t>MARTIN COUNTY</w:t>
            </w:r>
          </w:p>
        </w:tc>
      </w:tr>
      <w:tr w14:paraId="182E4A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0796DD" w14:textId="372C0166">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335AC6" w14:textId="2E3E7674">
            <w:pPr>
              <w:rPr>
                <w:color w:val="000000"/>
                <w:szCs w:val="22"/>
              </w:rPr>
            </w:pPr>
            <w:r w:rsidRPr="001B0690">
              <w:rPr>
                <w:color w:val="000000"/>
                <w:szCs w:val="22"/>
              </w:rPr>
              <w:t>MIAMI-DADE COUNTY</w:t>
            </w:r>
          </w:p>
        </w:tc>
      </w:tr>
      <w:tr w14:paraId="568B8D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ECF1E8" w14:textId="2D531629">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093038" w14:textId="6785EA73">
            <w:pPr>
              <w:rPr>
                <w:color w:val="000000"/>
                <w:szCs w:val="22"/>
              </w:rPr>
            </w:pPr>
            <w:r w:rsidRPr="001B0690">
              <w:rPr>
                <w:color w:val="000000"/>
                <w:szCs w:val="22"/>
              </w:rPr>
              <w:t>MONROE COUNTY</w:t>
            </w:r>
          </w:p>
        </w:tc>
      </w:tr>
      <w:tr w14:paraId="3D4331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B26BC7" w14:textId="17802987">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DD98FE" w14:textId="2AC5DB2A">
            <w:pPr>
              <w:rPr>
                <w:color w:val="000000"/>
                <w:szCs w:val="22"/>
              </w:rPr>
            </w:pPr>
            <w:r w:rsidRPr="001B0690">
              <w:rPr>
                <w:color w:val="000000"/>
                <w:szCs w:val="22"/>
              </w:rPr>
              <w:t>NASSAU COUNTY</w:t>
            </w:r>
          </w:p>
        </w:tc>
      </w:tr>
      <w:tr w14:paraId="08A936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BF6A57" w14:textId="037599CD">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5F78C7" w14:textId="519A0226">
            <w:pPr>
              <w:rPr>
                <w:color w:val="000000"/>
                <w:szCs w:val="22"/>
              </w:rPr>
            </w:pPr>
            <w:r w:rsidRPr="001B0690">
              <w:rPr>
                <w:color w:val="000000"/>
                <w:szCs w:val="22"/>
              </w:rPr>
              <w:t>OKALOOSA COUNTY</w:t>
            </w:r>
          </w:p>
        </w:tc>
      </w:tr>
      <w:tr w14:paraId="30600B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A5152C" w14:textId="1C5139E2">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2A1B23" w14:textId="732650EA">
            <w:pPr>
              <w:rPr>
                <w:color w:val="000000"/>
                <w:szCs w:val="22"/>
              </w:rPr>
            </w:pPr>
            <w:r w:rsidRPr="001B0690">
              <w:rPr>
                <w:color w:val="000000"/>
                <w:szCs w:val="22"/>
              </w:rPr>
              <w:t>OKEECHOBEE COUNTY</w:t>
            </w:r>
          </w:p>
        </w:tc>
      </w:tr>
      <w:tr w14:paraId="68245DC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B8057A" w14:textId="1FFB1B98">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B7181A" w14:textId="7F5E4FFC">
            <w:pPr>
              <w:rPr>
                <w:color w:val="000000"/>
                <w:szCs w:val="22"/>
              </w:rPr>
            </w:pPr>
            <w:r w:rsidRPr="001B0690">
              <w:rPr>
                <w:color w:val="000000"/>
                <w:szCs w:val="22"/>
              </w:rPr>
              <w:t>ORANGE COUNTY</w:t>
            </w:r>
          </w:p>
        </w:tc>
      </w:tr>
      <w:tr w14:paraId="3B578B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2FA92A" w14:textId="602F7879">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798E5D" w14:textId="182D929A">
            <w:pPr>
              <w:rPr>
                <w:color w:val="000000"/>
                <w:szCs w:val="22"/>
              </w:rPr>
            </w:pPr>
            <w:r w:rsidRPr="001B0690">
              <w:rPr>
                <w:color w:val="000000"/>
                <w:szCs w:val="22"/>
              </w:rPr>
              <w:t>OSCEOLA COUNTY</w:t>
            </w:r>
          </w:p>
        </w:tc>
      </w:tr>
      <w:tr w14:paraId="06D47A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8B0359" w14:textId="275DCCDA">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0C3184" w14:textId="548895CB">
            <w:pPr>
              <w:rPr>
                <w:color w:val="000000"/>
                <w:szCs w:val="22"/>
              </w:rPr>
            </w:pPr>
            <w:r w:rsidRPr="001B0690">
              <w:rPr>
                <w:color w:val="000000"/>
                <w:szCs w:val="22"/>
              </w:rPr>
              <w:t>PALM BEACH COUNTY</w:t>
            </w:r>
          </w:p>
        </w:tc>
      </w:tr>
      <w:tr w14:paraId="213065D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5A6019" w14:textId="16E77B58">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2554BB" w14:textId="49739657">
            <w:pPr>
              <w:rPr>
                <w:color w:val="000000"/>
                <w:szCs w:val="22"/>
              </w:rPr>
            </w:pPr>
            <w:r w:rsidRPr="001B0690">
              <w:rPr>
                <w:color w:val="000000"/>
                <w:szCs w:val="22"/>
              </w:rPr>
              <w:t>PASCO COUNTY</w:t>
            </w:r>
          </w:p>
        </w:tc>
      </w:tr>
      <w:tr w14:paraId="2A9CA4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C0F0FB" w14:textId="725B6A5C">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E9A645" w14:textId="380C34B2">
            <w:pPr>
              <w:rPr>
                <w:color w:val="000000"/>
                <w:szCs w:val="22"/>
              </w:rPr>
            </w:pPr>
            <w:r w:rsidRPr="001B0690">
              <w:rPr>
                <w:color w:val="000000"/>
                <w:szCs w:val="22"/>
              </w:rPr>
              <w:t>PINELLAS COUNTY</w:t>
            </w:r>
          </w:p>
        </w:tc>
      </w:tr>
      <w:tr w14:paraId="4EC0AAE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51FBAD" w14:textId="474E7272">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310CB1" w14:textId="27895AD4">
            <w:pPr>
              <w:rPr>
                <w:color w:val="000000"/>
                <w:szCs w:val="22"/>
              </w:rPr>
            </w:pPr>
            <w:r w:rsidRPr="001B0690">
              <w:rPr>
                <w:color w:val="000000"/>
                <w:szCs w:val="22"/>
              </w:rPr>
              <w:t>POLK COUNTY</w:t>
            </w:r>
          </w:p>
        </w:tc>
      </w:tr>
      <w:tr w14:paraId="3E08F9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69607F" w14:textId="5B6E4191">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A7B649" w14:textId="2FD64D9D">
            <w:pPr>
              <w:rPr>
                <w:color w:val="000000"/>
                <w:szCs w:val="22"/>
              </w:rPr>
            </w:pPr>
            <w:r w:rsidRPr="001B0690">
              <w:rPr>
                <w:color w:val="000000"/>
                <w:szCs w:val="22"/>
              </w:rPr>
              <w:t>PUTNAM COUNTY</w:t>
            </w:r>
          </w:p>
        </w:tc>
      </w:tr>
      <w:tr w14:paraId="2C1ED8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5EE55E" w14:textId="4B6C5621">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923598" w14:textId="1630FE84">
            <w:pPr>
              <w:rPr>
                <w:color w:val="000000"/>
                <w:szCs w:val="22"/>
              </w:rPr>
            </w:pPr>
            <w:r w:rsidRPr="001B0690">
              <w:rPr>
                <w:color w:val="000000"/>
                <w:szCs w:val="22"/>
              </w:rPr>
              <w:t>ST. JOHNS COUNTY</w:t>
            </w:r>
          </w:p>
        </w:tc>
      </w:tr>
      <w:tr w14:paraId="2667032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57BC31" w14:textId="70A0CF37">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DB8415" w14:textId="643A52D6">
            <w:pPr>
              <w:rPr>
                <w:color w:val="000000"/>
                <w:szCs w:val="22"/>
              </w:rPr>
            </w:pPr>
            <w:r w:rsidRPr="001B0690">
              <w:rPr>
                <w:color w:val="000000"/>
                <w:szCs w:val="22"/>
              </w:rPr>
              <w:t>ST. LUCIE COUNTY</w:t>
            </w:r>
          </w:p>
        </w:tc>
      </w:tr>
      <w:tr w14:paraId="019B37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EFD93C" w14:textId="2C88BE46">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6DC13F" w14:textId="14F857CD">
            <w:pPr>
              <w:rPr>
                <w:color w:val="000000"/>
                <w:szCs w:val="22"/>
              </w:rPr>
            </w:pPr>
            <w:r w:rsidRPr="001B0690">
              <w:rPr>
                <w:color w:val="000000"/>
                <w:szCs w:val="22"/>
              </w:rPr>
              <w:t>SANTA ROSA COUNTY</w:t>
            </w:r>
          </w:p>
        </w:tc>
      </w:tr>
      <w:tr w14:paraId="2AFB3A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A62FCA" w14:textId="164D1B2F">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841A8C" w14:textId="27188708">
            <w:pPr>
              <w:rPr>
                <w:color w:val="000000"/>
                <w:szCs w:val="22"/>
              </w:rPr>
            </w:pPr>
            <w:r w:rsidRPr="001B0690">
              <w:rPr>
                <w:color w:val="000000"/>
                <w:szCs w:val="22"/>
              </w:rPr>
              <w:t>SARASOTA COUNTY</w:t>
            </w:r>
          </w:p>
        </w:tc>
      </w:tr>
      <w:tr w14:paraId="162854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082765" w14:textId="73011725">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DC07E9" w14:textId="0BE1CD19">
            <w:pPr>
              <w:rPr>
                <w:color w:val="000000"/>
                <w:szCs w:val="22"/>
              </w:rPr>
            </w:pPr>
            <w:r w:rsidRPr="001B0690">
              <w:rPr>
                <w:color w:val="000000"/>
                <w:szCs w:val="22"/>
              </w:rPr>
              <w:t>SEMINOLE COUNTY</w:t>
            </w:r>
          </w:p>
        </w:tc>
      </w:tr>
      <w:tr w14:paraId="268CAD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4487E0" w14:textId="7085E5DC">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1D63DB" w14:textId="5BD02873">
            <w:pPr>
              <w:rPr>
                <w:color w:val="000000"/>
                <w:szCs w:val="22"/>
              </w:rPr>
            </w:pPr>
            <w:r w:rsidRPr="001B0690">
              <w:rPr>
                <w:color w:val="000000"/>
                <w:szCs w:val="22"/>
              </w:rPr>
              <w:t>SUMTER COUNTY</w:t>
            </w:r>
          </w:p>
        </w:tc>
      </w:tr>
      <w:tr w14:paraId="67AA3F1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E2A1EB" w14:textId="5BACA39C">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6AA0DD" w14:textId="090D7DBA">
            <w:pPr>
              <w:rPr>
                <w:color w:val="000000"/>
                <w:szCs w:val="22"/>
              </w:rPr>
            </w:pPr>
            <w:r w:rsidRPr="001B0690">
              <w:rPr>
                <w:color w:val="000000"/>
                <w:szCs w:val="22"/>
              </w:rPr>
              <w:t>SUWANNEE COUNTY</w:t>
            </w:r>
          </w:p>
        </w:tc>
      </w:tr>
      <w:tr w14:paraId="430207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431220" w14:textId="659D0B2E">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1B1503" w14:textId="54C2CFE8">
            <w:pPr>
              <w:rPr>
                <w:color w:val="000000"/>
                <w:szCs w:val="22"/>
              </w:rPr>
            </w:pPr>
            <w:r w:rsidRPr="001B0690">
              <w:rPr>
                <w:color w:val="000000"/>
                <w:szCs w:val="22"/>
              </w:rPr>
              <w:t>TAYLOR COUNTY</w:t>
            </w:r>
          </w:p>
        </w:tc>
      </w:tr>
      <w:tr w14:paraId="407C60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E8A8FB" w14:textId="50AEDC35">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A76938" w14:textId="5F42D0CB">
            <w:pPr>
              <w:rPr>
                <w:color w:val="000000"/>
                <w:szCs w:val="22"/>
              </w:rPr>
            </w:pPr>
            <w:r w:rsidRPr="001B0690">
              <w:rPr>
                <w:color w:val="000000"/>
                <w:szCs w:val="22"/>
              </w:rPr>
              <w:t>UNION COUNTY</w:t>
            </w:r>
          </w:p>
        </w:tc>
      </w:tr>
      <w:tr w14:paraId="43199C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8E5866" w14:textId="2150D909">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E23BB7" w14:textId="35A2E737">
            <w:pPr>
              <w:rPr>
                <w:color w:val="000000"/>
                <w:szCs w:val="22"/>
              </w:rPr>
            </w:pPr>
            <w:r w:rsidRPr="001B0690">
              <w:rPr>
                <w:color w:val="000000"/>
                <w:szCs w:val="22"/>
              </w:rPr>
              <w:t>VOLUSIA COUNTY</w:t>
            </w:r>
          </w:p>
        </w:tc>
      </w:tr>
      <w:tr w14:paraId="385B32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8DC7A8" w14:textId="458D049E">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314CC7" w14:textId="4DF700DB">
            <w:pPr>
              <w:rPr>
                <w:color w:val="000000"/>
                <w:szCs w:val="22"/>
              </w:rPr>
            </w:pPr>
            <w:r w:rsidRPr="001B0690">
              <w:rPr>
                <w:color w:val="000000"/>
                <w:szCs w:val="22"/>
              </w:rPr>
              <w:t>WAKULLA COUNTY</w:t>
            </w:r>
          </w:p>
        </w:tc>
      </w:tr>
      <w:tr w14:paraId="16A221F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AC5767" w14:textId="17E8BB23">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A1D62B" w14:textId="565FDE91">
            <w:pPr>
              <w:rPr>
                <w:color w:val="000000"/>
                <w:szCs w:val="22"/>
              </w:rPr>
            </w:pPr>
            <w:r w:rsidRPr="001B0690">
              <w:rPr>
                <w:color w:val="000000"/>
                <w:szCs w:val="22"/>
              </w:rPr>
              <w:t>WALTON COUNTY</w:t>
            </w:r>
          </w:p>
        </w:tc>
      </w:tr>
      <w:tr w14:paraId="4604E0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FDBB66" w14:textId="36EA4B00">
            <w:pPr>
              <w:rPr>
                <w:color w:val="000000"/>
                <w:szCs w:val="22"/>
              </w:rPr>
            </w:pPr>
            <w:r w:rsidRPr="001B0690">
              <w:rPr>
                <w:color w:val="000000"/>
                <w:szCs w:val="22"/>
              </w:rPr>
              <w:t>FL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0B1A82" w14:textId="554C0F2C">
            <w:pPr>
              <w:rPr>
                <w:color w:val="000000"/>
                <w:szCs w:val="22"/>
              </w:rPr>
            </w:pPr>
            <w:r w:rsidRPr="001B0690">
              <w:rPr>
                <w:color w:val="000000"/>
                <w:szCs w:val="22"/>
              </w:rPr>
              <w:t>WASHINGTON COUNTY</w:t>
            </w:r>
          </w:p>
        </w:tc>
      </w:tr>
      <w:tr w14:paraId="323836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383C2D" w14:textId="61EEF27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696443" w14:textId="26D86CCA">
            <w:pPr>
              <w:rPr>
                <w:color w:val="000000"/>
                <w:szCs w:val="22"/>
              </w:rPr>
            </w:pPr>
            <w:r w:rsidRPr="001B0690">
              <w:rPr>
                <w:color w:val="000000"/>
                <w:szCs w:val="22"/>
              </w:rPr>
              <w:t>APPLING COUNTY</w:t>
            </w:r>
          </w:p>
        </w:tc>
      </w:tr>
      <w:tr w14:paraId="7E4F414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A21074" w14:textId="57D245A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5E00BE" w14:textId="38C690A0">
            <w:pPr>
              <w:rPr>
                <w:color w:val="000000"/>
                <w:szCs w:val="22"/>
              </w:rPr>
            </w:pPr>
            <w:r w:rsidRPr="001B0690">
              <w:rPr>
                <w:color w:val="000000"/>
                <w:szCs w:val="22"/>
              </w:rPr>
              <w:t>ATKINSON COUNTY</w:t>
            </w:r>
          </w:p>
        </w:tc>
      </w:tr>
      <w:tr w14:paraId="6792C2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873859" w14:textId="34A7211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899129" w14:textId="0AAE5152">
            <w:pPr>
              <w:rPr>
                <w:color w:val="000000"/>
                <w:szCs w:val="22"/>
              </w:rPr>
            </w:pPr>
            <w:r w:rsidRPr="001B0690">
              <w:rPr>
                <w:color w:val="000000"/>
                <w:szCs w:val="22"/>
              </w:rPr>
              <w:t>BACON COUNTY</w:t>
            </w:r>
          </w:p>
        </w:tc>
      </w:tr>
      <w:tr w14:paraId="04D7F6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2E9674" w14:textId="5C726CF6">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4E9C89" w14:textId="2CCAFFB9">
            <w:pPr>
              <w:rPr>
                <w:color w:val="000000"/>
                <w:szCs w:val="22"/>
              </w:rPr>
            </w:pPr>
            <w:r w:rsidRPr="001B0690">
              <w:rPr>
                <w:color w:val="000000"/>
                <w:szCs w:val="22"/>
              </w:rPr>
              <w:t>BAKER COUNTY</w:t>
            </w:r>
          </w:p>
        </w:tc>
      </w:tr>
      <w:tr w14:paraId="4F6381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1F52EA" w14:textId="02C1145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BCD5D2" w14:textId="4435B63A">
            <w:pPr>
              <w:rPr>
                <w:color w:val="000000"/>
                <w:szCs w:val="22"/>
              </w:rPr>
            </w:pPr>
            <w:r w:rsidRPr="001B0690">
              <w:rPr>
                <w:color w:val="000000"/>
                <w:szCs w:val="22"/>
              </w:rPr>
              <w:t>BALDWIN COUNTY</w:t>
            </w:r>
          </w:p>
        </w:tc>
      </w:tr>
      <w:tr w14:paraId="7685BD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72A004" w14:textId="5B9CB58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718EF2" w14:textId="25EBC598">
            <w:pPr>
              <w:rPr>
                <w:color w:val="000000"/>
                <w:szCs w:val="22"/>
              </w:rPr>
            </w:pPr>
            <w:r w:rsidRPr="001B0690">
              <w:rPr>
                <w:color w:val="000000"/>
                <w:szCs w:val="22"/>
              </w:rPr>
              <w:t>BANKS COUNTY</w:t>
            </w:r>
          </w:p>
        </w:tc>
      </w:tr>
      <w:tr w14:paraId="78C2D0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C0941B" w14:textId="610826B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FE8862" w14:textId="10C32EA7">
            <w:pPr>
              <w:rPr>
                <w:color w:val="000000"/>
                <w:szCs w:val="22"/>
              </w:rPr>
            </w:pPr>
            <w:r w:rsidRPr="001B0690">
              <w:rPr>
                <w:color w:val="000000"/>
                <w:szCs w:val="22"/>
              </w:rPr>
              <w:t>BARROW COUNTY</w:t>
            </w:r>
          </w:p>
        </w:tc>
      </w:tr>
      <w:tr w14:paraId="1C4BF1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C1A6C1" w14:textId="2AE1782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2721E3" w14:textId="26CB9F47">
            <w:pPr>
              <w:rPr>
                <w:color w:val="000000"/>
                <w:szCs w:val="22"/>
              </w:rPr>
            </w:pPr>
            <w:r w:rsidRPr="001B0690">
              <w:rPr>
                <w:color w:val="000000"/>
                <w:szCs w:val="22"/>
              </w:rPr>
              <w:t>BARTOW COUNTY</w:t>
            </w:r>
          </w:p>
        </w:tc>
      </w:tr>
      <w:tr w14:paraId="569F3F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734B1E" w14:textId="6CAA2D39">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158514" w14:textId="5795DA05">
            <w:pPr>
              <w:rPr>
                <w:color w:val="000000"/>
                <w:szCs w:val="22"/>
              </w:rPr>
            </w:pPr>
            <w:r w:rsidRPr="001B0690">
              <w:rPr>
                <w:color w:val="000000"/>
                <w:szCs w:val="22"/>
              </w:rPr>
              <w:t>BEN HILL COUNTY</w:t>
            </w:r>
          </w:p>
        </w:tc>
      </w:tr>
      <w:tr w14:paraId="07B0C01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553A7F" w14:textId="2AD9C47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B1D7CD" w14:textId="7F52CA1D">
            <w:pPr>
              <w:rPr>
                <w:color w:val="000000"/>
                <w:szCs w:val="22"/>
              </w:rPr>
            </w:pPr>
            <w:r w:rsidRPr="001B0690">
              <w:rPr>
                <w:color w:val="000000"/>
                <w:szCs w:val="22"/>
              </w:rPr>
              <w:t>BERRIEN COUNTY</w:t>
            </w:r>
          </w:p>
        </w:tc>
      </w:tr>
      <w:tr w14:paraId="355694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C7276D" w14:textId="2620C64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4042FC" w14:textId="5263627D">
            <w:pPr>
              <w:rPr>
                <w:color w:val="000000"/>
                <w:szCs w:val="22"/>
              </w:rPr>
            </w:pPr>
            <w:r w:rsidRPr="001B0690">
              <w:rPr>
                <w:color w:val="000000"/>
                <w:szCs w:val="22"/>
              </w:rPr>
              <w:t>BIBB COUNTY</w:t>
            </w:r>
          </w:p>
        </w:tc>
      </w:tr>
      <w:tr w14:paraId="0199E1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98C708" w14:textId="49C6474D">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187052" w14:textId="56AA3268">
            <w:pPr>
              <w:rPr>
                <w:color w:val="000000"/>
                <w:szCs w:val="22"/>
              </w:rPr>
            </w:pPr>
            <w:r w:rsidRPr="001B0690">
              <w:rPr>
                <w:color w:val="000000"/>
                <w:szCs w:val="22"/>
              </w:rPr>
              <w:t>BLECKLEY COUNTY</w:t>
            </w:r>
          </w:p>
        </w:tc>
      </w:tr>
      <w:tr w14:paraId="6DF5C7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7220FB" w14:textId="5A5CAD0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67ECD7" w14:textId="3066B8F0">
            <w:pPr>
              <w:rPr>
                <w:color w:val="000000"/>
                <w:szCs w:val="22"/>
              </w:rPr>
            </w:pPr>
            <w:r w:rsidRPr="001B0690">
              <w:rPr>
                <w:color w:val="000000"/>
                <w:szCs w:val="22"/>
              </w:rPr>
              <w:t>BRANTLEY COUNTY</w:t>
            </w:r>
          </w:p>
        </w:tc>
      </w:tr>
      <w:tr w14:paraId="6803EB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E66A55" w14:textId="6FD1AF6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89EADE" w14:textId="5A429839">
            <w:pPr>
              <w:rPr>
                <w:color w:val="000000"/>
                <w:szCs w:val="22"/>
              </w:rPr>
            </w:pPr>
            <w:r w:rsidRPr="001B0690">
              <w:rPr>
                <w:color w:val="000000"/>
                <w:szCs w:val="22"/>
              </w:rPr>
              <w:t>BROOKS COUNTY</w:t>
            </w:r>
          </w:p>
        </w:tc>
      </w:tr>
      <w:tr w14:paraId="2581A7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74A841" w14:textId="47D6972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67BB1B" w14:textId="0E7181D9">
            <w:pPr>
              <w:rPr>
                <w:color w:val="000000"/>
                <w:szCs w:val="22"/>
              </w:rPr>
            </w:pPr>
            <w:r w:rsidRPr="001B0690">
              <w:rPr>
                <w:color w:val="000000"/>
                <w:szCs w:val="22"/>
              </w:rPr>
              <w:t>BRYAN COUNTY</w:t>
            </w:r>
          </w:p>
        </w:tc>
      </w:tr>
      <w:tr w14:paraId="376B97A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F4049A" w14:textId="338F0AAB">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6193B0" w14:textId="11991BBD">
            <w:pPr>
              <w:rPr>
                <w:color w:val="000000"/>
                <w:szCs w:val="22"/>
              </w:rPr>
            </w:pPr>
            <w:r w:rsidRPr="001B0690">
              <w:rPr>
                <w:color w:val="000000"/>
                <w:szCs w:val="22"/>
              </w:rPr>
              <w:t>BULLOCH COUNTY</w:t>
            </w:r>
          </w:p>
        </w:tc>
      </w:tr>
      <w:tr w14:paraId="46899EC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A513BE" w14:textId="39C9DE6D">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F33D76" w14:textId="1066E15A">
            <w:pPr>
              <w:rPr>
                <w:color w:val="000000"/>
                <w:szCs w:val="22"/>
              </w:rPr>
            </w:pPr>
            <w:r w:rsidRPr="001B0690">
              <w:rPr>
                <w:color w:val="000000"/>
                <w:szCs w:val="22"/>
              </w:rPr>
              <w:t>BURKE COUNTY</w:t>
            </w:r>
          </w:p>
        </w:tc>
      </w:tr>
      <w:tr w14:paraId="7B76D8D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9BFF26" w14:textId="55E006CC">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980EA7" w14:textId="0E71966E">
            <w:pPr>
              <w:rPr>
                <w:color w:val="000000"/>
                <w:szCs w:val="22"/>
              </w:rPr>
            </w:pPr>
            <w:r w:rsidRPr="001B0690">
              <w:rPr>
                <w:color w:val="000000"/>
                <w:szCs w:val="22"/>
              </w:rPr>
              <w:t>BUTTS COUNTY</w:t>
            </w:r>
          </w:p>
        </w:tc>
      </w:tr>
      <w:tr w14:paraId="5B354B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695E1D" w14:textId="36A4B70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4C4663" w14:textId="680E62CE">
            <w:pPr>
              <w:rPr>
                <w:color w:val="000000"/>
                <w:szCs w:val="22"/>
              </w:rPr>
            </w:pPr>
            <w:r w:rsidRPr="001B0690">
              <w:rPr>
                <w:color w:val="000000"/>
                <w:szCs w:val="22"/>
              </w:rPr>
              <w:t>CALHOUN COUNTY</w:t>
            </w:r>
          </w:p>
        </w:tc>
      </w:tr>
      <w:tr w14:paraId="11FA00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A18AA4" w14:textId="0AF15BD2">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50848E" w14:textId="685C38BD">
            <w:pPr>
              <w:rPr>
                <w:color w:val="000000"/>
                <w:szCs w:val="22"/>
              </w:rPr>
            </w:pPr>
            <w:r w:rsidRPr="001B0690">
              <w:rPr>
                <w:color w:val="000000"/>
                <w:szCs w:val="22"/>
              </w:rPr>
              <w:t>CAMDEN COUNTY</w:t>
            </w:r>
          </w:p>
        </w:tc>
      </w:tr>
      <w:tr w14:paraId="339375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EA2CBD" w14:textId="34F9A65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C3334A" w14:textId="687039B7">
            <w:pPr>
              <w:rPr>
                <w:color w:val="000000"/>
                <w:szCs w:val="22"/>
              </w:rPr>
            </w:pPr>
            <w:r w:rsidRPr="001B0690">
              <w:rPr>
                <w:color w:val="000000"/>
                <w:szCs w:val="22"/>
              </w:rPr>
              <w:t>CANDLER COUNTY</w:t>
            </w:r>
          </w:p>
        </w:tc>
      </w:tr>
      <w:tr w14:paraId="076D04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1169A1" w14:textId="34630BF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0E234D" w14:textId="56CE6DC0">
            <w:pPr>
              <w:rPr>
                <w:color w:val="000000"/>
                <w:szCs w:val="22"/>
              </w:rPr>
            </w:pPr>
            <w:r w:rsidRPr="001B0690">
              <w:rPr>
                <w:color w:val="000000"/>
                <w:szCs w:val="22"/>
              </w:rPr>
              <w:t>CARROLL COUNTY</w:t>
            </w:r>
          </w:p>
        </w:tc>
      </w:tr>
      <w:tr w14:paraId="344344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4C1607" w14:textId="48553DFC">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F612FE" w14:textId="0937C138">
            <w:pPr>
              <w:rPr>
                <w:color w:val="000000"/>
                <w:szCs w:val="22"/>
              </w:rPr>
            </w:pPr>
            <w:r w:rsidRPr="001B0690">
              <w:rPr>
                <w:color w:val="000000"/>
                <w:szCs w:val="22"/>
              </w:rPr>
              <w:t>CATOOSA COUNTY</w:t>
            </w:r>
          </w:p>
        </w:tc>
      </w:tr>
      <w:tr w14:paraId="004EC8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B75FAF" w14:textId="3AFC3E9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DE8986" w14:textId="79F8DD25">
            <w:pPr>
              <w:rPr>
                <w:color w:val="000000"/>
                <w:szCs w:val="22"/>
              </w:rPr>
            </w:pPr>
            <w:r w:rsidRPr="001B0690">
              <w:rPr>
                <w:color w:val="000000"/>
                <w:szCs w:val="22"/>
              </w:rPr>
              <w:t>CHARLTON COUNTY</w:t>
            </w:r>
          </w:p>
        </w:tc>
      </w:tr>
      <w:tr w14:paraId="7B4DEF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6BC30E" w14:textId="5B48D58B">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26D889" w14:textId="14350E24">
            <w:pPr>
              <w:rPr>
                <w:color w:val="000000"/>
                <w:szCs w:val="22"/>
              </w:rPr>
            </w:pPr>
            <w:r w:rsidRPr="001B0690">
              <w:rPr>
                <w:color w:val="000000"/>
                <w:szCs w:val="22"/>
              </w:rPr>
              <w:t>CHATHAM COUNTY</w:t>
            </w:r>
          </w:p>
        </w:tc>
      </w:tr>
      <w:tr w14:paraId="131DB8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FAA0CD" w14:textId="526C29FC">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F7D7C6" w14:textId="1A937726">
            <w:pPr>
              <w:rPr>
                <w:color w:val="000000"/>
                <w:szCs w:val="22"/>
              </w:rPr>
            </w:pPr>
            <w:r w:rsidRPr="001B0690">
              <w:rPr>
                <w:color w:val="000000"/>
                <w:szCs w:val="22"/>
              </w:rPr>
              <w:t>CHATTAHOOCHEE COUNTY</w:t>
            </w:r>
          </w:p>
        </w:tc>
      </w:tr>
      <w:tr w14:paraId="1EBC06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2E4EE3" w14:textId="264EB50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95466F" w14:textId="3483F801">
            <w:pPr>
              <w:rPr>
                <w:color w:val="000000"/>
                <w:szCs w:val="22"/>
              </w:rPr>
            </w:pPr>
            <w:r w:rsidRPr="001B0690">
              <w:rPr>
                <w:color w:val="000000"/>
                <w:szCs w:val="22"/>
              </w:rPr>
              <w:t>CHATTOOGA COUNTY</w:t>
            </w:r>
          </w:p>
        </w:tc>
      </w:tr>
      <w:tr w14:paraId="23474BE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5D2D87" w14:textId="45CE211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A86C15" w14:textId="0FD9652D">
            <w:pPr>
              <w:rPr>
                <w:color w:val="000000"/>
                <w:szCs w:val="22"/>
              </w:rPr>
            </w:pPr>
            <w:r w:rsidRPr="001B0690">
              <w:rPr>
                <w:color w:val="000000"/>
                <w:szCs w:val="22"/>
              </w:rPr>
              <w:t>CHEROKEE COUNTY</w:t>
            </w:r>
          </w:p>
        </w:tc>
      </w:tr>
      <w:tr w14:paraId="2337C15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36BFF3" w14:textId="220B2AB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6E6C26" w14:textId="21719CBF">
            <w:pPr>
              <w:rPr>
                <w:color w:val="000000"/>
                <w:szCs w:val="22"/>
              </w:rPr>
            </w:pPr>
            <w:r w:rsidRPr="001B0690">
              <w:rPr>
                <w:color w:val="000000"/>
                <w:szCs w:val="22"/>
              </w:rPr>
              <w:t>CLARKE COUNTY</w:t>
            </w:r>
          </w:p>
        </w:tc>
      </w:tr>
      <w:tr w14:paraId="6D6A37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016CFB" w14:textId="1E971A1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BE9BC2" w14:textId="25CFA703">
            <w:pPr>
              <w:rPr>
                <w:color w:val="000000"/>
                <w:szCs w:val="22"/>
              </w:rPr>
            </w:pPr>
            <w:r w:rsidRPr="001B0690">
              <w:rPr>
                <w:color w:val="000000"/>
                <w:szCs w:val="22"/>
              </w:rPr>
              <w:t>CLAY COUNTY</w:t>
            </w:r>
          </w:p>
        </w:tc>
      </w:tr>
      <w:tr w14:paraId="29BAF8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CD1B89" w14:textId="2A46F7B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A623DF" w14:textId="7F999784">
            <w:pPr>
              <w:rPr>
                <w:color w:val="000000"/>
                <w:szCs w:val="22"/>
              </w:rPr>
            </w:pPr>
            <w:r w:rsidRPr="001B0690">
              <w:rPr>
                <w:color w:val="000000"/>
                <w:szCs w:val="22"/>
              </w:rPr>
              <w:t>CLAYTON COUNTY</w:t>
            </w:r>
          </w:p>
        </w:tc>
      </w:tr>
      <w:tr w14:paraId="6D41BD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D591F3" w14:textId="4256AF12">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4CCC2E" w14:textId="128712CB">
            <w:pPr>
              <w:rPr>
                <w:color w:val="000000"/>
                <w:szCs w:val="22"/>
              </w:rPr>
            </w:pPr>
            <w:r w:rsidRPr="001B0690">
              <w:rPr>
                <w:color w:val="000000"/>
                <w:szCs w:val="22"/>
              </w:rPr>
              <w:t>CLINCH COUNTY</w:t>
            </w:r>
          </w:p>
        </w:tc>
      </w:tr>
      <w:tr w14:paraId="232979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091756" w14:textId="62E8B3A3">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D0ED3A" w14:textId="14404F68">
            <w:pPr>
              <w:rPr>
                <w:color w:val="000000"/>
                <w:szCs w:val="22"/>
              </w:rPr>
            </w:pPr>
            <w:r w:rsidRPr="001B0690">
              <w:rPr>
                <w:color w:val="000000"/>
                <w:szCs w:val="22"/>
              </w:rPr>
              <w:t>COBB COUNTY</w:t>
            </w:r>
          </w:p>
        </w:tc>
      </w:tr>
      <w:tr w14:paraId="3E7833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1E5CE8" w14:textId="0232FE6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DEE807" w14:textId="79579DE5">
            <w:pPr>
              <w:rPr>
                <w:color w:val="000000"/>
                <w:szCs w:val="22"/>
              </w:rPr>
            </w:pPr>
            <w:r w:rsidRPr="001B0690">
              <w:rPr>
                <w:color w:val="000000"/>
                <w:szCs w:val="22"/>
              </w:rPr>
              <w:t>COFFEE COUNTY</w:t>
            </w:r>
          </w:p>
        </w:tc>
      </w:tr>
      <w:tr w14:paraId="2145AC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672E0A" w14:textId="3151558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5DF9D2" w14:textId="184AE5DA">
            <w:pPr>
              <w:rPr>
                <w:color w:val="000000"/>
                <w:szCs w:val="22"/>
              </w:rPr>
            </w:pPr>
            <w:r w:rsidRPr="001B0690">
              <w:rPr>
                <w:color w:val="000000"/>
                <w:szCs w:val="22"/>
              </w:rPr>
              <w:t>COLQUITT COUNTY</w:t>
            </w:r>
          </w:p>
        </w:tc>
      </w:tr>
      <w:tr w14:paraId="02657D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E47D7B" w14:textId="0C608C7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AE865D" w14:textId="6EF8F0B7">
            <w:pPr>
              <w:rPr>
                <w:color w:val="000000"/>
                <w:szCs w:val="22"/>
              </w:rPr>
            </w:pPr>
            <w:r w:rsidRPr="001B0690">
              <w:rPr>
                <w:color w:val="000000"/>
                <w:szCs w:val="22"/>
              </w:rPr>
              <w:t>COLUMBIA COUNTY</w:t>
            </w:r>
          </w:p>
        </w:tc>
      </w:tr>
      <w:tr w14:paraId="523BA9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999C11" w14:textId="5F378D9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04EE6D" w14:textId="7140F163">
            <w:pPr>
              <w:rPr>
                <w:color w:val="000000"/>
                <w:szCs w:val="22"/>
              </w:rPr>
            </w:pPr>
            <w:r w:rsidRPr="001B0690">
              <w:rPr>
                <w:color w:val="000000"/>
                <w:szCs w:val="22"/>
              </w:rPr>
              <w:t>COOK COUNTY</w:t>
            </w:r>
          </w:p>
        </w:tc>
      </w:tr>
      <w:tr w14:paraId="618840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E4483C" w14:textId="637960F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B4009C" w14:textId="428ADE32">
            <w:pPr>
              <w:rPr>
                <w:color w:val="000000"/>
                <w:szCs w:val="22"/>
              </w:rPr>
            </w:pPr>
            <w:r w:rsidRPr="001B0690">
              <w:rPr>
                <w:color w:val="000000"/>
                <w:szCs w:val="22"/>
              </w:rPr>
              <w:t>COWETA COUNTY</w:t>
            </w:r>
          </w:p>
        </w:tc>
      </w:tr>
      <w:tr w14:paraId="042D87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13FB6F" w14:textId="647AE98C">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A1A46B" w14:textId="5A5E8157">
            <w:pPr>
              <w:rPr>
                <w:color w:val="000000"/>
                <w:szCs w:val="22"/>
              </w:rPr>
            </w:pPr>
            <w:r w:rsidRPr="001B0690">
              <w:rPr>
                <w:color w:val="000000"/>
                <w:szCs w:val="22"/>
              </w:rPr>
              <w:t>CRAWFORD COUNTY</w:t>
            </w:r>
          </w:p>
        </w:tc>
      </w:tr>
      <w:tr w14:paraId="35E33A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B6B8B0" w14:textId="7694CC8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D8312C" w14:textId="45767244">
            <w:pPr>
              <w:rPr>
                <w:color w:val="000000"/>
                <w:szCs w:val="22"/>
              </w:rPr>
            </w:pPr>
            <w:r w:rsidRPr="001B0690">
              <w:rPr>
                <w:color w:val="000000"/>
                <w:szCs w:val="22"/>
              </w:rPr>
              <w:t>CRISP COUNTY</w:t>
            </w:r>
          </w:p>
        </w:tc>
      </w:tr>
      <w:tr w14:paraId="668262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52BD4E" w14:textId="6C0A68D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355173" w14:textId="66655E57">
            <w:pPr>
              <w:rPr>
                <w:color w:val="000000"/>
                <w:szCs w:val="22"/>
              </w:rPr>
            </w:pPr>
            <w:r w:rsidRPr="001B0690">
              <w:rPr>
                <w:color w:val="000000"/>
                <w:szCs w:val="22"/>
              </w:rPr>
              <w:t>DADE COUNTY</w:t>
            </w:r>
          </w:p>
        </w:tc>
      </w:tr>
      <w:tr w14:paraId="634E128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141009" w14:textId="59E1263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B7F566" w14:textId="2D83FA6D">
            <w:pPr>
              <w:rPr>
                <w:color w:val="000000"/>
                <w:szCs w:val="22"/>
              </w:rPr>
            </w:pPr>
            <w:r w:rsidRPr="001B0690">
              <w:rPr>
                <w:color w:val="000000"/>
                <w:szCs w:val="22"/>
              </w:rPr>
              <w:t>DAWSON COUNTY</w:t>
            </w:r>
          </w:p>
        </w:tc>
      </w:tr>
      <w:tr w14:paraId="2755280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28F7DE" w14:textId="3B2AF766">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B9D60A" w14:textId="7A61C8B0">
            <w:pPr>
              <w:rPr>
                <w:color w:val="000000"/>
                <w:szCs w:val="22"/>
              </w:rPr>
            </w:pPr>
            <w:r w:rsidRPr="001B0690">
              <w:rPr>
                <w:color w:val="000000"/>
                <w:szCs w:val="22"/>
              </w:rPr>
              <w:t>DECATUR COUNTY</w:t>
            </w:r>
          </w:p>
        </w:tc>
      </w:tr>
      <w:tr w14:paraId="72C975C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ED920D" w14:textId="145CF07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08B9B7" w14:textId="4C81C7B1">
            <w:pPr>
              <w:rPr>
                <w:color w:val="000000"/>
                <w:szCs w:val="22"/>
              </w:rPr>
            </w:pPr>
            <w:r w:rsidRPr="001B0690">
              <w:rPr>
                <w:color w:val="000000"/>
                <w:szCs w:val="22"/>
              </w:rPr>
              <w:t>DEKALB COUNTY</w:t>
            </w:r>
          </w:p>
        </w:tc>
      </w:tr>
      <w:tr w14:paraId="04FB853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B81408" w14:textId="29D6AF9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E54E58" w14:textId="2C19EE1F">
            <w:pPr>
              <w:rPr>
                <w:color w:val="000000"/>
                <w:szCs w:val="22"/>
              </w:rPr>
            </w:pPr>
            <w:r w:rsidRPr="001B0690">
              <w:rPr>
                <w:color w:val="000000"/>
                <w:szCs w:val="22"/>
              </w:rPr>
              <w:t>DODGE COUNTY</w:t>
            </w:r>
          </w:p>
        </w:tc>
      </w:tr>
      <w:tr w14:paraId="47D9FB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31B97D" w14:textId="79D0E7A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A5C095" w14:textId="5E552F44">
            <w:pPr>
              <w:rPr>
                <w:color w:val="000000"/>
                <w:szCs w:val="22"/>
              </w:rPr>
            </w:pPr>
            <w:r w:rsidRPr="001B0690">
              <w:rPr>
                <w:color w:val="000000"/>
                <w:szCs w:val="22"/>
              </w:rPr>
              <w:t>DOOLY COUNTY</w:t>
            </w:r>
          </w:p>
        </w:tc>
      </w:tr>
      <w:tr w14:paraId="1B01A65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963D3B" w14:textId="050325F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B7C4B1" w14:textId="64D320AE">
            <w:pPr>
              <w:rPr>
                <w:color w:val="000000"/>
                <w:szCs w:val="22"/>
              </w:rPr>
            </w:pPr>
            <w:r w:rsidRPr="001B0690">
              <w:rPr>
                <w:color w:val="000000"/>
                <w:szCs w:val="22"/>
              </w:rPr>
              <w:t>DOUGHERTY COUNTY</w:t>
            </w:r>
          </w:p>
        </w:tc>
      </w:tr>
      <w:tr w14:paraId="609A355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577B7A" w14:textId="1299B1C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28B451" w14:textId="2D457E07">
            <w:pPr>
              <w:rPr>
                <w:color w:val="000000"/>
                <w:szCs w:val="22"/>
              </w:rPr>
            </w:pPr>
            <w:r w:rsidRPr="001B0690">
              <w:rPr>
                <w:color w:val="000000"/>
                <w:szCs w:val="22"/>
              </w:rPr>
              <w:t>DOUGLAS COUNTY</w:t>
            </w:r>
          </w:p>
        </w:tc>
      </w:tr>
      <w:tr w14:paraId="238AAB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FDCB2A" w14:textId="5E00938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67BB57" w14:textId="5727A835">
            <w:pPr>
              <w:rPr>
                <w:color w:val="000000"/>
                <w:szCs w:val="22"/>
              </w:rPr>
            </w:pPr>
            <w:r w:rsidRPr="001B0690">
              <w:rPr>
                <w:color w:val="000000"/>
                <w:szCs w:val="22"/>
              </w:rPr>
              <w:t>EARLY COUNTY</w:t>
            </w:r>
          </w:p>
        </w:tc>
      </w:tr>
      <w:tr w14:paraId="04C1ED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D314FC" w14:textId="276CEC1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D8C9C8" w14:textId="18AB2633">
            <w:pPr>
              <w:rPr>
                <w:color w:val="000000"/>
                <w:szCs w:val="22"/>
              </w:rPr>
            </w:pPr>
            <w:r w:rsidRPr="001B0690">
              <w:rPr>
                <w:color w:val="000000"/>
                <w:szCs w:val="22"/>
              </w:rPr>
              <w:t>ECHOLS COUNTY</w:t>
            </w:r>
          </w:p>
        </w:tc>
      </w:tr>
      <w:tr w14:paraId="330A24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BC4F0C" w14:textId="78E52A32">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314AAA" w14:textId="0A90BECC">
            <w:pPr>
              <w:rPr>
                <w:color w:val="000000"/>
                <w:szCs w:val="22"/>
              </w:rPr>
            </w:pPr>
            <w:r w:rsidRPr="001B0690">
              <w:rPr>
                <w:color w:val="000000"/>
                <w:szCs w:val="22"/>
              </w:rPr>
              <w:t>EFFINGHAM COUNTY</w:t>
            </w:r>
          </w:p>
        </w:tc>
      </w:tr>
      <w:tr w14:paraId="2E7E70C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1EFE21" w14:textId="6DF44AA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080A42" w14:textId="4FE20CB7">
            <w:pPr>
              <w:rPr>
                <w:color w:val="000000"/>
                <w:szCs w:val="22"/>
              </w:rPr>
            </w:pPr>
            <w:r w:rsidRPr="001B0690">
              <w:rPr>
                <w:color w:val="000000"/>
                <w:szCs w:val="22"/>
              </w:rPr>
              <w:t>ELBERT COUNTY</w:t>
            </w:r>
          </w:p>
        </w:tc>
      </w:tr>
      <w:tr w14:paraId="16689A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B84972" w14:textId="2E0EAD1C">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E67023" w14:textId="0413E2D8">
            <w:pPr>
              <w:rPr>
                <w:color w:val="000000"/>
                <w:szCs w:val="22"/>
              </w:rPr>
            </w:pPr>
            <w:r w:rsidRPr="001B0690">
              <w:rPr>
                <w:color w:val="000000"/>
                <w:szCs w:val="22"/>
              </w:rPr>
              <w:t>EMANUEL COUNTY</w:t>
            </w:r>
          </w:p>
        </w:tc>
      </w:tr>
      <w:tr w14:paraId="285119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F810EC" w14:textId="09F2198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AE0DB7" w14:textId="27C99467">
            <w:pPr>
              <w:rPr>
                <w:color w:val="000000"/>
                <w:szCs w:val="22"/>
              </w:rPr>
            </w:pPr>
            <w:r w:rsidRPr="001B0690">
              <w:rPr>
                <w:color w:val="000000"/>
                <w:szCs w:val="22"/>
              </w:rPr>
              <w:t>EVANS COUNTY</w:t>
            </w:r>
          </w:p>
        </w:tc>
      </w:tr>
      <w:tr w14:paraId="2ED99E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4AF153" w14:textId="7B4EF6C6">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18EA19" w14:textId="1F5E1573">
            <w:pPr>
              <w:rPr>
                <w:color w:val="000000"/>
                <w:szCs w:val="22"/>
              </w:rPr>
            </w:pPr>
            <w:r w:rsidRPr="001B0690">
              <w:rPr>
                <w:color w:val="000000"/>
                <w:szCs w:val="22"/>
              </w:rPr>
              <w:t>FANNIN COUNTY</w:t>
            </w:r>
          </w:p>
        </w:tc>
      </w:tr>
      <w:tr w14:paraId="34128D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B45A6C" w14:textId="776998A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FDC244" w14:textId="2911D0CD">
            <w:pPr>
              <w:rPr>
                <w:color w:val="000000"/>
                <w:szCs w:val="22"/>
              </w:rPr>
            </w:pPr>
            <w:r w:rsidRPr="001B0690">
              <w:rPr>
                <w:color w:val="000000"/>
                <w:szCs w:val="22"/>
              </w:rPr>
              <w:t>FAYETTE COUNTY</w:t>
            </w:r>
          </w:p>
        </w:tc>
      </w:tr>
      <w:tr w14:paraId="133BC1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C10B2B" w14:textId="2B8420D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D63853" w14:textId="06EBAB53">
            <w:pPr>
              <w:rPr>
                <w:color w:val="000000"/>
                <w:szCs w:val="22"/>
              </w:rPr>
            </w:pPr>
            <w:r w:rsidRPr="001B0690">
              <w:rPr>
                <w:color w:val="000000"/>
                <w:szCs w:val="22"/>
              </w:rPr>
              <w:t>FLOYD COUNTY</w:t>
            </w:r>
          </w:p>
        </w:tc>
      </w:tr>
      <w:tr w14:paraId="32F0FB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8807FB" w14:textId="1A1847E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A70ED6" w14:textId="308A231C">
            <w:pPr>
              <w:rPr>
                <w:color w:val="000000"/>
                <w:szCs w:val="22"/>
              </w:rPr>
            </w:pPr>
            <w:r w:rsidRPr="001B0690">
              <w:rPr>
                <w:color w:val="000000"/>
                <w:szCs w:val="22"/>
              </w:rPr>
              <w:t>FORSYTH COUNTY</w:t>
            </w:r>
          </w:p>
        </w:tc>
      </w:tr>
      <w:tr w14:paraId="6D45DC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FC0CA1" w14:textId="3E71AEA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7D5C2D" w14:textId="2A453EF1">
            <w:pPr>
              <w:rPr>
                <w:color w:val="000000"/>
                <w:szCs w:val="22"/>
              </w:rPr>
            </w:pPr>
            <w:r w:rsidRPr="001B0690">
              <w:rPr>
                <w:color w:val="000000"/>
                <w:szCs w:val="22"/>
              </w:rPr>
              <w:t>FRANKLIN COUNTY</w:t>
            </w:r>
          </w:p>
        </w:tc>
      </w:tr>
      <w:tr w14:paraId="7AE813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199C4D" w14:textId="3D8C5EF8">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8DFB21" w14:textId="4D242B81">
            <w:pPr>
              <w:rPr>
                <w:color w:val="000000"/>
                <w:szCs w:val="22"/>
              </w:rPr>
            </w:pPr>
            <w:r w:rsidRPr="001B0690">
              <w:rPr>
                <w:color w:val="000000"/>
                <w:szCs w:val="22"/>
              </w:rPr>
              <w:t>FULTON COUNTY</w:t>
            </w:r>
          </w:p>
        </w:tc>
      </w:tr>
      <w:tr w14:paraId="52D369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515D84" w14:textId="7FA5E4C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7D5284" w14:textId="1A469C3C">
            <w:pPr>
              <w:rPr>
                <w:color w:val="000000"/>
                <w:szCs w:val="22"/>
              </w:rPr>
            </w:pPr>
            <w:r w:rsidRPr="001B0690">
              <w:rPr>
                <w:color w:val="000000"/>
                <w:szCs w:val="22"/>
              </w:rPr>
              <w:t>GILMER COUNTY</w:t>
            </w:r>
          </w:p>
        </w:tc>
      </w:tr>
      <w:tr w14:paraId="0FFF97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7C40B0" w14:textId="21E459A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CA67DF" w14:textId="50511E4F">
            <w:pPr>
              <w:rPr>
                <w:color w:val="000000"/>
                <w:szCs w:val="22"/>
              </w:rPr>
            </w:pPr>
            <w:r w:rsidRPr="001B0690">
              <w:rPr>
                <w:color w:val="000000"/>
                <w:szCs w:val="22"/>
              </w:rPr>
              <w:t>GLASCOCK COUNTY</w:t>
            </w:r>
          </w:p>
        </w:tc>
      </w:tr>
      <w:tr w14:paraId="70D7B9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723940" w14:textId="53049C1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0B3407" w14:textId="72E4B43B">
            <w:pPr>
              <w:rPr>
                <w:color w:val="000000"/>
                <w:szCs w:val="22"/>
              </w:rPr>
            </w:pPr>
            <w:r w:rsidRPr="001B0690">
              <w:rPr>
                <w:color w:val="000000"/>
                <w:szCs w:val="22"/>
              </w:rPr>
              <w:t>GLYNN COUNTY</w:t>
            </w:r>
          </w:p>
        </w:tc>
      </w:tr>
      <w:tr w14:paraId="350102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065F99" w14:textId="4AE33D22">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8E37D7" w14:textId="0AAD2B61">
            <w:pPr>
              <w:rPr>
                <w:color w:val="000000"/>
                <w:szCs w:val="22"/>
              </w:rPr>
            </w:pPr>
            <w:r w:rsidRPr="001B0690">
              <w:rPr>
                <w:color w:val="000000"/>
                <w:szCs w:val="22"/>
              </w:rPr>
              <w:t>GORDON COUNTY</w:t>
            </w:r>
          </w:p>
        </w:tc>
      </w:tr>
      <w:tr w14:paraId="7E1FE15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DC22CA" w14:textId="3065DC8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2F5D6C" w14:textId="4ECA6BBB">
            <w:pPr>
              <w:rPr>
                <w:color w:val="000000"/>
                <w:szCs w:val="22"/>
              </w:rPr>
            </w:pPr>
            <w:r w:rsidRPr="001B0690">
              <w:rPr>
                <w:color w:val="000000"/>
                <w:szCs w:val="22"/>
              </w:rPr>
              <w:t>GRADY COUNTY</w:t>
            </w:r>
          </w:p>
        </w:tc>
      </w:tr>
      <w:tr w14:paraId="11D7F3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157132" w14:textId="4693B75B">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A45EDC" w14:textId="2BEDF068">
            <w:pPr>
              <w:rPr>
                <w:color w:val="000000"/>
                <w:szCs w:val="22"/>
              </w:rPr>
            </w:pPr>
            <w:r w:rsidRPr="001B0690">
              <w:rPr>
                <w:color w:val="000000"/>
                <w:szCs w:val="22"/>
              </w:rPr>
              <w:t>GREENE COUNTY</w:t>
            </w:r>
          </w:p>
        </w:tc>
      </w:tr>
      <w:tr w14:paraId="0D492F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AAACA0" w14:textId="622C9128">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AD4BFE" w14:textId="62C9A164">
            <w:pPr>
              <w:rPr>
                <w:color w:val="000000"/>
                <w:szCs w:val="22"/>
              </w:rPr>
            </w:pPr>
            <w:r w:rsidRPr="001B0690">
              <w:rPr>
                <w:color w:val="000000"/>
                <w:szCs w:val="22"/>
              </w:rPr>
              <w:t>GWINNETT COUNTY</w:t>
            </w:r>
          </w:p>
        </w:tc>
      </w:tr>
      <w:tr w14:paraId="0E1261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A6C49A" w14:textId="6C416ED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D128AD" w14:textId="25451A93">
            <w:pPr>
              <w:rPr>
                <w:color w:val="000000"/>
                <w:szCs w:val="22"/>
              </w:rPr>
            </w:pPr>
            <w:r w:rsidRPr="001B0690">
              <w:rPr>
                <w:color w:val="000000"/>
                <w:szCs w:val="22"/>
              </w:rPr>
              <w:t>HABERSHAM COUNTY</w:t>
            </w:r>
          </w:p>
        </w:tc>
      </w:tr>
      <w:tr w14:paraId="4E1628B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3E86A1" w14:textId="67193A5D">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BFBF2E" w14:textId="4DE0EE22">
            <w:pPr>
              <w:rPr>
                <w:color w:val="000000"/>
                <w:szCs w:val="22"/>
              </w:rPr>
            </w:pPr>
            <w:r w:rsidRPr="001B0690">
              <w:rPr>
                <w:color w:val="000000"/>
                <w:szCs w:val="22"/>
              </w:rPr>
              <w:t>HALL COUNTY</w:t>
            </w:r>
          </w:p>
        </w:tc>
      </w:tr>
      <w:tr w14:paraId="26A71E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25E37B" w14:textId="491C5AD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94B316" w14:textId="5FD6487E">
            <w:pPr>
              <w:rPr>
                <w:color w:val="000000"/>
                <w:szCs w:val="22"/>
              </w:rPr>
            </w:pPr>
            <w:r w:rsidRPr="001B0690">
              <w:rPr>
                <w:color w:val="000000"/>
                <w:szCs w:val="22"/>
              </w:rPr>
              <w:t>HANCOCK COUNTY</w:t>
            </w:r>
          </w:p>
        </w:tc>
      </w:tr>
      <w:tr w14:paraId="3947ED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56313B" w14:textId="3AA7E7C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ABA78F" w14:textId="5674C877">
            <w:pPr>
              <w:rPr>
                <w:color w:val="000000"/>
                <w:szCs w:val="22"/>
              </w:rPr>
            </w:pPr>
            <w:r w:rsidRPr="001B0690">
              <w:rPr>
                <w:color w:val="000000"/>
                <w:szCs w:val="22"/>
              </w:rPr>
              <w:t>HARALSON COUNTY</w:t>
            </w:r>
          </w:p>
        </w:tc>
      </w:tr>
      <w:tr w14:paraId="6BACBC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820956" w14:textId="593B560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ACD678" w14:textId="545FE105">
            <w:pPr>
              <w:rPr>
                <w:color w:val="000000"/>
                <w:szCs w:val="22"/>
              </w:rPr>
            </w:pPr>
            <w:r w:rsidRPr="001B0690">
              <w:rPr>
                <w:color w:val="000000"/>
                <w:szCs w:val="22"/>
              </w:rPr>
              <w:t>HARRIS COUNTY</w:t>
            </w:r>
          </w:p>
        </w:tc>
      </w:tr>
      <w:tr w14:paraId="0EE2B3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CAF3FF" w14:textId="7D486989">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FF5813" w14:textId="5E059C1D">
            <w:pPr>
              <w:rPr>
                <w:color w:val="000000"/>
                <w:szCs w:val="22"/>
              </w:rPr>
            </w:pPr>
            <w:r w:rsidRPr="001B0690">
              <w:rPr>
                <w:color w:val="000000"/>
                <w:szCs w:val="22"/>
              </w:rPr>
              <w:t>HART COUNTY</w:t>
            </w:r>
          </w:p>
        </w:tc>
      </w:tr>
      <w:tr w14:paraId="4AD05E0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1E9CF1" w14:textId="1842DB6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778258" w14:textId="57E6DFB8">
            <w:pPr>
              <w:rPr>
                <w:color w:val="000000"/>
                <w:szCs w:val="22"/>
              </w:rPr>
            </w:pPr>
            <w:r w:rsidRPr="001B0690">
              <w:rPr>
                <w:color w:val="000000"/>
                <w:szCs w:val="22"/>
              </w:rPr>
              <w:t>HEARD COUNTY</w:t>
            </w:r>
          </w:p>
        </w:tc>
      </w:tr>
      <w:tr w14:paraId="097157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B440AF" w14:textId="4F217A9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224301" w14:textId="526A0B5D">
            <w:pPr>
              <w:rPr>
                <w:color w:val="000000"/>
                <w:szCs w:val="22"/>
              </w:rPr>
            </w:pPr>
            <w:r w:rsidRPr="001B0690">
              <w:rPr>
                <w:color w:val="000000"/>
                <w:szCs w:val="22"/>
              </w:rPr>
              <w:t>HENRY COUNTY</w:t>
            </w:r>
          </w:p>
        </w:tc>
      </w:tr>
      <w:tr w14:paraId="6E91D0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36B70B" w14:textId="4942D45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191044" w14:textId="23D7DFA0">
            <w:pPr>
              <w:rPr>
                <w:color w:val="000000"/>
                <w:szCs w:val="22"/>
              </w:rPr>
            </w:pPr>
            <w:r w:rsidRPr="001B0690">
              <w:rPr>
                <w:color w:val="000000"/>
                <w:szCs w:val="22"/>
              </w:rPr>
              <w:t>HOUSTON COUNTY</w:t>
            </w:r>
          </w:p>
        </w:tc>
      </w:tr>
      <w:tr w14:paraId="5918AC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F5C9A0" w14:textId="2BAAB972">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44EBD8" w14:textId="4F99065B">
            <w:pPr>
              <w:rPr>
                <w:color w:val="000000"/>
                <w:szCs w:val="22"/>
              </w:rPr>
            </w:pPr>
            <w:r w:rsidRPr="001B0690">
              <w:rPr>
                <w:color w:val="000000"/>
                <w:szCs w:val="22"/>
              </w:rPr>
              <w:t>IRWIN COUNTY</w:t>
            </w:r>
          </w:p>
        </w:tc>
      </w:tr>
      <w:tr w14:paraId="581B8C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AD5E34" w14:textId="3C95B6E3">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03AD48" w14:textId="5695F689">
            <w:pPr>
              <w:rPr>
                <w:color w:val="000000"/>
                <w:szCs w:val="22"/>
              </w:rPr>
            </w:pPr>
            <w:r w:rsidRPr="001B0690">
              <w:rPr>
                <w:color w:val="000000"/>
                <w:szCs w:val="22"/>
              </w:rPr>
              <w:t>JACKSON COUNTY</w:t>
            </w:r>
          </w:p>
        </w:tc>
      </w:tr>
      <w:tr w14:paraId="1839D8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E739BE" w14:textId="521FB7F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9F0970" w14:textId="25E16289">
            <w:pPr>
              <w:rPr>
                <w:color w:val="000000"/>
                <w:szCs w:val="22"/>
              </w:rPr>
            </w:pPr>
            <w:r w:rsidRPr="001B0690">
              <w:rPr>
                <w:color w:val="000000"/>
                <w:szCs w:val="22"/>
              </w:rPr>
              <w:t>JASPER COUNTY</w:t>
            </w:r>
          </w:p>
        </w:tc>
      </w:tr>
      <w:tr w14:paraId="13A54F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299218" w14:textId="528DF982">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D69F2D" w14:textId="2BA9E4F7">
            <w:pPr>
              <w:rPr>
                <w:color w:val="000000"/>
                <w:szCs w:val="22"/>
              </w:rPr>
            </w:pPr>
            <w:r w:rsidRPr="001B0690">
              <w:rPr>
                <w:color w:val="000000"/>
                <w:szCs w:val="22"/>
              </w:rPr>
              <w:t>JEFF DAVIS COUNTY</w:t>
            </w:r>
          </w:p>
        </w:tc>
      </w:tr>
      <w:tr w14:paraId="617E851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F8E582" w14:textId="2FC1B16C">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8989F7" w14:textId="34C03FF8">
            <w:pPr>
              <w:rPr>
                <w:color w:val="000000"/>
                <w:szCs w:val="22"/>
              </w:rPr>
            </w:pPr>
            <w:r w:rsidRPr="001B0690">
              <w:rPr>
                <w:color w:val="000000"/>
                <w:szCs w:val="22"/>
              </w:rPr>
              <w:t>JEFFERSON COUNTY</w:t>
            </w:r>
          </w:p>
        </w:tc>
      </w:tr>
      <w:tr w14:paraId="72D758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C5DF89" w14:textId="4E62EEB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1D6C7A" w14:textId="446D230C">
            <w:pPr>
              <w:rPr>
                <w:color w:val="000000"/>
                <w:szCs w:val="22"/>
              </w:rPr>
            </w:pPr>
            <w:r w:rsidRPr="001B0690">
              <w:rPr>
                <w:color w:val="000000"/>
                <w:szCs w:val="22"/>
              </w:rPr>
              <w:t>JENKINS COUNTY</w:t>
            </w:r>
          </w:p>
        </w:tc>
      </w:tr>
      <w:tr w14:paraId="704C4B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7525E1" w14:textId="29E65628">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3AF817" w14:textId="04840B5C">
            <w:pPr>
              <w:rPr>
                <w:color w:val="000000"/>
                <w:szCs w:val="22"/>
              </w:rPr>
            </w:pPr>
            <w:r w:rsidRPr="001B0690">
              <w:rPr>
                <w:color w:val="000000"/>
                <w:szCs w:val="22"/>
              </w:rPr>
              <w:t>JOHNSON COUNTY</w:t>
            </w:r>
          </w:p>
        </w:tc>
      </w:tr>
      <w:tr w14:paraId="66180D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FAEE63" w14:textId="58B47F3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980C2D" w14:textId="1F80728A">
            <w:pPr>
              <w:rPr>
                <w:color w:val="000000"/>
                <w:szCs w:val="22"/>
              </w:rPr>
            </w:pPr>
            <w:r w:rsidRPr="001B0690">
              <w:rPr>
                <w:color w:val="000000"/>
                <w:szCs w:val="22"/>
              </w:rPr>
              <w:t>JONES COUNTY</w:t>
            </w:r>
          </w:p>
        </w:tc>
      </w:tr>
      <w:tr w14:paraId="73A155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D3DB02" w14:textId="1DB6D5A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85C347" w14:textId="0A2F2005">
            <w:pPr>
              <w:rPr>
                <w:color w:val="000000"/>
                <w:szCs w:val="22"/>
              </w:rPr>
            </w:pPr>
            <w:r w:rsidRPr="001B0690">
              <w:rPr>
                <w:color w:val="000000"/>
                <w:szCs w:val="22"/>
              </w:rPr>
              <w:t>LAMAR COUNTY</w:t>
            </w:r>
          </w:p>
        </w:tc>
      </w:tr>
      <w:tr w14:paraId="2A24D5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60DAB7" w14:textId="4CEC03B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B3648B" w14:textId="155710D2">
            <w:pPr>
              <w:rPr>
                <w:color w:val="000000"/>
                <w:szCs w:val="22"/>
              </w:rPr>
            </w:pPr>
            <w:r w:rsidRPr="001B0690">
              <w:rPr>
                <w:color w:val="000000"/>
                <w:szCs w:val="22"/>
              </w:rPr>
              <w:t>LANIER COUNTY</w:t>
            </w:r>
          </w:p>
        </w:tc>
      </w:tr>
      <w:tr w14:paraId="56A46E3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235C1F" w14:textId="482D088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91EFAD" w14:textId="02AC09E5">
            <w:pPr>
              <w:rPr>
                <w:color w:val="000000"/>
                <w:szCs w:val="22"/>
              </w:rPr>
            </w:pPr>
            <w:r w:rsidRPr="001B0690">
              <w:rPr>
                <w:color w:val="000000"/>
                <w:szCs w:val="22"/>
              </w:rPr>
              <w:t>LAURENS COUNTY</w:t>
            </w:r>
          </w:p>
        </w:tc>
      </w:tr>
      <w:tr w14:paraId="1457D2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25919E" w14:textId="1D043F2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504AF1" w14:textId="46F888E7">
            <w:pPr>
              <w:rPr>
                <w:color w:val="000000"/>
                <w:szCs w:val="22"/>
              </w:rPr>
            </w:pPr>
            <w:r w:rsidRPr="001B0690">
              <w:rPr>
                <w:color w:val="000000"/>
                <w:szCs w:val="22"/>
              </w:rPr>
              <w:t>LEE COUNTY</w:t>
            </w:r>
          </w:p>
        </w:tc>
      </w:tr>
      <w:tr w14:paraId="18EB08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3EAE62" w14:textId="47A8D172">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B4AA02" w14:textId="3277DFDA">
            <w:pPr>
              <w:rPr>
                <w:color w:val="000000"/>
                <w:szCs w:val="22"/>
              </w:rPr>
            </w:pPr>
            <w:r w:rsidRPr="001B0690">
              <w:rPr>
                <w:color w:val="000000"/>
                <w:szCs w:val="22"/>
              </w:rPr>
              <w:t>LIBERTY COUNTY</w:t>
            </w:r>
          </w:p>
        </w:tc>
      </w:tr>
      <w:tr w14:paraId="5ADA75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B9FCDF" w14:textId="3BD3751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26A6D0" w14:textId="3A3F53A9">
            <w:pPr>
              <w:rPr>
                <w:color w:val="000000"/>
                <w:szCs w:val="22"/>
              </w:rPr>
            </w:pPr>
            <w:r w:rsidRPr="001B0690">
              <w:rPr>
                <w:color w:val="000000"/>
                <w:szCs w:val="22"/>
              </w:rPr>
              <w:t>LINCOLN COUNTY</w:t>
            </w:r>
          </w:p>
        </w:tc>
      </w:tr>
      <w:tr w14:paraId="071AFA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D76D74" w14:textId="2A795A9B">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8EBDFA" w14:textId="0C95A87B">
            <w:pPr>
              <w:rPr>
                <w:color w:val="000000"/>
                <w:szCs w:val="22"/>
              </w:rPr>
            </w:pPr>
            <w:r w:rsidRPr="001B0690">
              <w:rPr>
                <w:color w:val="000000"/>
                <w:szCs w:val="22"/>
              </w:rPr>
              <w:t>LONG COUNTY</w:t>
            </w:r>
          </w:p>
        </w:tc>
      </w:tr>
      <w:tr w14:paraId="669EE6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0B1884" w14:textId="646D24B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B84E42" w14:textId="4A256202">
            <w:pPr>
              <w:rPr>
                <w:color w:val="000000"/>
                <w:szCs w:val="22"/>
              </w:rPr>
            </w:pPr>
            <w:r w:rsidRPr="001B0690">
              <w:rPr>
                <w:color w:val="000000"/>
                <w:szCs w:val="22"/>
              </w:rPr>
              <w:t>LOWNDES COUNTY</w:t>
            </w:r>
          </w:p>
        </w:tc>
      </w:tr>
      <w:tr w14:paraId="6E14BBC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F73918" w14:textId="172DBA0D">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565557" w14:textId="50473799">
            <w:pPr>
              <w:rPr>
                <w:color w:val="000000"/>
                <w:szCs w:val="22"/>
              </w:rPr>
            </w:pPr>
            <w:r w:rsidRPr="001B0690">
              <w:rPr>
                <w:color w:val="000000"/>
                <w:szCs w:val="22"/>
              </w:rPr>
              <w:t>LUMPKIN COUNTY</w:t>
            </w:r>
          </w:p>
        </w:tc>
      </w:tr>
      <w:tr w14:paraId="79758A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73AA17" w14:textId="572CCF3C">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50F936" w14:textId="6D1704CA">
            <w:pPr>
              <w:rPr>
                <w:color w:val="000000"/>
                <w:szCs w:val="22"/>
              </w:rPr>
            </w:pPr>
            <w:r w:rsidRPr="001B0690">
              <w:rPr>
                <w:color w:val="000000"/>
                <w:szCs w:val="22"/>
              </w:rPr>
              <w:t>MCDUFFIE COUNTY</w:t>
            </w:r>
          </w:p>
        </w:tc>
      </w:tr>
      <w:tr w14:paraId="571B27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3DCAE6" w14:textId="271FAAF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9D999F" w14:textId="04EEFA63">
            <w:pPr>
              <w:rPr>
                <w:color w:val="000000"/>
                <w:szCs w:val="22"/>
              </w:rPr>
            </w:pPr>
            <w:r w:rsidRPr="001B0690">
              <w:rPr>
                <w:color w:val="000000"/>
                <w:szCs w:val="22"/>
              </w:rPr>
              <w:t>MCINTOSH COUNTY</w:t>
            </w:r>
          </w:p>
        </w:tc>
      </w:tr>
      <w:tr w14:paraId="5940003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D4ADC9" w14:textId="5F0858F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1BDED2" w14:textId="5E49F3FD">
            <w:pPr>
              <w:rPr>
                <w:color w:val="000000"/>
                <w:szCs w:val="22"/>
              </w:rPr>
            </w:pPr>
            <w:r w:rsidRPr="001B0690">
              <w:rPr>
                <w:color w:val="000000"/>
                <w:szCs w:val="22"/>
              </w:rPr>
              <w:t>MACON COUNTY</w:t>
            </w:r>
          </w:p>
        </w:tc>
      </w:tr>
      <w:tr w14:paraId="01ABB2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554DB2" w14:textId="56221F3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9267F9" w14:textId="7613F61D">
            <w:pPr>
              <w:rPr>
                <w:color w:val="000000"/>
                <w:szCs w:val="22"/>
              </w:rPr>
            </w:pPr>
            <w:r w:rsidRPr="001B0690">
              <w:rPr>
                <w:color w:val="000000"/>
                <w:szCs w:val="22"/>
              </w:rPr>
              <w:t>MADISON COUNTY</w:t>
            </w:r>
          </w:p>
        </w:tc>
      </w:tr>
      <w:tr w14:paraId="7E933B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DE047E" w14:textId="76D5A9C6">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5F2175" w14:textId="7DDEF8DA">
            <w:pPr>
              <w:rPr>
                <w:color w:val="000000"/>
                <w:szCs w:val="22"/>
              </w:rPr>
            </w:pPr>
            <w:r w:rsidRPr="001B0690">
              <w:rPr>
                <w:color w:val="000000"/>
                <w:szCs w:val="22"/>
              </w:rPr>
              <w:t>MARION COUNTY</w:t>
            </w:r>
          </w:p>
        </w:tc>
      </w:tr>
      <w:tr w14:paraId="6E1A66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51231A" w14:textId="6DFDC0F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BC97DA" w14:textId="3AE1F5F1">
            <w:pPr>
              <w:rPr>
                <w:color w:val="000000"/>
                <w:szCs w:val="22"/>
              </w:rPr>
            </w:pPr>
            <w:r w:rsidRPr="001B0690">
              <w:rPr>
                <w:color w:val="000000"/>
                <w:szCs w:val="22"/>
              </w:rPr>
              <w:t>MERIWETHER COUNTY</w:t>
            </w:r>
          </w:p>
        </w:tc>
      </w:tr>
      <w:tr w14:paraId="403334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D48015" w14:textId="09A4E968">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4257E8" w14:textId="169AFFDE">
            <w:pPr>
              <w:rPr>
                <w:color w:val="000000"/>
                <w:szCs w:val="22"/>
              </w:rPr>
            </w:pPr>
            <w:r w:rsidRPr="001B0690">
              <w:rPr>
                <w:color w:val="000000"/>
                <w:szCs w:val="22"/>
              </w:rPr>
              <w:t>MILLER COUNTY</w:t>
            </w:r>
          </w:p>
        </w:tc>
      </w:tr>
      <w:tr w14:paraId="5B2B74D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73D3D4" w14:textId="5356AD42">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920DE3" w14:textId="3F418D00">
            <w:pPr>
              <w:rPr>
                <w:color w:val="000000"/>
                <w:szCs w:val="22"/>
              </w:rPr>
            </w:pPr>
            <w:r w:rsidRPr="001B0690">
              <w:rPr>
                <w:color w:val="000000"/>
                <w:szCs w:val="22"/>
              </w:rPr>
              <w:t>MITCHELL COUNTY</w:t>
            </w:r>
          </w:p>
        </w:tc>
      </w:tr>
      <w:tr w14:paraId="1E1DCF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2E1880" w14:textId="50CB128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6EB4E0" w14:textId="1993144C">
            <w:pPr>
              <w:rPr>
                <w:color w:val="000000"/>
                <w:szCs w:val="22"/>
              </w:rPr>
            </w:pPr>
            <w:r w:rsidRPr="001B0690">
              <w:rPr>
                <w:color w:val="000000"/>
                <w:szCs w:val="22"/>
              </w:rPr>
              <w:t>MONROE COUNTY</w:t>
            </w:r>
          </w:p>
        </w:tc>
      </w:tr>
      <w:tr w14:paraId="0E619F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9D82E8" w14:textId="3A7E6B1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B40647" w14:textId="1EE050FE">
            <w:pPr>
              <w:rPr>
                <w:color w:val="000000"/>
                <w:szCs w:val="22"/>
              </w:rPr>
            </w:pPr>
            <w:r w:rsidRPr="001B0690">
              <w:rPr>
                <w:color w:val="000000"/>
                <w:szCs w:val="22"/>
              </w:rPr>
              <w:t>MONTGOMERY COUNTY</w:t>
            </w:r>
          </w:p>
        </w:tc>
      </w:tr>
      <w:tr w14:paraId="5DCEC48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2ACCBB" w14:textId="1E8FD3C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FD1300" w14:textId="0EBB3E6D">
            <w:pPr>
              <w:rPr>
                <w:color w:val="000000"/>
                <w:szCs w:val="22"/>
              </w:rPr>
            </w:pPr>
            <w:r w:rsidRPr="001B0690">
              <w:rPr>
                <w:color w:val="000000"/>
                <w:szCs w:val="22"/>
              </w:rPr>
              <w:t>MORGAN COUNTY</w:t>
            </w:r>
          </w:p>
        </w:tc>
      </w:tr>
      <w:tr w14:paraId="58AF51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55A370" w14:textId="40568EA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6BF553" w14:textId="53AA5E59">
            <w:pPr>
              <w:rPr>
                <w:color w:val="000000"/>
                <w:szCs w:val="22"/>
              </w:rPr>
            </w:pPr>
            <w:r w:rsidRPr="001B0690">
              <w:rPr>
                <w:color w:val="000000"/>
                <w:szCs w:val="22"/>
              </w:rPr>
              <w:t>MURRAY COUNTY</w:t>
            </w:r>
          </w:p>
        </w:tc>
      </w:tr>
      <w:tr w14:paraId="645E54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DF784E" w14:textId="49F26E73">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172E77" w14:textId="7483FDC0">
            <w:pPr>
              <w:rPr>
                <w:color w:val="000000"/>
                <w:szCs w:val="22"/>
              </w:rPr>
            </w:pPr>
            <w:r w:rsidRPr="001B0690">
              <w:rPr>
                <w:color w:val="000000"/>
                <w:szCs w:val="22"/>
              </w:rPr>
              <w:t>MUSCOGEE COUNTY</w:t>
            </w:r>
          </w:p>
        </w:tc>
      </w:tr>
      <w:tr w14:paraId="652148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E87147" w14:textId="06AAB60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4E6FBC" w14:textId="5E14CC3B">
            <w:pPr>
              <w:rPr>
                <w:color w:val="000000"/>
                <w:szCs w:val="22"/>
              </w:rPr>
            </w:pPr>
            <w:r w:rsidRPr="001B0690">
              <w:rPr>
                <w:color w:val="000000"/>
                <w:szCs w:val="22"/>
              </w:rPr>
              <w:t>NEWTON COUNTY</w:t>
            </w:r>
          </w:p>
        </w:tc>
      </w:tr>
      <w:tr w14:paraId="30ECA5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F88152" w14:textId="5EEBD00B">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8607FA" w14:textId="17992352">
            <w:pPr>
              <w:rPr>
                <w:color w:val="000000"/>
                <w:szCs w:val="22"/>
              </w:rPr>
            </w:pPr>
            <w:r w:rsidRPr="001B0690">
              <w:rPr>
                <w:color w:val="000000"/>
                <w:szCs w:val="22"/>
              </w:rPr>
              <w:t>OCONEE COUNTY</w:t>
            </w:r>
          </w:p>
        </w:tc>
      </w:tr>
      <w:tr w14:paraId="7FE747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957193" w14:textId="68ECB4C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32C61E" w14:textId="5BE08578">
            <w:pPr>
              <w:rPr>
                <w:color w:val="000000"/>
                <w:szCs w:val="22"/>
              </w:rPr>
            </w:pPr>
            <w:r w:rsidRPr="001B0690">
              <w:rPr>
                <w:color w:val="000000"/>
                <w:szCs w:val="22"/>
              </w:rPr>
              <w:t>OGLETHORPE COUNTY</w:t>
            </w:r>
          </w:p>
        </w:tc>
      </w:tr>
      <w:tr w14:paraId="2D4C9D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ACEC9A" w14:textId="4F6D2F8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FDCA75" w14:textId="2AC41259">
            <w:pPr>
              <w:rPr>
                <w:color w:val="000000"/>
                <w:szCs w:val="22"/>
              </w:rPr>
            </w:pPr>
            <w:r w:rsidRPr="001B0690">
              <w:rPr>
                <w:color w:val="000000"/>
                <w:szCs w:val="22"/>
              </w:rPr>
              <w:t>PAULDING COUNTY</w:t>
            </w:r>
          </w:p>
        </w:tc>
      </w:tr>
      <w:tr w14:paraId="704A97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3B9904" w14:textId="3F00B9CC">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6A2CEE" w14:textId="19E49C4E">
            <w:pPr>
              <w:rPr>
                <w:color w:val="000000"/>
                <w:szCs w:val="22"/>
              </w:rPr>
            </w:pPr>
            <w:r w:rsidRPr="001B0690">
              <w:rPr>
                <w:color w:val="000000"/>
                <w:szCs w:val="22"/>
              </w:rPr>
              <w:t>PEACH COUNTY</w:t>
            </w:r>
          </w:p>
        </w:tc>
      </w:tr>
      <w:tr w14:paraId="1C5C64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A9B34B" w14:textId="724D23F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50305F" w14:textId="1469AD73">
            <w:pPr>
              <w:rPr>
                <w:color w:val="000000"/>
                <w:szCs w:val="22"/>
              </w:rPr>
            </w:pPr>
            <w:r w:rsidRPr="001B0690">
              <w:rPr>
                <w:color w:val="000000"/>
                <w:szCs w:val="22"/>
              </w:rPr>
              <w:t>PICKENS COUNTY</w:t>
            </w:r>
          </w:p>
        </w:tc>
      </w:tr>
      <w:tr w14:paraId="41314E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7C3758" w14:textId="352FCBD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63DD64" w14:textId="05AC3115">
            <w:pPr>
              <w:rPr>
                <w:color w:val="000000"/>
                <w:szCs w:val="22"/>
              </w:rPr>
            </w:pPr>
            <w:r w:rsidRPr="001B0690">
              <w:rPr>
                <w:color w:val="000000"/>
                <w:szCs w:val="22"/>
              </w:rPr>
              <w:t>PIERCE COUNTY</w:t>
            </w:r>
          </w:p>
        </w:tc>
      </w:tr>
      <w:tr w14:paraId="65D100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AC93EA" w14:textId="39E39FA9">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B340FD" w14:textId="6C70F69A">
            <w:pPr>
              <w:rPr>
                <w:color w:val="000000"/>
                <w:szCs w:val="22"/>
              </w:rPr>
            </w:pPr>
            <w:r w:rsidRPr="001B0690">
              <w:rPr>
                <w:color w:val="000000"/>
                <w:szCs w:val="22"/>
              </w:rPr>
              <w:t>PIKE COUNTY</w:t>
            </w:r>
          </w:p>
        </w:tc>
      </w:tr>
      <w:tr w14:paraId="2AEB25D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10F3DB" w14:textId="44B1547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67DF38" w14:textId="6202A0C3">
            <w:pPr>
              <w:rPr>
                <w:color w:val="000000"/>
                <w:szCs w:val="22"/>
              </w:rPr>
            </w:pPr>
            <w:r w:rsidRPr="001B0690">
              <w:rPr>
                <w:color w:val="000000"/>
                <w:szCs w:val="22"/>
              </w:rPr>
              <w:t>POLK COUNTY</w:t>
            </w:r>
          </w:p>
        </w:tc>
      </w:tr>
      <w:tr w14:paraId="31A0DF8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1748F4" w14:textId="19DE4DE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5673B0" w14:textId="005E7FF1">
            <w:pPr>
              <w:rPr>
                <w:color w:val="000000"/>
                <w:szCs w:val="22"/>
              </w:rPr>
            </w:pPr>
            <w:r w:rsidRPr="001B0690">
              <w:rPr>
                <w:color w:val="000000"/>
                <w:szCs w:val="22"/>
              </w:rPr>
              <w:t>PULASKI COUNTY</w:t>
            </w:r>
          </w:p>
        </w:tc>
      </w:tr>
      <w:tr w14:paraId="56979D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AB5D64" w14:textId="445EF3CD">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2A6CAA" w14:textId="09BBE29C">
            <w:pPr>
              <w:rPr>
                <w:color w:val="000000"/>
                <w:szCs w:val="22"/>
              </w:rPr>
            </w:pPr>
            <w:r w:rsidRPr="001B0690">
              <w:rPr>
                <w:color w:val="000000"/>
                <w:szCs w:val="22"/>
              </w:rPr>
              <w:t>PUTNAM COUNTY</w:t>
            </w:r>
          </w:p>
        </w:tc>
      </w:tr>
      <w:tr w14:paraId="589387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807A55" w14:textId="07F1221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E1C6C7" w14:textId="48B56E4C">
            <w:pPr>
              <w:rPr>
                <w:color w:val="000000"/>
                <w:szCs w:val="22"/>
              </w:rPr>
            </w:pPr>
            <w:r w:rsidRPr="001B0690">
              <w:rPr>
                <w:color w:val="000000"/>
                <w:szCs w:val="22"/>
              </w:rPr>
              <w:t>QUITMAN COUNTY</w:t>
            </w:r>
          </w:p>
        </w:tc>
      </w:tr>
      <w:tr w14:paraId="3DC83A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B2BCE0" w14:textId="73553E4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049B58" w14:textId="284461B3">
            <w:pPr>
              <w:rPr>
                <w:color w:val="000000"/>
                <w:szCs w:val="22"/>
              </w:rPr>
            </w:pPr>
            <w:r w:rsidRPr="001B0690">
              <w:rPr>
                <w:color w:val="000000"/>
                <w:szCs w:val="22"/>
              </w:rPr>
              <w:t>RABUN COUNTY</w:t>
            </w:r>
          </w:p>
        </w:tc>
      </w:tr>
      <w:tr w14:paraId="4C8C0E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8322BB" w14:textId="6264D363">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D83C3F" w14:textId="510E621E">
            <w:pPr>
              <w:rPr>
                <w:color w:val="000000"/>
                <w:szCs w:val="22"/>
              </w:rPr>
            </w:pPr>
            <w:r w:rsidRPr="001B0690">
              <w:rPr>
                <w:color w:val="000000"/>
                <w:szCs w:val="22"/>
              </w:rPr>
              <w:t>RANDOLPH COUNTY</w:t>
            </w:r>
          </w:p>
        </w:tc>
      </w:tr>
      <w:tr w14:paraId="4895E6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0EBDBA" w14:textId="2FD6FAFB">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916329" w14:textId="6567401B">
            <w:pPr>
              <w:rPr>
                <w:color w:val="000000"/>
                <w:szCs w:val="22"/>
              </w:rPr>
            </w:pPr>
            <w:r w:rsidRPr="001B0690">
              <w:rPr>
                <w:color w:val="000000"/>
                <w:szCs w:val="22"/>
              </w:rPr>
              <w:t>RICHMOND COUNTY</w:t>
            </w:r>
          </w:p>
        </w:tc>
      </w:tr>
      <w:tr w14:paraId="25864F1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B97939" w14:textId="45132C3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6C51AE" w14:textId="0B951799">
            <w:pPr>
              <w:rPr>
                <w:color w:val="000000"/>
                <w:szCs w:val="22"/>
              </w:rPr>
            </w:pPr>
            <w:r w:rsidRPr="001B0690">
              <w:rPr>
                <w:color w:val="000000"/>
                <w:szCs w:val="22"/>
              </w:rPr>
              <w:t>ROCKDALE COUNTY</w:t>
            </w:r>
          </w:p>
        </w:tc>
      </w:tr>
      <w:tr w14:paraId="7B5868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95C947" w14:textId="71B71096">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57760C" w14:textId="170439B0">
            <w:pPr>
              <w:rPr>
                <w:color w:val="000000"/>
                <w:szCs w:val="22"/>
              </w:rPr>
            </w:pPr>
            <w:r w:rsidRPr="001B0690">
              <w:rPr>
                <w:color w:val="000000"/>
                <w:szCs w:val="22"/>
              </w:rPr>
              <w:t>SCHLEY COUNTY</w:t>
            </w:r>
          </w:p>
        </w:tc>
      </w:tr>
      <w:tr w14:paraId="720AACD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A43A71" w14:textId="1825DDB2">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62B6C5" w14:textId="7FB6B773">
            <w:pPr>
              <w:rPr>
                <w:color w:val="000000"/>
                <w:szCs w:val="22"/>
              </w:rPr>
            </w:pPr>
            <w:r w:rsidRPr="001B0690">
              <w:rPr>
                <w:color w:val="000000"/>
                <w:szCs w:val="22"/>
              </w:rPr>
              <w:t>SCREVEN COUNTY</w:t>
            </w:r>
          </w:p>
        </w:tc>
      </w:tr>
      <w:tr w14:paraId="26C81E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955E98" w14:textId="1FA8A30D">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5AA065" w14:textId="2383EF55">
            <w:pPr>
              <w:rPr>
                <w:color w:val="000000"/>
                <w:szCs w:val="22"/>
              </w:rPr>
            </w:pPr>
            <w:r w:rsidRPr="001B0690">
              <w:rPr>
                <w:color w:val="000000"/>
                <w:szCs w:val="22"/>
              </w:rPr>
              <w:t>SEMINOLE COUNTY</w:t>
            </w:r>
          </w:p>
        </w:tc>
      </w:tr>
      <w:tr w14:paraId="38B5C0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547B11" w14:textId="17815FE8">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022E44" w14:textId="5948FA75">
            <w:pPr>
              <w:rPr>
                <w:color w:val="000000"/>
                <w:szCs w:val="22"/>
              </w:rPr>
            </w:pPr>
            <w:r w:rsidRPr="001B0690">
              <w:rPr>
                <w:color w:val="000000"/>
                <w:szCs w:val="22"/>
              </w:rPr>
              <w:t>SPALDING COUNTY</w:t>
            </w:r>
          </w:p>
        </w:tc>
      </w:tr>
      <w:tr w14:paraId="26B796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A8662B" w14:textId="5FBD36AA">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645902" w14:textId="78E701A1">
            <w:pPr>
              <w:rPr>
                <w:color w:val="000000"/>
                <w:szCs w:val="22"/>
              </w:rPr>
            </w:pPr>
            <w:r w:rsidRPr="001B0690">
              <w:rPr>
                <w:color w:val="000000"/>
                <w:szCs w:val="22"/>
              </w:rPr>
              <w:t>STEPHENS COUNTY</w:t>
            </w:r>
          </w:p>
        </w:tc>
      </w:tr>
      <w:tr w14:paraId="2E3AC5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0E6D2D" w14:textId="5136709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7F49B1" w14:textId="3089B79B">
            <w:pPr>
              <w:rPr>
                <w:color w:val="000000"/>
                <w:szCs w:val="22"/>
              </w:rPr>
            </w:pPr>
            <w:r w:rsidRPr="001B0690">
              <w:rPr>
                <w:color w:val="000000"/>
                <w:szCs w:val="22"/>
              </w:rPr>
              <w:t>STEWART COUNTY</w:t>
            </w:r>
          </w:p>
        </w:tc>
      </w:tr>
      <w:tr w14:paraId="72BABD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C99D8E" w14:textId="2E5586FB">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AE0321" w14:textId="22282493">
            <w:pPr>
              <w:rPr>
                <w:color w:val="000000"/>
                <w:szCs w:val="22"/>
              </w:rPr>
            </w:pPr>
            <w:r w:rsidRPr="001B0690">
              <w:rPr>
                <w:color w:val="000000"/>
                <w:szCs w:val="22"/>
              </w:rPr>
              <w:t>SUMTER COUNTY</w:t>
            </w:r>
          </w:p>
        </w:tc>
      </w:tr>
      <w:tr w14:paraId="3D31DB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F561CF" w14:textId="790FE9A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B5E57D" w14:textId="7282913D">
            <w:pPr>
              <w:rPr>
                <w:color w:val="000000"/>
                <w:szCs w:val="22"/>
              </w:rPr>
            </w:pPr>
            <w:r w:rsidRPr="001B0690">
              <w:rPr>
                <w:color w:val="000000"/>
                <w:szCs w:val="22"/>
              </w:rPr>
              <w:t>TALBOT COUNTY</w:t>
            </w:r>
          </w:p>
        </w:tc>
      </w:tr>
      <w:tr w14:paraId="5F3A0D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BCDDCA" w14:textId="160AC39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955065" w14:textId="35FDC654">
            <w:pPr>
              <w:rPr>
                <w:color w:val="000000"/>
                <w:szCs w:val="22"/>
              </w:rPr>
            </w:pPr>
            <w:r w:rsidRPr="001B0690">
              <w:rPr>
                <w:color w:val="000000"/>
                <w:szCs w:val="22"/>
              </w:rPr>
              <w:t>TALIAFERRO COUNTY</w:t>
            </w:r>
          </w:p>
        </w:tc>
      </w:tr>
      <w:tr w14:paraId="6B11CC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24ED65" w14:textId="63AE5BE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B42C3D" w14:textId="3307BF00">
            <w:pPr>
              <w:rPr>
                <w:color w:val="000000"/>
                <w:szCs w:val="22"/>
              </w:rPr>
            </w:pPr>
            <w:r w:rsidRPr="001B0690">
              <w:rPr>
                <w:color w:val="000000"/>
                <w:szCs w:val="22"/>
              </w:rPr>
              <w:t>TATTNALL COUNTY</w:t>
            </w:r>
          </w:p>
        </w:tc>
      </w:tr>
      <w:tr w14:paraId="456283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EE3187" w14:textId="4B372AE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EED4B1" w14:textId="1E76D4B0">
            <w:pPr>
              <w:rPr>
                <w:color w:val="000000"/>
                <w:szCs w:val="22"/>
              </w:rPr>
            </w:pPr>
            <w:r w:rsidRPr="001B0690">
              <w:rPr>
                <w:color w:val="000000"/>
                <w:szCs w:val="22"/>
              </w:rPr>
              <w:t>TAYLOR COUNTY</w:t>
            </w:r>
          </w:p>
        </w:tc>
      </w:tr>
      <w:tr w14:paraId="2EE895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5CF48F" w14:textId="4FCA30D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1F1153" w14:textId="1ABF8357">
            <w:pPr>
              <w:rPr>
                <w:color w:val="000000"/>
                <w:szCs w:val="22"/>
              </w:rPr>
            </w:pPr>
            <w:r w:rsidRPr="001B0690">
              <w:rPr>
                <w:color w:val="000000"/>
                <w:szCs w:val="22"/>
              </w:rPr>
              <w:t>TELFAIR COUNTY</w:t>
            </w:r>
          </w:p>
        </w:tc>
      </w:tr>
      <w:tr w14:paraId="0D7690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B30BB3" w14:textId="401E6A09">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D49C22" w14:textId="69D6B568">
            <w:pPr>
              <w:rPr>
                <w:color w:val="000000"/>
                <w:szCs w:val="22"/>
              </w:rPr>
            </w:pPr>
            <w:r w:rsidRPr="001B0690">
              <w:rPr>
                <w:color w:val="000000"/>
                <w:szCs w:val="22"/>
              </w:rPr>
              <w:t>TERRELL COUNTY</w:t>
            </w:r>
          </w:p>
        </w:tc>
      </w:tr>
      <w:tr w14:paraId="17EA45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918724" w14:textId="6CFA4453">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FA3C5B" w14:textId="581C136B">
            <w:pPr>
              <w:rPr>
                <w:color w:val="000000"/>
                <w:szCs w:val="22"/>
              </w:rPr>
            </w:pPr>
            <w:r w:rsidRPr="001B0690">
              <w:rPr>
                <w:color w:val="000000"/>
                <w:szCs w:val="22"/>
              </w:rPr>
              <w:t>THOMAS COUNTY</w:t>
            </w:r>
          </w:p>
        </w:tc>
      </w:tr>
      <w:tr w14:paraId="1C8FEE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77372E" w14:textId="4821E608">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8C907E" w14:textId="5782ABE7">
            <w:pPr>
              <w:rPr>
                <w:color w:val="000000"/>
                <w:szCs w:val="22"/>
              </w:rPr>
            </w:pPr>
            <w:r w:rsidRPr="001B0690">
              <w:rPr>
                <w:color w:val="000000"/>
                <w:szCs w:val="22"/>
              </w:rPr>
              <w:t>TIFT COUNTY</w:t>
            </w:r>
          </w:p>
        </w:tc>
      </w:tr>
      <w:tr w14:paraId="66B27F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C7A97F" w14:textId="4B09A57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BE543C" w14:textId="4C1CC8CD">
            <w:pPr>
              <w:rPr>
                <w:color w:val="000000"/>
                <w:szCs w:val="22"/>
              </w:rPr>
            </w:pPr>
            <w:r w:rsidRPr="001B0690">
              <w:rPr>
                <w:color w:val="000000"/>
                <w:szCs w:val="22"/>
              </w:rPr>
              <w:t>TOOMBS COUNTY</w:t>
            </w:r>
          </w:p>
        </w:tc>
      </w:tr>
      <w:tr w14:paraId="77F6290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D60FE2" w14:textId="075037C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2C423E" w14:textId="2B782522">
            <w:pPr>
              <w:rPr>
                <w:color w:val="000000"/>
                <w:szCs w:val="22"/>
              </w:rPr>
            </w:pPr>
            <w:r w:rsidRPr="001B0690">
              <w:rPr>
                <w:color w:val="000000"/>
                <w:szCs w:val="22"/>
              </w:rPr>
              <w:t>TOWNS COUNTY</w:t>
            </w:r>
          </w:p>
        </w:tc>
      </w:tr>
      <w:tr w14:paraId="1AF941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8FD52B" w14:textId="3B355568">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F1A950" w14:textId="081A3846">
            <w:pPr>
              <w:rPr>
                <w:color w:val="000000"/>
                <w:szCs w:val="22"/>
              </w:rPr>
            </w:pPr>
            <w:r w:rsidRPr="001B0690">
              <w:rPr>
                <w:color w:val="000000"/>
                <w:szCs w:val="22"/>
              </w:rPr>
              <w:t>TREUTLEN COUNTY</w:t>
            </w:r>
          </w:p>
        </w:tc>
      </w:tr>
      <w:tr w14:paraId="52623F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64B41D" w14:textId="70ED7F76">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5EA164" w14:textId="623FCE3F">
            <w:pPr>
              <w:rPr>
                <w:color w:val="000000"/>
                <w:szCs w:val="22"/>
              </w:rPr>
            </w:pPr>
            <w:r w:rsidRPr="001B0690">
              <w:rPr>
                <w:color w:val="000000"/>
                <w:szCs w:val="22"/>
              </w:rPr>
              <w:t>TROUP COUNTY</w:t>
            </w:r>
          </w:p>
        </w:tc>
      </w:tr>
      <w:tr w14:paraId="73695E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2C4C2E" w14:textId="44D834CE">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733949" w14:textId="356EAE95">
            <w:pPr>
              <w:rPr>
                <w:color w:val="000000"/>
                <w:szCs w:val="22"/>
              </w:rPr>
            </w:pPr>
            <w:r w:rsidRPr="001B0690">
              <w:rPr>
                <w:color w:val="000000"/>
                <w:szCs w:val="22"/>
              </w:rPr>
              <w:t>TURNER COUNTY</w:t>
            </w:r>
          </w:p>
        </w:tc>
      </w:tr>
      <w:tr w14:paraId="1D1D4E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541721" w14:textId="722C6B9C">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080E67" w14:textId="2D292593">
            <w:pPr>
              <w:rPr>
                <w:color w:val="000000"/>
                <w:szCs w:val="22"/>
              </w:rPr>
            </w:pPr>
            <w:r w:rsidRPr="001B0690">
              <w:rPr>
                <w:color w:val="000000"/>
                <w:szCs w:val="22"/>
              </w:rPr>
              <w:t>TWIGGS COUNTY</w:t>
            </w:r>
          </w:p>
        </w:tc>
      </w:tr>
      <w:tr w14:paraId="23490B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66B4F9" w14:textId="1E93537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397BA3" w14:textId="14F4E421">
            <w:pPr>
              <w:rPr>
                <w:color w:val="000000"/>
                <w:szCs w:val="22"/>
              </w:rPr>
            </w:pPr>
            <w:r w:rsidRPr="001B0690">
              <w:rPr>
                <w:color w:val="000000"/>
                <w:szCs w:val="22"/>
              </w:rPr>
              <w:t>UNION COUNTY</w:t>
            </w:r>
          </w:p>
        </w:tc>
      </w:tr>
      <w:tr w14:paraId="2BA093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4A63C5" w14:textId="11E083CF">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E26098" w14:textId="6D2D4A0E">
            <w:pPr>
              <w:rPr>
                <w:color w:val="000000"/>
                <w:szCs w:val="22"/>
              </w:rPr>
            </w:pPr>
            <w:r w:rsidRPr="001B0690">
              <w:rPr>
                <w:color w:val="000000"/>
                <w:szCs w:val="22"/>
              </w:rPr>
              <w:t>UPSON COUNTY</w:t>
            </w:r>
          </w:p>
        </w:tc>
      </w:tr>
      <w:tr w14:paraId="40DFEF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556DCF" w14:textId="7D7EDB3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6286F3" w14:textId="06ACCEFC">
            <w:pPr>
              <w:rPr>
                <w:color w:val="000000"/>
                <w:szCs w:val="22"/>
              </w:rPr>
            </w:pPr>
            <w:r w:rsidRPr="001B0690">
              <w:rPr>
                <w:color w:val="000000"/>
                <w:szCs w:val="22"/>
              </w:rPr>
              <w:t>WALKER COUNTY</w:t>
            </w:r>
          </w:p>
        </w:tc>
      </w:tr>
      <w:tr w14:paraId="164BBF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F67EF7" w14:textId="2E8D52B8">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71BC26" w14:textId="7EAB2705">
            <w:pPr>
              <w:rPr>
                <w:color w:val="000000"/>
                <w:szCs w:val="22"/>
              </w:rPr>
            </w:pPr>
            <w:r w:rsidRPr="001B0690">
              <w:rPr>
                <w:color w:val="000000"/>
                <w:szCs w:val="22"/>
              </w:rPr>
              <w:t>WALTON COUNTY</w:t>
            </w:r>
          </w:p>
        </w:tc>
      </w:tr>
      <w:tr w14:paraId="4F3E87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F670A4" w14:textId="0704E44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4C3FF5" w14:textId="61B63C33">
            <w:pPr>
              <w:rPr>
                <w:color w:val="000000"/>
                <w:szCs w:val="22"/>
              </w:rPr>
            </w:pPr>
            <w:r w:rsidRPr="001B0690">
              <w:rPr>
                <w:color w:val="000000"/>
                <w:szCs w:val="22"/>
              </w:rPr>
              <w:t>WARE COUNTY</w:t>
            </w:r>
          </w:p>
        </w:tc>
      </w:tr>
      <w:tr w14:paraId="2A189F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F1548F" w14:textId="27306A83">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45B409" w14:textId="0772F258">
            <w:pPr>
              <w:rPr>
                <w:color w:val="000000"/>
                <w:szCs w:val="22"/>
              </w:rPr>
            </w:pPr>
            <w:r w:rsidRPr="001B0690">
              <w:rPr>
                <w:color w:val="000000"/>
                <w:szCs w:val="22"/>
              </w:rPr>
              <w:t>WARREN COUNTY</w:t>
            </w:r>
          </w:p>
        </w:tc>
      </w:tr>
      <w:tr w14:paraId="186344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9A9123" w14:textId="5FC7C9C5">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BEB644" w14:textId="0E94866D">
            <w:pPr>
              <w:rPr>
                <w:color w:val="000000"/>
                <w:szCs w:val="22"/>
              </w:rPr>
            </w:pPr>
            <w:r w:rsidRPr="001B0690">
              <w:rPr>
                <w:color w:val="000000"/>
                <w:szCs w:val="22"/>
              </w:rPr>
              <w:t>WASHINGTON COUNTY</w:t>
            </w:r>
          </w:p>
        </w:tc>
      </w:tr>
      <w:tr w14:paraId="67B0EE2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4D1DD2" w14:textId="72F5C0BD">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7DDDC0" w14:textId="58EFF4E4">
            <w:pPr>
              <w:rPr>
                <w:color w:val="000000"/>
                <w:szCs w:val="22"/>
              </w:rPr>
            </w:pPr>
            <w:r w:rsidRPr="001B0690">
              <w:rPr>
                <w:color w:val="000000"/>
                <w:szCs w:val="22"/>
              </w:rPr>
              <w:t>WAYNE COUNTY</w:t>
            </w:r>
          </w:p>
        </w:tc>
      </w:tr>
      <w:tr w14:paraId="4EDBED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AC70F6" w14:textId="0892ADC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764258" w14:textId="7E20F0FF">
            <w:pPr>
              <w:rPr>
                <w:color w:val="000000"/>
                <w:szCs w:val="22"/>
              </w:rPr>
            </w:pPr>
            <w:r w:rsidRPr="001B0690">
              <w:rPr>
                <w:color w:val="000000"/>
                <w:szCs w:val="22"/>
              </w:rPr>
              <w:t>WEBSTER COUNTY</w:t>
            </w:r>
          </w:p>
        </w:tc>
      </w:tr>
      <w:tr w14:paraId="4786FA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353447" w14:textId="50CA5AB3">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2383E0" w14:textId="7E066CCD">
            <w:pPr>
              <w:rPr>
                <w:color w:val="000000"/>
                <w:szCs w:val="22"/>
              </w:rPr>
            </w:pPr>
            <w:r w:rsidRPr="001B0690">
              <w:rPr>
                <w:color w:val="000000"/>
                <w:szCs w:val="22"/>
              </w:rPr>
              <w:t>WHEELER COUNTY</w:t>
            </w:r>
          </w:p>
        </w:tc>
      </w:tr>
      <w:tr w14:paraId="45DFA9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41D71B" w14:textId="5788E444">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E5E06E" w14:textId="39A9DED8">
            <w:pPr>
              <w:rPr>
                <w:color w:val="000000"/>
                <w:szCs w:val="22"/>
              </w:rPr>
            </w:pPr>
            <w:r w:rsidRPr="001B0690">
              <w:rPr>
                <w:color w:val="000000"/>
                <w:szCs w:val="22"/>
              </w:rPr>
              <w:t>WHITE COUNTY</w:t>
            </w:r>
          </w:p>
        </w:tc>
      </w:tr>
      <w:tr w14:paraId="53F3DF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79C03A" w14:textId="44D6CBA7">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D037A7" w14:textId="7F4F8E92">
            <w:pPr>
              <w:rPr>
                <w:color w:val="000000"/>
                <w:szCs w:val="22"/>
              </w:rPr>
            </w:pPr>
            <w:r w:rsidRPr="001B0690">
              <w:rPr>
                <w:color w:val="000000"/>
                <w:szCs w:val="22"/>
              </w:rPr>
              <w:t>WHITFIELD COUNTY</w:t>
            </w:r>
          </w:p>
        </w:tc>
      </w:tr>
      <w:tr w14:paraId="33AD00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D414EA" w14:textId="2A1D6D2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33360A" w14:textId="45F048A7">
            <w:pPr>
              <w:rPr>
                <w:color w:val="000000"/>
                <w:szCs w:val="22"/>
              </w:rPr>
            </w:pPr>
            <w:r w:rsidRPr="001B0690">
              <w:rPr>
                <w:color w:val="000000"/>
                <w:szCs w:val="22"/>
              </w:rPr>
              <w:t>WILCOX COUNTY</w:t>
            </w:r>
          </w:p>
        </w:tc>
      </w:tr>
      <w:tr w14:paraId="19E7A0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E93FC2" w14:textId="2E201B51">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3FC14E" w14:textId="20C4B471">
            <w:pPr>
              <w:rPr>
                <w:color w:val="000000"/>
                <w:szCs w:val="22"/>
              </w:rPr>
            </w:pPr>
            <w:r w:rsidRPr="001B0690">
              <w:rPr>
                <w:color w:val="000000"/>
                <w:szCs w:val="22"/>
              </w:rPr>
              <w:t>WILKES COUNTY</w:t>
            </w:r>
          </w:p>
        </w:tc>
      </w:tr>
      <w:tr w14:paraId="08F8D4D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FCC6EA" w14:textId="354B0780">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67FA44" w14:textId="1A6B9909">
            <w:pPr>
              <w:rPr>
                <w:color w:val="000000"/>
                <w:szCs w:val="22"/>
              </w:rPr>
            </w:pPr>
            <w:r w:rsidRPr="001B0690">
              <w:rPr>
                <w:color w:val="000000"/>
                <w:szCs w:val="22"/>
              </w:rPr>
              <w:t>WILKINSON COUNTY</w:t>
            </w:r>
          </w:p>
        </w:tc>
      </w:tr>
      <w:tr w14:paraId="6632DD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097F7D" w14:textId="2CDAB873">
            <w:pPr>
              <w:rPr>
                <w:color w:val="000000"/>
                <w:szCs w:val="22"/>
              </w:rPr>
            </w:pPr>
            <w:r w:rsidRPr="001B0690">
              <w:rPr>
                <w:color w:val="000000"/>
                <w:szCs w:val="22"/>
              </w:rPr>
              <w:t>GA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6CBA47" w14:textId="5DE2E6DF">
            <w:pPr>
              <w:rPr>
                <w:color w:val="000000"/>
                <w:szCs w:val="22"/>
              </w:rPr>
            </w:pPr>
            <w:r w:rsidRPr="001B0690">
              <w:rPr>
                <w:color w:val="000000"/>
                <w:szCs w:val="22"/>
              </w:rPr>
              <w:t>WORTH COUNTY</w:t>
            </w:r>
          </w:p>
        </w:tc>
      </w:tr>
      <w:tr w14:paraId="13E6FE2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65A22C" w14:textId="64BFE3B5">
            <w:pPr>
              <w:rPr>
                <w:color w:val="000000"/>
                <w:szCs w:val="22"/>
              </w:rPr>
            </w:pPr>
            <w:r w:rsidRPr="001B0690">
              <w:rPr>
                <w:color w:val="000000"/>
                <w:szCs w:val="22"/>
              </w:rPr>
              <w:t>HI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0B55C9" w14:textId="308F89C5">
            <w:pPr>
              <w:rPr>
                <w:color w:val="000000"/>
                <w:szCs w:val="22"/>
              </w:rPr>
            </w:pPr>
            <w:r w:rsidRPr="001B0690">
              <w:rPr>
                <w:color w:val="000000"/>
                <w:szCs w:val="22"/>
              </w:rPr>
              <w:t>HAWAII COUNTY</w:t>
            </w:r>
          </w:p>
        </w:tc>
      </w:tr>
      <w:tr w14:paraId="1EC568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AFE014" w14:textId="0DA51D71">
            <w:pPr>
              <w:rPr>
                <w:color w:val="000000"/>
                <w:szCs w:val="22"/>
              </w:rPr>
            </w:pPr>
            <w:r w:rsidRPr="001B0690">
              <w:rPr>
                <w:color w:val="000000"/>
                <w:szCs w:val="22"/>
              </w:rPr>
              <w:t>HI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341990" w14:textId="1267277C">
            <w:pPr>
              <w:rPr>
                <w:color w:val="000000"/>
                <w:szCs w:val="22"/>
              </w:rPr>
            </w:pPr>
            <w:r w:rsidRPr="001B0690">
              <w:rPr>
                <w:color w:val="000000"/>
                <w:szCs w:val="22"/>
              </w:rPr>
              <w:t>HONOLULU COUNTY</w:t>
            </w:r>
          </w:p>
        </w:tc>
      </w:tr>
      <w:tr w14:paraId="294E9C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572E1B" w14:textId="1A6272B3">
            <w:pPr>
              <w:rPr>
                <w:color w:val="000000"/>
                <w:szCs w:val="22"/>
              </w:rPr>
            </w:pPr>
            <w:r w:rsidRPr="001B0690">
              <w:rPr>
                <w:color w:val="000000"/>
                <w:szCs w:val="22"/>
              </w:rPr>
              <w:t>HI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908BC4" w14:textId="4DD70EC6">
            <w:pPr>
              <w:rPr>
                <w:color w:val="000000"/>
                <w:szCs w:val="22"/>
              </w:rPr>
            </w:pPr>
            <w:r w:rsidRPr="001B0690">
              <w:rPr>
                <w:color w:val="000000"/>
                <w:szCs w:val="22"/>
              </w:rPr>
              <w:t>KAUAI COUNTY</w:t>
            </w:r>
          </w:p>
        </w:tc>
      </w:tr>
      <w:tr w14:paraId="1890D0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D29F64" w14:textId="4E5EA249">
            <w:pPr>
              <w:rPr>
                <w:color w:val="000000"/>
                <w:szCs w:val="22"/>
              </w:rPr>
            </w:pPr>
            <w:r w:rsidRPr="001B0690">
              <w:rPr>
                <w:color w:val="000000"/>
                <w:szCs w:val="22"/>
              </w:rPr>
              <w:t>HI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398ADA" w14:textId="1F84BAFD">
            <w:pPr>
              <w:rPr>
                <w:color w:val="000000"/>
                <w:szCs w:val="22"/>
              </w:rPr>
            </w:pPr>
            <w:r w:rsidRPr="001B0690">
              <w:rPr>
                <w:color w:val="000000"/>
                <w:szCs w:val="22"/>
              </w:rPr>
              <w:t>MAUI COUNTY</w:t>
            </w:r>
          </w:p>
        </w:tc>
      </w:tr>
      <w:tr w14:paraId="1120623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AE8D99" w14:textId="4206480A">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7ADA94" w14:textId="06067018">
            <w:pPr>
              <w:rPr>
                <w:color w:val="000000"/>
                <w:szCs w:val="22"/>
              </w:rPr>
            </w:pPr>
            <w:r w:rsidRPr="001B0690">
              <w:rPr>
                <w:color w:val="000000"/>
                <w:szCs w:val="22"/>
              </w:rPr>
              <w:t>ADA COUNTY</w:t>
            </w:r>
          </w:p>
        </w:tc>
      </w:tr>
      <w:tr w14:paraId="0168AB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64BAF6" w14:textId="4006EEA2">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654730" w14:textId="64FD933E">
            <w:pPr>
              <w:rPr>
                <w:color w:val="000000"/>
                <w:szCs w:val="22"/>
              </w:rPr>
            </w:pPr>
            <w:r w:rsidRPr="001B0690">
              <w:rPr>
                <w:color w:val="000000"/>
                <w:szCs w:val="22"/>
              </w:rPr>
              <w:t>ADAMS COUNTY</w:t>
            </w:r>
          </w:p>
        </w:tc>
      </w:tr>
      <w:tr w14:paraId="56A2BA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84FD71" w14:textId="6F069BEB">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FB9C2A" w14:textId="6B9883E0">
            <w:pPr>
              <w:rPr>
                <w:color w:val="000000"/>
                <w:szCs w:val="22"/>
              </w:rPr>
            </w:pPr>
            <w:r w:rsidRPr="001B0690">
              <w:rPr>
                <w:color w:val="000000"/>
                <w:szCs w:val="22"/>
              </w:rPr>
              <w:t>BANNOCK COUNTY</w:t>
            </w:r>
          </w:p>
        </w:tc>
      </w:tr>
      <w:tr w14:paraId="1BF2D3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D9D4BF" w14:textId="55080BCE">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C37882" w14:textId="30B9B92D">
            <w:pPr>
              <w:rPr>
                <w:color w:val="000000"/>
                <w:szCs w:val="22"/>
              </w:rPr>
            </w:pPr>
            <w:r w:rsidRPr="001B0690">
              <w:rPr>
                <w:color w:val="000000"/>
                <w:szCs w:val="22"/>
              </w:rPr>
              <w:t>BEAR LAKE COUNTY</w:t>
            </w:r>
          </w:p>
        </w:tc>
      </w:tr>
      <w:tr w14:paraId="07FAE0C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B7A24D" w14:textId="6001B6EE">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DA40F6" w14:textId="3CD3C285">
            <w:pPr>
              <w:rPr>
                <w:color w:val="000000"/>
                <w:szCs w:val="22"/>
              </w:rPr>
            </w:pPr>
            <w:r w:rsidRPr="001B0690">
              <w:rPr>
                <w:color w:val="000000"/>
                <w:szCs w:val="22"/>
              </w:rPr>
              <w:t>BENEWAH COUNTY</w:t>
            </w:r>
          </w:p>
        </w:tc>
      </w:tr>
      <w:tr w14:paraId="71C2CB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8F0498" w14:textId="22DA3E09">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B0192F" w14:textId="298AB151">
            <w:pPr>
              <w:rPr>
                <w:color w:val="000000"/>
                <w:szCs w:val="22"/>
              </w:rPr>
            </w:pPr>
            <w:r w:rsidRPr="001B0690">
              <w:rPr>
                <w:color w:val="000000"/>
                <w:szCs w:val="22"/>
              </w:rPr>
              <w:t>BINGHAM COUNTY</w:t>
            </w:r>
          </w:p>
        </w:tc>
      </w:tr>
      <w:tr w14:paraId="457CCE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F2E8A3" w14:textId="48C1464B">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D3980B" w14:textId="39B28B3B">
            <w:pPr>
              <w:rPr>
                <w:color w:val="000000"/>
                <w:szCs w:val="22"/>
              </w:rPr>
            </w:pPr>
            <w:r w:rsidRPr="001B0690">
              <w:rPr>
                <w:color w:val="000000"/>
                <w:szCs w:val="22"/>
              </w:rPr>
              <w:t>BLAINE COUNTY</w:t>
            </w:r>
          </w:p>
        </w:tc>
      </w:tr>
      <w:tr w14:paraId="654C83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00D7E5" w14:textId="11942410">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674EF3" w14:textId="7B38342E">
            <w:pPr>
              <w:rPr>
                <w:color w:val="000000"/>
                <w:szCs w:val="22"/>
              </w:rPr>
            </w:pPr>
            <w:r w:rsidRPr="001B0690">
              <w:rPr>
                <w:color w:val="000000"/>
                <w:szCs w:val="22"/>
              </w:rPr>
              <w:t>BOISE COUNTY</w:t>
            </w:r>
          </w:p>
        </w:tc>
      </w:tr>
      <w:tr w14:paraId="2695D02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51AA25" w14:textId="3636B5A8">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F921E3" w14:textId="6BE3CC10">
            <w:pPr>
              <w:rPr>
                <w:color w:val="000000"/>
                <w:szCs w:val="22"/>
              </w:rPr>
            </w:pPr>
            <w:r w:rsidRPr="001B0690">
              <w:rPr>
                <w:color w:val="000000"/>
                <w:szCs w:val="22"/>
              </w:rPr>
              <w:t>BONNER COUNTY</w:t>
            </w:r>
          </w:p>
        </w:tc>
      </w:tr>
      <w:tr w14:paraId="284EC5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5EC447" w14:textId="1D188072">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9CB168" w14:textId="500447FD">
            <w:pPr>
              <w:rPr>
                <w:color w:val="000000"/>
                <w:szCs w:val="22"/>
              </w:rPr>
            </w:pPr>
            <w:r w:rsidRPr="001B0690">
              <w:rPr>
                <w:color w:val="000000"/>
                <w:szCs w:val="22"/>
              </w:rPr>
              <w:t>BONNEVILLE COUNTY</w:t>
            </w:r>
          </w:p>
        </w:tc>
      </w:tr>
      <w:tr w14:paraId="2716FB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0B6165" w14:textId="4F4AA60D">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A45328" w14:textId="7DD12533">
            <w:pPr>
              <w:rPr>
                <w:color w:val="000000"/>
                <w:szCs w:val="22"/>
              </w:rPr>
            </w:pPr>
            <w:r w:rsidRPr="001B0690">
              <w:rPr>
                <w:color w:val="000000"/>
                <w:szCs w:val="22"/>
              </w:rPr>
              <w:t>BOUNDARY COUNTY</w:t>
            </w:r>
          </w:p>
        </w:tc>
      </w:tr>
      <w:tr w14:paraId="68B9072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CB7722" w14:textId="5B8D059E">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A62A7F" w14:textId="4C1D7469">
            <w:pPr>
              <w:rPr>
                <w:color w:val="000000"/>
                <w:szCs w:val="22"/>
              </w:rPr>
            </w:pPr>
            <w:r w:rsidRPr="001B0690">
              <w:rPr>
                <w:color w:val="000000"/>
                <w:szCs w:val="22"/>
              </w:rPr>
              <w:t>BUTTE COUNTY</w:t>
            </w:r>
          </w:p>
        </w:tc>
      </w:tr>
      <w:tr w14:paraId="6F2FA1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535149" w14:textId="2107BD35">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621E43" w14:textId="40F264A8">
            <w:pPr>
              <w:rPr>
                <w:color w:val="000000"/>
                <w:szCs w:val="22"/>
              </w:rPr>
            </w:pPr>
            <w:r w:rsidRPr="001B0690">
              <w:rPr>
                <w:color w:val="000000"/>
                <w:szCs w:val="22"/>
              </w:rPr>
              <w:t>CANYON COUNTY</w:t>
            </w:r>
          </w:p>
        </w:tc>
      </w:tr>
      <w:tr w14:paraId="21D56F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505EBD" w14:textId="2E0C6908">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4F3C9F" w14:textId="2D26363E">
            <w:pPr>
              <w:rPr>
                <w:color w:val="000000"/>
                <w:szCs w:val="22"/>
              </w:rPr>
            </w:pPr>
            <w:r w:rsidRPr="001B0690">
              <w:rPr>
                <w:color w:val="000000"/>
                <w:szCs w:val="22"/>
              </w:rPr>
              <w:t>CARIBOU COUNTY</w:t>
            </w:r>
          </w:p>
        </w:tc>
      </w:tr>
      <w:tr w14:paraId="0ED281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340B4E" w14:textId="2DFBB64D">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A25CE5" w14:textId="2C8D7048">
            <w:pPr>
              <w:rPr>
                <w:color w:val="000000"/>
                <w:szCs w:val="22"/>
              </w:rPr>
            </w:pPr>
            <w:r w:rsidRPr="001B0690">
              <w:rPr>
                <w:color w:val="000000"/>
                <w:szCs w:val="22"/>
              </w:rPr>
              <w:t>CASSIA COUNTY</w:t>
            </w:r>
          </w:p>
        </w:tc>
      </w:tr>
      <w:tr w14:paraId="4C06345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BD04D3" w14:textId="4919387F">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6EE9A5" w14:textId="67993EC5">
            <w:pPr>
              <w:rPr>
                <w:color w:val="000000"/>
                <w:szCs w:val="22"/>
              </w:rPr>
            </w:pPr>
            <w:r w:rsidRPr="001B0690">
              <w:rPr>
                <w:color w:val="000000"/>
                <w:szCs w:val="22"/>
              </w:rPr>
              <w:t>CLEARWATER COUNTY</w:t>
            </w:r>
          </w:p>
        </w:tc>
      </w:tr>
      <w:tr w14:paraId="18EA1B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1389F6" w14:textId="7D09F536">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A0625A" w14:textId="02111D2B">
            <w:pPr>
              <w:rPr>
                <w:color w:val="000000"/>
                <w:szCs w:val="22"/>
              </w:rPr>
            </w:pPr>
            <w:r w:rsidRPr="001B0690">
              <w:rPr>
                <w:color w:val="000000"/>
                <w:szCs w:val="22"/>
              </w:rPr>
              <w:t>CUSTER COUNTY</w:t>
            </w:r>
          </w:p>
        </w:tc>
      </w:tr>
      <w:tr w14:paraId="16F7348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2F7F48" w14:textId="6598BA88">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32DA8E" w14:textId="2F38F14A">
            <w:pPr>
              <w:rPr>
                <w:color w:val="000000"/>
                <w:szCs w:val="22"/>
              </w:rPr>
            </w:pPr>
            <w:r w:rsidRPr="001B0690">
              <w:rPr>
                <w:color w:val="000000"/>
                <w:szCs w:val="22"/>
              </w:rPr>
              <w:t>ELMORE COUNTY</w:t>
            </w:r>
          </w:p>
        </w:tc>
      </w:tr>
      <w:tr w14:paraId="13EE2D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A8038E" w14:textId="368D745B">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9D2701" w14:textId="6BB5A40B">
            <w:pPr>
              <w:rPr>
                <w:color w:val="000000"/>
                <w:szCs w:val="22"/>
              </w:rPr>
            </w:pPr>
            <w:r w:rsidRPr="001B0690">
              <w:rPr>
                <w:color w:val="000000"/>
                <w:szCs w:val="22"/>
              </w:rPr>
              <w:t>FRANKLIN COUNTY</w:t>
            </w:r>
          </w:p>
        </w:tc>
      </w:tr>
      <w:tr w14:paraId="3E4C6C7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4E27D7" w14:textId="326323CC">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5B36A6" w14:textId="20610EDF">
            <w:pPr>
              <w:rPr>
                <w:color w:val="000000"/>
                <w:szCs w:val="22"/>
              </w:rPr>
            </w:pPr>
            <w:r w:rsidRPr="001B0690">
              <w:rPr>
                <w:color w:val="000000"/>
                <w:szCs w:val="22"/>
              </w:rPr>
              <w:t>FREMONT COUNTY</w:t>
            </w:r>
          </w:p>
        </w:tc>
      </w:tr>
      <w:tr w14:paraId="12CFC3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E95212" w14:textId="4684389C">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FE2B4B" w14:textId="597C89F8">
            <w:pPr>
              <w:rPr>
                <w:color w:val="000000"/>
                <w:szCs w:val="22"/>
              </w:rPr>
            </w:pPr>
            <w:r w:rsidRPr="001B0690">
              <w:rPr>
                <w:color w:val="000000"/>
                <w:szCs w:val="22"/>
              </w:rPr>
              <w:t>GEM COUNTY</w:t>
            </w:r>
          </w:p>
        </w:tc>
      </w:tr>
      <w:tr w14:paraId="5B161D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8324E7" w14:textId="19C5CC02">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2B8EE8" w14:textId="54302531">
            <w:pPr>
              <w:rPr>
                <w:color w:val="000000"/>
                <w:szCs w:val="22"/>
              </w:rPr>
            </w:pPr>
            <w:r w:rsidRPr="001B0690">
              <w:rPr>
                <w:color w:val="000000"/>
                <w:szCs w:val="22"/>
              </w:rPr>
              <w:t>GOODING COUNTY</w:t>
            </w:r>
          </w:p>
        </w:tc>
      </w:tr>
      <w:tr w14:paraId="05BFCB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7EE199" w14:textId="560FB90B">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A1AEE7" w14:textId="343AB895">
            <w:pPr>
              <w:rPr>
                <w:color w:val="000000"/>
                <w:szCs w:val="22"/>
              </w:rPr>
            </w:pPr>
            <w:r w:rsidRPr="001B0690">
              <w:rPr>
                <w:color w:val="000000"/>
                <w:szCs w:val="22"/>
              </w:rPr>
              <w:t>IDAHO COUNTY</w:t>
            </w:r>
          </w:p>
        </w:tc>
      </w:tr>
      <w:tr w14:paraId="1714EB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F7897F" w14:textId="4BC800F3">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628855" w14:textId="52D9356E">
            <w:pPr>
              <w:rPr>
                <w:color w:val="000000"/>
                <w:szCs w:val="22"/>
              </w:rPr>
            </w:pPr>
            <w:r w:rsidRPr="001B0690">
              <w:rPr>
                <w:color w:val="000000"/>
                <w:szCs w:val="22"/>
              </w:rPr>
              <w:t>JEFFERSON COUNTY</w:t>
            </w:r>
          </w:p>
        </w:tc>
      </w:tr>
      <w:tr w14:paraId="6F5520E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970BE2" w14:textId="71E39DEA">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AFAB8C" w14:textId="442E1BDC">
            <w:pPr>
              <w:rPr>
                <w:color w:val="000000"/>
                <w:szCs w:val="22"/>
              </w:rPr>
            </w:pPr>
            <w:r w:rsidRPr="001B0690">
              <w:rPr>
                <w:color w:val="000000"/>
                <w:szCs w:val="22"/>
              </w:rPr>
              <w:t>JEROME COUNTY</w:t>
            </w:r>
          </w:p>
        </w:tc>
      </w:tr>
      <w:tr w14:paraId="4313740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DB3DDE" w14:textId="37EF9885">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E1374E" w14:textId="7DBAF8BC">
            <w:pPr>
              <w:rPr>
                <w:color w:val="000000"/>
                <w:szCs w:val="22"/>
              </w:rPr>
            </w:pPr>
            <w:r w:rsidRPr="001B0690">
              <w:rPr>
                <w:color w:val="000000"/>
                <w:szCs w:val="22"/>
              </w:rPr>
              <w:t>KOOTENAI COUNTY</w:t>
            </w:r>
          </w:p>
        </w:tc>
      </w:tr>
      <w:tr w14:paraId="526D3F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569EA2" w14:textId="08E53D03">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109D40" w14:textId="5D62412E">
            <w:pPr>
              <w:rPr>
                <w:color w:val="000000"/>
                <w:szCs w:val="22"/>
              </w:rPr>
            </w:pPr>
            <w:r w:rsidRPr="001B0690">
              <w:rPr>
                <w:color w:val="000000"/>
                <w:szCs w:val="22"/>
              </w:rPr>
              <w:t>LATAH COUNTY</w:t>
            </w:r>
          </w:p>
        </w:tc>
      </w:tr>
      <w:tr w14:paraId="0B332E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187BF0" w14:textId="1D6B582E">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578917" w14:textId="3A22A7B7">
            <w:pPr>
              <w:rPr>
                <w:color w:val="000000"/>
                <w:szCs w:val="22"/>
              </w:rPr>
            </w:pPr>
            <w:r w:rsidRPr="001B0690">
              <w:rPr>
                <w:color w:val="000000"/>
                <w:szCs w:val="22"/>
              </w:rPr>
              <w:t>LEMHI COUNTY</w:t>
            </w:r>
          </w:p>
        </w:tc>
      </w:tr>
      <w:tr w14:paraId="72F2DA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8E4A37" w14:textId="5E88EA80">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C1FC24" w14:textId="4599143B">
            <w:pPr>
              <w:rPr>
                <w:color w:val="000000"/>
                <w:szCs w:val="22"/>
              </w:rPr>
            </w:pPr>
            <w:r w:rsidRPr="001B0690">
              <w:rPr>
                <w:color w:val="000000"/>
                <w:szCs w:val="22"/>
              </w:rPr>
              <w:t>LEWIS COUNTY</w:t>
            </w:r>
          </w:p>
        </w:tc>
      </w:tr>
      <w:tr w14:paraId="37381F5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C68F71" w14:textId="1CA9EC35">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79C2F0" w14:textId="3DD77FC0">
            <w:pPr>
              <w:rPr>
                <w:color w:val="000000"/>
                <w:szCs w:val="22"/>
              </w:rPr>
            </w:pPr>
            <w:r w:rsidRPr="001B0690">
              <w:rPr>
                <w:color w:val="000000"/>
                <w:szCs w:val="22"/>
              </w:rPr>
              <w:t>LINCOLN COUNTY</w:t>
            </w:r>
          </w:p>
        </w:tc>
      </w:tr>
      <w:tr w14:paraId="0E9650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17489C" w14:textId="0F4CC211">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498594" w14:textId="0EBDCD70">
            <w:pPr>
              <w:rPr>
                <w:color w:val="000000"/>
                <w:szCs w:val="22"/>
              </w:rPr>
            </w:pPr>
            <w:r w:rsidRPr="001B0690">
              <w:rPr>
                <w:color w:val="000000"/>
                <w:szCs w:val="22"/>
              </w:rPr>
              <w:t>MADISON COUNTY</w:t>
            </w:r>
          </w:p>
        </w:tc>
      </w:tr>
      <w:tr w14:paraId="091679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A7116E" w14:textId="227EEB33">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5488F2" w14:textId="7A11CF20">
            <w:pPr>
              <w:rPr>
                <w:color w:val="000000"/>
                <w:szCs w:val="22"/>
              </w:rPr>
            </w:pPr>
            <w:r w:rsidRPr="001B0690">
              <w:rPr>
                <w:color w:val="000000"/>
                <w:szCs w:val="22"/>
              </w:rPr>
              <w:t>MINIDOKA COUNTY</w:t>
            </w:r>
          </w:p>
        </w:tc>
      </w:tr>
      <w:tr w14:paraId="4C988F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4183DE" w14:textId="18440965">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6CA23A" w14:textId="05292A75">
            <w:pPr>
              <w:rPr>
                <w:color w:val="000000"/>
                <w:szCs w:val="22"/>
              </w:rPr>
            </w:pPr>
            <w:r w:rsidRPr="001B0690">
              <w:rPr>
                <w:color w:val="000000"/>
                <w:szCs w:val="22"/>
              </w:rPr>
              <w:t>NEZ PERCE COUNTY</w:t>
            </w:r>
          </w:p>
        </w:tc>
      </w:tr>
      <w:tr w14:paraId="3507F8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BF0732" w14:textId="174E77EA">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83CACE" w14:textId="385B0255">
            <w:pPr>
              <w:rPr>
                <w:color w:val="000000"/>
                <w:szCs w:val="22"/>
              </w:rPr>
            </w:pPr>
            <w:r w:rsidRPr="001B0690">
              <w:rPr>
                <w:color w:val="000000"/>
                <w:szCs w:val="22"/>
              </w:rPr>
              <w:t>ONEIDA COUNTY</w:t>
            </w:r>
          </w:p>
        </w:tc>
      </w:tr>
      <w:tr w14:paraId="7A064D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E0EAFA" w14:textId="167544CF">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A34121" w14:textId="2BDD6914">
            <w:pPr>
              <w:rPr>
                <w:color w:val="000000"/>
                <w:szCs w:val="22"/>
              </w:rPr>
            </w:pPr>
            <w:r w:rsidRPr="001B0690">
              <w:rPr>
                <w:color w:val="000000"/>
                <w:szCs w:val="22"/>
              </w:rPr>
              <w:t>OWYHEE COUNTY</w:t>
            </w:r>
          </w:p>
        </w:tc>
      </w:tr>
      <w:tr w14:paraId="568ACD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D16E26" w14:textId="681500BA">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7B9188" w14:textId="08C9BEF5">
            <w:pPr>
              <w:rPr>
                <w:color w:val="000000"/>
                <w:szCs w:val="22"/>
              </w:rPr>
            </w:pPr>
            <w:r w:rsidRPr="001B0690">
              <w:rPr>
                <w:color w:val="000000"/>
                <w:szCs w:val="22"/>
              </w:rPr>
              <w:t>PAYETTE COUNTY</w:t>
            </w:r>
          </w:p>
        </w:tc>
      </w:tr>
      <w:tr w14:paraId="45A4E3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EED93F" w14:textId="3EAF793F">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1116CF" w14:textId="6CCB4139">
            <w:pPr>
              <w:rPr>
                <w:color w:val="000000"/>
                <w:szCs w:val="22"/>
              </w:rPr>
            </w:pPr>
            <w:r w:rsidRPr="001B0690">
              <w:rPr>
                <w:color w:val="000000"/>
                <w:szCs w:val="22"/>
              </w:rPr>
              <w:t>POWER COUNTY</w:t>
            </w:r>
          </w:p>
        </w:tc>
      </w:tr>
      <w:tr w14:paraId="488EEE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BD8EEC" w14:textId="4C9211A8">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20E21B" w14:textId="1ABC2DE1">
            <w:pPr>
              <w:rPr>
                <w:color w:val="000000"/>
                <w:szCs w:val="22"/>
              </w:rPr>
            </w:pPr>
            <w:r w:rsidRPr="001B0690">
              <w:rPr>
                <w:color w:val="000000"/>
                <w:szCs w:val="22"/>
              </w:rPr>
              <w:t>SHOSHONE COUNTY</w:t>
            </w:r>
          </w:p>
        </w:tc>
      </w:tr>
      <w:tr w14:paraId="09D8CB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65D256" w14:textId="4038CE08">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42EF08" w14:textId="5E44D2B6">
            <w:pPr>
              <w:rPr>
                <w:color w:val="000000"/>
                <w:szCs w:val="22"/>
              </w:rPr>
            </w:pPr>
            <w:r w:rsidRPr="001B0690">
              <w:rPr>
                <w:color w:val="000000"/>
                <w:szCs w:val="22"/>
              </w:rPr>
              <w:t>TETON COUNTY</w:t>
            </w:r>
          </w:p>
        </w:tc>
      </w:tr>
      <w:tr w14:paraId="67587C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0FD675" w14:textId="115466BD">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A335EC" w14:textId="6DF6133C">
            <w:pPr>
              <w:rPr>
                <w:color w:val="000000"/>
                <w:szCs w:val="22"/>
              </w:rPr>
            </w:pPr>
            <w:r w:rsidRPr="001B0690">
              <w:rPr>
                <w:color w:val="000000"/>
                <w:szCs w:val="22"/>
              </w:rPr>
              <w:t>TWIN FALLS COUNTY</w:t>
            </w:r>
          </w:p>
        </w:tc>
      </w:tr>
      <w:tr w14:paraId="667768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A90A7A" w14:textId="144CD5F1">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03D7B8" w14:textId="62B83CD0">
            <w:pPr>
              <w:rPr>
                <w:color w:val="000000"/>
                <w:szCs w:val="22"/>
              </w:rPr>
            </w:pPr>
            <w:r w:rsidRPr="001B0690">
              <w:rPr>
                <w:color w:val="000000"/>
                <w:szCs w:val="22"/>
              </w:rPr>
              <w:t>VALLEY COUNTY</w:t>
            </w:r>
          </w:p>
        </w:tc>
      </w:tr>
      <w:tr w14:paraId="72EF86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FCCB88" w14:textId="5101F597">
            <w:pPr>
              <w:rPr>
                <w:color w:val="000000"/>
                <w:szCs w:val="22"/>
              </w:rPr>
            </w:pPr>
            <w:r w:rsidRPr="001B0690">
              <w:rPr>
                <w:color w:val="000000"/>
                <w:szCs w:val="22"/>
              </w:rPr>
              <w:t>ID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18DD53" w14:textId="53378FA0">
            <w:pPr>
              <w:rPr>
                <w:color w:val="000000"/>
                <w:szCs w:val="22"/>
              </w:rPr>
            </w:pPr>
            <w:r w:rsidRPr="001B0690">
              <w:rPr>
                <w:color w:val="000000"/>
                <w:szCs w:val="22"/>
              </w:rPr>
              <w:t>WASHINGTON COUNTY</w:t>
            </w:r>
          </w:p>
        </w:tc>
      </w:tr>
      <w:tr w14:paraId="284618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06E18A" w14:textId="158DCAF0">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0768A4" w14:textId="7BAF1C8B">
            <w:pPr>
              <w:rPr>
                <w:color w:val="000000"/>
                <w:szCs w:val="22"/>
              </w:rPr>
            </w:pPr>
            <w:r w:rsidRPr="001B0690">
              <w:rPr>
                <w:color w:val="000000"/>
                <w:szCs w:val="22"/>
              </w:rPr>
              <w:t>ADAMS COUNTY</w:t>
            </w:r>
          </w:p>
        </w:tc>
      </w:tr>
      <w:tr w14:paraId="0EB440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296D56" w14:textId="07E70C0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543CFA" w14:textId="45C4B152">
            <w:pPr>
              <w:rPr>
                <w:color w:val="000000"/>
                <w:szCs w:val="22"/>
              </w:rPr>
            </w:pPr>
            <w:r w:rsidRPr="001B0690">
              <w:rPr>
                <w:color w:val="000000"/>
                <w:szCs w:val="22"/>
              </w:rPr>
              <w:t>ALEXANDER COUNTY</w:t>
            </w:r>
          </w:p>
        </w:tc>
      </w:tr>
      <w:tr w14:paraId="1077343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2012FE" w14:textId="25D375A6">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855E15" w14:textId="3C55397F">
            <w:pPr>
              <w:rPr>
                <w:color w:val="000000"/>
                <w:szCs w:val="22"/>
              </w:rPr>
            </w:pPr>
            <w:r w:rsidRPr="001B0690">
              <w:rPr>
                <w:color w:val="000000"/>
                <w:szCs w:val="22"/>
              </w:rPr>
              <w:t>BOND COUNTY</w:t>
            </w:r>
          </w:p>
        </w:tc>
      </w:tr>
      <w:tr w14:paraId="49686E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1B84CA" w14:textId="2C8B8EF6">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C20C8D" w14:textId="00F83456">
            <w:pPr>
              <w:rPr>
                <w:color w:val="000000"/>
                <w:szCs w:val="22"/>
              </w:rPr>
            </w:pPr>
            <w:r w:rsidRPr="001B0690">
              <w:rPr>
                <w:color w:val="000000"/>
                <w:szCs w:val="22"/>
              </w:rPr>
              <w:t>BOONE COUNTY</w:t>
            </w:r>
          </w:p>
        </w:tc>
      </w:tr>
      <w:tr w14:paraId="64370F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72E95C" w14:textId="4CFC66DD">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6F41AB" w14:textId="0A02F8CB">
            <w:pPr>
              <w:rPr>
                <w:color w:val="000000"/>
                <w:szCs w:val="22"/>
              </w:rPr>
            </w:pPr>
            <w:r w:rsidRPr="001B0690">
              <w:rPr>
                <w:color w:val="000000"/>
                <w:szCs w:val="22"/>
              </w:rPr>
              <w:t>BROWN COUNTY</w:t>
            </w:r>
          </w:p>
        </w:tc>
      </w:tr>
      <w:tr w14:paraId="7CD739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565A1A" w14:textId="2F0F2DC8">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CB6B11" w14:textId="745C27AC">
            <w:pPr>
              <w:rPr>
                <w:color w:val="000000"/>
                <w:szCs w:val="22"/>
              </w:rPr>
            </w:pPr>
            <w:r w:rsidRPr="001B0690">
              <w:rPr>
                <w:color w:val="000000"/>
                <w:szCs w:val="22"/>
              </w:rPr>
              <w:t>BUREAU COUNTY</w:t>
            </w:r>
          </w:p>
        </w:tc>
      </w:tr>
      <w:tr w14:paraId="1E8016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D60F43" w14:textId="0E6ADF68">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147959" w14:textId="35095E3E">
            <w:pPr>
              <w:rPr>
                <w:color w:val="000000"/>
                <w:szCs w:val="22"/>
              </w:rPr>
            </w:pPr>
            <w:r w:rsidRPr="001B0690">
              <w:rPr>
                <w:color w:val="000000"/>
                <w:szCs w:val="22"/>
              </w:rPr>
              <w:t>CALHOUN COUNTY</w:t>
            </w:r>
          </w:p>
        </w:tc>
      </w:tr>
      <w:tr w14:paraId="35429D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E89422" w14:textId="4371329C">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87BBF6" w14:textId="68AF6C73">
            <w:pPr>
              <w:rPr>
                <w:color w:val="000000"/>
                <w:szCs w:val="22"/>
              </w:rPr>
            </w:pPr>
            <w:r w:rsidRPr="001B0690">
              <w:rPr>
                <w:color w:val="000000"/>
                <w:szCs w:val="22"/>
              </w:rPr>
              <w:t>CARROLL COUNTY</w:t>
            </w:r>
          </w:p>
        </w:tc>
      </w:tr>
      <w:tr w14:paraId="6D6E8B1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A19FED" w14:textId="2CE0798E">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81322B" w14:textId="3AA40724">
            <w:pPr>
              <w:rPr>
                <w:color w:val="000000"/>
                <w:szCs w:val="22"/>
              </w:rPr>
            </w:pPr>
            <w:r w:rsidRPr="001B0690">
              <w:rPr>
                <w:color w:val="000000"/>
                <w:szCs w:val="22"/>
              </w:rPr>
              <w:t>CASS COUNTY</w:t>
            </w:r>
          </w:p>
        </w:tc>
      </w:tr>
      <w:tr w14:paraId="568521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DBBC2A" w14:textId="41B2BFA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CE6F00" w14:textId="016F3FC4">
            <w:pPr>
              <w:rPr>
                <w:color w:val="000000"/>
                <w:szCs w:val="22"/>
              </w:rPr>
            </w:pPr>
            <w:r w:rsidRPr="001B0690">
              <w:rPr>
                <w:color w:val="000000"/>
                <w:szCs w:val="22"/>
              </w:rPr>
              <w:t>CHAMPAIGN COUNTY</w:t>
            </w:r>
          </w:p>
        </w:tc>
      </w:tr>
      <w:tr w14:paraId="226824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5E3990" w14:textId="23EDEA5E">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D33369" w14:textId="7944D969">
            <w:pPr>
              <w:rPr>
                <w:color w:val="000000"/>
                <w:szCs w:val="22"/>
              </w:rPr>
            </w:pPr>
            <w:r w:rsidRPr="001B0690">
              <w:rPr>
                <w:color w:val="000000"/>
                <w:szCs w:val="22"/>
              </w:rPr>
              <w:t>CHRISTIAN COUNTY</w:t>
            </w:r>
          </w:p>
        </w:tc>
      </w:tr>
      <w:tr w14:paraId="638F41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57B3C6" w14:textId="61557E80">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985F5E" w14:textId="27E2E592">
            <w:pPr>
              <w:rPr>
                <w:color w:val="000000"/>
                <w:szCs w:val="22"/>
              </w:rPr>
            </w:pPr>
            <w:r w:rsidRPr="001B0690">
              <w:rPr>
                <w:color w:val="000000"/>
                <w:szCs w:val="22"/>
              </w:rPr>
              <w:t>CLARK COUNTY</w:t>
            </w:r>
          </w:p>
        </w:tc>
      </w:tr>
      <w:tr w14:paraId="7EE4AC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D4DAD0" w14:textId="468DC930">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DB0892" w14:textId="486C044A">
            <w:pPr>
              <w:rPr>
                <w:color w:val="000000"/>
                <w:szCs w:val="22"/>
              </w:rPr>
            </w:pPr>
            <w:r w:rsidRPr="001B0690">
              <w:rPr>
                <w:color w:val="000000"/>
                <w:szCs w:val="22"/>
              </w:rPr>
              <w:t>CLAY COUNTY</w:t>
            </w:r>
          </w:p>
        </w:tc>
      </w:tr>
      <w:tr w14:paraId="75492D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CA9215" w14:textId="72ED5A2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52F9E1" w14:textId="16A8911E">
            <w:pPr>
              <w:rPr>
                <w:color w:val="000000"/>
                <w:szCs w:val="22"/>
              </w:rPr>
            </w:pPr>
            <w:r w:rsidRPr="001B0690">
              <w:rPr>
                <w:color w:val="000000"/>
                <w:szCs w:val="22"/>
              </w:rPr>
              <w:t>CLINTON COUNTY</w:t>
            </w:r>
          </w:p>
        </w:tc>
      </w:tr>
      <w:tr w14:paraId="2C4234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568AD6" w14:textId="5BD3E49E">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1900D7" w14:textId="6AF66E7E">
            <w:pPr>
              <w:rPr>
                <w:color w:val="000000"/>
                <w:szCs w:val="22"/>
              </w:rPr>
            </w:pPr>
            <w:r w:rsidRPr="001B0690">
              <w:rPr>
                <w:color w:val="000000"/>
                <w:szCs w:val="22"/>
              </w:rPr>
              <w:t>COLES COUNTY</w:t>
            </w:r>
          </w:p>
        </w:tc>
      </w:tr>
      <w:tr w14:paraId="719053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EFE674" w14:textId="0AF9C399">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68A50A" w14:textId="2AD186BF">
            <w:pPr>
              <w:rPr>
                <w:color w:val="000000"/>
                <w:szCs w:val="22"/>
              </w:rPr>
            </w:pPr>
            <w:r w:rsidRPr="001B0690">
              <w:rPr>
                <w:color w:val="000000"/>
                <w:szCs w:val="22"/>
              </w:rPr>
              <w:t>COOK COUNTY</w:t>
            </w:r>
          </w:p>
        </w:tc>
      </w:tr>
      <w:tr w14:paraId="26BA4D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E49CDB" w14:textId="432B0FC6">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6249EA" w14:textId="6608F638">
            <w:pPr>
              <w:rPr>
                <w:color w:val="000000"/>
                <w:szCs w:val="22"/>
              </w:rPr>
            </w:pPr>
            <w:r w:rsidRPr="001B0690">
              <w:rPr>
                <w:color w:val="000000"/>
                <w:szCs w:val="22"/>
              </w:rPr>
              <w:t>CUMBERLAND COUNTY</w:t>
            </w:r>
          </w:p>
        </w:tc>
      </w:tr>
      <w:tr w14:paraId="1D7044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2905A4" w14:textId="00DAB3A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CA3C18" w14:textId="612A4044">
            <w:pPr>
              <w:rPr>
                <w:color w:val="000000"/>
                <w:szCs w:val="22"/>
              </w:rPr>
            </w:pPr>
            <w:r w:rsidRPr="001B0690">
              <w:rPr>
                <w:color w:val="000000"/>
                <w:szCs w:val="22"/>
              </w:rPr>
              <w:t>DEKALB COUNTY</w:t>
            </w:r>
          </w:p>
        </w:tc>
      </w:tr>
      <w:tr w14:paraId="65F43CB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02BB46" w14:textId="2CF0588E">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D75568" w14:textId="1B821B73">
            <w:pPr>
              <w:rPr>
                <w:color w:val="000000"/>
                <w:szCs w:val="22"/>
              </w:rPr>
            </w:pPr>
            <w:r w:rsidRPr="001B0690">
              <w:rPr>
                <w:color w:val="000000"/>
                <w:szCs w:val="22"/>
              </w:rPr>
              <w:t>DE WITT COUNTY</w:t>
            </w:r>
          </w:p>
        </w:tc>
      </w:tr>
      <w:tr w14:paraId="2CB0B0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C917D5" w14:textId="6963D8C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A435CB" w14:textId="36802781">
            <w:pPr>
              <w:rPr>
                <w:color w:val="000000"/>
                <w:szCs w:val="22"/>
              </w:rPr>
            </w:pPr>
            <w:r w:rsidRPr="001B0690">
              <w:rPr>
                <w:color w:val="000000"/>
                <w:szCs w:val="22"/>
              </w:rPr>
              <w:t>DOUGLAS COUNTY</w:t>
            </w:r>
          </w:p>
        </w:tc>
      </w:tr>
      <w:tr w14:paraId="31C842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7A5182" w14:textId="6D78583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9596D6" w14:textId="3CDCA2A6">
            <w:pPr>
              <w:rPr>
                <w:color w:val="000000"/>
                <w:szCs w:val="22"/>
              </w:rPr>
            </w:pPr>
            <w:r w:rsidRPr="001B0690">
              <w:rPr>
                <w:color w:val="000000"/>
                <w:szCs w:val="22"/>
              </w:rPr>
              <w:t>DUPAGE COUNTY</w:t>
            </w:r>
          </w:p>
        </w:tc>
      </w:tr>
      <w:tr w14:paraId="29C729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AACE4E" w14:textId="77589989">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B988F0" w14:textId="1D0717CE">
            <w:pPr>
              <w:rPr>
                <w:color w:val="000000"/>
                <w:szCs w:val="22"/>
              </w:rPr>
            </w:pPr>
            <w:r w:rsidRPr="001B0690">
              <w:rPr>
                <w:color w:val="000000"/>
                <w:szCs w:val="22"/>
              </w:rPr>
              <w:t>EDGAR COUNTY</w:t>
            </w:r>
          </w:p>
        </w:tc>
      </w:tr>
      <w:tr w14:paraId="7C4797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964DBA" w14:textId="3428F73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30B2C9" w14:textId="22A056AA">
            <w:pPr>
              <w:rPr>
                <w:color w:val="000000"/>
                <w:szCs w:val="22"/>
              </w:rPr>
            </w:pPr>
            <w:r w:rsidRPr="001B0690">
              <w:rPr>
                <w:color w:val="000000"/>
                <w:szCs w:val="22"/>
              </w:rPr>
              <w:t>EDWARDS COUNTY</w:t>
            </w:r>
          </w:p>
        </w:tc>
      </w:tr>
      <w:tr w14:paraId="43A82A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7F37C4" w14:textId="7C298A40">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8B50D0" w14:textId="60A9B8ED">
            <w:pPr>
              <w:rPr>
                <w:color w:val="000000"/>
                <w:szCs w:val="22"/>
              </w:rPr>
            </w:pPr>
            <w:r w:rsidRPr="001B0690">
              <w:rPr>
                <w:color w:val="000000"/>
                <w:szCs w:val="22"/>
              </w:rPr>
              <w:t>EFFINGHAM COUNTY</w:t>
            </w:r>
          </w:p>
        </w:tc>
      </w:tr>
      <w:tr w14:paraId="7C0D46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605E87" w14:textId="6A2849B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1725AD" w14:textId="26A0E7B8">
            <w:pPr>
              <w:rPr>
                <w:color w:val="000000"/>
                <w:szCs w:val="22"/>
              </w:rPr>
            </w:pPr>
            <w:r w:rsidRPr="001B0690">
              <w:rPr>
                <w:color w:val="000000"/>
                <w:szCs w:val="22"/>
              </w:rPr>
              <w:t>FAYETTE COUNTY</w:t>
            </w:r>
          </w:p>
        </w:tc>
      </w:tr>
      <w:tr w14:paraId="30B783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519357" w14:textId="05E64973">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8E2893" w14:textId="6E9C7ED1">
            <w:pPr>
              <w:rPr>
                <w:color w:val="000000"/>
                <w:szCs w:val="22"/>
              </w:rPr>
            </w:pPr>
            <w:r w:rsidRPr="001B0690">
              <w:rPr>
                <w:color w:val="000000"/>
                <w:szCs w:val="22"/>
              </w:rPr>
              <w:t>FORD COUNTY</w:t>
            </w:r>
          </w:p>
        </w:tc>
      </w:tr>
      <w:tr w14:paraId="3FB6B0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3E33CE" w14:textId="04BA010E">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56242D" w14:textId="6EC72391">
            <w:pPr>
              <w:rPr>
                <w:color w:val="000000"/>
                <w:szCs w:val="22"/>
              </w:rPr>
            </w:pPr>
            <w:r w:rsidRPr="001B0690">
              <w:rPr>
                <w:color w:val="000000"/>
                <w:szCs w:val="22"/>
              </w:rPr>
              <w:t>FRANKLIN COUNTY</w:t>
            </w:r>
          </w:p>
        </w:tc>
      </w:tr>
      <w:tr w14:paraId="382E8F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B076E8" w14:textId="68AC555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CE8770" w14:textId="365267D6">
            <w:pPr>
              <w:rPr>
                <w:color w:val="000000"/>
                <w:szCs w:val="22"/>
              </w:rPr>
            </w:pPr>
            <w:r w:rsidRPr="001B0690">
              <w:rPr>
                <w:color w:val="000000"/>
                <w:szCs w:val="22"/>
              </w:rPr>
              <w:t>FULTON COUNTY</w:t>
            </w:r>
          </w:p>
        </w:tc>
      </w:tr>
      <w:tr w14:paraId="131725C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4059B4" w14:textId="12663AF0">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BE2ED2" w14:textId="76EFB385">
            <w:pPr>
              <w:rPr>
                <w:color w:val="000000"/>
                <w:szCs w:val="22"/>
              </w:rPr>
            </w:pPr>
            <w:r w:rsidRPr="001B0690">
              <w:rPr>
                <w:color w:val="000000"/>
                <w:szCs w:val="22"/>
              </w:rPr>
              <w:t>GALLATIN COUNTY</w:t>
            </w:r>
          </w:p>
        </w:tc>
      </w:tr>
      <w:tr w14:paraId="0D393C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11F872" w14:textId="64C6E735">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75187D" w14:textId="3DA0B9B1">
            <w:pPr>
              <w:rPr>
                <w:color w:val="000000"/>
                <w:szCs w:val="22"/>
              </w:rPr>
            </w:pPr>
            <w:r w:rsidRPr="001B0690">
              <w:rPr>
                <w:color w:val="000000"/>
                <w:szCs w:val="22"/>
              </w:rPr>
              <w:t>GREENE COUNTY</w:t>
            </w:r>
          </w:p>
        </w:tc>
      </w:tr>
      <w:tr w14:paraId="2C3830D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D73EA1" w14:textId="5A00822F">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8AA065" w14:textId="608F1878">
            <w:pPr>
              <w:rPr>
                <w:color w:val="000000"/>
                <w:szCs w:val="22"/>
              </w:rPr>
            </w:pPr>
            <w:r w:rsidRPr="001B0690">
              <w:rPr>
                <w:color w:val="000000"/>
                <w:szCs w:val="22"/>
              </w:rPr>
              <w:t>GRUNDY COUNTY</w:t>
            </w:r>
          </w:p>
        </w:tc>
      </w:tr>
      <w:tr w14:paraId="6B70F1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B65C09" w14:textId="6CAA93CD">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F57407" w14:textId="66F50200">
            <w:pPr>
              <w:rPr>
                <w:color w:val="000000"/>
                <w:szCs w:val="22"/>
              </w:rPr>
            </w:pPr>
            <w:r w:rsidRPr="001B0690">
              <w:rPr>
                <w:color w:val="000000"/>
                <w:szCs w:val="22"/>
              </w:rPr>
              <w:t>HANCOCK COUNTY</w:t>
            </w:r>
          </w:p>
        </w:tc>
      </w:tr>
      <w:tr w14:paraId="508F97B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E265BA" w14:textId="605AB4CE">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658AEE" w14:textId="12D737E1">
            <w:pPr>
              <w:rPr>
                <w:color w:val="000000"/>
                <w:szCs w:val="22"/>
              </w:rPr>
            </w:pPr>
            <w:r w:rsidRPr="001B0690">
              <w:rPr>
                <w:color w:val="000000"/>
                <w:szCs w:val="22"/>
              </w:rPr>
              <w:t>HARDIN COUNTY</w:t>
            </w:r>
          </w:p>
        </w:tc>
      </w:tr>
      <w:tr w14:paraId="4D3D8B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BB22DD" w14:textId="65875B92">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354FA7" w14:textId="14D0F005">
            <w:pPr>
              <w:rPr>
                <w:color w:val="000000"/>
                <w:szCs w:val="22"/>
              </w:rPr>
            </w:pPr>
            <w:r w:rsidRPr="001B0690">
              <w:rPr>
                <w:color w:val="000000"/>
                <w:szCs w:val="22"/>
              </w:rPr>
              <w:t>HENDERSON COUNTY</w:t>
            </w:r>
          </w:p>
        </w:tc>
      </w:tr>
      <w:tr w14:paraId="422B77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20019B" w14:textId="2E94AC96">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EA7F88" w14:textId="18ADB5E2">
            <w:pPr>
              <w:rPr>
                <w:color w:val="000000"/>
                <w:szCs w:val="22"/>
              </w:rPr>
            </w:pPr>
            <w:r w:rsidRPr="001B0690">
              <w:rPr>
                <w:color w:val="000000"/>
                <w:szCs w:val="22"/>
              </w:rPr>
              <w:t>HENRY COUNTY</w:t>
            </w:r>
          </w:p>
        </w:tc>
      </w:tr>
      <w:tr w14:paraId="02A27F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99DCB8" w14:textId="5B276C3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B54846" w14:textId="126EDD36">
            <w:pPr>
              <w:rPr>
                <w:color w:val="000000"/>
                <w:szCs w:val="22"/>
              </w:rPr>
            </w:pPr>
            <w:r w:rsidRPr="001B0690">
              <w:rPr>
                <w:color w:val="000000"/>
                <w:szCs w:val="22"/>
              </w:rPr>
              <w:t>IROQUOIS COUNTY</w:t>
            </w:r>
          </w:p>
        </w:tc>
      </w:tr>
      <w:tr w14:paraId="05D7F7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04CB39" w14:textId="42291DAF">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F5129D" w14:textId="3E649DD6">
            <w:pPr>
              <w:rPr>
                <w:color w:val="000000"/>
                <w:szCs w:val="22"/>
              </w:rPr>
            </w:pPr>
            <w:r w:rsidRPr="001B0690">
              <w:rPr>
                <w:color w:val="000000"/>
                <w:szCs w:val="22"/>
              </w:rPr>
              <w:t>JACKSON COUNTY</w:t>
            </w:r>
          </w:p>
        </w:tc>
      </w:tr>
      <w:tr w14:paraId="70C9B4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48CECD" w14:textId="3507FDB9">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327BF2" w14:textId="0E9D7A07">
            <w:pPr>
              <w:rPr>
                <w:color w:val="000000"/>
                <w:szCs w:val="22"/>
              </w:rPr>
            </w:pPr>
            <w:r w:rsidRPr="001B0690">
              <w:rPr>
                <w:color w:val="000000"/>
                <w:szCs w:val="22"/>
              </w:rPr>
              <w:t>JASPER COUNTY</w:t>
            </w:r>
          </w:p>
        </w:tc>
      </w:tr>
      <w:tr w14:paraId="6512F2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2BE30B" w14:textId="4A5F0D86">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B1DA5C" w14:textId="3B96A340">
            <w:pPr>
              <w:rPr>
                <w:color w:val="000000"/>
                <w:szCs w:val="22"/>
              </w:rPr>
            </w:pPr>
            <w:r w:rsidRPr="001B0690">
              <w:rPr>
                <w:color w:val="000000"/>
                <w:szCs w:val="22"/>
              </w:rPr>
              <w:t>JEFFERSON COUNTY</w:t>
            </w:r>
          </w:p>
        </w:tc>
      </w:tr>
      <w:tr w14:paraId="567C10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F02A99" w14:textId="1D01925D">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9EF078" w14:textId="6058B188">
            <w:pPr>
              <w:rPr>
                <w:color w:val="000000"/>
                <w:szCs w:val="22"/>
              </w:rPr>
            </w:pPr>
            <w:r w:rsidRPr="001B0690">
              <w:rPr>
                <w:color w:val="000000"/>
                <w:szCs w:val="22"/>
              </w:rPr>
              <w:t>JERSEY COUNTY</w:t>
            </w:r>
          </w:p>
        </w:tc>
      </w:tr>
      <w:tr w14:paraId="0383B7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A3F127" w14:textId="459F8DA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67570F" w14:textId="1509A140">
            <w:pPr>
              <w:rPr>
                <w:color w:val="000000"/>
                <w:szCs w:val="22"/>
              </w:rPr>
            </w:pPr>
            <w:r w:rsidRPr="001B0690">
              <w:rPr>
                <w:color w:val="000000"/>
                <w:szCs w:val="22"/>
              </w:rPr>
              <w:t>JO DAVIESS COUNTY</w:t>
            </w:r>
          </w:p>
        </w:tc>
      </w:tr>
      <w:tr w14:paraId="7BE69A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324658" w14:textId="2D7BD178">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C197B9" w14:textId="021FAB6F">
            <w:pPr>
              <w:rPr>
                <w:color w:val="000000"/>
                <w:szCs w:val="22"/>
              </w:rPr>
            </w:pPr>
            <w:r w:rsidRPr="001B0690">
              <w:rPr>
                <w:color w:val="000000"/>
                <w:szCs w:val="22"/>
              </w:rPr>
              <w:t>JOHNSON COUNTY</w:t>
            </w:r>
          </w:p>
        </w:tc>
      </w:tr>
      <w:tr w14:paraId="2E1764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CF86C5" w14:textId="140075B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720ADC" w14:textId="70B02C98">
            <w:pPr>
              <w:rPr>
                <w:color w:val="000000"/>
                <w:szCs w:val="22"/>
              </w:rPr>
            </w:pPr>
            <w:r w:rsidRPr="001B0690">
              <w:rPr>
                <w:color w:val="000000"/>
                <w:szCs w:val="22"/>
              </w:rPr>
              <w:t>KANE COUNTY</w:t>
            </w:r>
          </w:p>
        </w:tc>
      </w:tr>
      <w:tr w14:paraId="0C797E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84CB3F" w14:textId="31ABA886">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7617BD" w14:textId="216CE656">
            <w:pPr>
              <w:rPr>
                <w:color w:val="000000"/>
                <w:szCs w:val="22"/>
              </w:rPr>
            </w:pPr>
            <w:r w:rsidRPr="001B0690">
              <w:rPr>
                <w:color w:val="000000"/>
                <w:szCs w:val="22"/>
              </w:rPr>
              <w:t>KANKAKEE COUNTY</w:t>
            </w:r>
          </w:p>
        </w:tc>
      </w:tr>
      <w:tr w14:paraId="155967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E5DB78" w14:textId="69CD39EC">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215227" w14:textId="0133F3EC">
            <w:pPr>
              <w:rPr>
                <w:color w:val="000000"/>
                <w:szCs w:val="22"/>
              </w:rPr>
            </w:pPr>
            <w:r w:rsidRPr="001B0690">
              <w:rPr>
                <w:color w:val="000000"/>
                <w:szCs w:val="22"/>
              </w:rPr>
              <w:t>KENDALL COUNTY</w:t>
            </w:r>
          </w:p>
        </w:tc>
      </w:tr>
      <w:tr w14:paraId="7312B0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E66DB5" w14:textId="4121486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0B784C" w14:textId="34E35C94">
            <w:pPr>
              <w:rPr>
                <w:color w:val="000000"/>
                <w:szCs w:val="22"/>
              </w:rPr>
            </w:pPr>
            <w:r w:rsidRPr="001B0690">
              <w:rPr>
                <w:color w:val="000000"/>
                <w:szCs w:val="22"/>
              </w:rPr>
              <w:t>KNOX COUNTY</w:t>
            </w:r>
          </w:p>
        </w:tc>
      </w:tr>
      <w:tr w14:paraId="3A409A0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01AE99" w14:textId="116371CF">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93E18C" w14:textId="2F11D616">
            <w:pPr>
              <w:rPr>
                <w:color w:val="000000"/>
                <w:szCs w:val="22"/>
              </w:rPr>
            </w:pPr>
            <w:r w:rsidRPr="001B0690">
              <w:rPr>
                <w:color w:val="000000"/>
                <w:szCs w:val="22"/>
              </w:rPr>
              <w:t>LAKE COUNTY</w:t>
            </w:r>
          </w:p>
        </w:tc>
      </w:tr>
      <w:tr w14:paraId="307086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61637E" w14:textId="5A4ED332">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32C306" w14:textId="1D0910C3">
            <w:pPr>
              <w:rPr>
                <w:color w:val="000000"/>
                <w:szCs w:val="22"/>
              </w:rPr>
            </w:pPr>
            <w:r w:rsidRPr="001B0690">
              <w:rPr>
                <w:color w:val="000000"/>
                <w:szCs w:val="22"/>
              </w:rPr>
              <w:t>LASALLE COUNTY</w:t>
            </w:r>
          </w:p>
        </w:tc>
      </w:tr>
      <w:tr w14:paraId="174D89B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E04932" w14:textId="7FD4DC62">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64FD13" w14:textId="241789C0">
            <w:pPr>
              <w:rPr>
                <w:color w:val="000000"/>
                <w:szCs w:val="22"/>
              </w:rPr>
            </w:pPr>
            <w:r w:rsidRPr="001B0690">
              <w:rPr>
                <w:color w:val="000000"/>
                <w:szCs w:val="22"/>
              </w:rPr>
              <w:t>LAWRENCE COUNTY</w:t>
            </w:r>
          </w:p>
        </w:tc>
      </w:tr>
      <w:tr w14:paraId="172035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A7D8DE" w14:textId="360C3ED3">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376B68" w14:textId="0ED307B6">
            <w:pPr>
              <w:rPr>
                <w:color w:val="000000"/>
                <w:szCs w:val="22"/>
              </w:rPr>
            </w:pPr>
            <w:r w:rsidRPr="001B0690">
              <w:rPr>
                <w:color w:val="000000"/>
                <w:szCs w:val="22"/>
              </w:rPr>
              <w:t>LEE COUNTY</w:t>
            </w:r>
          </w:p>
        </w:tc>
      </w:tr>
      <w:tr w14:paraId="741EB8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AF26E3" w14:textId="50DB898A">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73AF73" w14:textId="1138445C">
            <w:pPr>
              <w:rPr>
                <w:color w:val="000000"/>
                <w:szCs w:val="22"/>
              </w:rPr>
            </w:pPr>
            <w:r w:rsidRPr="001B0690">
              <w:rPr>
                <w:color w:val="000000"/>
                <w:szCs w:val="22"/>
              </w:rPr>
              <w:t>LIVINGSTON COUNTY</w:t>
            </w:r>
          </w:p>
        </w:tc>
      </w:tr>
      <w:tr w14:paraId="2F3D91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9BCB86" w14:textId="36A32D01">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DBB1B7" w14:textId="2D023FF4">
            <w:pPr>
              <w:rPr>
                <w:color w:val="000000"/>
                <w:szCs w:val="22"/>
              </w:rPr>
            </w:pPr>
            <w:r w:rsidRPr="001B0690">
              <w:rPr>
                <w:color w:val="000000"/>
                <w:szCs w:val="22"/>
              </w:rPr>
              <w:t>LOGAN COUNTY</w:t>
            </w:r>
          </w:p>
        </w:tc>
      </w:tr>
      <w:tr w14:paraId="5CCC97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0D252D" w14:textId="4A5C3D25">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58128D" w14:textId="4FA2958C">
            <w:pPr>
              <w:rPr>
                <w:color w:val="000000"/>
                <w:szCs w:val="22"/>
              </w:rPr>
            </w:pPr>
            <w:r w:rsidRPr="001B0690">
              <w:rPr>
                <w:color w:val="000000"/>
                <w:szCs w:val="22"/>
              </w:rPr>
              <w:t>MCDONOUGH COUNTY</w:t>
            </w:r>
          </w:p>
        </w:tc>
      </w:tr>
      <w:tr w14:paraId="196F480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EDE7E5" w14:textId="2B500549">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E612E2" w14:textId="37E78ACD">
            <w:pPr>
              <w:rPr>
                <w:color w:val="000000"/>
                <w:szCs w:val="22"/>
              </w:rPr>
            </w:pPr>
            <w:r w:rsidRPr="001B0690">
              <w:rPr>
                <w:color w:val="000000"/>
                <w:szCs w:val="22"/>
              </w:rPr>
              <w:t>MCHENRY COUNTY</w:t>
            </w:r>
          </w:p>
        </w:tc>
      </w:tr>
      <w:tr w14:paraId="71A62D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2A61BF" w14:textId="48C4A6AD">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F4C13E" w14:textId="3B3B0A46">
            <w:pPr>
              <w:rPr>
                <w:color w:val="000000"/>
                <w:szCs w:val="22"/>
              </w:rPr>
            </w:pPr>
            <w:r w:rsidRPr="001B0690">
              <w:rPr>
                <w:color w:val="000000"/>
                <w:szCs w:val="22"/>
              </w:rPr>
              <w:t>MCLEAN COUNTY</w:t>
            </w:r>
          </w:p>
        </w:tc>
      </w:tr>
      <w:tr w14:paraId="4D0A15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354058" w14:textId="6305E795">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F2288B" w14:textId="74923C42">
            <w:pPr>
              <w:rPr>
                <w:color w:val="000000"/>
                <w:szCs w:val="22"/>
              </w:rPr>
            </w:pPr>
            <w:r w:rsidRPr="001B0690">
              <w:rPr>
                <w:color w:val="000000"/>
                <w:szCs w:val="22"/>
              </w:rPr>
              <w:t>MACON COUNTY</w:t>
            </w:r>
          </w:p>
        </w:tc>
      </w:tr>
      <w:tr w14:paraId="743F51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DFABF3" w14:textId="291E96DB">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D44A9E" w14:textId="158E122C">
            <w:pPr>
              <w:rPr>
                <w:color w:val="000000"/>
                <w:szCs w:val="22"/>
              </w:rPr>
            </w:pPr>
            <w:r w:rsidRPr="001B0690">
              <w:rPr>
                <w:color w:val="000000"/>
                <w:szCs w:val="22"/>
              </w:rPr>
              <w:t>MACOUPIN COUNTY</w:t>
            </w:r>
          </w:p>
        </w:tc>
      </w:tr>
      <w:tr w14:paraId="39ECF24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34432F" w14:textId="065BE7D2">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022908" w14:textId="0ED921DC">
            <w:pPr>
              <w:rPr>
                <w:color w:val="000000"/>
                <w:szCs w:val="22"/>
              </w:rPr>
            </w:pPr>
            <w:r w:rsidRPr="001B0690">
              <w:rPr>
                <w:color w:val="000000"/>
                <w:szCs w:val="22"/>
              </w:rPr>
              <w:t>MADISON COUNTY</w:t>
            </w:r>
          </w:p>
        </w:tc>
      </w:tr>
      <w:tr w14:paraId="602E5DC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171D27" w14:textId="3AF49BBC">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C64412" w14:textId="55075895">
            <w:pPr>
              <w:rPr>
                <w:color w:val="000000"/>
                <w:szCs w:val="22"/>
              </w:rPr>
            </w:pPr>
            <w:r w:rsidRPr="001B0690">
              <w:rPr>
                <w:color w:val="000000"/>
                <w:szCs w:val="22"/>
              </w:rPr>
              <w:t>MARION COUNTY</w:t>
            </w:r>
          </w:p>
        </w:tc>
      </w:tr>
      <w:tr w14:paraId="022E15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CF6836" w14:textId="15DE2B71">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DDDB2C" w14:textId="07354354">
            <w:pPr>
              <w:rPr>
                <w:color w:val="000000"/>
                <w:szCs w:val="22"/>
              </w:rPr>
            </w:pPr>
            <w:r w:rsidRPr="001B0690">
              <w:rPr>
                <w:color w:val="000000"/>
                <w:szCs w:val="22"/>
              </w:rPr>
              <w:t>MARSHALL COUNTY</w:t>
            </w:r>
          </w:p>
        </w:tc>
      </w:tr>
      <w:tr w14:paraId="5E1DC5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EA8D68" w14:textId="2164A69D">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3FA807" w14:textId="2D58983F">
            <w:pPr>
              <w:rPr>
                <w:color w:val="000000"/>
                <w:szCs w:val="22"/>
              </w:rPr>
            </w:pPr>
            <w:r w:rsidRPr="001B0690">
              <w:rPr>
                <w:color w:val="000000"/>
                <w:szCs w:val="22"/>
              </w:rPr>
              <w:t>MASON COUNTY</w:t>
            </w:r>
          </w:p>
        </w:tc>
      </w:tr>
      <w:tr w14:paraId="190264C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2D7DE3" w14:textId="3AD5801B">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433984" w14:textId="2BA04FC5">
            <w:pPr>
              <w:rPr>
                <w:color w:val="000000"/>
                <w:szCs w:val="22"/>
              </w:rPr>
            </w:pPr>
            <w:r w:rsidRPr="001B0690">
              <w:rPr>
                <w:color w:val="000000"/>
                <w:szCs w:val="22"/>
              </w:rPr>
              <w:t>MASSAC COUNTY</w:t>
            </w:r>
          </w:p>
        </w:tc>
      </w:tr>
      <w:tr w14:paraId="1D171B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E2033D" w14:textId="402108BD">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A2EAD0" w14:textId="4E592223">
            <w:pPr>
              <w:rPr>
                <w:color w:val="000000"/>
                <w:szCs w:val="22"/>
              </w:rPr>
            </w:pPr>
            <w:r w:rsidRPr="001B0690">
              <w:rPr>
                <w:color w:val="000000"/>
                <w:szCs w:val="22"/>
              </w:rPr>
              <w:t>MENARD COUNTY</w:t>
            </w:r>
          </w:p>
        </w:tc>
      </w:tr>
      <w:tr w14:paraId="357838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862982" w14:textId="4C7F6CA2">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F32251" w14:textId="4F776D79">
            <w:pPr>
              <w:rPr>
                <w:color w:val="000000"/>
                <w:szCs w:val="22"/>
              </w:rPr>
            </w:pPr>
            <w:r w:rsidRPr="001B0690">
              <w:rPr>
                <w:color w:val="000000"/>
                <w:szCs w:val="22"/>
              </w:rPr>
              <w:t>MERCER COUNTY</w:t>
            </w:r>
          </w:p>
        </w:tc>
      </w:tr>
      <w:tr w14:paraId="47B8DD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2991E1" w14:textId="33AFA701">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CE55A8" w14:textId="74A6A85A">
            <w:pPr>
              <w:rPr>
                <w:color w:val="000000"/>
                <w:szCs w:val="22"/>
              </w:rPr>
            </w:pPr>
            <w:r w:rsidRPr="001B0690">
              <w:rPr>
                <w:color w:val="000000"/>
                <w:szCs w:val="22"/>
              </w:rPr>
              <w:t>MONROE COUNTY</w:t>
            </w:r>
          </w:p>
        </w:tc>
      </w:tr>
      <w:tr w14:paraId="7EE60F2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1A5967" w14:textId="3895807A">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E492F0" w14:textId="5A6EA4DB">
            <w:pPr>
              <w:rPr>
                <w:color w:val="000000"/>
                <w:szCs w:val="22"/>
              </w:rPr>
            </w:pPr>
            <w:r w:rsidRPr="001B0690">
              <w:rPr>
                <w:color w:val="000000"/>
                <w:szCs w:val="22"/>
              </w:rPr>
              <w:t>MONTGOMERY COUNTY</w:t>
            </w:r>
          </w:p>
        </w:tc>
      </w:tr>
      <w:tr w14:paraId="245051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E11347" w14:textId="61B74BE9">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AD7439" w14:textId="4FE80821">
            <w:pPr>
              <w:rPr>
                <w:color w:val="000000"/>
                <w:szCs w:val="22"/>
              </w:rPr>
            </w:pPr>
            <w:r w:rsidRPr="001B0690">
              <w:rPr>
                <w:color w:val="000000"/>
                <w:szCs w:val="22"/>
              </w:rPr>
              <w:t>MORGAN COUNTY</w:t>
            </w:r>
          </w:p>
        </w:tc>
      </w:tr>
      <w:tr w14:paraId="204FA1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583354" w14:textId="138CB5B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B5ECF1" w14:textId="18237A75">
            <w:pPr>
              <w:rPr>
                <w:color w:val="000000"/>
                <w:szCs w:val="22"/>
              </w:rPr>
            </w:pPr>
            <w:r w:rsidRPr="001B0690">
              <w:rPr>
                <w:color w:val="000000"/>
                <w:szCs w:val="22"/>
              </w:rPr>
              <w:t>MOULTRIE COUNTY</w:t>
            </w:r>
          </w:p>
        </w:tc>
      </w:tr>
      <w:tr w14:paraId="3CF3ECB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FB7386" w14:textId="241D9998">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8B9C32" w14:textId="1E9A33D0">
            <w:pPr>
              <w:rPr>
                <w:color w:val="000000"/>
                <w:szCs w:val="22"/>
              </w:rPr>
            </w:pPr>
            <w:r w:rsidRPr="001B0690">
              <w:rPr>
                <w:color w:val="000000"/>
                <w:szCs w:val="22"/>
              </w:rPr>
              <w:t>OGLE COUNTY</w:t>
            </w:r>
          </w:p>
        </w:tc>
      </w:tr>
      <w:tr w14:paraId="012FA8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CC7441" w14:textId="1CC27301">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94CAA9" w14:textId="6AC2A8EE">
            <w:pPr>
              <w:rPr>
                <w:color w:val="000000"/>
                <w:szCs w:val="22"/>
              </w:rPr>
            </w:pPr>
            <w:r w:rsidRPr="001B0690">
              <w:rPr>
                <w:color w:val="000000"/>
                <w:szCs w:val="22"/>
              </w:rPr>
              <w:t>PEORIA COUNTY</w:t>
            </w:r>
          </w:p>
        </w:tc>
      </w:tr>
      <w:tr w14:paraId="43D078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681680" w14:textId="48D79BCF">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33F1CF" w14:textId="12813CE1">
            <w:pPr>
              <w:rPr>
                <w:color w:val="000000"/>
                <w:szCs w:val="22"/>
              </w:rPr>
            </w:pPr>
            <w:r w:rsidRPr="001B0690">
              <w:rPr>
                <w:color w:val="000000"/>
                <w:szCs w:val="22"/>
              </w:rPr>
              <w:t>PERRY COUNTY</w:t>
            </w:r>
          </w:p>
        </w:tc>
      </w:tr>
      <w:tr w14:paraId="22B2DB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A0A841" w14:textId="03092DB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638A06" w14:textId="122AFB14">
            <w:pPr>
              <w:rPr>
                <w:color w:val="000000"/>
                <w:szCs w:val="22"/>
              </w:rPr>
            </w:pPr>
            <w:r w:rsidRPr="001B0690">
              <w:rPr>
                <w:color w:val="000000"/>
                <w:szCs w:val="22"/>
              </w:rPr>
              <w:t>PIATT COUNTY</w:t>
            </w:r>
          </w:p>
        </w:tc>
      </w:tr>
      <w:tr w14:paraId="38A08C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A71639" w14:textId="15EEF9F3">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0C5EE0" w14:textId="0BF794EE">
            <w:pPr>
              <w:rPr>
                <w:color w:val="000000"/>
                <w:szCs w:val="22"/>
              </w:rPr>
            </w:pPr>
            <w:r w:rsidRPr="001B0690">
              <w:rPr>
                <w:color w:val="000000"/>
                <w:szCs w:val="22"/>
              </w:rPr>
              <w:t>PIKE COUNTY</w:t>
            </w:r>
          </w:p>
        </w:tc>
      </w:tr>
      <w:tr w14:paraId="67CDDD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490428" w14:textId="34192409">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312E66" w14:textId="4388423D">
            <w:pPr>
              <w:rPr>
                <w:color w:val="000000"/>
                <w:szCs w:val="22"/>
              </w:rPr>
            </w:pPr>
            <w:r w:rsidRPr="001B0690">
              <w:rPr>
                <w:color w:val="000000"/>
                <w:szCs w:val="22"/>
              </w:rPr>
              <w:t>POPE COUNTY</w:t>
            </w:r>
          </w:p>
        </w:tc>
      </w:tr>
      <w:tr w14:paraId="4ACE5A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C74933" w14:textId="5D61F740">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5018A5" w14:textId="12572AF8">
            <w:pPr>
              <w:rPr>
                <w:color w:val="000000"/>
                <w:szCs w:val="22"/>
              </w:rPr>
            </w:pPr>
            <w:r w:rsidRPr="001B0690">
              <w:rPr>
                <w:color w:val="000000"/>
                <w:szCs w:val="22"/>
              </w:rPr>
              <w:t>PULASKI COUNTY</w:t>
            </w:r>
          </w:p>
        </w:tc>
      </w:tr>
      <w:tr w14:paraId="1FBDA1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6310C6" w14:textId="351821F8">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8775C4" w14:textId="79DBF192">
            <w:pPr>
              <w:rPr>
                <w:color w:val="000000"/>
                <w:szCs w:val="22"/>
              </w:rPr>
            </w:pPr>
            <w:r w:rsidRPr="001B0690">
              <w:rPr>
                <w:color w:val="000000"/>
                <w:szCs w:val="22"/>
              </w:rPr>
              <w:t>PUTNAM COUNTY</w:t>
            </w:r>
          </w:p>
        </w:tc>
      </w:tr>
      <w:tr w14:paraId="3BBAD2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D6F4DD" w14:textId="05CF5D03">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7C9707" w14:textId="7F2FF003">
            <w:pPr>
              <w:rPr>
                <w:color w:val="000000"/>
                <w:szCs w:val="22"/>
              </w:rPr>
            </w:pPr>
            <w:r w:rsidRPr="001B0690">
              <w:rPr>
                <w:color w:val="000000"/>
                <w:szCs w:val="22"/>
              </w:rPr>
              <w:t>RANDOLPH COUNTY</w:t>
            </w:r>
          </w:p>
        </w:tc>
      </w:tr>
      <w:tr w14:paraId="1FB443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1AA196" w14:textId="6D179E92">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B5BA2D" w14:textId="3E2B2E11">
            <w:pPr>
              <w:rPr>
                <w:color w:val="000000"/>
                <w:szCs w:val="22"/>
              </w:rPr>
            </w:pPr>
            <w:r w:rsidRPr="001B0690">
              <w:rPr>
                <w:color w:val="000000"/>
                <w:szCs w:val="22"/>
              </w:rPr>
              <w:t>RICHLAND COUNTY</w:t>
            </w:r>
          </w:p>
        </w:tc>
      </w:tr>
      <w:tr w14:paraId="15F973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8ED965" w14:textId="199312BA">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36EB9B" w14:textId="3A422729">
            <w:pPr>
              <w:rPr>
                <w:color w:val="000000"/>
                <w:szCs w:val="22"/>
              </w:rPr>
            </w:pPr>
            <w:r w:rsidRPr="001B0690">
              <w:rPr>
                <w:color w:val="000000"/>
                <w:szCs w:val="22"/>
              </w:rPr>
              <w:t>ROCK ISLAND COUNTY</w:t>
            </w:r>
          </w:p>
        </w:tc>
      </w:tr>
      <w:tr w14:paraId="5307DB2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C06A9C" w14:textId="16E53593">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C699D1" w14:textId="72450E88">
            <w:pPr>
              <w:rPr>
                <w:color w:val="000000"/>
                <w:szCs w:val="22"/>
              </w:rPr>
            </w:pPr>
            <w:r w:rsidRPr="001B0690">
              <w:rPr>
                <w:color w:val="000000"/>
                <w:szCs w:val="22"/>
              </w:rPr>
              <w:t>ST. CLAIR COUNTY</w:t>
            </w:r>
          </w:p>
        </w:tc>
      </w:tr>
      <w:tr w14:paraId="0CADD0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6EC36D" w14:textId="5E4B7835">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4C1427" w14:textId="104F6C63">
            <w:pPr>
              <w:rPr>
                <w:color w:val="000000"/>
                <w:szCs w:val="22"/>
              </w:rPr>
            </w:pPr>
            <w:r w:rsidRPr="001B0690">
              <w:rPr>
                <w:color w:val="000000"/>
                <w:szCs w:val="22"/>
              </w:rPr>
              <w:t>SALINE COUNTY</w:t>
            </w:r>
          </w:p>
        </w:tc>
      </w:tr>
      <w:tr w14:paraId="758F35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31BC8C" w14:textId="51FDD15A">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1B04AD" w14:textId="11555D2A">
            <w:pPr>
              <w:rPr>
                <w:color w:val="000000"/>
                <w:szCs w:val="22"/>
              </w:rPr>
            </w:pPr>
            <w:r w:rsidRPr="001B0690">
              <w:rPr>
                <w:color w:val="000000"/>
                <w:szCs w:val="22"/>
              </w:rPr>
              <w:t>SANGAMON COUNTY</w:t>
            </w:r>
          </w:p>
        </w:tc>
      </w:tr>
      <w:tr w14:paraId="6DFE1E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F3C451" w14:textId="12E3C43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BF03B5" w14:textId="46EB2F0C">
            <w:pPr>
              <w:rPr>
                <w:color w:val="000000"/>
                <w:szCs w:val="22"/>
              </w:rPr>
            </w:pPr>
            <w:r w:rsidRPr="001B0690">
              <w:rPr>
                <w:color w:val="000000"/>
                <w:szCs w:val="22"/>
              </w:rPr>
              <w:t>SCHUYLER COUNTY</w:t>
            </w:r>
          </w:p>
        </w:tc>
      </w:tr>
      <w:tr w14:paraId="14C142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D1F1BE" w14:textId="4778BA9F">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33D6B9" w14:textId="7D9C48BD">
            <w:pPr>
              <w:rPr>
                <w:color w:val="000000"/>
                <w:szCs w:val="22"/>
              </w:rPr>
            </w:pPr>
            <w:r w:rsidRPr="001B0690">
              <w:rPr>
                <w:color w:val="000000"/>
                <w:szCs w:val="22"/>
              </w:rPr>
              <w:t>SCOTT COUNTY</w:t>
            </w:r>
          </w:p>
        </w:tc>
      </w:tr>
      <w:tr w14:paraId="2C395A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2A03BB" w14:textId="6F9F78D6">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DE0A2E" w14:textId="53EBA573">
            <w:pPr>
              <w:rPr>
                <w:color w:val="000000"/>
                <w:szCs w:val="22"/>
              </w:rPr>
            </w:pPr>
            <w:r w:rsidRPr="001B0690">
              <w:rPr>
                <w:color w:val="000000"/>
                <w:szCs w:val="22"/>
              </w:rPr>
              <w:t>SHELBY COUNTY</w:t>
            </w:r>
          </w:p>
        </w:tc>
      </w:tr>
      <w:tr w14:paraId="1B4E54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429E05" w14:textId="1237026C">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B4E1FC" w14:textId="6364B450">
            <w:pPr>
              <w:rPr>
                <w:color w:val="000000"/>
                <w:szCs w:val="22"/>
              </w:rPr>
            </w:pPr>
            <w:r w:rsidRPr="001B0690">
              <w:rPr>
                <w:color w:val="000000"/>
                <w:szCs w:val="22"/>
              </w:rPr>
              <w:t>STARK COUNTY</w:t>
            </w:r>
          </w:p>
        </w:tc>
      </w:tr>
      <w:tr w14:paraId="482878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1C8314" w14:textId="29663B0E">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DD6997" w14:textId="51F44155">
            <w:pPr>
              <w:rPr>
                <w:color w:val="000000"/>
                <w:szCs w:val="22"/>
              </w:rPr>
            </w:pPr>
            <w:r w:rsidRPr="001B0690">
              <w:rPr>
                <w:color w:val="000000"/>
                <w:szCs w:val="22"/>
              </w:rPr>
              <w:t>STEPHENSON COUNTY</w:t>
            </w:r>
          </w:p>
        </w:tc>
      </w:tr>
      <w:tr w14:paraId="406E80A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AC8496" w14:textId="227B2B0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67427D" w14:textId="6A2E7A84">
            <w:pPr>
              <w:rPr>
                <w:color w:val="000000"/>
                <w:szCs w:val="22"/>
              </w:rPr>
            </w:pPr>
            <w:r w:rsidRPr="001B0690">
              <w:rPr>
                <w:color w:val="000000"/>
                <w:szCs w:val="22"/>
              </w:rPr>
              <w:t>TAZEWELL COUNTY</w:t>
            </w:r>
          </w:p>
        </w:tc>
      </w:tr>
      <w:tr w14:paraId="06DEF0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49D523" w14:textId="141F050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829D72" w14:textId="0510A6AD">
            <w:pPr>
              <w:rPr>
                <w:color w:val="000000"/>
                <w:szCs w:val="22"/>
              </w:rPr>
            </w:pPr>
            <w:r w:rsidRPr="001B0690">
              <w:rPr>
                <w:color w:val="000000"/>
                <w:szCs w:val="22"/>
              </w:rPr>
              <w:t>UNION COUNTY</w:t>
            </w:r>
          </w:p>
        </w:tc>
      </w:tr>
      <w:tr w14:paraId="7674A7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B5F4FF" w14:textId="6AD6F91C">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849C80" w14:textId="541FA533">
            <w:pPr>
              <w:rPr>
                <w:color w:val="000000"/>
                <w:szCs w:val="22"/>
              </w:rPr>
            </w:pPr>
            <w:r w:rsidRPr="001B0690">
              <w:rPr>
                <w:color w:val="000000"/>
                <w:szCs w:val="22"/>
              </w:rPr>
              <w:t>VERMILION COUNTY</w:t>
            </w:r>
          </w:p>
        </w:tc>
      </w:tr>
      <w:tr w14:paraId="507E66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45F5A6" w14:textId="5D118372">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EDD12C" w14:textId="03EC982A">
            <w:pPr>
              <w:rPr>
                <w:color w:val="000000"/>
                <w:szCs w:val="22"/>
              </w:rPr>
            </w:pPr>
            <w:r w:rsidRPr="001B0690">
              <w:rPr>
                <w:color w:val="000000"/>
                <w:szCs w:val="22"/>
              </w:rPr>
              <w:t>WABASH COUNTY</w:t>
            </w:r>
          </w:p>
        </w:tc>
      </w:tr>
      <w:tr w14:paraId="71D9A1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2249A7" w14:textId="26963E61">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7050D3" w14:textId="6CE3CEC6">
            <w:pPr>
              <w:rPr>
                <w:color w:val="000000"/>
                <w:szCs w:val="22"/>
              </w:rPr>
            </w:pPr>
            <w:r w:rsidRPr="001B0690">
              <w:rPr>
                <w:color w:val="000000"/>
                <w:szCs w:val="22"/>
              </w:rPr>
              <w:t>WARREN COUNTY</w:t>
            </w:r>
          </w:p>
        </w:tc>
      </w:tr>
      <w:tr w14:paraId="3AC929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19101F" w14:textId="7A80835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8C4F40" w14:textId="2F3B2208">
            <w:pPr>
              <w:rPr>
                <w:color w:val="000000"/>
                <w:szCs w:val="22"/>
              </w:rPr>
            </w:pPr>
            <w:r w:rsidRPr="001B0690">
              <w:rPr>
                <w:color w:val="000000"/>
                <w:szCs w:val="22"/>
              </w:rPr>
              <w:t>WASHINGTON COUNTY</w:t>
            </w:r>
          </w:p>
        </w:tc>
      </w:tr>
      <w:tr w14:paraId="713607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57AE12" w14:textId="0A9551C5">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BDB784" w14:textId="1D6EA346">
            <w:pPr>
              <w:rPr>
                <w:color w:val="000000"/>
                <w:szCs w:val="22"/>
              </w:rPr>
            </w:pPr>
            <w:r w:rsidRPr="001B0690">
              <w:rPr>
                <w:color w:val="000000"/>
                <w:szCs w:val="22"/>
              </w:rPr>
              <w:t>WAYNE COUNTY</w:t>
            </w:r>
          </w:p>
        </w:tc>
      </w:tr>
      <w:tr w14:paraId="6FFB0A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D0CDE3" w14:textId="387A6A74">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776218" w14:textId="4B52BC8E">
            <w:pPr>
              <w:rPr>
                <w:color w:val="000000"/>
                <w:szCs w:val="22"/>
              </w:rPr>
            </w:pPr>
            <w:r w:rsidRPr="001B0690">
              <w:rPr>
                <w:color w:val="000000"/>
                <w:szCs w:val="22"/>
              </w:rPr>
              <w:t>WHITESIDE COUNTY</w:t>
            </w:r>
          </w:p>
        </w:tc>
      </w:tr>
      <w:tr w14:paraId="561EFC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CA3F60" w14:textId="40187A50">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EDFD66" w14:textId="06192A08">
            <w:pPr>
              <w:rPr>
                <w:color w:val="000000"/>
                <w:szCs w:val="22"/>
              </w:rPr>
            </w:pPr>
            <w:r w:rsidRPr="001B0690">
              <w:rPr>
                <w:color w:val="000000"/>
                <w:szCs w:val="22"/>
              </w:rPr>
              <w:t>WILL COUNTY</w:t>
            </w:r>
          </w:p>
        </w:tc>
      </w:tr>
      <w:tr w14:paraId="251D854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C51CA1" w14:textId="0E6E15A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E85550" w14:textId="3041699B">
            <w:pPr>
              <w:rPr>
                <w:color w:val="000000"/>
                <w:szCs w:val="22"/>
              </w:rPr>
            </w:pPr>
            <w:r w:rsidRPr="001B0690">
              <w:rPr>
                <w:color w:val="000000"/>
                <w:szCs w:val="22"/>
              </w:rPr>
              <w:t>WILLIAMSON COUNTY</w:t>
            </w:r>
          </w:p>
        </w:tc>
      </w:tr>
      <w:tr w14:paraId="794F821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8DC203" w14:textId="587D3327">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58DE27" w14:textId="562042D2">
            <w:pPr>
              <w:rPr>
                <w:color w:val="000000"/>
                <w:szCs w:val="22"/>
              </w:rPr>
            </w:pPr>
            <w:r w:rsidRPr="001B0690">
              <w:rPr>
                <w:color w:val="000000"/>
                <w:szCs w:val="22"/>
              </w:rPr>
              <w:t>WINNEBAGO COUNTY</w:t>
            </w:r>
          </w:p>
        </w:tc>
      </w:tr>
      <w:tr w14:paraId="7EF2DF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3F8DCA" w14:textId="2EB06275">
            <w:pPr>
              <w:rPr>
                <w:color w:val="000000"/>
                <w:szCs w:val="22"/>
              </w:rPr>
            </w:pPr>
            <w:r w:rsidRPr="001B0690">
              <w:rPr>
                <w:color w:val="000000"/>
                <w:szCs w:val="22"/>
              </w:rPr>
              <w:t>IL</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2F76F1" w14:textId="3FBDF91F">
            <w:pPr>
              <w:rPr>
                <w:color w:val="000000"/>
                <w:szCs w:val="22"/>
              </w:rPr>
            </w:pPr>
            <w:r w:rsidRPr="001B0690">
              <w:rPr>
                <w:color w:val="000000"/>
                <w:szCs w:val="22"/>
              </w:rPr>
              <w:t>WOODFORD COUNTY</w:t>
            </w:r>
          </w:p>
        </w:tc>
      </w:tr>
      <w:tr w14:paraId="4148CB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725DBF" w14:textId="760AF333">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8339AF" w14:textId="1D20DCAC">
            <w:pPr>
              <w:rPr>
                <w:color w:val="000000"/>
                <w:szCs w:val="22"/>
              </w:rPr>
            </w:pPr>
            <w:r w:rsidRPr="001B0690">
              <w:rPr>
                <w:color w:val="000000"/>
                <w:szCs w:val="22"/>
              </w:rPr>
              <w:t>ADAMS COUNTY</w:t>
            </w:r>
          </w:p>
        </w:tc>
      </w:tr>
      <w:tr w14:paraId="27C2CD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B336E1" w14:textId="10BE70C1">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4D1F9F" w14:textId="74F84D6A">
            <w:pPr>
              <w:rPr>
                <w:color w:val="000000"/>
                <w:szCs w:val="22"/>
              </w:rPr>
            </w:pPr>
            <w:r w:rsidRPr="001B0690">
              <w:rPr>
                <w:color w:val="000000"/>
                <w:szCs w:val="22"/>
              </w:rPr>
              <w:t>ALLEN COUNTY</w:t>
            </w:r>
          </w:p>
        </w:tc>
      </w:tr>
      <w:tr w14:paraId="7C29810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65115D" w14:textId="74BEC946">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580E4C" w14:textId="563C86AD">
            <w:pPr>
              <w:rPr>
                <w:color w:val="000000"/>
                <w:szCs w:val="22"/>
              </w:rPr>
            </w:pPr>
            <w:r w:rsidRPr="001B0690">
              <w:rPr>
                <w:color w:val="000000"/>
                <w:szCs w:val="22"/>
              </w:rPr>
              <w:t>BARTHOLOMEW COUNTY</w:t>
            </w:r>
          </w:p>
        </w:tc>
      </w:tr>
      <w:tr w14:paraId="7B7E79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46E5E4" w14:textId="6B078B9D">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EE56A3" w14:textId="1B83EE0A">
            <w:pPr>
              <w:rPr>
                <w:color w:val="000000"/>
                <w:szCs w:val="22"/>
              </w:rPr>
            </w:pPr>
            <w:r w:rsidRPr="001B0690">
              <w:rPr>
                <w:color w:val="000000"/>
                <w:szCs w:val="22"/>
              </w:rPr>
              <w:t>BENTON COUNTY</w:t>
            </w:r>
          </w:p>
        </w:tc>
      </w:tr>
      <w:tr w14:paraId="7EBAF6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16EF07" w14:textId="2F4FAD9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DCB93C" w14:textId="1EC3E116">
            <w:pPr>
              <w:rPr>
                <w:color w:val="000000"/>
                <w:szCs w:val="22"/>
              </w:rPr>
            </w:pPr>
            <w:r w:rsidRPr="001B0690">
              <w:rPr>
                <w:color w:val="000000"/>
                <w:szCs w:val="22"/>
              </w:rPr>
              <w:t>BLACKFORD COUNTY</w:t>
            </w:r>
          </w:p>
        </w:tc>
      </w:tr>
      <w:tr w14:paraId="331F46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90A109" w14:textId="5B9ED14C">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7ECA2E" w14:textId="76D0354F">
            <w:pPr>
              <w:rPr>
                <w:color w:val="000000"/>
                <w:szCs w:val="22"/>
              </w:rPr>
            </w:pPr>
            <w:r w:rsidRPr="001B0690">
              <w:rPr>
                <w:color w:val="000000"/>
                <w:szCs w:val="22"/>
              </w:rPr>
              <w:t>BOONE COUNTY</w:t>
            </w:r>
          </w:p>
        </w:tc>
      </w:tr>
      <w:tr w14:paraId="094EF1C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ED70F5" w14:textId="2C9A1CB3">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135274" w14:textId="2F4BC264">
            <w:pPr>
              <w:rPr>
                <w:color w:val="000000"/>
                <w:szCs w:val="22"/>
              </w:rPr>
            </w:pPr>
            <w:r w:rsidRPr="001B0690">
              <w:rPr>
                <w:color w:val="000000"/>
                <w:szCs w:val="22"/>
              </w:rPr>
              <w:t>BROWN COUNTY</w:t>
            </w:r>
          </w:p>
        </w:tc>
      </w:tr>
      <w:tr w14:paraId="78C8DAC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9D22C6" w14:textId="086D351F">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4BDF79" w14:textId="609BA1FA">
            <w:pPr>
              <w:rPr>
                <w:color w:val="000000"/>
                <w:szCs w:val="22"/>
              </w:rPr>
            </w:pPr>
            <w:r w:rsidRPr="001B0690">
              <w:rPr>
                <w:color w:val="000000"/>
                <w:szCs w:val="22"/>
              </w:rPr>
              <w:t>CARROLL COUNTY</w:t>
            </w:r>
          </w:p>
        </w:tc>
      </w:tr>
      <w:tr w14:paraId="18EDC3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7D07FD" w14:textId="4DA1EB1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A841B5" w14:textId="57C54B3D">
            <w:pPr>
              <w:rPr>
                <w:color w:val="000000"/>
                <w:szCs w:val="22"/>
              </w:rPr>
            </w:pPr>
            <w:r w:rsidRPr="001B0690">
              <w:rPr>
                <w:color w:val="000000"/>
                <w:szCs w:val="22"/>
              </w:rPr>
              <w:t>CASS COUNTY</w:t>
            </w:r>
          </w:p>
        </w:tc>
      </w:tr>
      <w:tr w14:paraId="7B1977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8228A5" w14:textId="46E45A99">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5E4212" w14:textId="41746797">
            <w:pPr>
              <w:rPr>
                <w:color w:val="000000"/>
                <w:szCs w:val="22"/>
              </w:rPr>
            </w:pPr>
            <w:r w:rsidRPr="001B0690">
              <w:rPr>
                <w:color w:val="000000"/>
                <w:szCs w:val="22"/>
              </w:rPr>
              <w:t>CLARK COUNTY</w:t>
            </w:r>
          </w:p>
        </w:tc>
      </w:tr>
      <w:tr w14:paraId="6902BA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0622C7" w14:textId="29B6D4B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70F20D" w14:textId="660A2CB1">
            <w:pPr>
              <w:rPr>
                <w:color w:val="000000"/>
                <w:szCs w:val="22"/>
              </w:rPr>
            </w:pPr>
            <w:r w:rsidRPr="001B0690">
              <w:rPr>
                <w:color w:val="000000"/>
                <w:szCs w:val="22"/>
              </w:rPr>
              <w:t>CLAY COUNTY</w:t>
            </w:r>
          </w:p>
        </w:tc>
      </w:tr>
      <w:tr w14:paraId="6FF087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C09CE0" w14:textId="2F616A74">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4EF3ED" w14:textId="473DAA0C">
            <w:pPr>
              <w:rPr>
                <w:color w:val="000000"/>
                <w:szCs w:val="22"/>
              </w:rPr>
            </w:pPr>
            <w:r w:rsidRPr="001B0690">
              <w:rPr>
                <w:color w:val="000000"/>
                <w:szCs w:val="22"/>
              </w:rPr>
              <w:t>CLINTON COUNTY</w:t>
            </w:r>
          </w:p>
        </w:tc>
      </w:tr>
      <w:tr w14:paraId="2DD90C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8D8F8E" w14:textId="23B17A42">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C9268F" w14:textId="6AABFF08">
            <w:pPr>
              <w:rPr>
                <w:color w:val="000000"/>
                <w:szCs w:val="22"/>
              </w:rPr>
            </w:pPr>
            <w:r w:rsidRPr="001B0690">
              <w:rPr>
                <w:color w:val="000000"/>
                <w:szCs w:val="22"/>
              </w:rPr>
              <w:t>CRAWFORD COUNTY</w:t>
            </w:r>
          </w:p>
        </w:tc>
      </w:tr>
      <w:tr w14:paraId="152DBE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B008DD" w14:textId="6363B391">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5104B0" w14:textId="02EC9D78">
            <w:pPr>
              <w:rPr>
                <w:color w:val="000000"/>
                <w:szCs w:val="22"/>
              </w:rPr>
            </w:pPr>
            <w:r w:rsidRPr="001B0690">
              <w:rPr>
                <w:color w:val="000000"/>
                <w:szCs w:val="22"/>
              </w:rPr>
              <w:t>DAVIESS COUNTY</w:t>
            </w:r>
          </w:p>
        </w:tc>
      </w:tr>
      <w:tr w14:paraId="546F05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E8E084" w14:textId="4A61A543">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F9E910" w14:textId="1F0DDCAD">
            <w:pPr>
              <w:rPr>
                <w:color w:val="000000"/>
                <w:szCs w:val="22"/>
              </w:rPr>
            </w:pPr>
            <w:r w:rsidRPr="001B0690">
              <w:rPr>
                <w:color w:val="000000"/>
                <w:szCs w:val="22"/>
              </w:rPr>
              <w:t>DEARBORN COUNTY</w:t>
            </w:r>
          </w:p>
        </w:tc>
      </w:tr>
      <w:tr w14:paraId="7CB2D2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235458" w14:textId="71D7A173">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6779A7" w14:textId="7859B95A">
            <w:pPr>
              <w:rPr>
                <w:color w:val="000000"/>
                <w:szCs w:val="22"/>
              </w:rPr>
            </w:pPr>
            <w:r w:rsidRPr="001B0690">
              <w:rPr>
                <w:color w:val="000000"/>
                <w:szCs w:val="22"/>
              </w:rPr>
              <w:t>DECATUR COUNTY</w:t>
            </w:r>
          </w:p>
        </w:tc>
      </w:tr>
      <w:tr w14:paraId="114B0F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4872CF" w14:textId="2528A636">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697219" w14:textId="237D2A7A">
            <w:pPr>
              <w:rPr>
                <w:color w:val="000000"/>
                <w:szCs w:val="22"/>
              </w:rPr>
            </w:pPr>
            <w:r w:rsidRPr="001B0690">
              <w:rPr>
                <w:color w:val="000000"/>
                <w:szCs w:val="22"/>
              </w:rPr>
              <w:t>DEKALB COUNTY</w:t>
            </w:r>
          </w:p>
        </w:tc>
      </w:tr>
      <w:tr w14:paraId="69854C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9ED3AF" w14:textId="13D36164">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2B91CD" w14:textId="2F4BEF5A">
            <w:pPr>
              <w:rPr>
                <w:color w:val="000000"/>
                <w:szCs w:val="22"/>
              </w:rPr>
            </w:pPr>
            <w:r w:rsidRPr="001B0690">
              <w:rPr>
                <w:color w:val="000000"/>
                <w:szCs w:val="22"/>
              </w:rPr>
              <w:t>DELAWARE COUNTY</w:t>
            </w:r>
          </w:p>
        </w:tc>
      </w:tr>
      <w:tr w14:paraId="28C02B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CBFB5D" w14:textId="0F2A281D">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76E1C5" w14:textId="5F51A0E6">
            <w:pPr>
              <w:rPr>
                <w:color w:val="000000"/>
                <w:szCs w:val="22"/>
              </w:rPr>
            </w:pPr>
            <w:r w:rsidRPr="001B0690">
              <w:rPr>
                <w:color w:val="000000"/>
                <w:szCs w:val="22"/>
              </w:rPr>
              <w:t>DUBOIS COUNTY</w:t>
            </w:r>
          </w:p>
        </w:tc>
      </w:tr>
      <w:tr w14:paraId="0EDD11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47B9D8" w14:textId="59967284">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B188E2" w14:textId="7BB41F6C">
            <w:pPr>
              <w:rPr>
                <w:color w:val="000000"/>
                <w:szCs w:val="22"/>
              </w:rPr>
            </w:pPr>
            <w:r w:rsidRPr="001B0690">
              <w:rPr>
                <w:color w:val="000000"/>
                <w:szCs w:val="22"/>
              </w:rPr>
              <w:t>ELKHART COUNTY</w:t>
            </w:r>
          </w:p>
        </w:tc>
      </w:tr>
      <w:tr w14:paraId="150B3D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02CA89" w14:textId="48265A89">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20CAA7" w14:textId="026C0D9E">
            <w:pPr>
              <w:rPr>
                <w:color w:val="000000"/>
                <w:szCs w:val="22"/>
              </w:rPr>
            </w:pPr>
            <w:r w:rsidRPr="001B0690">
              <w:rPr>
                <w:color w:val="000000"/>
                <w:szCs w:val="22"/>
              </w:rPr>
              <w:t>FAYETTE COUNTY</w:t>
            </w:r>
          </w:p>
        </w:tc>
      </w:tr>
      <w:tr w14:paraId="0A56D9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373014" w14:textId="065323B2">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3C60B5" w14:textId="3E8D071C">
            <w:pPr>
              <w:rPr>
                <w:color w:val="000000"/>
                <w:szCs w:val="22"/>
              </w:rPr>
            </w:pPr>
            <w:r w:rsidRPr="001B0690">
              <w:rPr>
                <w:color w:val="000000"/>
                <w:szCs w:val="22"/>
              </w:rPr>
              <w:t>FLOYD COUNTY</w:t>
            </w:r>
          </w:p>
        </w:tc>
      </w:tr>
      <w:tr w14:paraId="69577C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F1ED60" w14:textId="4356846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2C44C8" w14:textId="6922E3D2">
            <w:pPr>
              <w:rPr>
                <w:color w:val="000000"/>
                <w:szCs w:val="22"/>
              </w:rPr>
            </w:pPr>
            <w:r w:rsidRPr="001B0690">
              <w:rPr>
                <w:color w:val="000000"/>
                <w:szCs w:val="22"/>
              </w:rPr>
              <w:t>FOUNTAIN COUNTY</w:t>
            </w:r>
          </w:p>
        </w:tc>
      </w:tr>
      <w:tr w14:paraId="5764C8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4B7944" w14:textId="7A8ADF27">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781259" w14:textId="3C9FE2A4">
            <w:pPr>
              <w:rPr>
                <w:color w:val="000000"/>
                <w:szCs w:val="22"/>
              </w:rPr>
            </w:pPr>
            <w:r w:rsidRPr="001B0690">
              <w:rPr>
                <w:color w:val="000000"/>
                <w:szCs w:val="22"/>
              </w:rPr>
              <w:t>FRANKLIN COUNTY</w:t>
            </w:r>
          </w:p>
        </w:tc>
      </w:tr>
      <w:tr w14:paraId="3EB005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74A291" w14:textId="5CC670A3">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8D7436" w14:textId="43DC0CDC">
            <w:pPr>
              <w:rPr>
                <w:color w:val="000000"/>
                <w:szCs w:val="22"/>
              </w:rPr>
            </w:pPr>
            <w:r w:rsidRPr="001B0690">
              <w:rPr>
                <w:color w:val="000000"/>
                <w:szCs w:val="22"/>
              </w:rPr>
              <w:t>FULTON COUNTY</w:t>
            </w:r>
          </w:p>
        </w:tc>
      </w:tr>
      <w:tr w14:paraId="1A8294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DB3635" w14:textId="6BE6201F">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BB5396" w14:textId="766B3B0C">
            <w:pPr>
              <w:rPr>
                <w:color w:val="000000"/>
                <w:szCs w:val="22"/>
              </w:rPr>
            </w:pPr>
            <w:r w:rsidRPr="001B0690">
              <w:rPr>
                <w:color w:val="000000"/>
                <w:szCs w:val="22"/>
              </w:rPr>
              <w:t>GIBSON COUNTY</w:t>
            </w:r>
          </w:p>
        </w:tc>
      </w:tr>
      <w:tr w14:paraId="00BD4CD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88291A" w14:textId="0AC529E2">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9D972B" w14:textId="48E47394">
            <w:pPr>
              <w:rPr>
                <w:color w:val="000000"/>
                <w:szCs w:val="22"/>
              </w:rPr>
            </w:pPr>
            <w:r w:rsidRPr="001B0690">
              <w:rPr>
                <w:color w:val="000000"/>
                <w:szCs w:val="22"/>
              </w:rPr>
              <w:t>GRANT COUNTY</w:t>
            </w:r>
          </w:p>
        </w:tc>
      </w:tr>
      <w:tr w14:paraId="73CD9F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390C52" w14:textId="7F32E29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9AA58C" w14:textId="5E2C5F73">
            <w:pPr>
              <w:rPr>
                <w:color w:val="000000"/>
                <w:szCs w:val="22"/>
              </w:rPr>
            </w:pPr>
            <w:r w:rsidRPr="001B0690">
              <w:rPr>
                <w:color w:val="000000"/>
                <w:szCs w:val="22"/>
              </w:rPr>
              <w:t>GREENE COUNTY</w:t>
            </w:r>
          </w:p>
        </w:tc>
      </w:tr>
      <w:tr w14:paraId="1994480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6677EA" w14:textId="6756A474">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13258D" w14:textId="01EFE2A4">
            <w:pPr>
              <w:rPr>
                <w:color w:val="000000"/>
                <w:szCs w:val="22"/>
              </w:rPr>
            </w:pPr>
            <w:r w:rsidRPr="001B0690">
              <w:rPr>
                <w:color w:val="000000"/>
                <w:szCs w:val="22"/>
              </w:rPr>
              <w:t>HAMILTON COUNTY</w:t>
            </w:r>
          </w:p>
        </w:tc>
      </w:tr>
      <w:tr w14:paraId="694D26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9BD1B0" w14:textId="6AD661A7">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C84007" w14:textId="3D6D26BA">
            <w:pPr>
              <w:rPr>
                <w:color w:val="000000"/>
                <w:szCs w:val="22"/>
              </w:rPr>
            </w:pPr>
            <w:r w:rsidRPr="001B0690">
              <w:rPr>
                <w:color w:val="000000"/>
                <w:szCs w:val="22"/>
              </w:rPr>
              <w:t>HANCOCK COUNTY</w:t>
            </w:r>
          </w:p>
        </w:tc>
      </w:tr>
      <w:tr w14:paraId="65718B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C64F46" w14:textId="1F737D12">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DC09D3" w14:textId="2C91EAAA">
            <w:pPr>
              <w:rPr>
                <w:color w:val="000000"/>
                <w:szCs w:val="22"/>
              </w:rPr>
            </w:pPr>
            <w:r w:rsidRPr="001B0690">
              <w:rPr>
                <w:color w:val="000000"/>
                <w:szCs w:val="22"/>
              </w:rPr>
              <w:t>HARRISON COUNTY</w:t>
            </w:r>
          </w:p>
        </w:tc>
      </w:tr>
      <w:tr w14:paraId="2C7567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0212B4" w14:textId="74E44E67">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9475BA" w14:textId="75A0ACAB">
            <w:pPr>
              <w:rPr>
                <w:color w:val="000000"/>
                <w:szCs w:val="22"/>
              </w:rPr>
            </w:pPr>
            <w:r w:rsidRPr="001B0690">
              <w:rPr>
                <w:color w:val="000000"/>
                <w:szCs w:val="22"/>
              </w:rPr>
              <w:t>HENDRICKS COUNTY</w:t>
            </w:r>
          </w:p>
        </w:tc>
      </w:tr>
      <w:tr w14:paraId="1790AC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1C9185" w14:textId="300D01A6">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0777ED" w14:textId="7E051BF0">
            <w:pPr>
              <w:rPr>
                <w:color w:val="000000"/>
                <w:szCs w:val="22"/>
              </w:rPr>
            </w:pPr>
            <w:r w:rsidRPr="001B0690">
              <w:rPr>
                <w:color w:val="000000"/>
                <w:szCs w:val="22"/>
              </w:rPr>
              <w:t>HENRY COUNTY</w:t>
            </w:r>
          </w:p>
        </w:tc>
      </w:tr>
      <w:tr w14:paraId="591396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335F50" w14:textId="250DAFD7">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DC3CC1" w14:textId="191F8314">
            <w:pPr>
              <w:rPr>
                <w:color w:val="000000"/>
                <w:szCs w:val="22"/>
              </w:rPr>
            </w:pPr>
            <w:r w:rsidRPr="001B0690">
              <w:rPr>
                <w:color w:val="000000"/>
                <w:szCs w:val="22"/>
              </w:rPr>
              <w:t>HOWARD COUNTY</w:t>
            </w:r>
          </w:p>
        </w:tc>
      </w:tr>
      <w:tr w14:paraId="735E62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90C6C6" w14:textId="68F4640A">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26963C" w14:textId="02AEC24E">
            <w:pPr>
              <w:rPr>
                <w:color w:val="000000"/>
                <w:szCs w:val="22"/>
              </w:rPr>
            </w:pPr>
            <w:r w:rsidRPr="001B0690">
              <w:rPr>
                <w:color w:val="000000"/>
                <w:szCs w:val="22"/>
              </w:rPr>
              <w:t>HUNTINGTON COUNTY</w:t>
            </w:r>
          </w:p>
        </w:tc>
      </w:tr>
      <w:tr w14:paraId="4472F3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FF2942" w14:textId="0560E8AE">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DE83CD" w14:textId="71CB137B">
            <w:pPr>
              <w:rPr>
                <w:color w:val="000000"/>
                <w:szCs w:val="22"/>
              </w:rPr>
            </w:pPr>
            <w:r w:rsidRPr="001B0690">
              <w:rPr>
                <w:color w:val="000000"/>
                <w:szCs w:val="22"/>
              </w:rPr>
              <w:t>JACKSON COUNTY</w:t>
            </w:r>
          </w:p>
        </w:tc>
      </w:tr>
      <w:tr w14:paraId="211D07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E6713E" w14:textId="16B75654">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92FDBE" w14:textId="12779A6D">
            <w:pPr>
              <w:rPr>
                <w:color w:val="000000"/>
                <w:szCs w:val="22"/>
              </w:rPr>
            </w:pPr>
            <w:r w:rsidRPr="001B0690">
              <w:rPr>
                <w:color w:val="000000"/>
                <w:szCs w:val="22"/>
              </w:rPr>
              <w:t>JASPER COUNTY</w:t>
            </w:r>
          </w:p>
        </w:tc>
      </w:tr>
      <w:tr w14:paraId="079861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B7F939" w14:textId="116C0D22">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E0FEB6" w14:textId="79409A67">
            <w:pPr>
              <w:rPr>
                <w:color w:val="000000"/>
                <w:szCs w:val="22"/>
              </w:rPr>
            </w:pPr>
            <w:r w:rsidRPr="001B0690">
              <w:rPr>
                <w:color w:val="000000"/>
                <w:szCs w:val="22"/>
              </w:rPr>
              <w:t>JAY COUNTY</w:t>
            </w:r>
          </w:p>
        </w:tc>
      </w:tr>
      <w:tr w14:paraId="4ADAD5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DFC16F" w14:textId="3E706571">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0CA9CC" w14:textId="78F07BFC">
            <w:pPr>
              <w:rPr>
                <w:color w:val="000000"/>
                <w:szCs w:val="22"/>
              </w:rPr>
            </w:pPr>
            <w:r w:rsidRPr="001B0690">
              <w:rPr>
                <w:color w:val="000000"/>
                <w:szCs w:val="22"/>
              </w:rPr>
              <w:t>JEFFERSON COUNTY</w:t>
            </w:r>
          </w:p>
        </w:tc>
      </w:tr>
      <w:tr w14:paraId="1B4454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358473" w14:textId="3CD16DE1">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270053" w14:textId="497129FA">
            <w:pPr>
              <w:rPr>
                <w:color w:val="000000"/>
                <w:szCs w:val="22"/>
              </w:rPr>
            </w:pPr>
            <w:r w:rsidRPr="001B0690">
              <w:rPr>
                <w:color w:val="000000"/>
                <w:szCs w:val="22"/>
              </w:rPr>
              <w:t>JENNINGS COUNTY</w:t>
            </w:r>
          </w:p>
        </w:tc>
      </w:tr>
      <w:tr w14:paraId="59E968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5B757D" w14:textId="1564427A">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B7028A" w14:textId="4256EFF4">
            <w:pPr>
              <w:rPr>
                <w:color w:val="000000"/>
                <w:szCs w:val="22"/>
              </w:rPr>
            </w:pPr>
            <w:r w:rsidRPr="001B0690">
              <w:rPr>
                <w:color w:val="000000"/>
                <w:szCs w:val="22"/>
              </w:rPr>
              <w:t>JOHNSON COUNTY</w:t>
            </w:r>
          </w:p>
        </w:tc>
      </w:tr>
      <w:tr w14:paraId="00CA60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6B7BF4" w14:textId="1C402EDF">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7F2565" w14:textId="6552E292">
            <w:pPr>
              <w:rPr>
                <w:color w:val="000000"/>
                <w:szCs w:val="22"/>
              </w:rPr>
            </w:pPr>
            <w:r w:rsidRPr="001B0690">
              <w:rPr>
                <w:color w:val="000000"/>
                <w:szCs w:val="22"/>
              </w:rPr>
              <w:t>KNOX COUNTY</w:t>
            </w:r>
          </w:p>
        </w:tc>
      </w:tr>
      <w:tr w14:paraId="761E68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F02210" w14:textId="37CAF8C5">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57A33F" w14:textId="00B66F78">
            <w:pPr>
              <w:rPr>
                <w:color w:val="000000"/>
                <w:szCs w:val="22"/>
              </w:rPr>
            </w:pPr>
            <w:r w:rsidRPr="001B0690">
              <w:rPr>
                <w:color w:val="000000"/>
                <w:szCs w:val="22"/>
              </w:rPr>
              <w:t>KOSCIUSKO COUNTY</w:t>
            </w:r>
          </w:p>
        </w:tc>
      </w:tr>
      <w:tr w14:paraId="43AB2FB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97F9F5" w14:textId="71DEF029">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5CEADE" w14:textId="10B03D20">
            <w:pPr>
              <w:rPr>
                <w:color w:val="000000"/>
                <w:szCs w:val="22"/>
              </w:rPr>
            </w:pPr>
            <w:r w:rsidRPr="001B0690">
              <w:rPr>
                <w:color w:val="000000"/>
                <w:szCs w:val="22"/>
              </w:rPr>
              <w:t>LAGRANGE COUNTY</w:t>
            </w:r>
          </w:p>
        </w:tc>
      </w:tr>
      <w:tr w14:paraId="76FDF2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51B2FB" w14:textId="5425A6C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4C0F90" w14:textId="437B0172">
            <w:pPr>
              <w:rPr>
                <w:color w:val="000000"/>
                <w:szCs w:val="22"/>
              </w:rPr>
            </w:pPr>
            <w:r w:rsidRPr="001B0690">
              <w:rPr>
                <w:color w:val="000000"/>
                <w:szCs w:val="22"/>
              </w:rPr>
              <w:t>LAKE COUNTY</w:t>
            </w:r>
          </w:p>
        </w:tc>
      </w:tr>
      <w:tr w14:paraId="6769F3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5F8824" w14:textId="60F34941">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F6716A" w14:textId="704E3075">
            <w:pPr>
              <w:rPr>
                <w:color w:val="000000"/>
                <w:szCs w:val="22"/>
              </w:rPr>
            </w:pPr>
            <w:r w:rsidRPr="001B0690">
              <w:rPr>
                <w:color w:val="000000"/>
                <w:szCs w:val="22"/>
              </w:rPr>
              <w:t>LAPORTE COUNTY</w:t>
            </w:r>
          </w:p>
        </w:tc>
      </w:tr>
      <w:tr w14:paraId="5B2274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AAC473" w14:textId="02A5DD49">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3F656A" w14:textId="3026F8D6">
            <w:pPr>
              <w:rPr>
                <w:color w:val="000000"/>
                <w:szCs w:val="22"/>
              </w:rPr>
            </w:pPr>
            <w:r w:rsidRPr="001B0690">
              <w:rPr>
                <w:color w:val="000000"/>
                <w:szCs w:val="22"/>
              </w:rPr>
              <w:t>LAWRENCE COUNTY</w:t>
            </w:r>
          </w:p>
        </w:tc>
      </w:tr>
      <w:tr w14:paraId="787618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CC755D" w14:textId="6224EFE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BF56E9" w14:textId="3E1355D1">
            <w:pPr>
              <w:rPr>
                <w:color w:val="000000"/>
                <w:szCs w:val="22"/>
              </w:rPr>
            </w:pPr>
            <w:r w:rsidRPr="001B0690">
              <w:rPr>
                <w:color w:val="000000"/>
                <w:szCs w:val="22"/>
              </w:rPr>
              <w:t>MADISON COUNTY</w:t>
            </w:r>
          </w:p>
        </w:tc>
      </w:tr>
      <w:tr w14:paraId="0B9373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9A1A91" w14:textId="06D00CE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FA120D" w14:textId="768C4C9D">
            <w:pPr>
              <w:rPr>
                <w:color w:val="000000"/>
                <w:szCs w:val="22"/>
              </w:rPr>
            </w:pPr>
            <w:r w:rsidRPr="001B0690">
              <w:rPr>
                <w:color w:val="000000"/>
                <w:szCs w:val="22"/>
              </w:rPr>
              <w:t>MARION COUNTY</w:t>
            </w:r>
          </w:p>
        </w:tc>
      </w:tr>
      <w:tr w14:paraId="47544B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CAD1AD" w14:textId="7F641A8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DABB68" w14:textId="3E5B3BE9">
            <w:pPr>
              <w:rPr>
                <w:color w:val="000000"/>
                <w:szCs w:val="22"/>
              </w:rPr>
            </w:pPr>
            <w:r w:rsidRPr="001B0690">
              <w:rPr>
                <w:color w:val="000000"/>
                <w:szCs w:val="22"/>
              </w:rPr>
              <w:t>MARSHALL COUNTY</w:t>
            </w:r>
          </w:p>
        </w:tc>
      </w:tr>
      <w:tr w14:paraId="42E378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D92CCE" w14:textId="4D162566">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9882EC" w14:textId="65A58608">
            <w:pPr>
              <w:rPr>
                <w:color w:val="000000"/>
                <w:szCs w:val="22"/>
              </w:rPr>
            </w:pPr>
            <w:r w:rsidRPr="001B0690">
              <w:rPr>
                <w:color w:val="000000"/>
                <w:szCs w:val="22"/>
              </w:rPr>
              <w:t>MARTIN COUNTY</w:t>
            </w:r>
          </w:p>
        </w:tc>
      </w:tr>
      <w:tr w14:paraId="01A2CD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8E7A4F" w14:textId="1A13C1C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F6E458" w14:textId="02FE36E8">
            <w:pPr>
              <w:rPr>
                <w:color w:val="000000"/>
                <w:szCs w:val="22"/>
              </w:rPr>
            </w:pPr>
            <w:r w:rsidRPr="001B0690">
              <w:rPr>
                <w:color w:val="000000"/>
                <w:szCs w:val="22"/>
              </w:rPr>
              <w:t>MIAMI COUNTY</w:t>
            </w:r>
          </w:p>
        </w:tc>
      </w:tr>
      <w:tr w14:paraId="660FE91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C2BB49" w14:textId="6D8D118F">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97D696" w14:textId="57E78C64">
            <w:pPr>
              <w:rPr>
                <w:color w:val="000000"/>
                <w:szCs w:val="22"/>
              </w:rPr>
            </w:pPr>
            <w:r w:rsidRPr="001B0690">
              <w:rPr>
                <w:color w:val="000000"/>
                <w:szCs w:val="22"/>
              </w:rPr>
              <w:t>MONROE COUNTY</w:t>
            </w:r>
          </w:p>
        </w:tc>
      </w:tr>
      <w:tr w14:paraId="64EAAF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6F1FAF" w14:textId="6901C965">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1F32BF" w14:textId="04980535">
            <w:pPr>
              <w:rPr>
                <w:color w:val="000000"/>
                <w:szCs w:val="22"/>
              </w:rPr>
            </w:pPr>
            <w:r w:rsidRPr="001B0690">
              <w:rPr>
                <w:color w:val="000000"/>
                <w:szCs w:val="22"/>
              </w:rPr>
              <w:t>MONTGOMERY COUNTY</w:t>
            </w:r>
          </w:p>
        </w:tc>
      </w:tr>
      <w:tr w14:paraId="05DE0D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64C426" w14:textId="570C69BD">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C59B28" w14:textId="12416D4D">
            <w:pPr>
              <w:rPr>
                <w:color w:val="000000"/>
                <w:szCs w:val="22"/>
              </w:rPr>
            </w:pPr>
            <w:r w:rsidRPr="001B0690">
              <w:rPr>
                <w:color w:val="000000"/>
                <w:szCs w:val="22"/>
              </w:rPr>
              <w:t>MORGAN COUNTY</w:t>
            </w:r>
          </w:p>
        </w:tc>
      </w:tr>
      <w:tr w14:paraId="7B0772B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BC65AC" w14:textId="730ADD3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954F14" w14:textId="02D47FD0">
            <w:pPr>
              <w:rPr>
                <w:color w:val="000000"/>
                <w:szCs w:val="22"/>
              </w:rPr>
            </w:pPr>
            <w:r w:rsidRPr="001B0690">
              <w:rPr>
                <w:color w:val="000000"/>
                <w:szCs w:val="22"/>
              </w:rPr>
              <w:t>NEWTON COUNTY</w:t>
            </w:r>
          </w:p>
        </w:tc>
      </w:tr>
      <w:tr w14:paraId="04B867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C84552" w14:textId="2D380E54">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184FC1" w14:textId="5A8A7619">
            <w:pPr>
              <w:rPr>
                <w:color w:val="000000"/>
                <w:szCs w:val="22"/>
              </w:rPr>
            </w:pPr>
            <w:r w:rsidRPr="001B0690">
              <w:rPr>
                <w:color w:val="000000"/>
                <w:szCs w:val="22"/>
              </w:rPr>
              <w:t>NOBLE COUNTY</w:t>
            </w:r>
          </w:p>
        </w:tc>
      </w:tr>
      <w:tr w14:paraId="265498B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6178B5" w14:textId="0CE175CD">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607426" w14:textId="4070EF59">
            <w:pPr>
              <w:rPr>
                <w:color w:val="000000"/>
                <w:szCs w:val="22"/>
              </w:rPr>
            </w:pPr>
            <w:r w:rsidRPr="001B0690">
              <w:rPr>
                <w:color w:val="000000"/>
                <w:szCs w:val="22"/>
              </w:rPr>
              <w:t>OHIO COUNTY</w:t>
            </w:r>
          </w:p>
        </w:tc>
      </w:tr>
      <w:tr w14:paraId="4ED4B3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738631" w14:textId="479AF3D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EFB3E1" w14:textId="1E883B2C">
            <w:pPr>
              <w:rPr>
                <w:color w:val="000000"/>
                <w:szCs w:val="22"/>
              </w:rPr>
            </w:pPr>
            <w:r w:rsidRPr="001B0690">
              <w:rPr>
                <w:color w:val="000000"/>
                <w:szCs w:val="22"/>
              </w:rPr>
              <w:t>ORANGE COUNTY</w:t>
            </w:r>
          </w:p>
        </w:tc>
      </w:tr>
      <w:tr w14:paraId="56B990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01A87E" w14:textId="6B52BAD5">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A9C363" w14:textId="5FD671E4">
            <w:pPr>
              <w:rPr>
                <w:color w:val="000000"/>
                <w:szCs w:val="22"/>
              </w:rPr>
            </w:pPr>
            <w:r w:rsidRPr="001B0690">
              <w:rPr>
                <w:color w:val="000000"/>
                <w:szCs w:val="22"/>
              </w:rPr>
              <w:t>OWEN COUNTY</w:t>
            </w:r>
          </w:p>
        </w:tc>
      </w:tr>
      <w:tr w14:paraId="55DEA6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D9CE79" w14:textId="40DC230D">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D2C50E" w14:textId="583980CA">
            <w:pPr>
              <w:rPr>
                <w:color w:val="000000"/>
                <w:szCs w:val="22"/>
              </w:rPr>
            </w:pPr>
            <w:r w:rsidRPr="001B0690">
              <w:rPr>
                <w:color w:val="000000"/>
                <w:szCs w:val="22"/>
              </w:rPr>
              <w:t>PARKE COUNTY</w:t>
            </w:r>
          </w:p>
        </w:tc>
      </w:tr>
      <w:tr w14:paraId="308BA5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B090A2" w14:textId="310EA1C5">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A9721D" w14:textId="1960DAFC">
            <w:pPr>
              <w:rPr>
                <w:color w:val="000000"/>
                <w:szCs w:val="22"/>
              </w:rPr>
            </w:pPr>
            <w:r w:rsidRPr="001B0690">
              <w:rPr>
                <w:color w:val="000000"/>
                <w:szCs w:val="22"/>
              </w:rPr>
              <w:t>PERRY COUNTY</w:t>
            </w:r>
          </w:p>
        </w:tc>
      </w:tr>
      <w:tr w14:paraId="509082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5990C4" w14:textId="33BDB5E9">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13AAE9" w14:textId="0FF8869C">
            <w:pPr>
              <w:rPr>
                <w:color w:val="000000"/>
                <w:szCs w:val="22"/>
              </w:rPr>
            </w:pPr>
            <w:r w:rsidRPr="001B0690">
              <w:rPr>
                <w:color w:val="000000"/>
                <w:szCs w:val="22"/>
              </w:rPr>
              <w:t>PIKE COUNTY</w:t>
            </w:r>
          </w:p>
        </w:tc>
      </w:tr>
      <w:tr w14:paraId="419330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E31BF6" w14:textId="4C50D5C7">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B4865B" w14:textId="54261B98">
            <w:pPr>
              <w:rPr>
                <w:color w:val="000000"/>
                <w:szCs w:val="22"/>
              </w:rPr>
            </w:pPr>
            <w:r w:rsidRPr="001B0690">
              <w:rPr>
                <w:color w:val="000000"/>
                <w:szCs w:val="22"/>
              </w:rPr>
              <w:t>PORTER COUNTY</w:t>
            </w:r>
          </w:p>
        </w:tc>
      </w:tr>
      <w:tr w14:paraId="3916E1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BEE145" w14:textId="54FD6A1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D4E30B" w14:textId="18DACB78">
            <w:pPr>
              <w:rPr>
                <w:color w:val="000000"/>
                <w:szCs w:val="22"/>
              </w:rPr>
            </w:pPr>
            <w:r w:rsidRPr="001B0690">
              <w:rPr>
                <w:color w:val="000000"/>
                <w:szCs w:val="22"/>
              </w:rPr>
              <w:t>POSEY COUNTY</w:t>
            </w:r>
          </w:p>
        </w:tc>
      </w:tr>
      <w:tr w14:paraId="3CC8E4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DDA5E2" w14:textId="1CBC8467">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31B3BA" w14:textId="073013AD">
            <w:pPr>
              <w:rPr>
                <w:color w:val="000000"/>
                <w:szCs w:val="22"/>
              </w:rPr>
            </w:pPr>
            <w:r w:rsidRPr="001B0690">
              <w:rPr>
                <w:color w:val="000000"/>
                <w:szCs w:val="22"/>
              </w:rPr>
              <w:t>PULASKI COUNTY</w:t>
            </w:r>
          </w:p>
        </w:tc>
      </w:tr>
      <w:tr w14:paraId="747E2B5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F6AF82" w14:textId="5A6F866C">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B7AD3F" w14:textId="0384CE61">
            <w:pPr>
              <w:rPr>
                <w:color w:val="000000"/>
                <w:szCs w:val="22"/>
              </w:rPr>
            </w:pPr>
            <w:r w:rsidRPr="001B0690">
              <w:rPr>
                <w:color w:val="000000"/>
                <w:szCs w:val="22"/>
              </w:rPr>
              <w:t>PUTNAM COUNTY</w:t>
            </w:r>
          </w:p>
        </w:tc>
      </w:tr>
      <w:tr w14:paraId="61B70F3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52B20E" w14:textId="18EE1D5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859522" w14:textId="01E8F5CB">
            <w:pPr>
              <w:rPr>
                <w:color w:val="000000"/>
                <w:szCs w:val="22"/>
              </w:rPr>
            </w:pPr>
            <w:r w:rsidRPr="001B0690">
              <w:rPr>
                <w:color w:val="000000"/>
                <w:szCs w:val="22"/>
              </w:rPr>
              <w:t>RANDOLPH COUNTY</w:t>
            </w:r>
          </w:p>
        </w:tc>
      </w:tr>
      <w:tr w14:paraId="345548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CFB754" w14:textId="612A1608">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B8DF25" w14:textId="269C0DF9">
            <w:pPr>
              <w:rPr>
                <w:color w:val="000000"/>
                <w:szCs w:val="22"/>
              </w:rPr>
            </w:pPr>
            <w:r w:rsidRPr="001B0690">
              <w:rPr>
                <w:color w:val="000000"/>
                <w:szCs w:val="22"/>
              </w:rPr>
              <w:t>RIPLEY COUNTY</w:t>
            </w:r>
          </w:p>
        </w:tc>
      </w:tr>
      <w:tr w14:paraId="7F74EF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D71A25" w14:textId="4BD0C48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12DB54" w14:textId="230F4170">
            <w:pPr>
              <w:rPr>
                <w:color w:val="000000"/>
                <w:szCs w:val="22"/>
              </w:rPr>
            </w:pPr>
            <w:r w:rsidRPr="001B0690">
              <w:rPr>
                <w:color w:val="000000"/>
                <w:szCs w:val="22"/>
              </w:rPr>
              <w:t>RUSH COUNTY</w:t>
            </w:r>
          </w:p>
        </w:tc>
      </w:tr>
      <w:tr w14:paraId="4C4456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221280" w14:textId="1B4E1E7C">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2C9B07" w14:textId="1EF448C0">
            <w:pPr>
              <w:rPr>
                <w:color w:val="000000"/>
                <w:szCs w:val="22"/>
              </w:rPr>
            </w:pPr>
            <w:r w:rsidRPr="001B0690">
              <w:rPr>
                <w:color w:val="000000"/>
                <w:szCs w:val="22"/>
              </w:rPr>
              <w:t>ST. JOSEPH COUNTY</w:t>
            </w:r>
          </w:p>
        </w:tc>
      </w:tr>
      <w:tr w14:paraId="5CDA5F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AEA97F" w14:textId="1C97AF17">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A966D1" w14:textId="0224C7D2">
            <w:pPr>
              <w:rPr>
                <w:color w:val="000000"/>
                <w:szCs w:val="22"/>
              </w:rPr>
            </w:pPr>
            <w:r w:rsidRPr="001B0690">
              <w:rPr>
                <w:color w:val="000000"/>
                <w:szCs w:val="22"/>
              </w:rPr>
              <w:t>SCOTT COUNTY</w:t>
            </w:r>
          </w:p>
        </w:tc>
      </w:tr>
      <w:tr w14:paraId="5CA1CC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8FA4C5" w14:textId="58127B2F">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B0F487" w14:textId="580CA73F">
            <w:pPr>
              <w:rPr>
                <w:color w:val="000000"/>
                <w:szCs w:val="22"/>
              </w:rPr>
            </w:pPr>
            <w:r w:rsidRPr="001B0690">
              <w:rPr>
                <w:color w:val="000000"/>
                <w:szCs w:val="22"/>
              </w:rPr>
              <w:t>SHELBY COUNTY</w:t>
            </w:r>
          </w:p>
        </w:tc>
      </w:tr>
      <w:tr w14:paraId="58267D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2FA5E4" w14:textId="7878FF5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FBEFAD" w14:textId="54E7A1B0">
            <w:pPr>
              <w:rPr>
                <w:color w:val="000000"/>
                <w:szCs w:val="22"/>
              </w:rPr>
            </w:pPr>
            <w:r w:rsidRPr="001B0690">
              <w:rPr>
                <w:color w:val="000000"/>
                <w:szCs w:val="22"/>
              </w:rPr>
              <w:t>SPENCER COUNTY</w:t>
            </w:r>
          </w:p>
        </w:tc>
      </w:tr>
      <w:tr w14:paraId="3A7C5E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9B97E2" w14:textId="5532C011">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1E8FB9" w14:textId="16FF31EE">
            <w:pPr>
              <w:rPr>
                <w:color w:val="000000"/>
                <w:szCs w:val="22"/>
              </w:rPr>
            </w:pPr>
            <w:r w:rsidRPr="001B0690">
              <w:rPr>
                <w:color w:val="000000"/>
                <w:szCs w:val="22"/>
              </w:rPr>
              <w:t>STARKE COUNTY</w:t>
            </w:r>
          </w:p>
        </w:tc>
      </w:tr>
      <w:tr w14:paraId="0F050F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4D0FCC" w14:textId="572B449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63E997" w14:textId="31F21EA2">
            <w:pPr>
              <w:rPr>
                <w:color w:val="000000"/>
                <w:szCs w:val="22"/>
              </w:rPr>
            </w:pPr>
            <w:r w:rsidRPr="001B0690">
              <w:rPr>
                <w:color w:val="000000"/>
                <w:szCs w:val="22"/>
              </w:rPr>
              <w:t>STEUBEN COUNTY</w:t>
            </w:r>
          </w:p>
        </w:tc>
      </w:tr>
      <w:tr w14:paraId="54A88E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33BD24" w14:textId="308DE9E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EBEB23" w14:textId="4F53B7A2">
            <w:pPr>
              <w:rPr>
                <w:color w:val="000000"/>
                <w:szCs w:val="22"/>
              </w:rPr>
            </w:pPr>
            <w:r w:rsidRPr="001B0690">
              <w:rPr>
                <w:color w:val="000000"/>
                <w:szCs w:val="22"/>
              </w:rPr>
              <w:t>SULLIVAN COUNTY</w:t>
            </w:r>
          </w:p>
        </w:tc>
      </w:tr>
      <w:tr w14:paraId="2C66C9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6EECC2" w14:textId="59B8A4D5">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7DB3C7" w14:textId="1B985733">
            <w:pPr>
              <w:rPr>
                <w:color w:val="000000"/>
                <w:szCs w:val="22"/>
              </w:rPr>
            </w:pPr>
            <w:r w:rsidRPr="001B0690">
              <w:rPr>
                <w:color w:val="000000"/>
                <w:szCs w:val="22"/>
              </w:rPr>
              <w:t>SWITZERLAND COUNTY</w:t>
            </w:r>
          </w:p>
        </w:tc>
      </w:tr>
      <w:tr w14:paraId="6BAA71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45CAD0" w14:textId="3E55EE82">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829C13" w14:textId="01ABC6CC">
            <w:pPr>
              <w:rPr>
                <w:color w:val="000000"/>
                <w:szCs w:val="22"/>
              </w:rPr>
            </w:pPr>
            <w:r w:rsidRPr="001B0690">
              <w:rPr>
                <w:color w:val="000000"/>
                <w:szCs w:val="22"/>
              </w:rPr>
              <w:t>TIPPECANOE COUNTY</w:t>
            </w:r>
          </w:p>
        </w:tc>
      </w:tr>
      <w:tr w14:paraId="3B12F7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CA50A0" w14:textId="35F64438">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83CB16" w14:textId="43A3F675">
            <w:pPr>
              <w:rPr>
                <w:color w:val="000000"/>
                <w:szCs w:val="22"/>
              </w:rPr>
            </w:pPr>
            <w:r w:rsidRPr="001B0690">
              <w:rPr>
                <w:color w:val="000000"/>
                <w:szCs w:val="22"/>
              </w:rPr>
              <w:t>TIPTON COUNTY</w:t>
            </w:r>
          </w:p>
        </w:tc>
      </w:tr>
      <w:tr w14:paraId="06827D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A7911B" w14:textId="0432B662">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76A41A" w14:textId="288B72D8">
            <w:pPr>
              <w:rPr>
                <w:color w:val="000000"/>
                <w:szCs w:val="22"/>
              </w:rPr>
            </w:pPr>
            <w:r w:rsidRPr="001B0690">
              <w:rPr>
                <w:color w:val="000000"/>
                <w:szCs w:val="22"/>
              </w:rPr>
              <w:t>UNION COUNTY</w:t>
            </w:r>
          </w:p>
        </w:tc>
      </w:tr>
      <w:tr w14:paraId="188D41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229FCF" w14:textId="08C18683">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59A7F5" w14:textId="0352125B">
            <w:pPr>
              <w:rPr>
                <w:color w:val="000000"/>
                <w:szCs w:val="22"/>
              </w:rPr>
            </w:pPr>
            <w:r w:rsidRPr="001B0690">
              <w:rPr>
                <w:color w:val="000000"/>
                <w:szCs w:val="22"/>
              </w:rPr>
              <w:t>VANDERBURGH COUNTY</w:t>
            </w:r>
          </w:p>
        </w:tc>
      </w:tr>
      <w:tr w14:paraId="019615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06D616" w14:textId="7E96DA76">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4FF5D0" w14:textId="7C47E3EA">
            <w:pPr>
              <w:rPr>
                <w:color w:val="000000"/>
                <w:szCs w:val="22"/>
              </w:rPr>
            </w:pPr>
            <w:r w:rsidRPr="001B0690">
              <w:rPr>
                <w:color w:val="000000"/>
                <w:szCs w:val="22"/>
              </w:rPr>
              <w:t>VERMILLION COUNTY</w:t>
            </w:r>
          </w:p>
        </w:tc>
      </w:tr>
      <w:tr w14:paraId="346E46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B3D5BD" w14:textId="6CFF934C">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1BB152" w14:textId="23C2BE3A">
            <w:pPr>
              <w:rPr>
                <w:color w:val="000000"/>
                <w:szCs w:val="22"/>
              </w:rPr>
            </w:pPr>
            <w:r w:rsidRPr="001B0690">
              <w:rPr>
                <w:color w:val="000000"/>
                <w:szCs w:val="22"/>
              </w:rPr>
              <w:t>VIGO COUNTY</w:t>
            </w:r>
          </w:p>
        </w:tc>
      </w:tr>
      <w:tr w14:paraId="5B4806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A56A12" w14:textId="0108750A">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E2DD14" w14:textId="3C7EBC6D">
            <w:pPr>
              <w:rPr>
                <w:color w:val="000000"/>
                <w:szCs w:val="22"/>
              </w:rPr>
            </w:pPr>
            <w:r w:rsidRPr="001B0690">
              <w:rPr>
                <w:color w:val="000000"/>
                <w:szCs w:val="22"/>
              </w:rPr>
              <w:t>WABASH COUNTY</w:t>
            </w:r>
          </w:p>
        </w:tc>
      </w:tr>
      <w:tr w14:paraId="04B282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1B47FA" w14:textId="650F797D">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A52613" w14:textId="1DB49830">
            <w:pPr>
              <w:rPr>
                <w:color w:val="000000"/>
                <w:szCs w:val="22"/>
              </w:rPr>
            </w:pPr>
            <w:r w:rsidRPr="001B0690">
              <w:rPr>
                <w:color w:val="000000"/>
                <w:szCs w:val="22"/>
              </w:rPr>
              <w:t>WARREN COUNTY</w:t>
            </w:r>
          </w:p>
        </w:tc>
      </w:tr>
      <w:tr w14:paraId="28CE735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3B481C" w14:textId="343F32DE">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4A2DDE" w14:textId="778F48C9">
            <w:pPr>
              <w:rPr>
                <w:color w:val="000000"/>
                <w:szCs w:val="22"/>
              </w:rPr>
            </w:pPr>
            <w:r w:rsidRPr="001B0690">
              <w:rPr>
                <w:color w:val="000000"/>
                <w:szCs w:val="22"/>
              </w:rPr>
              <w:t>WARRICK COUNTY</w:t>
            </w:r>
          </w:p>
        </w:tc>
      </w:tr>
      <w:tr w14:paraId="1230FD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2CAF33" w14:textId="4EE83490">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49E708" w14:textId="3D3567BB">
            <w:pPr>
              <w:rPr>
                <w:color w:val="000000"/>
                <w:szCs w:val="22"/>
              </w:rPr>
            </w:pPr>
            <w:r w:rsidRPr="001B0690">
              <w:rPr>
                <w:color w:val="000000"/>
                <w:szCs w:val="22"/>
              </w:rPr>
              <w:t>WASHINGTON COUNTY</w:t>
            </w:r>
          </w:p>
        </w:tc>
      </w:tr>
      <w:tr w14:paraId="278DFB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88E173" w14:textId="44D94E98">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3DFFE0" w14:textId="5FA8F901">
            <w:pPr>
              <w:rPr>
                <w:color w:val="000000"/>
                <w:szCs w:val="22"/>
              </w:rPr>
            </w:pPr>
            <w:r w:rsidRPr="001B0690">
              <w:rPr>
                <w:color w:val="000000"/>
                <w:szCs w:val="22"/>
              </w:rPr>
              <w:t>WAYNE COUNTY</w:t>
            </w:r>
          </w:p>
        </w:tc>
      </w:tr>
      <w:tr w14:paraId="161346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E446C3" w14:textId="706588C2">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7B6D0D" w14:textId="023C5BD0">
            <w:pPr>
              <w:rPr>
                <w:color w:val="000000"/>
                <w:szCs w:val="22"/>
              </w:rPr>
            </w:pPr>
            <w:r w:rsidRPr="001B0690">
              <w:rPr>
                <w:color w:val="000000"/>
                <w:szCs w:val="22"/>
              </w:rPr>
              <w:t>WELLS COUNTY</w:t>
            </w:r>
          </w:p>
        </w:tc>
      </w:tr>
      <w:tr w14:paraId="1611F43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8EAC22" w14:textId="609AEC3D">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6E99E1" w14:textId="3265CA69">
            <w:pPr>
              <w:rPr>
                <w:color w:val="000000"/>
                <w:szCs w:val="22"/>
              </w:rPr>
            </w:pPr>
            <w:r w:rsidRPr="001B0690">
              <w:rPr>
                <w:color w:val="000000"/>
                <w:szCs w:val="22"/>
              </w:rPr>
              <w:t>WHITE COUNTY</w:t>
            </w:r>
          </w:p>
        </w:tc>
      </w:tr>
      <w:tr w14:paraId="065514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D32458" w14:textId="0612FE5B">
            <w:pPr>
              <w:rPr>
                <w:color w:val="000000"/>
                <w:szCs w:val="22"/>
              </w:rPr>
            </w:pPr>
            <w:r w:rsidRPr="001B0690">
              <w:rPr>
                <w:color w:val="000000"/>
                <w:szCs w:val="22"/>
              </w:rPr>
              <w:t>IN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26248D" w14:textId="21B4A53A">
            <w:pPr>
              <w:rPr>
                <w:color w:val="000000"/>
                <w:szCs w:val="22"/>
              </w:rPr>
            </w:pPr>
            <w:r w:rsidRPr="001B0690">
              <w:rPr>
                <w:color w:val="000000"/>
                <w:szCs w:val="22"/>
              </w:rPr>
              <w:t>WHITLEY COUNTY</w:t>
            </w:r>
          </w:p>
        </w:tc>
      </w:tr>
      <w:tr w14:paraId="775CA4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F60191" w14:textId="2A337671">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A6BAE4" w14:textId="135394C3">
            <w:pPr>
              <w:rPr>
                <w:color w:val="000000"/>
                <w:szCs w:val="22"/>
              </w:rPr>
            </w:pPr>
            <w:r w:rsidRPr="001B0690">
              <w:rPr>
                <w:color w:val="000000"/>
                <w:szCs w:val="22"/>
              </w:rPr>
              <w:t>ADAIR COUNTY</w:t>
            </w:r>
          </w:p>
        </w:tc>
      </w:tr>
      <w:tr w14:paraId="26464B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2F1739" w14:textId="087EA9C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9AAF5E" w14:textId="7E44D058">
            <w:pPr>
              <w:rPr>
                <w:color w:val="000000"/>
                <w:szCs w:val="22"/>
              </w:rPr>
            </w:pPr>
            <w:r w:rsidRPr="001B0690">
              <w:rPr>
                <w:color w:val="000000"/>
                <w:szCs w:val="22"/>
              </w:rPr>
              <w:t>ADAMS COUNTY</w:t>
            </w:r>
          </w:p>
        </w:tc>
      </w:tr>
      <w:tr w14:paraId="743F88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C9F569" w14:textId="30F9CCFC">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D8B909" w14:textId="7A39B3B0">
            <w:pPr>
              <w:rPr>
                <w:color w:val="000000"/>
                <w:szCs w:val="22"/>
              </w:rPr>
            </w:pPr>
            <w:r w:rsidRPr="001B0690">
              <w:rPr>
                <w:color w:val="000000"/>
                <w:szCs w:val="22"/>
              </w:rPr>
              <w:t>ALLAMAKEE COUNTY</w:t>
            </w:r>
          </w:p>
        </w:tc>
      </w:tr>
      <w:tr w14:paraId="42E4C5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63940D" w14:textId="12AF6678">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338792" w14:textId="6DFAC310">
            <w:pPr>
              <w:rPr>
                <w:color w:val="000000"/>
                <w:szCs w:val="22"/>
              </w:rPr>
            </w:pPr>
            <w:r w:rsidRPr="001B0690">
              <w:rPr>
                <w:color w:val="000000"/>
                <w:szCs w:val="22"/>
              </w:rPr>
              <w:t>APPANOOSE COUNTY</w:t>
            </w:r>
          </w:p>
        </w:tc>
      </w:tr>
      <w:tr w14:paraId="73324FF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79BB0E" w14:textId="481A22D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09F615" w14:textId="2DB86169">
            <w:pPr>
              <w:rPr>
                <w:color w:val="000000"/>
                <w:szCs w:val="22"/>
              </w:rPr>
            </w:pPr>
            <w:r w:rsidRPr="001B0690">
              <w:rPr>
                <w:color w:val="000000"/>
                <w:szCs w:val="22"/>
              </w:rPr>
              <w:t>AUDUBON COUNTY</w:t>
            </w:r>
          </w:p>
        </w:tc>
      </w:tr>
      <w:tr w14:paraId="47742A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332D8B" w14:textId="157DCCEB">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6713ED" w14:textId="162B09B2">
            <w:pPr>
              <w:rPr>
                <w:color w:val="000000"/>
                <w:szCs w:val="22"/>
              </w:rPr>
            </w:pPr>
            <w:r w:rsidRPr="001B0690">
              <w:rPr>
                <w:color w:val="000000"/>
                <w:szCs w:val="22"/>
              </w:rPr>
              <w:t>BENTON COUNTY</w:t>
            </w:r>
          </w:p>
        </w:tc>
      </w:tr>
      <w:tr w14:paraId="107104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862AE7" w14:textId="0C1FBF98">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28B33E" w14:textId="3905DA19">
            <w:pPr>
              <w:rPr>
                <w:color w:val="000000"/>
                <w:szCs w:val="22"/>
              </w:rPr>
            </w:pPr>
            <w:r w:rsidRPr="001B0690">
              <w:rPr>
                <w:color w:val="000000"/>
                <w:szCs w:val="22"/>
              </w:rPr>
              <w:t>BLACK HAWK COUNTY</w:t>
            </w:r>
          </w:p>
        </w:tc>
      </w:tr>
      <w:tr w14:paraId="78E7D2F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C2A3B5" w14:textId="308CCD8B">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0F2ABF" w14:textId="24B62CE2">
            <w:pPr>
              <w:rPr>
                <w:color w:val="000000"/>
                <w:szCs w:val="22"/>
              </w:rPr>
            </w:pPr>
            <w:r w:rsidRPr="001B0690">
              <w:rPr>
                <w:color w:val="000000"/>
                <w:szCs w:val="22"/>
              </w:rPr>
              <w:t>BOONE COUNTY</w:t>
            </w:r>
          </w:p>
        </w:tc>
      </w:tr>
      <w:tr w14:paraId="5B4963F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95A8BE" w14:textId="7BE49657">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777ED4" w14:textId="0B68894F">
            <w:pPr>
              <w:rPr>
                <w:color w:val="000000"/>
                <w:szCs w:val="22"/>
              </w:rPr>
            </w:pPr>
            <w:r w:rsidRPr="001B0690">
              <w:rPr>
                <w:color w:val="000000"/>
                <w:szCs w:val="22"/>
              </w:rPr>
              <w:t>BREMER COUNTY</w:t>
            </w:r>
          </w:p>
        </w:tc>
      </w:tr>
      <w:tr w14:paraId="325489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8C78C9" w14:textId="44685F5C">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027523" w14:textId="731F2715">
            <w:pPr>
              <w:rPr>
                <w:color w:val="000000"/>
                <w:szCs w:val="22"/>
              </w:rPr>
            </w:pPr>
            <w:r w:rsidRPr="001B0690">
              <w:rPr>
                <w:color w:val="000000"/>
                <w:szCs w:val="22"/>
              </w:rPr>
              <w:t>BUCHANAN COUNTY</w:t>
            </w:r>
          </w:p>
        </w:tc>
      </w:tr>
      <w:tr w14:paraId="5CBDCF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29AA0F" w14:textId="0D2B4898">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6E04E1" w14:textId="508C9B5A">
            <w:pPr>
              <w:rPr>
                <w:color w:val="000000"/>
                <w:szCs w:val="22"/>
              </w:rPr>
            </w:pPr>
            <w:r w:rsidRPr="001B0690">
              <w:rPr>
                <w:color w:val="000000"/>
                <w:szCs w:val="22"/>
              </w:rPr>
              <w:t>BUENA VISTA COUNTY</w:t>
            </w:r>
          </w:p>
        </w:tc>
      </w:tr>
      <w:tr w14:paraId="69CAA6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DEAD08" w14:textId="3D30A503">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A1085E" w14:textId="0E372B5A">
            <w:pPr>
              <w:rPr>
                <w:color w:val="000000"/>
                <w:szCs w:val="22"/>
              </w:rPr>
            </w:pPr>
            <w:r w:rsidRPr="001B0690">
              <w:rPr>
                <w:color w:val="000000"/>
                <w:szCs w:val="22"/>
              </w:rPr>
              <w:t>BUTLER COUNTY</w:t>
            </w:r>
          </w:p>
        </w:tc>
      </w:tr>
      <w:tr w14:paraId="3A10B5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5DEC33" w14:textId="7586C53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3B17E7" w14:textId="4E484DDB">
            <w:pPr>
              <w:rPr>
                <w:color w:val="000000"/>
                <w:szCs w:val="22"/>
              </w:rPr>
            </w:pPr>
            <w:r w:rsidRPr="001B0690">
              <w:rPr>
                <w:color w:val="000000"/>
                <w:szCs w:val="22"/>
              </w:rPr>
              <w:t>CALHOUN COUNTY</w:t>
            </w:r>
          </w:p>
        </w:tc>
      </w:tr>
      <w:tr w14:paraId="5AE7C9B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0880FA" w14:textId="46DFAF0A">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48B22B" w14:textId="0E4ADC5E">
            <w:pPr>
              <w:rPr>
                <w:color w:val="000000"/>
                <w:szCs w:val="22"/>
              </w:rPr>
            </w:pPr>
            <w:r w:rsidRPr="001B0690">
              <w:rPr>
                <w:color w:val="000000"/>
                <w:szCs w:val="22"/>
              </w:rPr>
              <w:t>CARROLL COUNTY</w:t>
            </w:r>
          </w:p>
        </w:tc>
      </w:tr>
      <w:tr w14:paraId="26A440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31CD12" w14:textId="68F4AB6F">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94D460" w14:textId="0D619E63">
            <w:pPr>
              <w:rPr>
                <w:color w:val="000000"/>
                <w:szCs w:val="22"/>
              </w:rPr>
            </w:pPr>
            <w:r w:rsidRPr="001B0690">
              <w:rPr>
                <w:color w:val="000000"/>
                <w:szCs w:val="22"/>
              </w:rPr>
              <w:t>CASS COUNTY</w:t>
            </w:r>
          </w:p>
        </w:tc>
      </w:tr>
      <w:tr w14:paraId="4AE186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4ADE8B" w14:textId="7506065E">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4839E4" w14:textId="032F2C27">
            <w:pPr>
              <w:rPr>
                <w:color w:val="000000"/>
                <w:szCs w:val="22"/>
              </w:rPr>
            </w:pPr>
            <w:r w:rsidRPr="001B0690">
              <w:rPr>
                <w:color w:val="000000"/>
                <w:szCs w:val="22"/>
              </w:rPr>
              <w:t>CEDAR COUNTY</w:t>
            </w:r>
          </w:p>
        </w:tc>
      </w:tr>
      <w:tr w14:paraId="69FE95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F43EFE" w14:textId="43BD8C2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21852A" w14:textId="59B60EDB">
            <w:pPr>
              <w:rPr>
                <w:color w:val="000000"/>
                <w:szCs w:val="22"/>
              </w:rPr>
            </w:pPr>
            <w:r w:rsidRPr="001B0690">
              <w:rPr>
                <w:color w:val="000000"/>
                <w:szCs w:val="22"/>
              </w:rPr>
              <w:t>CERRO GORDO COUNTY</w:t>
            </w:r>
          </w:p>
        </w:tc>
      </w:tr>
      <w:tr w14:paraId="2D68E8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C837EB" w14:textId="3864C6DE">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161D25" w14:textId="0D2E0E4A">
            <w:pPr>
              <w:rPr>
                <w:color w:val="000000"/>
                <w:szCs w:val="22"/>
              </w:rPr>
            </w:pPr>
            <w:r w:rsidRPr="001B0690">
              <w:rPr>
                <w:color w:val="000000"/>
                <w:szCs w:val="22"/>
              </w:rPr>
              <w:t>CHEROKEE COUNTY</w:t>
            </w:r>
          </w:p>
        </w:tc>
      </w:tr>
      <w:tr w14:paraId="66FC22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9B7C90" w14:textId="3AE6E5FB">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06767A" w14:textId="47119165">
            <w:pPr>
              <w:rPr>
                <w:color w:val="000000"/>
                <w:szCs w:val="22"/>
              </w:rPr>
            </w:pPr>
            <w:r w:rsidRPr="001B0690">
              <w:rPr>
                <w:color w:val="000000"/>
                <w:szCs w:val="22"/>
              </w:rPr>
              <w:t>CHICKASAW COUNTY</w:t>
            </w:r>
          </w:p>
        </w:tc>
      </w:tr>
      <w:tr w14:paraId="205A80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B7FBDA" w14:textId="0803A6E9">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45BC6D" w14:textId="0F26FC9C">
            <w:pPr>
              <w:rPr>
                <w:color w:val="000000"/>
                <w:szCs w:val="22"/>
              </w:rPr>
            </w:pPr>
            <w:r w:rsidRPr="001B0690">
              <w:rPr>
                <w:color w:val="000000"/>
                <w:szCs w:val="22"/>
              </w:rPr>
              <w:t>CLARKE COUNTY</w:t>
            </w:r>
          </w:p>
        </w:tc>
      </w:tr>
      <w:tr w14:paraId="05F672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01C091" w14:textId="65B5967B">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454861" w14:textId="025AD42A">
            <w:pPr>
              <w:rPr>
                <w:color w:val="000000"/>
                <w:szCs w:val="22"/>
              </w:rPr>
            </w:pPr>
            <w:r w:rsidRPr="001B0690">
              <w:rPr>
                <w:color w:val="000000"/>
                <w:szCs w:val="22"/>
              </w:rPr>
              <w:t>CLAY COUNTY</w:t>
            </w:r>
          </w:p>
        </w:tc>
      </w:tr>
      <w:tr w14:paraId="6BA720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965A3A" w14:textId="7189FCD0">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104154" w14:textId="55B4A230">
            <w:pPr>
              <w:rPr>
                <w:color w:val="000000"/>
                <w:szCs w:val="22"/>
              </w:rPr>
            </w:pPr>
            <w:r w:rsidRPr="001B0690">
              <w:rPr>
                <w:color w:val="000000"/>
                <w:szCs w:val="22"/>
              </w:rPr>
              <w:t>CLAYTON COUNTY</w:t>
            </w:r>
          </w:p>
        </w:tc>
      </w:tr>
      <w:tr w14:paraId="0BC96A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9DCC5E" w14:textId="0DBEE821">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B5F01E" w14:textId="6FDBE18C">
            <w:pPr>
              <w:rPr>
                <w:color w:val="000000"/>
                <w:szCs w:val="22"/>
              </w:rPr>
            </w:pPr>
            <w:r w:rsidRPr="001B0690">
              <w:rPr>
                <w:color w:val="000000"/>
                <w:szCs w:val="22"/>
              </w:rPr>
              <w:t>CLINTON COUNTY</w:t>
            </w:r>
          </w:p>
        </w:tc>
      </w:tr>
      <w:tr w14:paraId="692DED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0EE031" w14:textId="6168B477">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BB941C" w14:textId="08E015C5">
            <w:pPr>
              <w:rPr>
                <w:color w:val="000000"/>
                <w:szCs w:val="22"/>
              </w:rPr>
            </w:pPr>
            <w:r w:rsidRPr="001B0690">
              <w:rPr>
                <w:color w:val="000000"/>
                <w:szCs w:val="22"/>
              </w:rPr>
              <w:t>CRAWFORD COUNTY</w:t>
            </w:r>
          </w:p>
        </w:tc>
      </w:tr>
      <w:tr w14:paraId="6C4AF4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0FA109" w14:textId="17AFE68F">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A18A7E" w14:textId="522CB412">
            <w:pPr>
              <w:rPr>
                <w:color w:val="000000"/>
                <w:szCs w:val="22"/>
              </w:rPr>
            </w:pPr>
            <w:r w:rsidRPr="001B0690">
              <w:rPr>
                <w:color w:val="000000"/>
                <w:szCs w:val="22"/>
              </w:rPr>
              <w:t>DALLAS COUNTY</w:t>
            </w:r>
          </w:p>
        </w:tc>
      </w:tr>
      <w:tr w14:paraId="704CE6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9CD9C0" w14:textId="1804F241">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5A466F" w14:textId="10CE67AE">
            <w:pPr>
              <w:rPr>
                <w:color w:val="000000"/>
                <w:szCs w:val="22"/>
              </w:rPr>
            </w:pPr>
            <w:r w:rsidRPr="001B0690">
              <w:rPr>
                <w:color w:val="000000"/>
                <w:szCs w:val="22"/>
              </w:rPr>
              <w:t>DAVIS COUNTY</w:t>
            </w:r>
          </w:p>
        </w:tc>
      </w:tr>
      <w:tr w14:paraId="6872E3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27C5C9" w14:textId="596C3D4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DB7DB7" w14:textId="28788A91">
            <w:pPr>
              <w:rPr>
                <w:color w:val="000000"/>
                <w:szCs w:val="22"/>
              </w:rPr>
            </w:pPr>
            <w:r w:rsidRPr="001B0690">
              <w:rPr>
                <w:color w:val="000000"/>
                <w:szCs w:val="22"/>
              </w:rPr>
              <w:t>DECATUR COUNTY</w:t>
            </w:r>
          </w:p>
        </w:tc>
      </w:tr>
      <w:tr w14:paraId="4CBF15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903453" w14:textId="33689D1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340C0D" w14:textId="4F604377">
            <w:pPr>
              <w:rPr>
                <w:color w:val="000000"/>
                <w:szCs w:val="22"/>
              </w:rPr>
            </w:pPr>
            <w:r w:rsidRPr="001B0690">
              <w:rPr>
                <w:color w:val="000000"/>
                <w:szCs w:val="22"/>
              </w:rPr>
              <w:t>DELAWARE COUNTY</w:t>
            </w:r>
          </w:p>
        </w:tc>
      </w:tr>
      <w:tr w14:paraId="1691F2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A9CED5" w14:textId="3B091595">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70A5B5" w14:textId="668DB770">
            <w:pPr>
              <w:rPr>
                <w:color w:val="000000"/>
                <w:szCs w:val="22"/>
              </w:rPr>
            </w:pPr>
            <w:r w:rsidRPr="001B0690">
              <w:rPr>
                <w:color w:val="000000"/>
                <w:szCs w:val="22"/>
              </w:rPr>
              <w:t>DES MOINES COUNTY</w:t>
            </w:r>
          </w:p>
        </w:tc>
      </w:tr>
      <w:tr w14:paraId="2FAC57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20AC88" w14:textId="65C33A5F">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87E015" w14:textId="0DA343EE">
            <w:pPr>
              <w:rPr>
                <w:color w:val="000000"/>
                <w:szCs w:val="22"/>
              </w:rPr>
            </w:pPr>
            <w:r w:rsidRPr="001B0690">
              <w:rPr>
                <w:color w:val="000000"/>
                <w:szCs w:val="22"/>
              </w:rPr>
              <w:t>DICKINSON COUNTY</w:t>
            </w:r>
          </w:p>
        </w:tc>
      </w:tr>
      <w:tr w14:paraId="4DA5C2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955EC1" w14:textId="4B71A6C6">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60C656" w14:textId="6217E54D">
            <w:pPr>
              <w:rPr>
                <w:color w:val="000000"/>
                <w:szCs w:val="22"/>
              </w:rPr>
            </w:pPr>
            <w:r w:rsidRPr="001B0690">
              <w:rPr>
                <w:color w:val="000000"/>
                <w:szCs w:val="22"/>
              </w:rPr>
              <w:t>DUBUQUE COUNTY</w:t>
            </w:r>
          </w:p>
        </w:tc>
      </w:tr>
      <w:tr w14:paraId="2993130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1959CD" w14:textId="49C49FFA">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96FDCA" w14:textId="173A0DF8">
            <w:pPr>
              <w:rPr>
                <w:color w:val="000000"/>
                <w:szCs w:val="22"/>
              </w:rPr>
            </w:pPr>
            <w:r w:rsidRPr="001B0690">
              <w:rPr>
                <w:color w:val="000000"/>
                <w:szCs w:val="22"/>
              </w:rPr>
              <w:t>EMMET COUNTY</w:t>
            </w:r>
          </w:p>
        </w:tc>
      </w:tr>
      <w:tr w14:paraId="526109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4D31C2" w14:textId="293695E6">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7AA6E2" w14:textId="2E2151E0">
            <w:pPr>
              <w:rPr>
                <w:color w:val="000000"/>
                <w:szCs w:val="22"/>
              </w:rPr>
            </w:pPr>
            <w:r w:rsidRPr="001B0690">
              <w:rPr>
                <w:color w:val="000000"/>
                <w:szCs w:val="22"/>
              </w:rPr>
              <w:t>FAYETTE COUNTY</w:t>
            </w:r>
          </w:p>
        </w:tc>
      </w:tr>
      <w:tr w14:paraId="1F263C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C6195E" w14:textId="4F4ED67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C8104E" w14:textId="1E876AA1">
            <w:pPr>
              <w:rPr>
                <w:color w:val="000000"/>
                <w:szCs w:val="22"/>
              </w:rPr>
            </w:pPr>
            <w:r w:rsidRPr="001B0690">
              <w:rPr>
                <w:color w:val="000000"/>
                <w:szCs w:val="22"/>
              </w:rPr>
              <w:t>FLOYD COUNTY</w:t>
            </w:r>
          </w:p>
        </w:tc>
      </w:tr>
      <w:tr w14:paraId="3039D5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E075C1" w14:textId="4C126792">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121EF0" w14:textId="791C3802">
            <w:pPr>
              <w:rPr>
                <w:color w:val="000000"/>
                <w:szCs w:val="22"/>
              </w:rPr>
            </w:pPr>
            <w:r w:rsidRPr="001B0690">
              <w:rPr>
                <w:color w:val="000000"/>
                <w:szCs w:val="22"/>
              </w:rPr>
              <w:t>FRANKLIN COUNTY</w:t>
            </w:r>
          </w:p>
        </w:tc>
      </w:tr>
      <w:tr w14:paraId="44CB28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BB84D7" w14:textId="4A9D9B1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E3F216" w14:textId="1B548114">
            <w:pPr>
              <w:rPr>
                <w:color w:val="000000"/>
                <w:szCs w:val="22"/>
              </w:rPr>
            </w:pPr>
            <w:r w:rsidRPr="001B0690">
              <w:rPr>
                <w:color w:val="000000"/>
                <w:szCs w:val="22"/>
              </w:rPr>
              <w:t>FREMONT COUNTY</w:t>
            </w:r>
          </w:p>
        </w:tc>
      </w:tr>
      <w:tr w14:paraId="16E900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EB44EE" w14:textId="13E89211">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C04377" w14:textId="5C3859AF">
            <w:pPr>
              <w:rPr>
                <w:color w:val="000000"/>
                <w:szCs w:val="22"/>
              </w:rPr>
            </w:pPr>
            <w:r w:rsidRPr="001B0690">
              <w:rPr>
                <w:color w:val="000000"/>
                <w:szCs w:val="22"/>
              </w:rPr>
              <w:t>GREENE COUNTY</w:t>
            </w:r>
          </w:p>
        </w:tc>
      </w:tr>
      <w:tr w14:paraId="33A69A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C03C0B" w14:textId="78D581A9">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CC2B52" w14:textId="31DC3099">
            <w:pPr>
              <w:rPr>
                <w:color w:val="000000"/>
                <w:szCs w:val="22"/>
              </w:rPr>
            </w:pPr>
            <w:r w:rsidRPr="001B0690">
              <w:rPr>
                <w:color w:val="000000"/>
                <w:szCs w:val="22"/>
              </w:rPr>
              <w:t>GRUNDY COUNTY</w:t>
            </w:r>
          </w:p>
        </w:tc>
      </w:tr>
      <w:tr w14:paraId="346D70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83915A" w14:textId="67412F5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6BFA47" w14:textId="4AC189E0">
            <w:pPr>
              <w:rPr>
                <w:color w:val="000000"/>
                <w:szCs w:val="22"/>
              </w:rPr>
            </w:pPr>
            <w:r w:rsidRPr="001B0690">
              <w:rPr>
                <w:color w:val="000000"/>
                <w:szCs w:val="22"/>
              </w:rPr>
              <w:t>GUTHRIE COUNTY</w:t>
            </w:r>
          </w:p>
        </w:tc>
      </w:tr>
      <w:tr w14:paraId="171A9F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7E62FB" w14:textId="7DD3207A">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A8142C" w14:textId="2791DAD0">
            <w:pPr>
              <w:rPr>
                <w:color w:val="000000"/>
                <w:szCs w:val="22"/>
              </w:rPr>
            </w:pPr>
            <w:r w:rsidRPr="001B0690">
              <w:rPr>
                <w:color w:val="000000"/>
                <w:szCs w:val="22"/>
              </w:rPr>
              <w:t>HAMILTON COUNTY</w:t>
            </w:r>
          </w:p>
        </w:tc>
      </w:tr>
      <w:tr w14:paraId="0E86F4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62B7FD" w14:textId="21842605">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39693C" w14:textId="65B35A17">
            <w:pPr>
              <w:rPr>
                <w:color w:val="000000"/>
                <w:szCs w:val="22"/>
              </w:rPr>
            </w:pPr>
            <w:r w:rsidRPr="001B0690">
              <w:rPr>
                <w:color w:val="000000"/>
                <w:szCs w:val="22"/>
              </w:rPr>
              <w:t>HANCOCK COUNTY</w:t>
            </w:r>
          </w:p>
        </w:tc>
      </w:tr>
      <w:tr w14:paraId="01256C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54D95E" w14:textId="2C94211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23EC19" w14:textId="49C71992">
            <w:pPr>
              <w:rPr>
                <w:color w:val="000000"/>
                <w:szCs w:val="22"/>
              </w:rPr>
            </w:pPr>
            <w:r w:rsidRPr="001B0690">
              <w:rPr>
                <w:color w:val="000000"/>
                <w:szCs w:val="22"/>
              </w:rPr>
              <w:t>HARDIN COUNTY</w:t>
            </w:r>
          </w:p>
        </w:tc>
      </w:tr>
      <w:tr w14:paraId="0FE11E5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AFEB73" w14:textId="762CCD2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E84663" w14:textId="2FC84111">
            <w:pPr>
              <w:rPr>
                <w:color w:val="000000"/>
                <w:szCs w:val="22"/>
              </w:rPr>
            </w:pPr>
            <w:r w:rsidRPr="001B0690">
              <w:rPr>
                <w:color w:val="000000"/>
                <w:szCs w:val="22"/>
              </w:rPr>
              <w:t>HARRISON COUNTY</w:t>
            </w:r>
          </w:p>
        </w:tc>
      </w:tr>
      <w:tr w14:paraId="4D854F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56C893" w14:textId="3074FD9F">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5993BA" w14:textId="13328B71">
            <w:pPr>
              <w:rPr>
                <w:color w:val="000000"/>
                <w:szCs w:val="22"/>
              </w:rPr>
            </w:pPr>
            <w:r w:rsidRPr="001B0690">
              <w:rPr>
                <w:color w:val="000000"/>
                <w:szCs w:val="22"/>
              </w:rPr>
              <w:t>HENRY COUNTY</w:t>
            </w:r>
          </w:p>
        </w:tc>
      </w:tr>
      <w:tr w14:paraId="60E7E7C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37FD66" w14:textId="151C16E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00F5F1" w14:textId="71A6DC14">
            <w:pPr>
              <w:rPr>
                <w:color w:val="000000"/>
                <w:szCs w:val="22"/>
              </w:rPr>
            </w:pPr>
            <w:r w:rsidRPr="001B0690">
              <w:rPr>
                <w:color w:val="000000"/>
                <w:szCs w:val="22"/>
              </w:rPr>
              <w:t>HOWARD COUNTY</w:t>
            </w:r>
          </w:p>
        </w:tc>
      </w:tr>
      <w:tr w14:paraId="0301A8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B2C2B6" w14:textId="2955CE66">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E493A9" w14:textId="5BDBDE85">
            <w:pPr>
              <w:rPr>
                <w:color w:val="000000"/>
                <w:szCs w:val="22"/>
              </w:rPr>
            </w:pPr>
            <w:r w:rsidRPr="001B0690">
              <w:rPr>
                <w:color w:val="000000"/>
                <w:szCs w:val="22"/>
              </w:rPr>
              <w:t>HUMBOLDT COUNTY</w:t>
            </w:r>
          </w:p>
        </w:tc>
      </w:tr>
      <w:tr w14:paraId="1C40FE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AB906B" w14:textId="1CF46863">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D0545B" w14:textId="67557029">
            <w:pPr>
              <w:rPr>
                <w:color w:val="000000"/>
                <w:szCs w:val="22"/>
              </w:rPr>
            </w:pPr>
            <w:r w:rsidRPr="001B0690">
              <w:rPr>
                <w:color w:val="000000"/>
                <w:szCs w:val="22"/>
              </w:rPr>
              <w:t>IDA COUNTY</w:t>
            </w:r>
          </w:p>
        </w:tc>
      </w:tr>
      <w:tr w14:paraId="555F2A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7BCCDA" w14:textId="53BCB8B3">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6E7A86" w14:textId="0A0682C6">
            <w:pPr>
              <w:rPr>
                <w:color w:val="000000"/>
                <w:szCs w:val="22"/>
              </w:rPr>
            </w:pPr>
            <w:r w:rsidRPr="001B0690">
              <w:rPr>
                <w:color w:val="000000"/>
                <w:szCs w:val="22"/>
              </w:rPr>
              <w:t>IOWA COUNTY</w:t>
            </w:r>
          </w:p>
        </w:tc>
      </w:tr>
      <w:tr w14:paraId="081FFA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EB0624" w14:textId="36D38DF1">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57608E" w14:textId="6CF9303D">
            <w:pPr>
              <w:rPr>
                <w:color w:val="000000"/>
                <w:szCs w:val="22"/>
              </w:rPr>
            </w:pPr>
            <w:r w:rsidRPr="001B0690">
              <w:rPr>
                <w:color w:val="000000"/>
                <w:szCs w:val="22"/>
              </w:rPr>
              <w:t>JACKSON COUNTY</w:t>
            </w:r>
          </w:p>
        </w:tc>
      </w:tr>
      <w:tr w14:paraId="12BBF7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D5506D" w14:textId="2EBC7E43">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7B42BD" w14:textId="10448B9D">
            <w:pPr>
              <w:rPr>
                <w:color w:val="000000"/>
                <w:szCs w:val="22"/>
              </w:rPr>
            </w:pPr>
            <w:r w:rsidRPr="001B0690">
              <w:rPr>
                <w:color w:val="000000"/>
                <w:szCs w:val="22"/>
              </w:rPr>
              <w:t>JASPER COUNTY</w:t>
            </w:r>
          </w:p>
        </w:tc>
      </w:tr>
      <w:tr w14:paraId="601E2D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193F00" w14:textId="30ACAD26">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92C1B5" w14:textId="6B7B5D99">
            <w:pPr>
              <w:rPr>
                <w:color w:val="000000"/>
                <w:szCs w:val="22"/>
              </w:rPr>
            </w:pPr>
            <w:r w:rsidRPr="001B0690">
              <w:rPr>
                <w:color w:val="000000"/>
                <w:szCs w:val="22"/>
              </w:rPr>
              <w:t>JEFFERSON COUNTY</w:t>
            </w:r>
          </w:p>
        </w:tc>
      </w:tr>
      <w:tr w14:paraId="509814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BF6FA8" w14:textId="76C2ABC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2B20D9" w14:textId="254481B4">
            <w:pPr>
              <w:rPr>
                <w:color w:val="000000"/>
                <w:szCs w:val="22"/>
              </w:rPr>
            </w:pPr>
            <w:r w:rsidRPr="001B0690">
              <w:rPr>
                <w:color w:val="000000"/>
                <w:szCs w:val="22"/>
              </w:rPr>
              <w:t>JOHNSON COUNTY</w:t>
            </w:r>
          </w:p>
        </w:tc>
      </w:tr>
      <w:tr w14:paraId="3736783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4804A1" w14:textId="5030A7D6">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E696DD" w14:textId="75A3A796">
            <w:pPr>
              <w:rPr>
                <w:color w:val="000000"/>
                <w:szCs w:val="22"/>
              </w:rPr>
            </w:pPr>
            <w:r w:rsidRPr="001B0690">
              <w:rPr>
                <w:color w:val="000000"/>
                <w:szCs w:val="22"/>
              </w:rPr>
              <w:t>JONES COUNTY</w:t>
            </w:r>
          </w:p>
        </w:tc>
      </w:tr>
      <w:tr w14:paraId="2F3F4F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AEF7AD" w14:textId="22612672">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6080F0" w14:textId="040CAE1F">
            <w:pPr>
              <w:rPr>
                <w:color w:val="000000"/>
                <w:szCs w:val="22"/>
              </w:rPr>
            </w:pPr>
            <w:r w:rsidRPr="001B0690">
              <w:rPr>
                <w:color w:val="000000"/>
                <w:szCs w:val="22"/>
              </w:rPr>
              <w:t>KEOKUK COUNTY</w:t>
            </w:r>
          </w:p>
        </w:tc>
      </w:tr>
      <w:tr w14:paraId="250395B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E92D28" w14:textId="75809268">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762202" w14:textId="607D93FE">
            <w:pPr>
              <w:rPr>
                <w:color w:val="000000"/>
                <w:szCs w:val="22"/>
              </w:rPr>
            </w:pPr>
            <w:r w:rsidRPr="001B0690">
              <w:rPr>
                <w:color w:val="000000"/>
                <w:szCs w:val="22"/>
              </w:rPr>
              <w:t>KOSSUTH COUNTY</w:t>
            </w:r>
          </w:p>
        </w:tc>
      </w:tr>
      <w:tr w14:paraId="31435F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92A7E1" w14:textId="4CA36CFC">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3F30E4" w14:textId="3498E719">
            <w:pPr>
              <w:rPr>
                <w:color w:val="000000"/>
                <w:szCs w:val="22"/>
              </w:rPr>
            </w:pPr>
            <w:r w:rsidRPr="001B0690">
              <w:rPr>
                <w:color w:val="000000"/>
                <w:szCs w:val="22"/>
              </w:rPr>
              <w:t>LEE COUNTY</w:t>
            </w:r>
          </w:p>
        </w:tc>
      </w:tr>
      <w:tr w14:paraId="0DD111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B7DA23" w14:textId="68E684F8">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382ADC" w14:textId="6E880498">
            <w:pPr>
              <w:rPr>
                <w:color w:val="000000"/>
                <w:szCs w:val="22"/>
              </w:rPr>
            </w:pPr>
            <w:r w:rsidRPr="001B0690">
              <w:rPr>
                <w:color w:val="000000"/>
                <w:szCs w:val="22"/>
              </w:rPr>
              <w:t>LINN COUNTY</w:t>
            </w:r>
          </w:p>
        </w:tc>
      </w:tr>
      <w:tr w14:paraId="307CEF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AB001E" w14:textId="732527A3">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3056C1" w14:textId="736E921F">
            <w:pPr>
              <w:rPr>
                <w:color w:val="000000"/>
                <w:szCs w:val="22"/>
              </w:rPr>
            </w:pPr>
            <w:r w:rsidRPr="001B0690">
              <w:rPr>
                <w:color w:val="000000"/>
                <w:szCs w:val="22"/>
              </w:rPr>
              <w:t>LOUISA COUNTY</w:t>
            </w:r>
          </w:p>
        </w:tc>
      </w:tr>
      <w:tr w14:paraId="35D74B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06CC21" w14:textId="73E89D7A">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D1E1FB" w14:textId="3DEE5904">
            <w:pPr>
              <w:rPr>
                <w:color w:val="000000"/>
                <w:szCs w:val="22"/>
              </w:rPr>
            </w:pPr>
            <w:r w:rsidRPr="001B0690">
              <w:rPr>
                <w:color w:val="000000"/>
                <w:szCs w:val="22"/>
              </w:rPr>
              <w:t>LUCAS COUNTY</w:t>
            </w:r>
          </w:p>
        </w:tc>
      </w:tr>
      <w:tr w14:paraId="42773F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82D2DC" w14:textId="7BD9C67E">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DFF2EC" w14:textId="6CA0BA05">
            <w:pPr>
              <w:rPr>
                <w:color w:val="000000"/>
                <w:szCs w:val="22"/>
              </w:rPr>
            </w:pPr>
            <w:r w:rsidRPr="001B0690">
              <w:rPr>
                <w:color w:val="000000"/>
                <w:szCs w:val="22"/>
              </w:rPr>
              <w:t>LYON COUNTY</w:t>
            </w:r>
          </w:p>
        </w:tc>
      </w:tr>
      <w:tr w14:paraId="6E3257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DEE1A4" w14:textId="6D0D4188">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833FC6" w14:textId="3097F804">
            <w:pPr>
              <w:rPr>
                <w:color w:val="000000"/>
                <w:szCs w:val="22"/>
              </w:rPr>
            </w:pPr>
            <w:r w:rsidRPr="001B0690">
              <w:rPr>
                <w:color w:val="000000"/>
                <w:szCs w:val="22"/>
              </w:rPr>
              <w:t>MADISON COUNTY</w:t>
            </w:r>
          </w:p>
        </w:tc>
      </w:tr>
      <w:tr w14:paraId="057080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5ABCBA" w14:textId="511283CC">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06F1A0" w14:textId="4E571ADA">
            <w:pPr>
              <w:rPr>
                <w:color w:val="000000"/>
                <w:szCs w:val="22"/>
              </w:rPr>
            </w:pPr>
            <w:r w:rsidRPr="001B0690">
              <w:rPr>
                <w:color w:val="000000"/>
                <w:szCs w:val="22"/>
              </w:rPr>
              <w:t>MAHASKA COUNTY</w:t>
            </w:r>
          </w:p>
        </w:tc>
      </w:tr>
      <w:tr w14:paraId="3CFEDF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101E2E" w14:textId="7EADECB1">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62A91F" w14:textId="715E37C9">
            <w:pPr>
              <w:rPr>
                <w:color w:val="000000"/>
                <w:szCs w:val="22"/>
              </w:rPr>
            </w:pPr>
            <w:r w:rsidRPr="001B0690">
              <w:rPr>
                <w:color w:val="000000"/>
                <w:szCs w:val="22"/>
              </w:rPr>
              <w:t>MARION COUNTY</w:t>
            </w:r>
          </w:p>
        </w:tc>
      </w:tr>
      <w:tr w14:paraId="0284B2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BE13EA" w14:textId="468F1307">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0EB6B9" w14:textId="79D9DADE">
            <w:pPr>
              <w:rPr>
                <w:color w:val="000000"/>
                <w:szCs w:val="22"/>
              </w:rPr>
            </w:pPr>
            <w:r w:rsidRPr="001B0690">
              <w:rPr>
                <w:color w:val="000000"/>
                <w:szCs w:val="22"/>
              </w:rPr>
              <w:t>MARSHALL COUNTY</w:t>
            </w:r>
          </w:p>
        </w:tc>
      </w:tr>
      <w:tr w14:paraId="420B7B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B9C8D5" w14:textId="35AE62FF">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5A7370" w14:textId="7E189D49">
            <w:pPr>
              <w:rPr>
                <w:color w:val="000000"/>
                <w:szCs w:val="22"/>
              </w:rPr>
            </w:pPr>
            <w:r w:rsidRPr="001B0690">
              <w:rPr>
                <w:color w:val="000000"/>
                <w:szCs w:val="22"/>
              </w:rPr>
              <w:t>MILLS COUNTY</w:t>
            </w:r>
          </w:p>
        </w:tc>
      </w:tr>
      <w:tr w14:paraId="66C303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857310" w14:textId="1156F2C2">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9C1AF6" w14:textId="4FABAC0E">
            <w:pPr>
              <w:rPr>
                <w:color w:val="000000"/>
                <w:szCs w:val="22"/>
              </w:rPr>
            </w:pPr>
            <w:r w:rsidRPr="001B0690">
              <w:rPr>
                <w:color w:val="000000"/>
                <w:szCs w:val="22"/>
              </w:rPr>
              <w:t>MITCHELL COUNTY</w:t>
            </w:r>
          </w:p>
        </w:tc>
      </w:tr>
      <w:tr w14:paraId="3E06EB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62295D" w14:textId="07F47C0B">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D9BBCF" w14:textId="49475523">
            <w:pPr>
              <w:rPr>
                <w:color w:val="000000"/>
                <w:szCs w:val="22"/>
              </w:rPr>
            </w:pPr>
            <w:r w:rsidRPr="001B0690">
              <w:rPr>
                <w:color w:val="000000"/>
                <w:szCs w:val="22"/>
              </w:rPr>
              <w:t>MONONA COUNTY</w:t>
            </w:r>
          </w:p>
        </w:tc>
      </w:tr>
      <w:tr w14:paraId="006F24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739568" w14:textId="509A00D2">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378828" w14:textId="3F1E61B7">
            <w:pPr>
              <w:rPr>
                <w:color w:val="000000"/>
                <w:szCs w:val="22"/>
              </w:rPr>
            </w:pPr>
            <w:r w:rsidRPr="001B0690">
              <w:rPr>
                <w:color w:val="000000"/>
                <w:szCs w:val="22"/>
              </w:rPr>
              <w:t>MONROE COUNTY</w:t>
            </w:r>
          </w:p>
        </w:tc>
      </w:tr>
      <w:tr w14:paraId="664254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C6BF12" w14:textId="0B9772C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9CDFCB" w14:textId="4C1A6F0B">
            <w:pPr>
              <w:rPr>
                <w:color w:val="000000"/>
                <w:szCs w:val="22"/>
              </w:rPr>
            </w:pPr>
            <w:r w:rsidRPr="001B0690">
              <w:rPr>
                <w:color w:val="000000"/>
                <w:szCs w:val="22"/>
              </w:rPr>
              <w:t>MONTGOMERY COUNTY</w:t>
            </w:r>
          </w:p>
        </w:tc>
      </w:tr>
      <w:tr w14:paraId="7C50B62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A7DFFE" w14:textId="2D22C86C">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48CF97" w14:textId="2A6F9F64">
            <w:pPr>
              <w:rPr>
                <w:color w:val="000000"/>
                <w:szCs w:val="22"/>
              </w:rPr>
            </w:pPr>
            <w:r w:rsidRPr="001B0690">
              <w:rPr>
                <w:color w:val="000000"/>
                <w:szCs w:val="22"/>
              </w:rPr>
              <w:t>MUSCATINE COUNTY</w:t>
            </w:r>
          </w:p>
        </w:tc>
      </w:tr>
      <w:tr w14:paraId="41DBF6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6928B9" w14:textId="17429619">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4C155A" w14:textId="7084FD98">
            <w:pPr>
              <w:rPr>
                <w:color w:val="000000"/>
                <w:szCs w:val="22"/>
              </w:rPr>
            </w:pPr>
            <w:r w:rsidRPr="001B0690">
              <w:rPr>
                <w:color w:val="000000"/>
                <w:szCs w:val="22"/>
              </w:rPr>
              <w:t>O'BRIEN COUNTY</w:t>
            </w:r>
          </w:p>
        </w:tc>
      </w:tr>
      <w:tr w14:paraId="4D18477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9A359B" w14:textId="3901991E">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07536C" w14:textId="0D5BF921">
            <w:pPr>
              <w:rPr>
                <w:color w:val="000000"/>
                <w:szCs w:val="22"/>
              </w:rPr>
            </w:pPr>
            <w:r w:rsidRPr="001B0690">
              <w:rPr>
                <w:color w:val="000000"/>
                <w:szCs w:val="22"/>
              </w:rPr>
              <w:t>OSCEOLA COUNTY</w:t>
            </w:r>
          </w:p>
        </w:tc>
      </w:tr>
      <w:tr w14:paraId="34262D2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79F24D" w14:textId="1C7129A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51408C" w14:textId="3C589EA6">
            <w:pPr>
              <w:rPr>
                <w:color w:val="000000"/>
                <w:szCs w:val="22"/>
              </w:rPr>
            </w:pPr>
            <w:r w:rsidRPr="001B0690">
              <w:rPr>
                <w:color w:val="000000"/>
                <w:szCs w:val="22"/>
              </w:rPr>
              <w:t>PAGE COUNTY</w:t>
            </w:r>
          </w:p>
        </w:tc>
      </w:tr>
      <w:tr w14:paraId="41CE9D3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9DFE8A" w14:textId="2ECB271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3ACCC6" w14:textId="42A85116">
            <w:pPr>
              <w:rPr>
                <w:color w:val="000000"/>
                <w:szCs w:val="22"/>
              </w:rPr>
            </w:pPr>
            <w:r w:rsidRPr="001B0690">
              <w:rPr>
                <w:color w:val="000000"/>
                <w:szCs w:val="22"/>
              </w:rPr>
              <w:t>PALO ALTO COUNTY</w:t>
            </w:r>
          </w:p>
        </w:tc>
      </w:tr>
      <w:tr w14:paraId="55C830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717C21" w14:textId="4E3B92C1">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B3C638" w14:textId="5E79E72E">
            <w:pPr>
              <w:rPr>
                <w:color w:val="000000"/>
                <w:szCs w:val="22"/>
              </w:rPr>
            </w:pPr>
            <w:r w:rsidRPr="001B0690">
              <w:rPr>
                <w:color w:val="000000"/>
                <w:szCs w:val="22"/>
              </w:rPr>
              <w:t>PLYMOUTH COUNTY</w:t>
            </w:r>
          </w:p>
        </w:tc>
      </w:tr>
      <w:tr w14:paraId="2FD81B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E95205" w14:textId="05A6AD3A">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FC7317" w14:textId="6650318E">
            <w:pPr>
              <w:rPr>
                <w:color w:val="000000"/>
                <w:szCs w:val="22"/>
              </w:rPr>
            </w:pPr>
            <w:r w:rsidRPr="001B0690">
              <w:rPr>
                <w:color w:val="000000"/>
                <w:szCs w:val="22"/>
              </w:rPr>
              <w:t>POCAHONTAS COUNTY</w:t>
            </w:r>
          </w:p>
        </w:tc>
      </w:tr>
      <w:tr w14:paraId="1C33E1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95E921" w14:textId="2D8A0A3A">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1D618A" w14:textId="23B70D4B">
            <w:pPr>
              <w:rPr>
                <w:color w:val="000000"/>
                <w:szCs w:val="22"/>
              </w:rPr>
            </w:pPr>
            <w:r w:rsidRPr="001B0690">
              <w:rPr>
                <w:color w:val="000000"/>
                <w:szCs w:val="22"/>
              </w:rPr>
              <w:t>POLK COUNTY</w:t>
            </w:r>
          </w:p>
        </w:tc>
      </w:tr>
      <w:tr w14:paraId="2F1718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4E45A3" w14:textId="4085AEE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D22661" w14:textId="639346F4">
            <w:pPr>
              <w:rPr>
                <w:color w:val="000000"/>
                <w:szCs w:val="22"/>
              </w:rPr>
            </w:pPr>
            <w:r w:rsidRPr="001B0690">
              <w:rPr>
                <w:color w:val="000000"/>
                <w:szCs w:val="22"/>
              </w:rPr>
              <w:t>POTTAWATTAMIE COUNTY</w:t>
            </w:r>
          </w:p>
        </w:tc>
      </w:tr>
      <w:tr w14:paraId="09AE0E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13C85C" w14:textId="2415EE96">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FA2D71" w14:textId="786EB234">
            <w:pPr>
              <w:rPr>
                <w:color w:val="000000"/>
                <w:szCs w:val="22"/>
              </w:rPr>
            </w:pPr>
            <w:r w:rsidRPr="001B0690">
              <w:rPr>
                <w:color w:val="000000"/>
                <w:szCs w:val="22"/>
              </w:rPr>
              <w:t>POWESHIEK COUNTY</w:t>
            </w:r>
          </w:p>
        </w:tc>
      </w:tr>
      <w:tr w14:paraId="59C4E0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6E7AFE" w14:textId="49B75A32">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715B36" w14:textId="1A0BF9D2">
            <w:pPr>
              <w:rPr>
                <w:color w:val="000000"/>
                <w:szCs w:val="22"/>
              </w:rPr>
            </w:pPr>
            <w:r w:rsidRPr="001B0690">
              <w:rPr>
                <w:color w:val="000000"/>
                <w:szCs w:val="22"/>
              </w:rPr>
              <w:t>RINGGOLD COUNTY</w:t>
            </w:r>
          </w:p>
        </w:tc>
      </w:tr>
      <w:tr w14:paraId="656BCF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EC9102" w14:textId="587BB5F8">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83E819" w14:textId="1D00CC47">
            <w:pPr>
              <w:rPr>
                <w:color w:val="000000"/>
                <w:szCs w:val="22"/>
              </w:rPr>
            </w:pPr>
            <w:r w:rsidRPr="001B0690">
              <w:rPr>
                <w:color w:val="000000"/>
                <w:szCs w:val="22"/>
              </w:rPr>
              <w:t>SAC COUNTY</w:t>
            </w:r>
          </w:p>
        </w:tc>
      </w:tr>
      <w:tr w14:paraId="222632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16ECA2" w14:textId="42A989D3">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80E6E2" w14:textId="7D1928CF">
            <w:pPr>
              <w:rPr>
                <w:color w:val="000000"/>
                <w:szCs w:val="22"/>
              </w:rPr>
            </w:pPr>
            <w:r w:rsidRPr="001B0690">
              <w:rPr>
                <w:color w:val="000000"/>
                <w:szCs w:val="22"/>
              </w:rPr>
              <w:t>SCOTT COUNTY</w:t>
            </w:r>
          </w:p>
        </w:tc>
      </w:tr>
      <w:tr w14:paraId="7FB26C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6AA1D9" w14:textId="493F802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CFD886" w14:textId="2423B122">
            <w:pPr>
              <w:rPr>
                <w:color w:val="000000"/>
                <w:szCs w:val="22"/>
              </w:rPr>
            </w:pPr>
            <w:r w:rsidRPr="001B0690">
              <w:rPr>
                <w:color w:val="000000"/>
                <w:szCs w:val="22"/>
              </w:rPr>
              <w:t>SHELBY COUNTY</w:t>
            </w:r>
          </w:p>
        </w:tc>
      </w:tr>
      <w:tr w14:paraId="7B8864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FCA382" w14:textId="084F26D8">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19BD85" w14:textId="5F91D680">
            <w:pPr>
              <w:rPr>
                <w:color w:val="000000"/>
                <w:szCs w:val="22"/>
              </w:rPr>
            </w:pPr>
            <w:r w:rsidRPr="001B0690">
              <w:rPr>
                <w:color w:val="000000"/>
                <w:szCs w:val="22"/>
              </w:rPr>
              <w:t>SIOUX COUNTY</w:t>
            </w:r>
          </w:p>
        </w:tc>
      </w:tr>
      <w:tr w14:paraId="5227CF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86F2EE" w14:textId="78DEE8E1">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226FCC" w14:textId="1A98EDA9">
            <w:pPr>
              <w:rPr>
                <w:color w:val="000000"/>
                <w:szCs w:val="22"/>
              </w:rPr>
            </w:pPr>
            <w:r w:rsidRPr="001B0690">
              <w:rPr>
                <w:color w:val="000000"/>
                <w:szCs w:val="22"/>
              </w:rPr>
              <w:t>STORY COUNTY</w:t>
            </w:r>
          </w:p>
        </w:tc>
      </w:tr>
      <w:tr w14:paraId="098229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3F4625" w14:textId="77E231DA">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72CF2A" w14:textId="3B9F60A5">
            <w:pPr>
              <w:rPr>
                <w:color w:val="000000"/>
                <w:szCs w:val="22"/>
              </w:rPr>
            </w:pPr>
            <w:r w:rsidRPr="001B0690">
              <w:rPr>
                <w:color w:val="000000"/>
                <w:szCs w:val="22"/>
              </w:rPr>
              <w:t>TAMA COUNTY</w:t>
            </w:r>
          </w:p>
        </w:tc>
      </w:tr>
      <w:tr w14:paraId="36F89B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8FD86B" w14:textId="6C4B7BDF">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6E77D9" w14:textId="26DC035D">
            <w:pPr>
              <w:rPr>
                <w:color w:val="000000"/>
                <w:szCs w:val="22"/>
              </w:rPr>
            </w:pPr>
            <w:r w:rsidRPr="001B0690">
              <w:rPr>
                <w:color w:val="000000"/>
                <w:szCs w:val="22"/>
              </w:rPr>
              <w:t>TAYLOR COUNTY</w:t>
            </w:r>
          </w:p>
        </w:tc>
      </w:tr>
      <w:tr w14:paraId="290220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712A0D" w14:textId="6179C93F">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671E4B" w14:textId="182A5426">
            <w:pPr>
              <w:rPr>
                <w:color w:val="000000"/>
                <w:szCs w:val="22"/>
              </w:rPr>
            </w:pPr>
            <w:r w:rsidRPr="001B0690">
              <w:rPr>
                <w:color w:val="000000"/>
                <w:szCs w:val="22"/>
              </w:rPr>
              <w:t>UNION COUNTY</w:t>
            </w:r>
          </w:p>
        </w:tc>
      </w:tr>
      <w:tr w14:paraId="7A901D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B508D8" w14:textId="2AEAFC9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2138E3" w14:textId="13E9DF77">
            <w:pPr>
              <w:rPr>
                <w:color w:val="000000"/>
                <w:szCs w:val="22"/>
              </w:rPr>
            </w:pPr>
            <w:r w:rsidRPr="001B0690">
              <w:rPr>
                <w:color w:val="000000"/>
                <w:szCs w:val="22"/>
              </w:rPr>
              <w:t>VAN BUREN COUNTY</w:t>
            </w:r>
          </w:p>
        </w:tc>
      </w:tr>
      <w:tr w14:paraId="1FD649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D9EA0B" w14:textId="0E2E9633">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F457BA" w14:textId="2C44DE52">
            <w:pPr>
              <w:rPr>
                <w:color w:val="000000"/>
                <w:szCs w:val="22"/>
              </w:rPr>
            </w:pPr>
            <w:r w:rsidRPr="001B0690">
              <w:rPr>
                <w:color w:val="000000"/>
                <w:szCs w:val="22"/>
              </w:rPr>
              <w:t>WAPELLO COUNTY</w:t>
            </w:r>
          </w:p>
        </w:tc>
      </w:tr>
      <w:tr w14:paraId="73D69B2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BF0557" w14:textId="6911C7AE">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3CE2D4" w14:textId="6A263A85">
            <w:pPr>
              <w:rPr>
                <w:color w:val="000000"/>
                <w:szCs w:val="22"/>
              </w:rPr>
            </w:pPr>
            <w:r w:rsidRPr="001B0690">
              <w:rPr>
                <w:color w:val="000000"/>
                <w:szCs w:val="22"/>
              </w:rPr>
              <w:t>WARREN COUNTY</w:t>
            </w:r>
          </w:p>
        </w:tc>
      </w:tr>
      <w:tr w14:paraId="60449F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0C2E72" w14:textId="579FF820">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5E9345" w14:textId="2EFECE79">
            <w:pPr>
              <w:rPr>
                <w:color w:val="000000"/>
                <w:szCs w:val="22"/>
              </w:rPr>
            </w:pPr>
            <w:r w:rsidRPr="001B0690">
              <w:rPr>
                <w:color w:val="000000"/>
                <w:szCs w:val="22"/>
              </w:rPr>
              <w:t>WASHINGTON COUNTY</w:t>
            </w:r>
          </w:p>
        </w:tc>
      </w:tr>
      <w:tr w14:paraId="05794A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A1044D" w14:textId="0043D28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2ECCF3" w14:textId="44F10F7D">
            <w:pPr>
              <w:rPr>
                <w:color w:val="000000"/>
                <w:szCs w:val="22"/>
              </w:rPr>
            </w:pPr>
            <w:r w:rsidRPr="001B0690">
              <w:rPr>
                <w:color w:val="000000"/>
                <w:szCs w:val="22"/>
              </w:rPr>
              <w:t>WAYNE COUNTY</w:t>
            </w:r>
          </w:p>
        </w:tc>
      </w:tr>
      <w:tr w14:paraId="434D33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3E950B" w14:textId="6EEC04F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E88544" w14:textId="6F86E4FF">
            <w:pPr>
              <w:rPr>
                <w:color w:val="000000"/>
                <w:szCs w:val="22"/>
              </w:rPr>
            </w:pPr>
            <w:r w:rsidRPr="001B0690">
              <w:rPr>
                <w:color w:val="000000"/>
                <w:szCs w:val="22"/>
              </w:rPr>
              <w:t>WEBSTER COUNTY</w:t>
            </w:r>
          </w:p>
        </w:tc>
      </w:tr>
      <w:tr w14:paraId="15801F9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AA9B23" w14:textId="250BFB42">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0E4529" w14:textId="57B2C6C0">
            <w:pPr>
              <w:rPr>
                <w:color w:val="000000"/>
                <w:szCs w:val="22"/>
              </w:rPr>
            </w:pPr>
            <w:r w:rsidRPr="001B0690">
              <w:rPr>
                <w:color w:val="000000"/>
                <w:szCs w:val="22"/>
              </w:rPr>
              <w:t>WINNEBAGO COUNTY</w:t>
            </w:r>
          </w:p>
        </w:tc>
      </w:tr>
      <w:tr w14:paraId="511ED5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49D58D" w14:textId="007FA14D">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92644D" w14:textId="3B5BA984">
            <w:pPr>
              <w:rPr>
                <w:color w:val="000000"/>
                <w:szCs w:val="22"/>
              </w:rPr>
            </w:pPr>
            <w:r w:rsidRPr="001B0690">
              <w:rPr>
                <w:color w:val="000000"/>
                <w:szCs w:val="22"/>
              </w:rPr>
              <w:t>WINNESHIEK COUNTY</w:t>
            </w:r>
          </w:p>
        </w:tc>
      </w:tr>
      <w:tr w14:paraId="2D8B2C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EB055B" w14:textId="4682FCAE">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3947FB" w14:textId="2A246858">
            <w:pPr>
              <w:rPr>
                <w:color w:val="000000"/>
                <w:szCs w:val="22"/>
              </w:rPr>
            </w:pPr>
            <w:r w:rsidRPr="001B0690">
              <w:rPr>
                <w:color w:val="000000"/>
                <w:szCs w:val="22"/>
              </w:rPr>
              <w:t>WOODBURY COUNTY</w:t>
            </w:r>
          </w:p>
        </w:tc>
      </w:tr>
      <w:tr w14:paraId="0291FB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34D719" w14:textId="51C3B63C">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2CB113" w14:textId="5C32F376">
            <w:pPr>
              <w:rPr>
                <w:color w:val="000000"/>
                <w:szCs w:val="22"/>
              </w:rPr>
            </w:pPr>
            <w:r w:rsidRPr="001B0690">
              <w:rPr>
                <w:color w:val="000000"/>
                <w:szCs w:val="22"/>
              </w:rPr>
              <w:t>WORTH COUNTY</w:t>
            </w:r>
          </w:p>
        </w:tc>
      </w:tr>
      <w:tr w14:paraId="61D745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635554" w14:textId="29B2E3A4">
            <w:pPr>
              <w:rPr>
                <w:color w:val="000000"/>
                <w:szCs w:val="22"/>
              </w:rPr>
            </w:pPr>
            <w:r w:rsidRPr="001B0690">
              <w:rPr>
                <w:color w:val="000000"/>
                <w:szCs w:val="22"/>
              </w:rPr>
              <w:t>IA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CD3782" w14:textId="4ED3C206">
            <w:pPr>
              <w:rPr>
                <w:color w:val="000000"/>
                <w:szCs w:val="22"/>
              </w:rPr>
            </w:pPr>
            <w:r w:rsidRPr="001B0690">
              <w:rPr>
                <w:color w:val="000000"/>
                <w:szCs w:val="22"/>
              </w:rPr>
              <w:t>WRIGHT COUNTY</w:t>
            </w:r>
          </w:p>
        </w:tc>
      </w:tr>
      <w:tr w14:paraId="685146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8C6058" w14:textId="2CC749E8">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58D0DC" w14:textId="746B0811">
            <w:pPr>
              <w:rPr>
                <w:color w:val="000000"/>
                <w:szCs w:val="22"/>
              </w:rPr>
            </w:pPr>
            <w:r w:rsidRPr="001B0690">
              <w:rPr>
                <w:color w:val="000000"/>
                <w:szCs w:val="22"/>
              </w:rPr>
              <w:t>ALLEN COUNTY</w:t>
            </w:r>
          </w:p>
        </w:tc>
      </w:tr>
      <w:tr w14:paraId="0F2553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1B35D0" w14:textId="49217C9F">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EC311F" w14:textId="24B6B0C3">
            <w:pPr>
              <w:rPr>
                <w:color w:val="000000"/>
                <w:szCs w:val="22"/>
              </w:rPr>
            </w:pPr>
            <w:r w:rsidRPr="001B0690">
              <w:rPr>
                <w:color w:val="000000"/>
                <w:szCs w:val="22"/>
              </w:rPr>
              <w:t>ANDERSON COUNTY</w:t>
            </w:r>
          </w:p>
        </w:tc>
      </w:tr>
      <w:tr w14:paraId="0A7E4C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0D65CC" w14:textId="0FA7E9E2">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071A06" w14:textId="37C429B1">
            <w:pPr>
              <w:rPr>
                <w:color w:val="000000"/>
                <w:szCs w:val="22"/>
              </w:rPr>
            </w:pPr>
            <w:r w:rsidRPr="001B0690">
              <w:rPr>
                <w:color w:val="000000"/>
                <w:szCs w:val="22"/>
              </w:rPr>
              <w:t>ATCHISON COUNTY</w:t>
            </w:r>
          </w:p>
        </w:tc>
      </w:tr>
      <w:tr w14:paraId="296E50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5C8D02" w14:textId="7B8033AE">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9A4C4F" w14:textId="004B85E3">
            <w:pPr>
              <w:rPr>
                <w:color w:val="000000"/>
                <w:szCs w:val="22"/>
              </w:rPr>
            </w:pPr>
            <w:r w:rsidRPr="001B0690">
              <w:rPr>
                <w:color w:val="000000"/>
                <w:szCs w:val="22"/>
              </w:rPr>
              <w:t>BARTON COUNTY</w:t>
            </w:r>
          </w:p>
        </w:tc>
      </w:tr>
      <w:tr w14:paraId="10F775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1654D3" w14:textId="6C5C09B0">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C0DD52" w14:textId="21EC95EF">
            <w:pPr>
              <w:rPr>
                <w:color w:val="000000"/>
                <w:szCs w:val="22"/>
              </w:rPr>
            </w:pPr>
            <w:r w:rsidRPr="001B0690">
              <w:rPr>
                <w:color w:val="000000"/>
                <w:szCs w:val="22"/>
              </w:rPr>
              <w:t>BOURBON COUNTY</w:t>
            </w:r>
          </w:p>
        </w:tc>
      </w:tr>
      <w:tr w14:paraId="07DB2A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59BF4B" w14:textId="0C40B065">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0C45B7" w14:textId="28BBB982">
            <w:pPr>
              <w:rPr>
                <w:color w:val="000000"/>
                <w:szCs w:val="22"/>
              </w:rPr>
            </w:pPr>
            <w:r w:rsidRPr="001B0690">
              <w:rPr>
                <w:color w:val="000000"/>
                <w:szCs w:val="22"/>
              </w:rPr>
              <w:t>BROWN COUNTY</w:t>
            </w:r>
          </w:p>
        </w:tc>
      </w:tr>
      <w:tr w14:paraId="7B74965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E992F0" w14:textId="44C86726">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B6FF80" w14:textId="5729FC1D">
            <w:pPr>
              <w:rPr>
                <w:color w:val="000000"/>
                <w:szCs w:val="22"/>
              </w:rPr>
            </w:pPr>
            <w:r w:rsidRPr="001B0690">
              <w:rPr>
                <w:color w:val="000000"/>
                <w:szCs w:val="22"/>
              </w:rPr>
              <w:t>BUTLER COUNTY</w:t>
            </w:r>
          </w:p>
        </w:tc>
      </w:tr>
      <w:tr w14:paraId="1693934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B91E7D" w14:textId="00B9C02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D37DF2" w14:textId="710E3771">
            <w:pPr>
              <w:rPr>
                <w:color w:val="000000"/>
                <w:szCs w:val="22"/>
              </w:rPr>
            </w:pPr>
            <w:r w:rsidRPr="001B0690">
              <w:rPr>
                <w:color w:val="000000"/>
                <w:szCs w:val="22"/>
              </w:rPr>
              <w:t>CHASE COUNTY</w:t>
            </w:r>
          </w:p>
        </w:tc>
      </w:tr>
      <w:tr w14:paraId="4C30F73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857630" w14:textId="4971D3A0">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13EB27" w14:textId="2ED083F5">
            <w:pPr>
              <w:rPr>
                <w:color w:val="000000"/>
                <w:szCs w:val="22"/>
              </w:rPr>
            </w:pPr>
            <w:r w:rsidRPr="001B0690">
              <w:rPr>
                <w:color w:val="000000"/>
                <w:szCs w:val="22"/>
              </w:rPr>
              <w:t>CHAUTAUQUA COUNTY</w:t>
            </w:r>
          </w:p>
        </w:tc>
      </w:tr>
      <w:tr w14:paraId="56865A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8977E4" w14:textId="106317E3">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C9170E" w14:textId="449816B0">
            <w:pPr>
              <w:rPr>
                <w:color w:val="000000"/>
                <w:szCs w:val="22"/>
              </w:rPr>
            </w:pPr>
            <w:r w:rsidRPr="001B0690">
              <w:rPr>
                <w:color w:val="000000"/>
                <w:szCs w:val="22"/>
              </w:rPr>
              <w:t>CHEROKEE COUNTY</w:t>
            </w:r>
          </w:p>
        </w:tc>
      </w:tr>
      <w:tr w14:paraId="04971C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599865" w14:textId="19AB32C2">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38440B" w14:textId="57C707A1">
            <w:pPr>
              <w:rPr>
                <w:color w:val="000000"/>
                <w:szCs w:val="22"/>
              </w:rPr>
            </w:pPr>
            <w:r w:rsidRPr="001B0690">
              <w:rPr>
                <w:color w:val="000000"/>
                <w:szCs w:val="22"/>
              </w:rPr>
              <w:t>CHEYENNE COUNTY</w:t>
            </w:r>
          </w:p>
        </w:tc>
      </w:tr>
      <w:tr w14:paraId="4A00AF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2B92C4" w14:textId="097C8C73">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AA3004" w14:textId="0A24CCE8">
            <w:pPr>
              <w:rPr>
                <w:color w:val="000000"/>
                <w:szCs w:val="22"/>
              </w:rPr>
            </w:pPr>
            <w:r w:rsidRPr="001B0690">
              <w:rPr>
                <w:color w:val="000000"/>
                <w:szCs w:val="22"/>
              </w:rPr>
              <w:t>CLARK COUNTY</w:t>
            </w:r>
          </w:p>
        </w:tc>
      </w:tr>
      <w:tr w14:paraId="6D98C7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5A3F49" w14:textId="40D58B71">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3A8F4F" w14:textId="5B533981">
            <w:pPr>
              <w:rPr>
                <w:color w:val="000000"/>
                <w:szCs w:val="22"/>
              </w:rPr>
            </w:pPr>
            <w:r w:rsidRPr="001B0690">
              <w:rPr>
                <w:color w:val="000000"/>
                <w:szCs w:val="22"/>
              </w:rPr>
              <w:t>CLAY COUNTY</w:t>
            </w:r>
          </w:p>
        </w:tc>
      </w:tr>
      <w:tr w14:paraId="2DD3C9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3BB808" w14:textId="22D1E055">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0FBD09" w14:textId="6897E7E1">
            <w:pPr>
              <w:rPr>
                <w:color w:val="000000"/>
                <w:szCs w:val="22"/>
              </w:rPr>
            </w:pPr>
            <w:r w:rsidRPr="001B0690">
              <w:rPr>
                <w:color w:val="000000"/>
                <w:szCs w:val="22"/>
              </w:rPr>
              <w:t>CLOUD COUNTY</w:t>
            </w:r>
          </w:p>
        </w:tc>
      </w:tr>
      <w:tr w14:paraId="4BB906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E9EFCA" w14:textId="26A79C20">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A0DFDE" w14:textId="071D34FF">
            <w:pPr>
              <w:rPr>
                <w:color w:val="000000"/>
                <w:szCs w:val="22"/>
              </w:rPr>
            </w:pPr>
            <w:r w:rsidRPr="001B0690">
              <w:rPr>
                <w:color w:val="000000"/>
                <w:szCs w:val="22"/>
              </w:rPr>
              <w:t>COFFEY COUNTY</w:t>
            </w:r>
          </w:p>
        </w:tc>
      </w:tr>
      <w:tr w14:paraId="31E0E0D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2A796B" w14:textId="0686C50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80BD09" w14:textId="7B422FDA">
            <w:pPr>
              <w:rPr>
                <w:color w:val="000000"/>
                <w:szCs w:val="22"/>
              </w:rPr>
            </w:pPr>
            <w:r w:rsidRPr="001B0690">
              <w:rPr>
                <w:color w:val="000000"/>
                <w:szCs w:val="22"/>
              </w:rPr>
              <w:t>COMANCHE COUNTY</w:t>
            </w:r>
          </w:p>
        </w:tc>
      </w:tr>
      <w:tr w14:paraId="066324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1E07B3" w14:textId="3532BDE0">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1A19F8" w14:textId="76AB01A1">
            <w:pPr>
              <w:rPr>
                <w:color w:val="000000"/>
                <w:szCs w:val="22"/>
              </w:rPr>
            </w:pPr>
            <w:r w:rsidRPr="001B0690">
              <w:rPr>
                <w:color w:val="000000"/>
                <w:szCs w:val="22"/>
              </w:rPr>
              <w:t>COWLEY COUNTY</w:t>
            </w:r>
          </w:p>
        </w:tc>
      </w:tr>
      <w:tr w14:paraId="324690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8C45CE" w14:textId="196A73BA">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5EC209" w14:textId="23E67253">
            <w:pPr>
              <w:rPr>
                <w:color w:val="000000"/>
                <w:szCs w:val="22"/>
              </w:rPr>
            </w:pPr>
            <w:r w:rsidRPr="001B0690">
              <w:rPr>
                <w:color w:val="000000"/>
                <w:szCs w:val="22"/>
              </w:rPr>
              <w:t>CRAWFORD COUNTY</w:t>
            </w:r>
          </w:p>
        </w:tc>
      </w:tr>
      <w:tr w14:paraId="24E5C0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2A6DDB" w14:textId="5ABCA621">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C55F4B" w14:textId="123E20E0">
            <w:pPr>
              <w:rPr>
                <w:color w:val="000000"/>
                <w:szCs w:val="22"/>
              </w:rPr>
            </w:pPr>
            <w:r w:rsidRPr="001B0690">
              <w:rPr>
                <w:color w:val="000000"/>
                <w:szCs w:val="22"/>
              </w:rPr>
              <w:t>DECATUR COUNTY</w:t>
            </w:r>
          </w:p>
        </w:tc>
      </w:tr>
      <w:tr w14:paraId="777A9F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0F0DC9" w14:textId="747FDF87">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909A41" w14:textId="68AF3A0C">
            <w:pPr>
              <w:rPr>
                <w:color w:val="000000"/>
                <w:szCs w:val="22"/>
              </w:rPr>
            </w:pPr>
            <w:r w:rsidRPr="001B0690">
              <w:rPr>
                <w:color w:val="000000"/>
                <w:szCs w:val="22"/>
              </w:rPr>
              <w:t>DICKINSON COUNTY</w:t>
            </w:r>
          </w:p>
        </w:tc>
      </w:tr>
      <w:tr w14:paraId="64A1C5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3F530D" w14:textId="2552CFE1">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61E52D" w14:textId="74FDA554">
            <w:pPr>
              <w:rPr>
                <w:color w:val="000000"/>
                <w:szCs w:val="22"/>
              </w:rPr>
            </w:pPr>
            <w:r w:rsidRPr="001B0690">
              <w:rPr>
                <w:color w:val="000000"/>
                <w:szCs w:val="22"/>
              </w:rPr>
              <w:t>DONIPHAN COUNTY</w:t>
            </w:r>
          </w:p>
        </w:tc>
      </w:tr>
      <w:tr w14:paraId="30A990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2EADEE" w14:textId="41BC895E">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D3567B" w14:textId="78EEACBE">
            <w:pPr>
              <w:rPr>
                <w:color w:val="000000"/>
                <w:szCs w:val="22"/>
              </w:rPr>
            </w:pPr>
            <w:r w:rsidRPr="001B0690">
              <w:rPr>
                <w:color w:val="000000"/>
                <w:szCs w:val="22"/>
              </w:rPr>
              <w:t>DOUGLAS COUNTY</w:t>
            </w:r>
          </w:p>
        </w:tc>
      </w:tr>
      <w:tr w14:paraId="04A751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16035A" w14:textId="7765EDCE">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8B9387" w14:textId="1C60F08C">
            <w:pPr>
              <w:rPr>
                <w:color w:val="000000"/>
                <w:szCs w:val="22"/>
              </w:rPr>
            </w:pPr>
            <w:r w:rsidRPr="001B0690">
              <w:rPr>
                <w:color w:val="000000"/>
                <w:szCs w:val="22"/>
              </w:rPr>
              <w:t>EDWARDS COUNTY</w:t>
            </w:r>
          </w:p>
        </w:tc>
      </w:tr>
      <w:tr w14:paraId="1AFE03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DC28C0" w14:textId="4DF8F650">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1411DD" w14:textId="630E3187">
            <w:pPr>
              <w:rPr>
                <w:color w:val="000000"/>
                <w:szCs w:val="22"/>
              </w:rPr>
            </w:pPr>
            <w:r w:rsidRPr="001B0690">
              <w:rPr>
                <w:color w:val="000000"/>
                <w:szCs w:val="22"/>
              </w:rPr>
              <w:t>ELK COUNTY</w:t>
            </w:r>
          </w:p>
        </w:tc>
      </w:tr>
      <w:tr w14:paraId="26E268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C72924" w14:textId="328EF969">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821EBE" w14:textId="3203042B">
            <w:pPr>
              <w:rPr>
                <w:color w:val="000000"/>
                <w:szCs w:val="22"/>
              </w:rPr>
            </w:pPr>
            <w:r w:rsidRPr="001B0690">
              <w:rPr>
                <w:color w:val="000000"/>
                <w:szCs w:val="22"/>
              </w:rPr>
              <w:t>ELLIS COUNTY</w:t>
            </w:r>
          </w:p>
        </w:tc>
      </w:tr>
      <w:tr w14:paraId="42D38B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E1B501" w14:textId="38C3A2F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E9C912" w14:textId="445094AF">
            <w:pPr>
              <w:rPr>
                <w:color w:val="000000"/>
                <w:szCs w:val="22"/>
              </w:rPr>
            </w:pPr>
            <w:r w:rsidRPr="001B0690">
              <w:rPr>
                <w:color w:val="000000"/>
                <w:szCs w:val="22"/>
              </w:rPr>
              <w:t>ELLSWORTH COUNTY</w:t>
            </w:r>
          </w:p>
        </w:tc>
      </w:tr>
      <w:tr w14:paraId="5F5F4B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AE1139" w14:textId="6264D012">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D786E8" w14:textId="508F1BDA">
            <w:pPr>
              <w:rPr>
                <w:color w:val="000000"/>
                <w:szCs w:val="22"/>
              </w:rPr>
            </w:pPr>
            <w:r w:rsidRPr="001B0690">
              <w:rPr>
                <w:color w:val="000000"/>
                <w:szCs w:val="22"/>
              </w:rPr>
              <w:t>FINNEY COUNTY</w:t>
            </w:r>
          </w:p>
        </w:tc>
      </w:tr>
      <w:tr w14:paraId="4E29FF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EF7352" w14:textId="1D2C67D1">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27F68B" w14:textId="4B978CCD">
            <w:pPr>
              <w:rPr>
                <w:color w:val="000000"/>
                <w:szCs w:val="22"/>
              </w:rPr>
            </w:pPr>
            <w:r w:rsidRPr="001B0690">
              <w:rPr>
                <w:color w:val="000000"/>
                <w:szCs w:val="22"/>
              </w:rPr>
              <w:t>FORD COUNTY</w:t>
            </w:r>
          </w:p>
        </w:tc>
      </w:tr>
      <w:tr w14:paraId="38D766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3F66E6" w14:textId="10016014">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5B68FC" w14:textId="1FCF9D4F">
            <w:pPr>
              <w:rPr>
                <w:color w:val="000000"/>
                <w:szCs w:val="22"/>
              </w:rPr>
            </w:pPr>
            <w:r w:rsidRPr="001B0690">
              <w:rPr>
                <w:color w:val="000000"/>
                <w:szCs w:val="22"/>
              </w:rPr>
              <w:t>FRANKLIN COUNTY</w:t>
            </w:r>
          </w:p>
        </w:tc>
      </w:tr>
      <w:tr w14:paraId="2CDA82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8FF62E" w14:textId="7AD2A275">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E41A87" w14:textId="7DAF5CA2">
            <w:pPr>
              <w:rPr>
                <w:color w:val="000000"/>
                <w:szCs w:val="22"/>
              </w:rPr>
            </w:pPr>
            <w:r w:rsidRPr="001B0690">
              <w:rPr>
                <w:color w:val="000000"/>
                <w:szCs w:val="22"/>
              </w:rPr>
              <w:t>GEARY COUNTY</w:t>
            </w:r>
          </w:p>
        </w:tc>
      </w:tr>
      <w:tr w14:paraId="6E35A1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C8E588" w14:textId="4B81B60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1A7CE2" w14:textId="4A31ECA9">
            <w:pPr>
              <w:rPr>
                <w:color w:val="000000"/>
                <w:szCs w:val="22"/>
              </w:rPr>
            </w:pPr>
            <w:r w:rsidRPr="001B0690">
              <w:rPr>
                <w:color w:val="000000"/>
                <w:szCs w:val="22"/>
              </w:rPr>
              <w:t>GRAHAM COUNTY</w:t>
            </w:r>
          </w:p>
        </w:tc>
      </w:tr>
      <w:tr w14:paraId="6D51AA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8EE112" w14:textId="7850E45C">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5D1DEB" w14:textId="52559CE0">
            <w:pPr>
              <w:rPr>
                <w:color w:val="000000"/>
                <w:szCs w:val="22"/>
              </w:rPr>
            </w:pPr>
            <w:r w:rsidRPr="001B0690">
              <w:rPr>
                <w:color w:val="000000"/>
                <w:szCs w:val="22"/>
              </w:rPr>
              <w:t>GREENWOOD COUNTY</w:t>
            </w:r>
          </w:p>
        </w:tc>
      </w:tr>
      <w:tr w14:paraId="17CAFF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16DE99" w14:textId="3970162A">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667CB6" w14:textId="1C0F2C77">
            <w:pPr>
              <w:rPr>
                <w:color w:val="000000"/>
                <w:szCs w:val="22"/>
              </w:rPr>
            </w:pPr>
            <w:r w:rsidRPr="001B0690">
              <w:rPr>
                <w:color w:val="000000"/>
                <w:szCs w:val="22"/>
              </w:rPr>
              <w:t>HARPER COUNTY</w:t>
            </w:r>
          </w:p>
        </w:tc>
      </w:tr>
      <w:tr w14:paraId="1DF2075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BC743C" w14:textId="0D299797">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C411F8" w14:textId="0FA944D7">
            <w:pPr>
              <w:rPr>
                <w:color w:val="000000"/>
                <w:szCs w:val="22"/>
              </w:rPr>
            </w:pPr>
            <w:r w:rsidRPr="001B0690">
              <w:rPr>
                <w:color w:val="000000"/>
                <w:szCs w:val="22"/>
              </w:rPr>
              <w:t>HARVEY COUNTY</w:t>
            </w:r>
          </w:p>
        </w:tc>
      </w:tr>
      <w:tr w14:paraId="04AE07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10BA45" w14:textId="6BC29C6F">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C6DA35" w14:textId="23F82E3C">
            <w:pPr>
              <w:rPr>
                <w:color w:val="000000"/>
                <w:szCs w:val="22"/>
              </w:rPr>
            </w:pPr>
            <w:r w:rsidRPr="001B0690">
              <w:rPr>
                <w:color w:val="000000"/>
                <w:szCs w:val="22"/>
              </w:rPr>
              <w:t>JACKSON COUNTY</w:t>
            </w:r>
          </w:p>
        </w:tc>
      </w:tr>
      <w:tr w14:paraId="6A6A69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6B8107" w14:textId="03127A75">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41B930" w14:textId="76F098FE">
            <w:pPr>
              <w:rPr>
                <w:color w:val="000000"/>
                <w:szCs w:val="22"/>
              </w:rPr>
            </w:pPr>
            <w:r w:rsidRPr="001B0690">
              <w:rPr>
                <w:color w:val="000000"/>
                <w:szCs w:val="22"/>
              </w:rPr>
              <w:t>JEFFERSON COUNTY</w:t>
            </w:r>
          </w:p>
        </w:tc>
      </w:tr>
      <w:tr w14:paraId="3DFBA9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6C0DD8" w14:textId="072A34DA">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5BC0AE" w14:textId="793A3AE0">
            <w:pPr>
              <w:rPr>
                <w:color w:val="000000"/>
                <w:szCs w:val="22"/>
              </w:rPr>
            </w:pPr>
            <w:r w:rsidRPr="001B0690">
              <w:rPr>
                <w:color w:val="000000"/>
                <w:szCs w:val="22"/>
              </w:rPr>
              <w:t>JEWELL COUNTY</w:t>
            </w:r>
          </w:p>
        </w:tc>
      </w:tr>
      <w:tr w14:paraId="44191A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9AE3DC" w14:textId="49F19F9B">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24568D" w14:textId="5584DD71">
            <w:pPr>
              <w:rPr>
                <w:color w:val="000000"/>
                <w:szCs w:val="22"/>
              </w:rPr>
            </w:pPr>
            <w:r w:rsidRPr="001B0690">
              <w:rPr>
                <w:color w:val="000000"/>
                <w:szCs w:val="22"/>
              </w:rPr>
              <w:t>JOHNSON COUNTY</w:t>
            </w:r>
          </w:p>
        </w:tc>
      </w:tr>
      <w:tr w14:paraId="730146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25A0BC" w14:textId="6530139C">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940E9C" w14:textId="006D4688">
            <w:pPr>
              <w:rPr>
                <w:color w:val="000000"/>
                <w:szCs w:val="22"/>
              </w:rPr>
            </w:pPr>
            <w:r w:rsidRPr="001B0690">
              <w:rPr>
                <w:color w:val="000000"/>
                <w:szCs w:val="22"/>
              </w:rPr>
              <w:t>KEARNY COUNTY</w:t>
            </w:r>
          </w:p>
        </w:tc>
      </w:tr>
      <w:tr w14:paraId="793A3C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0D73B0" w14:textId="7B37705F">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1BF2B2" w14:textId="18DEE9B9">
            <w:pPr>
              <w:rPr>
                <w:color w:val="000000"/>
                <w:szCs w:val="22"/>
              </w:rPr>
            </w:pPr>
            <w:r w:rsidRPr="001B0690">
              <w:rPr>
                <w:color w:val="000000"/>
                <w:szCs w:val="22"/>
              </w:rPr>
              <w:t>KINGMAN COUNTY</w:t>
            </w:r>
          </w:p>
        </w:tc>
      </w:tr>
      <w:tr w14:paraId="27C5B8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2750AD" w14:textId="3AB90AF1">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4ED171" w14:textId="67E583E2">
            <w:pPr>
              <w:rPr>
                <w:color w:val="000000"/>
                <w:szCs w:val="22"/>
              </w:rPr>
            </w:pPr>
            <w:r w:rsidRPr="001B0690">
              <w:rPr>
                <w:color w:val="000000"/>
                <w:szCs w:val="22"/>
              </w:rPr>
              <w:t>KIOWA COUNTY</w:t>
            </w:r>
          </w:p>
        </w:tc>
      </w:tr>
      <w:tr w14:paraId="2817808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4A18B6" w14:textId="6B01681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A2FED9" w14:textId="300419C5">
            <w:pPr>
              <w:rPr>
                <w:color w:val="000000"/>
                <w:szCs w:val="22"/>
              </w:rPr>
            </w:pPr>
            <w:r w:rsidRPr="001B0690">
              <w:rPr>
                <w:color w:val="000000"/>
                <w:szCs w:val="22"/>
              </w:rPr>
              <w:t>LABETTE COUNTY</w:t>
            </w:r>
          </w:p>
        </w:tc>
      </w:tr>
      <w:tr w14:paraId="2B5ED13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ABAA7E" w14:textId="285D7083">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B8749F" w14:textId="23B2122E">
            <w:pPr>
              <w:rPr>
                <w:color w:val="000000"/>
                <w:szCs w:val="22"/>
              </w:rPr>
            </w:pPr>
            <w:r w:rsidRPr="001B0690">
              <w:rPr>
                <w:color w:val="000000"/>
                <w:szCs w:val="22"/>
              </w:rPr>
              <w:t>LEAVENWORTH COUNTY</w:t>
            </w:r>
          </w:p>
        </w:tc>
      </w:tr>
      <w:tr w14:paraId="2C3812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8D7343" w14:textId="01703838">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8BBF56" w14:textId="49297716">
            <w:pPr>
              <w:rPr>
                <w:color w:val="000000"/>
                <w:szCs w:val="22"/>
              </w:rPr>
            </w:pPr>
            <w:r w:rsidRPr="001B0690">
              <w:rPr>
                <w:color w:val="000000"/>
                <w:szCs w:val="22"/>
              </w:rPr>
              <w:t>LINCOLN COUNTY</w:t>
            </w:r>
          </w:p>
        </w:tc>
      </w:tr>
      <w:tr w14:paraId="27FCDF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2E2E93" w14:textId="56CA706B">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BDCA0B" w14:textId="2F478D9E">
            <w:pPr>
              <w:rPr>
                <w:color w:val="000000"/>
                <w:szCs w:val="22"/>
              </w:rPr>
            </w:pPr>
            <w:r w:rsidRPr="001B0690">
              <w:rPr>
                <w:color w:val="000000"/>
                <w:szCs w:val="22"/>
              </w:rPr>
              <w:t>LINN COUNTY</w:t>
            </w:r>
          </w:p>
        </w:tc>
      </w:tr>
      <w:tr w14:paraId="76FD6E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1A644C" w14:textId="6710AA95">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86732E" w14:textId="056CFB36">
            <w:pPr>
              <w:rPr>
                <w:color w:val="000000"/>
                <w:szCs w:val="22"/>
              </w:rPr>
            </w:pPr>
            <w:r w:rsidRPr="001B0690">
              <w:rPr>
                <w:color w:val="000000"/>
                <w:szCs w:val="22"/>
              </w:rPr>
              <w:t>LOGAN COUNTY</w:t>
            </w:r>
          </w:p>
        </w:tc>
      </w:tr>
      <w:tr w14:paraId="7AC551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8C8B56" w14:textId="40EDFB5E">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CA5900" w14:textId="04D11A32">
            <w:pPr>
              <w:rPr>
                <w:color w:val="000000"/>
                <w:szCs w:val="22"/>
              </w:rPr>
            </w:pPr>
            <w:r w:rsidRPr="001B0690">
              <w:rPr>
                <w:color w:val="000000"/>
                <w:szCs w:val="22"/>
              </w:rPr>
              <w:t>LYON COUNTY</w:t>
            </w:r>
          </w:p>
        </w:tc>
      </w:tr>
      <w:tr w14:paraId="59D625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D2C41A" w14:textId="64E6A9DB">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BA081D" w14:textId="000F3185">
            <w:pPr>
              <w:rPr>
                <w:color w:val="000000"/>
                <w:szCs w:val="22"/>
              </w:rPr>
            </w:pPr>
            <w:r w:rsidRPr="001B0690">
              <w:rPr>
                <w:color w:val="000000"/>
                <w:szCs w:val="22"/>
              </w:rPr>
              <w:t>MCPHERSON COUNTY</w:t>
            </w:r>
          </w:p>
        </w:tc>
      </w:tr>
      <w:tr w14:paraId="68E2E6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6253BE" w14:textId="61EB7190">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336628" w14:textId="20708EA3">
            <w:pPr>
              <w:rPr>
                <w:color w:val="000000"/>
                <w:szCs w:val="22"/>
              </w:rPr>
            </w:pPr>
            <w:r w:rsidRPr="001B0690">
              <w:rPr>
                <w:color w:val="000000"/>
                <w:szCs w:val="22"/>
              </w:rPr>
              <w:t>MARION COUNTY</w:t>
            </w:r>
          </w:p>
        </w:tc>
      </w:tr>
      <w:tr w14:paraId="154575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C39B26" w14:textId="191CC4DB">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23DF96" w14:textId="7FB8BD87">
            <w:pPr>
              <w:rPr>
                <w:color w:val="000000"/>
                <w:szCs w:val="22"/>
              </w:rPr>
            </w:pPr>
            <w:r w:rsidRPr="001B0690">
              <w:rPr>
                <w:color w:val="000000"/>
                <w:szCs w:val="22"/>
              </w:rPr>
              <w:t>MARSHALL COUNTY</w:t>
            </w:r>
          </w:p>
        </w:tc>
      </w:tr>
      <w:tr w14:paraId="0129B8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A95636" w14:textId="6D4BD82E">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5D1635" w14:textId="11B14B88">
            <w:pPr>
              <w:rPr>
                <w:color w:val="000000"/>
                <w:szCs w:val="22"/>
              </w:rPr>
            </w:pPr>
            <w:r w:rsidRPr="001B0690">
              <w:rPr>
                <w:color w:val="000000"/>
                <w:szCs w:val="22"/>
              </w:rPr>
              <w:t>MEADE COUNTY</w:t>
            </w:r>
          </w:p>
        </w:tc>
      </w:tr>
      <w:tr w14:paraId="10E4A8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A1CB96" w14:textId="59AB6CC2">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0BFC8E" w14:textId="20782BD7">
            <w:pPr>
              <w:rPr>
                <w:color w:val="000000"/>
                <w:szCs w:val="22"/>
              </w:rPr>
            </w:pPr>
            <w:r w:rsidRPr="001B0690">
              <w:rPr>
                <w:color w:val="000000"/>
                <w:szCs w:val="22"/>
              </w:rPr>
              <w:t>MIAMI COUNTY</w:t>
            </w:r>
          </w:p>
        </w:tc>
      </w:tr>
      <w:tr w14:paraId="7EB378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1A8911" w14:textId="3D369705">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090FE4" w14:textId="724C7254">
            <w:pPr>
              <w:rPr>
                <w:color w:val="000000"/>
                <w:szCs w:val="22"/>
              </w:rPr>
            </w:pPr>
            <w:r w:rsidRPr="001B0690">
              <w:rPr>
                <w:color w:val="000000"/>
                <w:szCs w:val="22"/>
              </w:rPr>
              <w:t>MITCHELL COUNTY</w:t>
            </w:r>
          </w:p>
        </w:tc>
      </w:tr>
      <w:tr w14:paraId="63315D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338A98" w14:textId="79CB06B6">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58C95A" w14:textId="7CCD5A3E">
            <w:pPr>
              <w:rPr>
                <w:color w:val="000000"/>
                <w:szCs w:val="22"/>
              </w:rPr>
            </w:pPr>
            <w:r w:rsidRPr="001B0690">
              <w:rPr>
                <w:color w:val="000000"/>
                <w:szCs w:val="22"/>
              </w:rPr>
              <w:t>MONTGOMERY COUNTY</w:t>
            </w:r>
          </w:p>
        </w:tc>
      </w:tr>
      <w:tr w14:paraId="7F6D41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D38577" w14:textId="6D0BEC8A">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B413EE" w14:textId="7D7E5940">
            <w:pPr>
              <w:rPr>
                <w:color w:val="000000"/>
                <w:szCs w:val="22"/>
              </w:rPr>
            </w:pPr>
            <w:r w:rsidRPr="001B0690">
              <w:rPr>
                <w:color w:val="000000"/>
                <w:szCs w:val="22"/>
              </w:rPr>
              <w:t>MORRIS COUNTY</w:t>
            </w:r>
          </w:p>
        </w:tc>
      </w:tr>
      <w:tr w14:paraId="3F144B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878209" w14:textId="7332D479">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9451D5" w14:textId="000E1947">
            <w:pPr>
              <w:rPr>
                <w:color w:val="000000"/>
                <w:szCs w:val="22"/>
              </w:rPr>
            </w:pPr>
            <w:r w:rsidRPr="001B0690">
              <w:rPr>
                <w:color w:val="000000"/>
                <w:szCs w:val="22"/>
              </w:rPr>
              <w:t>NEMAHA COUNTY</w:t>
            </w:r>
          </w:p>
        </w:tc>
      </w:tr>
      <w:tr w14:paraId="24C240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B153CF" w14:textId="37EC5AE3">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E8F316" w14:textId="016782BF">
            <w:pPr>
              <w:rPr>
                <w:color w:val="000000"/>
                <w:szCs w:val="22"/>
              </w:rPr>
            </w:pPr>
            <w:r w:rsidRPr="001B0690">
              <w:rPr>
                <w:color w:val="000000"/>
                <w:szCs w:val="22"/>
              </w:rPr>
              <w:t>NEOSHO COUNTY</w:t>
            </w:r>
          </w:p>
        </w:tc>
      </w:tr>
      <w:tr w14:paraId="6E4B6A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1F0663" w14:textId="7B0F970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44E680" w14:textId="2022BA5F">
            <w:pPr>
              <w:rPr>
                <w:color w:val="000000"/>
                <w:szCs w:val="22"/>
              </w:rPr>
            </w:pPr>
            <w:r w:rsidRPr="001B0690">
              <w:rPr>
                <w:color w:val="000000"/>
                <w:szCs w:val="22"/>
              </w:rPr>
              <w:t>NESS COUNTY</w:t>
            </w:r>
          </w:p>
        </w:tc>
      </w:tr>
      <w:tr w14:paraId="0197A3B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41C4EF" w14:textId="6F549C0F">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2CE69C" w14:textId="1BF3EB94">
            <w:pPr>
              <w:rPr>
                <w:color w:val="000000"/>
                <w:szCs w:val="22"/>
              </w:rPr>
            </w:pPr>
            <w:r w:rsidRPr="001B0690">
              <w:rPr>
                <w:color w:val="000000"/>
                <w:szCs w:val="22"/>
              </w:rPr>
              <w:t>NORTON COUNTY</w:t>
            </w:r>
          </w:p>
        </w:tc>
      </w:tr>
      <w:tr w14:paraId="0765B61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70BAC3" w14:textId="77A1579E">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B99A6A" w14:textId="03AB33DA">
            <w:pPr>
              <w:rPr>
                <w:color w:val="000000"/>
                <w:szCs w:val="22"/>
              </w:rPr>
            </w:pPr>
            <w:r w:rsidRPr="001B0690">
              <w:rPr>
                <w:color w:val="000000"/>
                <w:szCs w:val="22"/>
              </w:rPr>
              <w:t>OSAGE COUNTY</w:t>
            </w:r>
          </w:p>
        </w:tc>
      </w:tr>
      <w:tr w14:paraId="1737CD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07E0A7" w14:textId="59F0D197">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426560" w14:textId="06A56BD2">
            <w:pPr>
              <w:rPr>
                <w:color w:val="000000"/>
                <w:szCs w:val="22"/>
              </w:rPr>
            </w:pPr>
            <w:r w:rsidRPr="001B0690">
              <w:rPr>
                <w:color w:val="000000"/>
                <w:szCs w:val="22"/>
              </w:rPr>
              <w:t>OSBORNE COUNTY</w:t>
            </w:r>
          </w:p>
        </w:tc>
      </w:tr>
      <w:tr w14:paraId="69BD30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CAAF26" w14:textId="1326023A">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AE31E6" w14:textId="3430219F">
            <w:pPr>
              <w:rPr>
                <w:color w:val="000000"/>
                <w:szCs w:val="22"/>
              </w:rPr>
            </w:pPr>
            <w:r w:rsidRPr="001B0690">
              <w:rPr>
                <w:color w:val="000000"/>
                <w:szCs w:val="22"/>
              </w:rPr>
              <w:t>OTTAWA COUNTY</w:t>
            </w:r>
          </w:p>
        </w:tc>
      </w:tr>
      <w:tr w14:paraId="0767EC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F5BB54" w14:textId="35868D3B">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2040F0" w14:textId="05E4DA51">
            <w:pPr>
              <w:rPr>
                <w:color w:val="000000"/>
                <w:szCs w:val="22"/>
              </w:rPr>
            </w:pPr>
            <w:r w:rsidRPr="001B0690">
              <w:rPr>
                <w:color w:val="000000"/>
                <w:szCs w:val="22"/>
              </w:rPr>
              <w:t>PAWNEE COUNTY</w:t>
            </w:r>
          </w:p>
        </w:tc>
      </w:tr>
      <w:tr w14:paraId="555C51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DEAAB8" w14:textId="37980CA6">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48150C" w14:textId="5F2A111F">
            <w:pPr>
              <w:rPr>
                <w:color w:val="000000"/>
                <w:szCs w:val="22"/>
              </w:rPr>
            </w:pPr>
            <w:r w:rsidRPr="001B0690">
              <w:rPr>
                <w:color w:val="000000"/>
                <w:szCs w:val="22"/>
              </w:rPr>
              <w:t>PHILLIPS COUNTY</w:t>
            </w:r>
          </w:p>
        </w:tc>
      </w:tr>
      <w:tr w14:paraId="6F7A63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AE0F7B" w14:textId="6BDFC3C7">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94C5F1" w14:textId="02668A41">
            <w:pPr>
              <w:rPr>
                <w:color w:val="000000"/>
                <w:szCs w:val="22"/>
              </w:rPr>
            </w:pPr>
            <w:r w:rsidRPr="001B0690">
              <w:rPr>
                <w:color w:val="000000"/>
                <w:szCs w:val="22"/>
              </w:rPr>
              <w:t>POTTAWATOMIE COUNTY</w:t>
            </w:r>
          </w:p>
        </w:tc>
      </w:tr>
      <w:tr w14:paraId="7B4941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4335E3" w14:textId="32D294E3">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772167" w14:textId="53A6A7ED">
            <w:pPr>
              <w:rPr>
                <w:color w:val="000000"/>
                <w:szCs w:val="22"/>
              </w:rPr>
            </w:pPr>
            <w:r w:rsidRPr="001B0690">
              <w:rPr>
                <w:color w:val="000000"/>
                <w:szCs w:val="22"/>
              </w:rPr>
              <w:t>PRATT COUNTY</w:t>
            </w:r>
          </w:p>
        </w:tc>
      </w:tr>
      <w:tr w14:paraId="2787AD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5E4C0E" w14:textId="3B850950">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988DE0" w14:textId="79C31036">
            <w:pPr>
              <w:rPr>
                <w:color w:val="000000"/>
                <w:szCs w:val="22"/>
              </w:rPr>
            </w:pPr>
            <w:r w:rsidRPr="001B0690">
              <w:rPr>
                <w:color w:val="000000"/>
                <w:szCs w:val="22"/>
              </w:rPr>
              <w:t>RAWLINS COUNTY</w:t>
            </w:r>
          </w:p>
        </w:tc>
      </w:tr>
      <w:tr w14:paraId="1DB6920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1AF37D" w14:textId="4B51D2C4">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FBCB63" w14:textId="1D0F7974">
            <w:pPr>
              <w:rPr>
                <w:color w:val="000000"/>
                <w:szCs w:val="22"/>
              </w:rPr>
            </w:pPr>
            <w:r w:rsidRPr="001B0690">
              <w:rPr>
                <w:color w:val="000000"/>
                <w:szCs w:val="22"/>
              </w:rPr>
              <w:t>RENO COUNTY</w:t>
            </w:r>
          </w:p>
        </w:tc>
      </w:tr>
      <w:tr w14:paraId="6979FE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0CA9CE" w14:textId="75B31F38">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DAEB1A" w14:textId="73C19D81">
            <w:pPr>
              <w:rPr>
                <w:color w:val="000000"/>
                <w:szCs w:val="22"/>
              </w:rPr>
            </w:pPr>
            <w:r w:rsidRPr="001B0690">
              <w:rPr>
                <w:color w:val="000000"/>
                <w:szCs w:val="22"/>
              </w:rPr>
              <w:t>REPUBLIC COUNTY</w:t>
            </w:r>
          </w:p>
        </w:tc>
      </w:tr>
      <w:tr w14:paraId="4618A4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316C2B" w14:textId="65C448EF">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0F540F" w14:textId="362EE865">
            <w:pPr>
              <w:rPr>
                <w:color w:val="000000"/>
                <w:szCs w:val="22"/>
              </w:rPr>
            </w:pPr>
            <w:r w:rsidRPr="001B0690">
              <w:rPr>
                <w:color w:val="000000"/>
                <w:szCs w:val="22"/>
              </w:rPr>
              <w:t>RICE COUNTY</w:t>
            </w:r>
          </w:p>
        </w:tc>
      </w:tr>
      <w:tr w14:paraId="3E4140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624587" w14:textId="40962FE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1225CE" w14:textId="5CB96AA4">
            <w:pPr>
              <w:rPr>
                <w:color w:val="000000"/>
                <w:szCs w:val="22"/>
              </w:rPr>
            </w:pPr>
            <w:r w:rsidRPr="001B0690">
              <w:rPr>
                <w:color w:val="000000"/>
                <w:szCs w:val="22"/>
              </w:rPr>
              <w:t>RILEY COUNTY</w:t>
            </w:r>
          </w:p>
        </w:tc>
      </w:tr>
      <w:tr w14:paraId="6A0252D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63BB6D" w14:textId="503D03B9">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1A38CF" w14:textId="4FC4AA7F">
            <w:pPr>
              <w:rPr>
                <w:color w:val="000000"/>
                <w:szCs w:val="22"/>
              </w:rPr>
            </w:pPr>
            <w:r w:rsidRPr="001B0690">
              <w:rPr>
                <w:color w:val="000000"/>
                <w:szCs w:val="22"/>
              </w:rPr>
              <w:t>ROOKS COUNTY</w:t>
            </w:r>
          </w:p>
        </w:tc>
      </w:tr>
      <w:tr w14:paraId="400E5A0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30BC52" w14:textId="46CD9F41">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B59B29" w14:textId="596367A3">
            <w:pPr>
              <w:rPr>
                <w:color w:val="000000"/>
                <w:szCs w:val="22"/>
              </w:rPr>
            </w:pPr>
            <w:r w:rsidRPr="001B0690">
              <w:rPr>
                <w:color w:val="000000"/>
                <w:szCs w:val="22"/>
              </w:rPr>
              <w:t>RUSH COUNTY</w:t>
            </w:r>
          </w:p>
        </w:tc>
      </w:tr>
      <w:tr w14:paraId="420701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A061C3" w14:textId="558BCF0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D3378E" w14:textId="6F9302B5">
            <w:pPr>
              <w:rPr>
                <w:color w:val="000000"/>
                <w:szCs w:val="22"/>
              </w:rPr>
            </w:pPr>
            <w:r w:rsidRPr="001B0690">
              <w:rPr>
                <w:color w:val="000000"/>
                <w:szCs w:val="22"/>
              </w:rPr>
              <w:t>RUSSELL COUNTY</w:t>
            </w:r>
          </w:p>
        </w:tc>
      </w:tr>
      <w:tr w14:paraId="341FEEC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D26D33" w14:textId="75DBC38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B3FDE5" w14:textId="0AE9E459">
            <w:pPr>
              <w:rPr>
                <w:color w:val="000000"/>
                <w:szCs w:val="22"/>
              </w:rPr>
            </w:pPr>
            <w:r w:rsidRPr="001B0690">
              <w:rPr>
                <w:color w:val="000000"/>
                <w:szCs w:val="22"/>
              </w:rPr>
              <w:t>SALINE COUNTY</w:t>
            </w:r>
          </w:p>
        </w:tc>
      </w:tr>
      <w:tr w14:paraId="65E42A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18A8DA" w14:textId="49E9E201">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129B7E" w14:textId="2C9018A1">
            <w:pPr>
              <w:rPr>
                <w:color w:val="000000"/>
                <w:szCs w:val="22"/>
              </w:rPr>
            </w:pPr>
            <w:r w:rsidRPr="001B0690">
              <w:rPr>
                <w:color w:val="000000"/>
                <w:szCs w:val="22"/>
              </w:rPr>
              <w:t>SCOTT COUNTY</w:t>
            </w:r>
          </w:p>
        </w:tc>
      </w:tr>
      <w:tr w14:paraId="1660DA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51C2E9" w14:textId="2F0DB148">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AF5BC8" w14:textId="3B56D400">
            <w:pPr>
              <w:rPr>
                <w:color w:val="000000"/>
                <w:szCs w:val="22"/>
              </w:rPr>
            </w:pPr>
            <w:r w:rsidRPr="001B0690">
              <w:rPr>
                <w:color w:val="000000"/>
                <w:szCs w:val="22"/>
              </w:rPr>
              <w:t>SEDGWICK COUNTY</w:t>
            </w:r>
          </w:p>
        </w:tc>
      </w:tr>
      <w:tr w14:paraId="094BC7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A3A33A" w14:textId="0D0FCA5C">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B9A716" w14:textId="31D2F467">
            <w:pPr>
              <w:rPr>
                <w:color w:val="000000"/>
                <w:szCs w:val="22"/>
              </w:rPr>
            </w:pPr>
            <w:r w:rsidRPr="001B0690">
              <w:rPr>
                <w:color w:val="000000"/>
                <w:szCs w:val="22"/>
              </w:rPr>
              <w:t>SEWARD COUNTY</w:t>
            </w:r>
          </w:p>
        </w:tc>
      </w:tr>
      <w:tr w14:paraId="45B32E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35BCF5" w14:textId="04F6EA1D">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9EE490" w14:textId="0F801415">
            <w:pPr>
              <w:rPr>
                <w:color w:val="000000"/>
                <w:szCs w:val="22"/>
              </w:rPr>
            </w:pPr>
            <w:r w:rsidRPr="001B0690">
              <w:rPr>
                <w:color w:val="000000"/>
                <w:szCs w:val="22"/>
              </w:rPr>
              <w:t>SHAWNEE COUNTY</w:t>
            </w:r>
          </w:p>
        </w:tc>
      </w:tr>
      <w:tr w14:paraId="45982A0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180536" w14:textId="3F8F3049">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8C90B4" w14:textId="733C455F">
            <w:pPr>
              <w:rPr>
                <w:color w:val="000000"/>
                <w:szCs w:val="22"/>
              </w:rPr>
            </w:pPr>
            <w:r w:rsidRPr="001B0690">
              <w:rPr>
                <w:color w:val="000000"/>
                <w:szCs w:val="22"/>
              </w:rPr>
              <w:t>SHERIDAN COUNTY</w:t>
            </w:r>
          </w:p>
        </w:tc>
      </w:tr>
      <w:tr w14:paraId="076D86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91F455" w14:textId="6A3E3A15">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57693F" w14:textId="7047191C">
            <w:pPr>
              <w:rPr>
                <w:color w:val="000000"/>
                <w:szCs w:val="22"/>
              </w:rPr>
            </w:pPr>
            <w:r w:rsidRPr="001B0690">
              <w:rPr>
                <w:color w:val="000000"/>
                <w:szCs w:val="22"/>
              </w:rPr>
              <w:t>SHERMAN COUNTY</w:t>
            </w:r>
          </w:p>
        </w:tc>
      </w:tr>
      <w:tr w14:paraId="149C20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C25D86" w14:textId="729B2D12">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8A8EFC" w14:textId="461D0CF1">
            <w:pPr>
              <w:rPr>
                <w:color w:val="000000"/>
                <w:szCs w:val="22"/>
              </w:rPr>
            </w:pPr>
            <w:r w:rsidRPr="001B0690">
              <w:rPr>
                <w:color w:val="000000"/>
                <w:szCs w:val="22"/>
              </w:rPr>
              <w:t>SMITH COUNTY</w:t>
            </w:r>
          </w:p>
        </w:tc>
      </w:tr>
      <w:tr w14:paraId="18A382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A90E73" w14:textId="638647B3">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9C3B81" w14:textId="3179892D">
            <w:pPr>
              <w:rPr>
                <w:color w:val="000000"/>
                <w:szCs w:val="22"/>
              </w:rPr>
            </w:pPr>
            <w:r w:rsidRPr="001B0690">
              <w:rPr>
                <w:color w:val="000000"/>
                <w:szCs w:val="22"/>
              </w:rPr>
              <w:t>STAFFORD COUNTY</w:t>
            </w:r>
          </w:p>
        </w:tc>
      </w:tr>
      <w:tr w14:paraId="6952D6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D822C0" w14:textId="1E905373">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B9F0AD" w14:textId="21DE1CED">
            <w:pPr>
              <w:rPr>
                <w:color w:val="000000"/>
                <w:szCs w:val="22"/>
              </w:rPr>
            </w:pPr>
            <w:r w:rsidRPr="001B0690">
              <w:rPr>
                <w:color w:val="000000"/>
                <w:szCs w:val="22"/>
              </w:rPr>
              <w:t>SUMNER COUNTY</w:t>
            </w:r>
          </w:p>
        </w:tc>
      </w:tr>
      <w:tr w14:paraId="5230B7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0BC672" w14:textId="610861C6">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C8CB6C" w14:textId="199BD32E">
            <w:pPr>
              <w:rPr>
                <w:color w:val="000000"/>
                <w:szCs w:val="22"/>
              </w:rPr>
            </w:pPr>
            <w:r w:rsidRPr="001B0690">
              <w:rPr>
                <w:color w:val="000000"/>
                <w:szCs w:val="22"/>
              </w:rPr>
              <w:t>THOMAS COUNTY</w:t>
            </w:r>
          </w:p>
        </w:tc>
      </w:tr>
      <w:tr w14:paraId="6C6DDD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EBCFEF" w14:textId="0A0154EB">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94C59D" w14:textId="7023809A">
            <w:pPr>
              <w:rPr>
                <w:color w:val="000000"/>
                <w:szCs w:val="22"/>
              </w:rPr>
            </w:pPr>
            <w:r w:rsidRPr="001B0690">
              <w:rPr>
                <w:color w:val="000000"/>
                <w:szCs w:val="22"/>
              </w:rPr>
              <w:t>TREGO COUNTY</w:t>
            </w:r>
          </w:p>
        </w:tc>
      </w:tr>
      <w:tr w14:paraId="479E9F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E85272" w14:textId="1D098DDB">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AFCED5" w14:textId="1293D26B">
            <w:pPr>
              <w:rPr>
                <w:color w:val="000000"/>
                <w:szCs w:val="22"/>
              </w:rPr>
            </w:pPr>
            <w:r w:rsidRPr="001B0690">
              <w:rPr>
                <w:color w:val="000000"/>
                <w:szCs w:val="22"/>
              </w:rPr>
              <w:t>WABAUNSEE COUNTY</w:t>
            </w:r>
          </w:p>
        </w:tc>
      </w:tr>
      <w:tr w14:paraId="5CE5FE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481E6C" w14:textId="4BFC0DC4">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C3DC45" w14:textId="1FA8E934">
            <w:pPr>
              <w:rPr>
                <w:color w:val="000000"/>
                <w:szCs w:val="22"/>
              </w:rPr>
            </w:pPr>
            <w:r w:rsidRPr="001B0690">
              <w:rPr>
                <w:color w:val="000000"/>
                <w:szCs w:val="22"/>
              </w:rPr>
              <w:t>WASHINGTON COUNTY</w:t>
            </w:r>
          </w:p>
        </w:tc>
      </w:tr>
      <w:tr w14:paraId="51A7F8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4F773B" w14:textId="2E0730EE">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9E1C14" w14:textId="64ECE769">
            <w:pPr>
              <w:rPr>
                <w:color w:val="000000"/>
                <w:szCs w:val="22"/>
              </w:rPr>
            </w:pPr>
            <w:r w:rsidRPr="001B0690">
              <w:rPr>
                <w:color w:val="000000"/>
                <w:szCs w:val="22"/>
              </w:rPr>
              <w:t>WOODSON COUNTY</w:t>
            </w:r>
          </w:p>
        </w:tc>
      </w:tr>
      <w:tr w14:paraId="08376B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FB83F3" w14:textId="6F7695E3">
            <w:pPr>
              <w:rPr>
                <w:color w:val="000000"/>
                <w:szCs w:val="22"/>
              </w:rPr>
            </w:pPr>
            <w:r w:rsidRPr="001B0690">
              <w:rPr>
                <w:color w:val="000000"/>
                <w:szCs w:val="22"/>
              </w:rPr>
              <w:t>KS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01D439" w14:textId="33611123">
            <w:pPr>
              <w:rPr>
                <w:color w:val="000000"/>
                <w:szCs w:val="22"/>
              </w:rPr>
            </w:pPr>
            <w:r w:rsidRPr="001B0690">
              <w:rPr>
                <w:color w:val="000000"/>
                <w:szCs w:val="22"/>
              </w:rPr>
              <w:t>WYANDOTTE COUNTY</w:t>
            </w:r>
          </w:p>
        </w:tc>
      </w:tr>
      <w:tr w14:paraId="04F3DE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22AF7D" w14:textId="2DDB464E">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B32088" w14:textId="5024E8F7">
            <w:pPr>
              <w:rPr>
                <w:color w:val="000000"/>
                <w:szCs w:val="22"/>
              </w:rPr>
            </w:pPr>
            <w:r w:rsidRPr="001B0690">
              <w:rPr>
                <w:color w:val="000000"/>
                <w:szCs w:val="22"/>
              </w:rPr>
              <w:t>ADAIR COUNTY</w:t>
            </w:r>
          </w:p>
        </w:tc>
      </w:tr>
      <w:tr w14:paraId="1F1343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A1CC63" w14:textId="330A224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2ABFF7" w14:textId="26D1A967">
            <w:pPr>
              <w:rPr>
                <w:color w:val="000000"/>
                <w:szCs w:val="22"/>
              </w:rPr>
            </w:pPr>
            <w:r w:rsidRPr="001B0690">
              <w:rPr>
                <w:color w:val="000000"/>
                <w:szCs w:val="22"/>
              </w:rPr>
              <w:t>ALLEN COUNTY</w:t>
            </w:r>
          </w:p>
        </w:tc>
      </w:tr>
      <w:tr w14:paraId="20BFA7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224CE4" w14:textId="545CA351">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ECA696" w14:textId="00F23E89">
            <w:pPr>
              <w:rPr>
                <w:color w:val="000000"/>
                <w:szCs w:val="22"/>
              </w:rPr>
            </w:pPr>
            <w:r w:rsidRPr="001B0690">
              <w:rPr>
                <w:color w:val="000000"/>
                <w:szCs w:val="22"/>
              </w:rPr>
              <w:t>ANDERSON COUNTY</w:t>
            </w:r>
          </w:p>
        </w:tc>
      </w:tr>
      <w:tr w14:paraId="5FAABD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8C9F7F" w14:textId="6855B4A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CFB6F5" w14:textId="3B007549">
            <w:pPr>
              <w:rPr>
                <w:color w:val="000000"/>
                <w:szCs w:val="22"/>
              </w:rPr>
            </w:pPr>
            <w:r w:rsidRPr="001B0690">
              <w:rPr>
                <w:color w:val="000000"/>
                <w:szCs w:val="22"/>
              </w:rPr>
              <w:t>BALLARD COUNTY</w:t>
            </w:r>
          </w:p>
        </w:tc>
      </w:tr>
      <w:tr w14:paraId="3DD737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35CCDE" w14:textId="1BA0582D">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013EE9" w14:textId="716363FA">
            <w:pPr>
              <w:rPr>
                <w:color w:val="000000"/>
                <w:szCs w:val="22"/>
              </w:rPr>
            </w:pPr>
            <w:r w:rsidRPr="001B0690">
              <w:rPr>
                <w:color w:val="000000"/>
                <w:szCs w:val="22"/>
              </w:rPr>
              <w:t>BARREN COUNTY</w:t>
            </w:r>
          </w:p>
        </w:tc>
      </w:tr>
      <w:tr w14:paraId="2C0EFC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772992" w14:textId="0CFF5F6A">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828401" w14:textId="3BFC2712">
            <w:pPr>
              <w:rPr>
                <w:color w:val="000000"/>
                <w:szCs w:val="22"/>
              </w:rPr>
            </w:pPr>
            <w:r w:rsidRPr="001B0690">
              <w:rPr>
                <w:color w:val="000000"/>
                <w:szCs w:val="22"/>
              </w:rPr>
              <w:t>BATH COUNTY</w:t>
            </w:r>
          </w:p>
        </w:tc>
      </w:tr>
      <w:tr w14:paraId="0633672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FA5235" w14:textId="5373B4E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309790" w14:textId="18EFFA2E">
            <w:pPr>
              <w:rPr>
                <w:color w:val="000000"/>
                <w:szCs w:val="22"/>
              </w:rPr>
            </w:pPr>
            <w:r w:rsidRPr="001B0690">
              <w:rPr>
                <w:color w:val="000000"/>
                <w:szCs w:val="22"/>
              </w:rPr>
              <w:t>BELL COUNTY</w:t>
            </w:r>
          </w:p>
        </w:tc>
      </w:tr>
      <w:tr w14:paraId="3AFCDC8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07FB2E" w14:textId="495D7EA4">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3C1BA2" w14:textId="22D041CE">
            <w:pPr>
              <w:rPr>
                <w:color w:val="000000"/>
                <w:szCs w:val="22"/>
              </w:rPr>
            </w:pPr>
            <w:r w:rsidRPr="001B0690">
              <w:rPr>
                <w:color w:val="000000"/>
                <w:szCs w:val="22"/>
              </w:rPr>
              <w:t>BOONE COUNTY</w:t>
            </w:r>
          </w:p>
        </w:tc>
      </w:tr>
      <w:tr w14:paraId="26F2FE2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A44C15" w14:textId="2A7948B7">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0787D6" w14:textId="09E755E6">
            <w:pPr>
              <w:rPr>
                <w:color w:val="000000"/>
                <w:szCs w:val="22"/>
              </w:rPr>
            </w:pPr>
            <w:r w:rsidRPr="001B0690">
              <w:rPr>
                <w:color w:val="000000"/>
                <w:szCs w:val="22"/>
              </w:rPr>
              <w:t>BOURBON COUNTY</w:t>
            </w:r>
          </w:p>
        </w:tc>
      </w:tr>
      <w:tr w14:paraId="6F7B18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0CD6BD" w14:textId="0AD6FBA0">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96EFD2" w14:textId="747FDCE6">
            <w:pPr>
              <w:rPr>
                <w:color w:val="000000"/>
                <w:szCs w:val="22"/>
              </w:rPr>
            </w:pPr>
            <w:r w:rsidRPr="001B0690">
              <w:rPr>
                <w:color w:val="000000"/>
                <w:szCs w:val="22"/>
              </w:rPr>
              <w:t>BOYD COUNTY</w:t>
            </w:r>
          </w:p>
        </w:tc>
      </w:tr>
      <w:tr w14:paraId="487EFC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7A899C" w14:textId="684A5119">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FE0E7F" w14:textId="06161B81">
            <w:pPr>
              <w:rPr>
                <w:color w:val="000000"/>
                <w:szCs w:val="22"/>
              </w:rPr>
            </w:pPr>
            <w:r w:rsidRPr="001B0690">
              <w:rPr>
                <w:color w:val="000000"/>
                <w:szCs w:val="22"/>
              </w:rPr>
              <w:t>BOYLE COUNTY</w:t>
            </w:r>
          </w:p>
        </w:tc>
      </w:tr>
      <w:tr w14:paraId="5007DF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A59BDD" w14:textId="1929DB2A">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5939B6" w14:textId="75C98FAE">
            <w:pPr>
              <w:rPr>
                <w:color w:val="000000"/>
                <w:szCs w:val="22"/>
              </w:rPr>
            </w:pPr>
            <w:r w:rsidRPr="001B0690">
              <w:rPr>
                <w:color w:val="000000"/>
                <w:szCs w:val="22"/>
              </w:rPr>
              <w:t>BRACKEN COUNTY</w:t>
            </w:r>
          </w:p>
        </w:tc>
      </w:tr>
      <w:tr w14:paraId="545EA8C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13FA92" w14:textId="5099F39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808AED" w14:textId="3D2362A4">
            <w:pPr>
              <w:rPr>
                <w:color w:val="000000"/>
                <w:szCs w:val="22"/>
              </w:rPr>
            </w:pPr>
            <w:r w:rsidRPr="001B0690">
              <w:rPr>
                <w:color w:val="000000"/>
                <w:szCs w:val="22"/>
              </w:rPr>
              <w:t>BREATHITT COUNTY</w:t>
            </w:r>
          </w:p>
        </w:tc>
      </w:tr>
      <w:tr w14:paraId="083FF9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7D8560" w14:textId="118C058C">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729EB9" w14:textId="43BD88C7">
            <w:pPr>
              <w:rPr>
                <w:color w:val="000000"/>
                <w:szCs w:val="22"/>
              </w:rPr>
            </w:pPr>
            <w:r w:rsidRPr="001B0690">
              <w:rPr>
                <w:color w:val="000000"/>
                <w:szCs w:val="22"/>
              </w:rPr>
              <w:t>BRECKINRIDGE COUNTY</w:t>
            </w:r>
          </w:p>
        </w:tc>
      </w:tr>
      <w:tr w14:paraId="6FDD9A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5ED1BE" w14:textId="5935079E">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A11633" w14:textId="6272239E">
            <w:pPr>
              <w:rPr>
                <w:color w:val="000000"/>
                <w:szCs w:val="22"/>
              </w:rPr>
            </w:pPr>
            <w:r w:rsidRPr="001B0690">
              <w:rPr>
                <w:color w:val="000000"/>
                <w:szCs w:val="22"/>
              </w:rPr>
              <w:t>BULLITT COUNTY</w:t>
            </w:r>
          </w:p>
        </w:tc>
      </w:tr>
      <w:tr w14:paraId="367A7BD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8ADF30" w14:textId="4FCD61D4">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A0F241" w14:textId="152EDE68">
            <w:pPr>
              <w:rPr>
                <w:color w:val="000000"/>
                <w:szCs w:val="22"/>
              </w:rPr>
            </w:pPr>
            <w:r w:rsidRPr="001B0690">
              <w:rPr>
                <w:color w:val="000000"/>
                <w:szCs w:val="22"/>
              </w:rPr>
              <w:t>BUTLER COUNTY</w:t>
            </w:r>
          </w:p>
        </w:tc>
      </w:tr>
      <w:tr w14:paraId="46F4E3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ED7A84" w14:textId="4216EDD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81CF28" w14:textId="04AEEB1C">
            <w:pPr>
              <w:rPr>
                <w:color w:val="000000"/>
                <w:szCs w:val="22"/>
              </w:rPr>
            </w:pPr>
            <w:r w:rsidRPr="001B0690">
              <w:rPr>
                <w:color w:val="000000"/>
                <w:szCs w:val="22"/>
              </w:rPr>
              <w:t>CALDWELL COUNTY</w:t>
            </w:r>
          </w:p>
        </w:tc>
      </w:tr>
      <w:tr w14:paraId="2927A0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CE91BA" w14:textId="457E45C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B96369" w14:textId="1847840A">
            <w:pPr>
              <w:rPr>
                <w:color w:val="000000"/>
                <w:szCs w:val="22"/>
              </w:rPr>
            </w:pPr>
            <w:r w:rsidRPr="001B0690">
              <w:rPr>
                <w:color w:val="000000"/>
                <w:szCs w:val="22"/>
              </w:rPr>
              <w:t>CALLOWAY COUNTY</w:t>
            </w:r>
          </w:p>
        </w:tc>
      </w:tr>
      <w:tr w14:paraId="5AF056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57EED6" w14:textId="0AA13593">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727B47" w14:textId="6590F5E2">
            <w:pPr>
              <w:rPr>
                <w:color w:val="000000"/>
                <w:szCs w:val="22"/>
              </w:rPr>
            </w:pPr>
            <w:r w:rsidRPr="001B0690">
              <w:rPr>
                <w:color w:val="000000"/>
                <w:szCs w:val="22"/>
              </w:rPr>
              <w:t>CAMPBELL COUNTY</w:t>
            </w:r>
          </w:p>
        </w:tc>
      </w:tr>
      <w:tr w14:paraId="467886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36CC2D" w14:textId="0535C2C3">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43B4B6" w14:textId="7A7D5647">
            <w:pPr>
              <w:rPr>
                <w:color w:val="000000"/>
                <w:szCs w:val="22"/>
              </w:rPr>
            </w:pPr>
            <w:r w:rsidRPr="001B0690">
              <w:rPr>
                <w:color w:val="000000"/>
                <w:szCs w:val="22"/>
              </w:rPr>
              <w:t>CARLISLE COUNTY</w:t>
            </w:r>
          </w:p>
        </w:tc>
      </w:tr>
      <w:tr w14:paraId="7F7F9D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C15BCC" w14:textId="3563DEC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EB71F5" w14:textId="53662ADE">
            <w:pPr>
              <w:rPr>
                <w:color w:val="000000"/>
                <w:szCs w:val="22"/>
              </w:rPr>
            </w:pPr>
            <w:r w:rsidRPr="001B0690">
              <w:rPr>
                <w:color w:val="000000"/>
                <w:szCs w:val="22"/>
              </w:rPr>
              <w:t>CARROLL COUNTY</w:t>
            </w:r>
          </w:p>
        </w:tc>
      </w:tr>
      <w:tr w14:paraId="2F895F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C8D9C9" w14:textId="118777C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57E216" w14:textId="150B64DD">
            <w:pPr>
              <w:rPr>
                <w:color w:val="000000"/>
                <w:szCs w:val="22"/>
              </w:rPr>
            </w:pPr>
            <w:r w:rsidRPr="001B0690">
              <w:rPr>
                <w:color w:val="000000"/>
                <w:szCs w:val="22"/>
              </w:rPr>
              <w:t>CARTER COUNTY</w:t>
            </w:r>
          </w:p>
        </w:tc>
      </w:tr>
      <w:tr w14:paraId="0FFA08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284916" w14:textId="71293C03">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88B7A5" w14:textId="55F0351A">
            <w:pPr>
              <w:rPr>
                <w:color w:val="000000"/>
                <w:szCs w:val="22"/>
              </w:rPr>
            </w:pPr>
            <w:r w:rsidRPr="001B0690">
              <w:rPr>
                <w:color w:val="000000"/>
                <w:szCs w:val="22"/>
              </w:rPr>
              <w:t>CASEY COUNTY</w:t>
            </w:r>
          </w:p>
        </w:tc>
      </w:tr>
      <w:tr w14:paraId="0F3355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35AA6B" w14:textId="7B320394">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D78C6F" w14:textId="48C03C80">
            <w:pPr>
              <w:rPr>
                <w:color w:val="000000"/>
                <w:szCs w:val="22"/>
              </w:rPr>
            </w:pPr>
            <w:r w:rsidRPr="001B0690">
              <w:rPr>
                <w:color w:val="000000"/>
                <w:szCs w:val="22"/>
              </w:rPr>
              <w:t>CHRISTIAN COUNTY</w:t>
            </w:r>
          </w:p>
        </w:tc>
      </w:tr>
      <w:tr w14:paraId="74D66DB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6B3933" w14:textId="11DDDE8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7E2176" w14:textId="07AECDB1">
            <w:pPr>
              <w:rPr>
                <w:color w:val="000000"/>
                <w:szCs w:val="22"/>
              </w:rPr>
            </w:pPr>
            <w:r w:rsidRPr="001B0690">
              <w:rPr>
                <w:color w:val="000000"/>
                <w:szCs w:val="22"/>
              </w:rPr>
              <w:t>CLARK COUNTY</w:t>
            </w:r>
          </w:p>
        </w:tc>
      </w:tr>
      <w:tr w14:paraId="47A3BE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3C6BCF" w14:textId="5815C150">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00CC1F" w14:textId="55A5F4E0">
            <w:pPr>
              <w:rPr>
                <w:color w:val="000000"/>
                <w:szCs w:val="22"/>
              </w:rPr>
            </w:pPr>
            <w:r w:rsidRPr="001B0690">
              <w:rPr>
                <w:color w:val="000000"/>
                <w:szCs w:val="22"/>
              </w:rPr>
              <w:t>CLAY COUNTY</w:t>
            </w:r>
          </w:p>
        </w:tc>
      </w:tr>
      <w:tr w14:paraId="47C3A4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E2E82B" w14:textId="5AB014E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F1A7EA" w14:textId="301EF8D3">
            <w:pPr>
              <w:rPr>
                <w:color w:val="000000"/>
                <w:szCs w:val="22"/>
              </w:rPr>
            </w:pPr>
            <w:r w:rsidRPr="001B0690">
              <w:rPr>
                <w:color w:val="000000"/>
                <w:szCs w:val="22"/>
              </w:rPr>
              <w:t>CLINTON COUNTY</w:t>
            </w:r>
          </w:p>
        </w:tc>
      </w:tr>
      <w:tr w14:paraId="1F6E41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805EC0" w14:textId="2F3C89C0">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BFB421" w14:textId="407D4F16">
            <w:pPr>
              <w:rPr>
                <w:color w:val="000000"/>
                <w:szCs w:val="22"/>
              </w:rPr>
            </w:pPr>
            <w:r w:rsidRPr="001B0690">
              <w:rPr>
                <w:color w:val="000000"/>
                <w:szCs w:val="22"/>
              </w:rPr>
              <w:t>CRITTENDEN COUNTY</w:t>
            </w:r>
          </w:p>
        </w:tc>
      </w:tr>
      <w:tr w14:paraId="75605A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D9CAE8" w14:textId="224FCBA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4A104E" w14:textId="6A444BCF">
            <w:pPr>
              <w:rPr>
                <w:color w:val="000000"/>
                <w:szCs w:val="22"/>
              </w:rPr>
            </w:pPr>
            <w:r w:rsidRPr="001B0690">
              <w:rPr>
                <w:color w:val="000000"/>
                <w:szCs w:val="22"/>
              </w:rPr>
              <w:t>CUMBERLAND COUNTY</w:t>
            </w:r>
          </w:p>
        </w:tc>
      </w:tr>
      <w:tr w14:paraId="7AE378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8FE09A" w14:textId="591D405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A82015" w14:textId="523ABC13">
            <w:pPr>
              <w:rPr>
                <w:color w:val="000000"/>
                <w:szCs w:val="22"/>
              </w:rPr>
            </w:pPr>
            <w:r w:rsidRPr="001B0690">
              <w:rPr>
                <w:color w:val="000000"/>
                <w:szCs w:val="22"/>
              </w:rPr>
              <w:t>DAVIESS COUNTY</w:t>
            </w:r>
          </w:p>
        </w:tc>
      </w:tr>
      <w:tr w14:paraId="71695F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95B364" w14:textId="324DF6A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0FACEA" w14:textId="73FC1EA9">
            <w:pPr>
              <w:rPr>
                <w:color w:val="000000"/>
                <w:szCs w:val="22"/>
              </w:rPr>
            </w:pPr>
            <w:r w:rsidRPr="001B0690">
              <w:rPr>
                <w:color w:val="000000"/>
                <w:szCs w:val="22"/>
              </w:rPr>
              <w:t>EDMONSON COUNTY</w:t>
            </w:r>
          </w:p>
        </w:tc>
      </w:tr>
      <w:tr w14:paraId="1689421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84910C" w14:textId="2A3129DD">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BD62EE" w14:textId="3B1FCF7D">
            <w:pPr>
              <w:rPr>
                <w:color w:val="000000"/>
                <w:szCs w:val="22"/>
              </w:rPr>
            </w:pPr>
            <w:r w:rsidRPr="001B0690">
              <w:rPr>
                <w:color w:val="000000"/>
                <w:szCs w:val="22"/>
              </w:rPr>
              <w:t>ELLIOTT COUNTY</w:t>
            </w:r>
          </w:p>
        </w:tc>
      </w:tr>
      <w:tr w14:paraId="247BBC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BA43D4" w14:textId="4E67BDD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C8E811" w14:textId="7CEA82E5">
            <w:pPr>
              <w:rPr>
                <w:color w:val="000000"/>
                <w:szCs w:val="22"/>
              </w:rPr>
            </w:pPr>
            <w:r w:rsidRPr="001B0690">
              <w:rPr>
                <w:color w:val="000000"/>
                <w:szCs w:val="22"/>
              </w:rPr>
              <w:t>ESTILL COUNTY</w:t>
            </w:r>
          </w:p>
        </w:tc>
      </w:tr>
      <w:tr w14:paraId="329557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E928F1" w14:textId="4BAC8852">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D47B92" w14:textId="34F698D1">
            <w:pPr>
              <w:rPr>
                <w:color w:val="000000"/>
                <w:szCs w:val="22"/>
              </w:rPr>
            </w:pPr>
            <w:r w:rsidRPr="001B0690">
              <w:rPr>
                <w:color w:val="000000"/>
                <w:szCs w:val="22"/>
              </w:rPr>
              <w:t>FAYETTE COUNTY</w:t>
            </w:r>
          </w:p>
        </w:tc>
      </w:tr>
      <w:tr w14:paraId="3986A3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4E4DF8" w14:textId="73515A6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11DE37" w14:textId="1305D80B">
            <w:pPr>
              <w:rPr>
                <w:color w:val="000000"/>
                <w:szCs w:val="22"/>
              </w:rPr>
            </w:pPr>
            <w:r w:rsidRPr="001B0690">
              <w:rPr>
                <w:color w:val="000000"/>
                <w:szCs w:val="22"/>
              </w:rPr>
              <w:t>FLEMING COUNTY</w:t>
            </w:r>
          </w:p>
        </w:tc>
      </w:tr>
      <w:tr w14:paraId="008F09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3C005A" w14:textId="623DE181">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E67123" w14:textId="7B0104F3">
            <w:pPr>
              <w:rPr>
                <w:color w:val="000000"/>
                <w:szCs w:val="22"/>
              </w:rPr>
            </w:pPr>
            <w:r w:rsidRPr="001B0690">
              <w:rPr>
                <w:color w:val="000000"/>
                <w:szCs w:val="22"/>
              </w:rPr>
              <w:t>FLOYD COUNTY</w:t>
            </w:r>
          </w:p>
        </w:tc>
      </w:tr>
      <w:tr w14:paraId="02E79AC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733A5F" w14:textId="7127DE7A">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93170A" w14:textId="218EE66F">
            <w:pPr>
              <w:rPr>
                <w:color w:val="000000"/>
                <w:szCs w:val="22"/>
              </w:rPr>
            </w:pPr>
            <w:r w:rsidRPr="001B0690">
              <w:rPr>
                <w:color w:val="000000"/>
                <w:szCs w:val="22"/>
              </w:rPr>
              <w:t>FRANKLIN COUNTY</w:t>
            </w:r>
          </w:p>
        </w:tc>
      </w:tr>
      <w:tr w14:paraId="4B13E5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28AC06" w14:textId="022AEA6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5C2568" w14:textId="436EF5C4">
            <w:pPr>
              <w:rPr>
                <w:color w:val="000000"/>
                <w:szCs w:val="22"/>
              </w:rPr>
            </w:pPr>
            <w:r w:rsidRPr="001B0690">
              <w:rPr>
                <w:color w:val="000000"/>
                <w:szCs w:val="22"/>
              </w:rPr>
              <w:t>FULTON COUNTY</w:t>
            </w:r>
          </w:p>
        </w:tc>
      </w:tr>
      <w:tr w14:paraId="417F9F3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58F0FD" w14:textId="12D72837">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21F34D" w14:textId="632E7F73">
            <w:pPr>
              <w:rPr>
                <w:color w:val="000000"/>
                <w:szCs w:val="22"/>
              </w:rPr>
            </w:pPr>
            <w:r w:rsidRPr="001B0690">
              <w:rPr>
                <w:color w:val="000000"/>
                <w:szCs w:val="22"/>
              </w:rPr>
              <w:t>GALLATIN COUNTY</w:t>
            </w:r>
          </w:p>
        </w:tc>
      </w:tr>
      <w:tr w14:paraId="6559823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0B3347" w14:textId="09DC44D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BB1D22" w14:textId="624961FD">
            <w:pPr>
              <w:rPr>
                <w:color w:val="000000"/>
                <w:szCs w:val="22"/>
              </w:rPr>
            </w:pPr>
            <w:r w:rsidRPr="001B0690">
              <w:rPr>
                <w:color w:val="000000"/>
                <w:szCs w:val="22"/>
              </w:rPr>
              <w:t>GARRARD COUNTY</w:t>
            </w:r>
          </w:p>
        </w:tc>
      </w:tr>
      <w:tr w14:paraId="44935E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E60C51" w14:textId="3441131C">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735511" w14:textId="3F86D7BD">
            <w:pPr>
              <w:rPr>
                <w:color w:val="000000"/>
                <w:szCs w:val="22"/>
              </w:rPr>
            </w:pPr>
            <w:r w:rsidRPr="001B0690">
              <w:rPr>
                <w:color w:val="000000"/>
                <w:szCs w:val="22"/>
              </w:rPr>
              <w:t>GRANT COUNTY</w:t>
            </w:r>
          </w:p>
        </w:tc>
      </w:tr>
      <w:tr w14:paraId="03BB6E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A1AD63" w14:textId="330F3AD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858E93" w14:textId="6A510107">
            <w:pPr>
              <w:rPr>
                <w:color w:val="000000"/>
                <w:szCs w:val="22"/>
              </w:rPr>
            </w:pPr>
            <w:r w:rsidRPr="001B0690">
              <w:rPr>
                <w:color w:val="000000"/>
                <w:szCs w:val="22"/>
              </w:rPr>
              <w:t>GRAVES COUNTY</w:t>
            </w:r>
          </w:p>
        </w:tc>
      </w:tr>
      <w:tr w14:paraId="0F84A8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8CE632" w14:textId="40A148DA">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67F73C" w14:textId="0674AED6">
            <w:pPr>
              <w:rPr>
                <w:color w:val="000000"/>
                <w:szCs w:val="22"/>
              </w:rPr>
            </w:pPr>
            <w:r w:rsidRPr="001B0690">
              <w:rPr>
                <w:color w:val="000000"/>
                <w:szCs w:val="22"/>
              </w:rPr>
              <w:t>GRAYSON COUNTY</w:t>
            </w:r>
          </w:p>
        </w:tc>
      </w:tr>
      <w:tr w14:paraId="6FD2FB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390382" w14:textId="456400D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489041" w14:textId="2880FB51">
            <w:pPr>
              <w:rPr>
                <w:color w:val="000000"/>
                <w:szCs w:val="22"/>
              </w:rPr>
            </w:pPr>
            <w:r w:rsidRPr="001B0690">
              <w:rPr>
                <w:color w:val="000000"/>
                <w:szCs w:val="22"/>
              </w:rPr>
              <w:t>GREEN COUNTY</w:t>
            </w:r>
          </w:p>
        </w:tc>
      </w:tr>
      <w:tr w14:paraId="60E7A0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087C3B" w14:textId="773629A4">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92A599" w14:textId="73E862E6">
            <w:pPr>
              <w:rPr>
                <w:color w:val="000000"/>
                <w:szCs w:val="22"/>
              </w:rPr>
            </w:pPr>
            <w:r w:rsidRPr="001B0690">
              <w:rPr>
                <w:color w:val="000000"/>
                <w:szCs w:val="22"/>
              </w:rPr>
              <w:t>GREENUP COUNTY</w:t>
            </w:r>
          </w:p>
        </w:tc>
      </w:tr>
      <w:tr w14:paraId="4B7E26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172163" w14:textId="3527082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689DE4" w14:textId="357121C7">
            <w:pPr>
              <w:rPr>
                <w:color w:val="000000"/>
                <w:szCs w:val="22"/>
              </w:rPr>
            </w:pPr>
            <w:r w:rsidRPr="001B0690">
              <w:rPr>
                <w:color w:val="000000"/>
                <w:szCs w:val="22"/>
              </w:rPr>
              <w:t>HANCOCK COUNTY</w:t>
            </w:r>
          </w:p>
        </w:tc>
      </w:tr>
      <w:tr w14:paraId="4C08DA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8E0060" w14:textId="5029A60F">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B13345" w14:textId="68D47453">
            <w:pPr>
              <w:rPr>
                <w:color w:val="000000"/>
                <w:szCs w:val="22"/>
              </w:rPr>
            </w:pPr>
            <w:r w:rsidRPr="001B0690">
              <w:rPr>
                <w:color w:val="000000"/>
                <w:szCs w:val="22"/>
              </w:rPr>
              <w:t>HARDIN COUNTY</w:t>
            </w:r>
          </w:p>
        </w:tc>
      </w:tr>
      <w:tr w14:paraId="06AA80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B13556" w14:textId="397F7D0D">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57E9A0" w14:textId="6AED40F3">
            <w:pPr>
              <w:rPr>
                <w:color w:val="000000"/>
                <w:szCs w:val="22"/>
              </w:rPr>
            </w:pPr>
            <w:r w:rsidRPr="001B0690">
              <w:rPr>
                <w:color w:val="000000"/>
                <w:szCs w:val="22"/>
              </w:rPr>
              <w:t>HARLAN COUNTY</w:t>
            </w:r>
          </w:p>
        </w:tc>
      </w:tr>
      <w:tr w14:paraId="3DFF851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14A036" w14:textId="2AE19354">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5312A7" w14:textId="2ADDCA78">
            <w:pPr>
              <w:rPr>
                <w:color w:val="000000"/>
                <w:szCs w:val="22"/>
              </w:rPr>
            </w:pPr>
            <w:r w:rsidRPr="001B0690">
              <w:rPr>
                <w:color w:val="000000"/>
                <w:szCs w:val="22"/>
              </w:rPr>
              <w:t>HARRISON COUNTY</w:t>
            </w:r>
          </w:p>
        </w:tc>
      </w:tr>
      <w:tr w14:paraId="67E5EB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A24124" w14:textId="19AD25FA">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A9BDE0" w14:textId="2296AD22">
            <w:pPr>
              <w:rPr>
                <w:color w:val="000000"/>
                <w:szCs w:val="22"/>
              </w:rPr>
            </w:pPr>
            <w:r w:rsidRPr="001B0690">
              <w:rPr>
                <w:color w:val="000000"/>
                <w:szCs w:val="22"/>
              </w:rPr>
              <w:t>HART COUNTY</w:t>
            </w:r>
          </w:p>
        </w:tc>
      </w:tr>
      <w:tr w14:paraId="6E22D7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97D93A" w14:textId="097CA581">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758959" w14:textId="0DE60987">
            <w:pPr>
              <w:rPr>
                <w:color w:val="000000"/>
                <w:szCs w:val="22"/>
              </w:rPr>
            </w:pPr>
            <w:r w:rsidRPr="001B0690">
              <w:rPr>
                <w:color w:val="000000"/>
                <w:szCs w:val="22"/>
              </w:rPr>
              <w:t>HENDERSON COUNTY</w:t>
            </w:r>
          </w:p>
        </w:tc>
      </w:tr>
      <w:tr w14:paraId="62D555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BD9D5A" w14:textId="4D08345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4A636F" w14:textId="4ECCE591">
            <w:pPr>
              <w:rPr>
                <w:color w:val="000000"/>
                <w:szCs w:val="22"/>
              </w:rPr>
            </w:pPr>
            <w:r w:rsidRPr="001B0690">
              <w:rPr>
                <w:color w:val="000000"/>
                <w:szCs w:val="22"/>
              </w:rPr>
              <w:t>HENRY COUNTY</w:t>
            </w:r>
          </w:p>
        </w:tc>
      </w:tr>
      <w:tr w14:paraId="59C82B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4636C2" w14:textId="258FBE19">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AF6BD1" w14:textId="167C976E">
            <w:pPr>
              <w:rPr>
                <w:color w:val="000000"/>
                <w:szCs w:val="22"/>
              </w:rPr>
            </w:pPr>
            <w:r w:rsidRPr="001B0690">
              <w:rPr>
                <w:color w:val="000000"/>
                <w:szCs w:val="22"/>
              </w:rPr>
              <w:t>HICKMAN COUNTY</w:t>
            </w:r>
          </w:p>
        </w:tc>
      </w:tr>
      <w:tr w14:paraId="087AD4B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429A0B" w14:textId="44CA2257">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1C9486" w14:textId="1994331B">
            <w:pPr>
              <w:rPr>
                <w:color w:val="000000"/>
                <w:szCs w:val="22"/>
              </w:rPr>
            </w:pPr>
            <w:r w:rsidRPr="001B0690">
              <w:rPr>
                <w:color w:val="000000"/>
                <w:szCs w:val="22"/>
              </w:rPr>
              <w:t>HOPKINS COUNTY</w:t>
            </w:r>
          </w:p>
        </w:tc>
      </w:tr>
      <w:tr w14:paraId="1B987C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3E2F03" w14:textId="657961EE">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9E8671" w14:textId="7CAEE077">
            <w:pPr>
              <w:rPr>
                <w:color w:val="000000"/>
                <w:szCs w:val="22"/>
              </w:rPr>
            </w:pPr>
            <w:r w:rsidRPr="001B0690">
              <w:rPr>
                <w:color w:val="000000"/>
                <w:szCs w:val="22"/>
              </w:rPr>
              <w:t>JACKSON COUNTY</w:t>
            </w:r>
          </w:p>
        </w:tc>
      </w:tr>
      <w:tr w14:paraId="2C361DD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F6106A" w14:textId="5BE642D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E07D5C" w14:textId="2B9F3E00">
            <w:pPr>
              <w:rPr>
                <w:color w:val="000000"/>
                <w:szCs w:val="22"/>
              </w:rPr>
            </w:pPr>
            <w:r w:rsidRPr="001B0690">
              <w:rPr>
                <w:color w:val="000000"/>
                <w:szCs w:val="22"/>
              </w:rPr>
              <w:t>JEFFERSON COUNTY</w:t>
            </w:r>
          </w:p>
        </w:tc>
      </w:tr>
      <w:tr w14:paraId="3316708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24B99F" w14:textId="171A3E33">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F1D8CA" w14:textId="64D0E6D8">
            <w:pPr>
              <w:rPr>
                <w:color w:val="000000"/>
                <w:szCs w:val="22"/>
              </w:rPr>
            </w:pPr>
            <w:r w:rsidRPr="001B0690">
              <w:rPr>
                <w:color w:val="000000"/>
                <w:szCs w:val="22"/>
              </w:rPr>
              <w:t>JESSAMINE COUNTY</w:t>
            </w:r>
          </w:p>
        </w:tc>
      </w:tr>
      <w:tr w14:paraId="25EC0F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E8FA1C" w14:textId="3D34CEC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CFEE0C" w14:textId="2DED67C2">
            <w:pPr>
              <w:rPr>
                <w:color w:val="000000"/>
                <w:szCs w:val="22"/>
              </w:rPr>
            </w:pPr>
            <w:r w:rsidRPr="001B0690">
              <w:rPr>
                <w:color w:val="000000"/>
                <w:szCs w:val="22"/>
              </w:rPr>
              <w:t>JOHNSON COUNTY</w:t>
            </w:r>
          </w:p>
        </w:tc>
      </w:tr>
      <w:tr w14:paraId="6DFC1D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0E78B3" w14:textId="07B2518D">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395EF2" w14:textId="5EEF3A0E">
            <w:pPr>
              <w:rPr>
                <w:color w:val="000000"/>
                <w:szCs w:val="22"/>
              </w:rPr>
            </w:pPr>
            <w:r w:rsidRPr="001B0690">
              <w:rPr>
                <w:color w:val="000000"/>
                <w:szCs w:val="22"/>
              </w:rPr>
              <w:t>KENTON COUNTY</w:t>
            </w:r>
          </w:p>
        </w:tc>
      </w:tr>
      <w:tr w14:paraId="5FF146C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005700" w14:textId="1A930EE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168B78" w14:textId="16AF1892">
            <w:pPr>
              <w:rPr>
                <w:color w:val="000000"/>
                <w:szCs w:val="22"/>
              </w:rPr>
            </w:pPr>
            <w:r w:rsidRPr="001B0690">
              <w:rPr>
                <w:color w:val="000000"/>
                <w:szCs w:val="22"/>
              </w:rPr>
              <w:t>KNOTT COUNTY</w:t>
            </w:r>
          </w:p>
        </w:tc>
      </w:tr>
      <w:tr w14:paraId="331694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35CF89" w14:textId="564E676A">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6782EE" w14:textId="18E22733">
            <w:pPr>
              <w:rPr>
                <w:color w:val="000000"/>
                <w:szCs w:val="22"/>
              </w:rPr>
            </w:pPr>
            <w:r w:rsidRPr="001B0690">
              <w:rPr>
                <w:color w:val="000000"/>
                <w:szCs w:val="22"/>
              </w:rPr>
              <w:t>KNOX COUNTY</w:t>
            </w:r>
          </w:p>
        </w:tc>
      </w:tr>
      <w:tr w14:paraId="6FE8DA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59C92A" w14:textId="37069343">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8712CC" w14:textId="124C52F9">
            <w:pPr>
              <w:rPr>
                <w:color w:val="000000"/>
                <w:szCs w:val="22"/>
              </w:rPr>
            </w:pPr>
            <w:r w:rsidRPr="001B0690">
              <w:rPr>
                <w:color w:val="000000"/>
                <w:szCs w:val="22"/>
              </w:rPr>
              <w:t>LARUE COUNTY</w:t>
            </w:r>
          </w:p>
        </w:tc>
      </w:tr>
      <w:tr w14:paraId="7DDDD8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256B81" w14:textId="1517E7F0">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9A272D" w14:textId="51298E9F">
            <w:pPr>
              <w:rPr>
                <w:color w:val="000000"/>
                <w:szCs w:val="22"/>
              </w:rPr>
            </w:pPr>
            <w:r w:rsidRPr="001B0690">
              <w:rPr>
                <w:color w:val="000000"/>
                <w:szCs w:val="22"/>
              </w:rPr>
              <w:t>LAUREL COUNTY</w:t>
            </w:r>
          </w:p>
        </w:tc>
      </w:tr>
      <w:tr w14:paraId="44BDD3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B7D607" w14:textId="4251389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9AA522" w14:textId="40F4AFA1">
            <w:pPr>
              <w:rPr>
                <w:color w:val="000000"/>
                <w:szCs w:val="22"/>
              </w:rPr>
            </w:pPr>
            <w:r w:rsidRPr="001B0690">
              <w:rPr>
                <w:color w:val="000000"/>
                <w:szCs w:val="22"/>
              </w:rPr>
              <w:t>LAWRENCE COUNTY</w:t>
            </w:r>
          </w:p>
        </w:tc>
      </w:tr>
      <w:tr w14:paraId="77405A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7A1ABA" w14:textId="060284DD">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60238C" w14:textId="29AFCFCE">
            <w:pPr>
              <w:rPr>
                <w:color w:val="000000"/>
                <w:szCs w:val="22"/>
              </w:rPr>
            </w:pPr>
            <w:r w:rsidRPr="001B0690">
              <w:rPr>
                <w:color w:val="000000"/>
                <w:szCs w:val="22"/>
              </w:rPr>
              <w:t>LEE COUNTY</w:t>
            </w:r>
          </w:p>
        </w:tc>
      </w:tr>
      <w:tr w14:paraId="25F6A8C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D8B8CB" w14:textId="58C3CA2E">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36375C" w14:textId="6A303753">
            <w:pPr>
              <w:rPr>
                <w:color w:val="000000"/>
                <w:szCs w:val="22"/>
              </w:rPr>
            </w:pPr>
            <w:r w:rsidRPr="001B0690">
              <w:rPr>
                <w:color w:val="000000"/>
                <w:szCs w:val="22"/>
              </w:rPr>
              <w:t>LESLIE COUNTY</w:t>
            </w:r>
          </w:p>
        </w:tc>
      </w:tr>
      <w:tr w14:paraId="229787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B4AFE9" w14:textId="56C76B94">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CD2F2C" w14:textId="3B76F358">
            <w:pPr>
              <w:rPr>
                <w:color w:val="000000"/>
                <w:szCs w:val="22"/>
              </w:rPr>
            </w:pPr>
            <w:r w:rsidRPr="001B0690">
              <w:rPr>
                <w:color w:val="000000"/>
                <w:szCs w:val="22"/>
              </w:rPr>
              <w:t>LETCHER COUNTY</w:t>
            </w:r>
          </w:p>
        </w:tc>
      </w:tr>
      <w:tr w14:paraId="6C17FE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2E5710" w14:textId="5D6243FE">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CEBC3B" w14:textId="1DD75CFD">
            <w:pPr>
              <w:rPr>
                <w:color w:val="000000"/>
                <w:szCs w:val="22"/>
              </w:rPr>
            </w:pPr>
            <w:r w:rsidRPr="001B0690">
              <w:rPr>
                <w:color w:val="000000"/>
                <w:szCs w:val="22"/>
              </w:rPr>
              <w:t>LEWIS COUNTY</w:t>
            </w:r>
          </w:p>
        </w:tc>
      </w:tr>
      <w:tr w14:paraId="7E7B52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989562" w14:textId="6A17171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A7C69D" w14:textId="12DDF4F9">
            <w:pPr>
              <w:rPr>
                <w:color w:val="000000"/>
                <w:szCs w:val="22"/>
              </w:rPr>
            </w:pPr>
            <w:r w:rsidRPr="001B0690">
              <w:rPr>
                <w:color w:val="000000"/>
                <w:szCs w:val="22"/>
              </w:rPr>
              <w:t>LINCOLN COUNTY</w:t>
            </w:r>
          </w:p>
        </w:tc>
      </w:tr>
      <w:tr w14:paraId="37F84E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0C335B" w14:textId="680BB49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1B0E16" w14:textId="241C17A4">
            <w:pPr>
              <w:rPr>
                <w:color w:val="000000"/>
                <w:szCs w:val="22"/>
              </w:rPr>
            </w:pPr>
            <w:r w:rsidRPr="001B0690">
              <w:rPr>
                <w:color w:val="000000"/>
                <w:szCs w:val="22"/>
              </w:rPr>
              <w:t>LIVINGSTON COUNTY</w:t>
            </w:r>
          </w:p>
        </w:tc>
      </w:tr>
      <w:tr w14:paraId="652671A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EDAB97" w14:textId="64C3C20C">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DC9AAA" w14:textId="44F82D89">
            <w:pPr>
              <w:rPr>
                <w:color w:val="000000"/>
                <w:szCs w:val="22"/>
              </w:rPr>
            </w:pPr>
            <w:r w:rsidRPr="001B0690">
              <w:rPr>
                <w:color w:val="000000"/>
                <w:szCs w:val="22"/>
              </w:rPr>
              <w:t>LOGAN COUNTY</w:t>
            </w:r>
          </w:p>
        </w:tc>
      </w:tr>
      <w:tr w14:paraId="40F5C0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E3044A" w14:textId="7FF7BF2D">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283E96" w14:textId="5E6E1C74">
            <w:pPr>
              <w:rPr>
                <w:color w:val="000000"/>
                <w:szCs w:val="22"/>
              </w:rPr>
            </w:pPr>
            <w:r w:rsidRPr="001B0690">
              <w:rPr>
                <w:color w:val="000000"/>
                <w:szCs w:val="22"/>
              </w:rPr>
              <w:t>LYON COUNTY</w:t>
            </w:r>
          </w:p>
        </w:tc>
      </w:tr>
      <w:tr w14:paraId="35A8C1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EEACC8" w14:textId="414678C4">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674402" w14:textId="4793BCE3">
            <w:pPr>
              <w:rPr>
                <w:color w:val="000000"/>
                <w:szCs w:val="22"/>
              </w:rPr>
            </w:pPr>
            <w:r w:rsidRPr="001B0690">
              <w:rPr>
                <w:color w:val="000000"/>
                <w:szCs w:val="22"/>
              </w:rPr>
              <w:t>MCCRACKEN COUNTY</w:t>
            </w:r>
          </w:p>
        </w:tc>
      </w:tr>
      <w:tr w14:paraId="01AAB5B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2408E6" w14:textId="09C2277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761FB1" w14:textId="787088EB">
            <w:pPr>
              <w:rPr>
                <w:color w:val="000000"/>
                <w:szCs w:val="22"/>
              </w:rPr>
            </w:pPr>
            <w:r w:rsidRPr="001B0690">
              <w:rPr>
                <w:color w:val="000000"/>
                <w:szCs w:val="22"/>
              </w:rPr>
              <w:t>MCCREARY COUNTY</w:t>
            </w:r>
          </w:p>
        </w:tc>
      </w:tr>
      <w:tr w14:paraId="069054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0A4DAE" w14:textId="1041A24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52CD06" w14:textId="40FB177E">
            <w:pPr>
              <w:rPr>
                <w:color w:val="000000"/>
                <w:szCs w:val="22"/>
              </w:rPr>
            </w:pPr>
            <w:r w:rsidRPr="001B0690">
              <w:rPr>
                <w:color w:val="000000"/>
                <w:szCs w:val="22"/>
              </w:rPr>
              <w:t>MCLEAN COUNTY</w:t>
            </w:r>
          </w:p>
        </w:tc>
      </w:tr>
      <w:tr w14:paraId="229899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09BAE2" w14:textId="7BC12239">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535961" w14:textId="3B4AE2A9">
            <w:pPr>
              <w:rPr>
                <w:color w:val="000000"/>
                <w:szCs w:val="22"/>
              </w:rPr>
            </w:pPr>
            <w:r w:rsidRPr="001B0690">
              <w:rPr>
                <w:color w:val="000000"/>
                <w:szCs w:val="22"/>
              </w:rPr>
              <w:t>MADISON COUNTY</w:t>
            </w:r>
          </w:p>
        </w:tc>
      </w:tr>
      <w:tr w14:paraId="3D20F1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48BD92" w14:textId="42E6544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9D7F14" w14:textId="193BC3F8">
            <w:pPr>
              <w:rPr>
                <w:color w:val="000000"/>
                <w:szCs w:val="22"/>
              </w:rPr>
            </w:pPr>
            <w:r w:rsidRPr="001B0690">
              <w:rPr>
                <w:color w:val="000000"/>
                <w:szCs w:val="22"/>
              </w:rPr>
              <w:t>MAGOFFIN COUNTY</w:t>
            </w:r>
          </w:p>
        </w:tc>
      </w:tr>
      <w:tr w14:paraId="06B3C3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DC3BD9" w14:textId="24D9BFF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F0B09A" w14:textId="50A6030D">
            <w:pPr>
              <w:rPr>
                <w:color w:val="000000"/>
                <w:szCs w:val="22"/>
              </w:rPr>
            </w:pPr>
            <w:r w:rsidRPr="001B0690">
              <w:rPr>
                <w:color w:val="000000"/>
                <w:szCs w:val="22"/>
              </w:rPr>
              <w:t>MARION COUNTY</w:t>
            </w:r>
          </w:p>
        </w:tc>
      </w:tr>
      <w:tr w14:paraId="296600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598758" w14:textId="0BCFFCE4">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AA1149" w14:textId="45257146">
            <w:pPr>
              <w:rPr>
                <w:color w:val="000000"/>
                <w:szCs w:val="22"/>
              </w:rPr>
            </w:pPr>
            <w:r w:rsidRPr="001B0690">
              <w:rPr>
                <w:color w:val="000000"/>
                <w:szCs w:val="22"/>
              </w:rPr>
              <w:t>MARSHALL COUNTY</w:t>
            </w:r>
          </w:p>
        </w:tc>
      </w:tr>
      <w:tr w14:paraId="25670A5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3F458A" w14:textId="487757F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5BA21E" w14:textId="257711F3">
            <w:pPr>
              <w:rPr>
                <w:color w:val="000000"/>
                <w:szCs w:val="22"/>
              </w:rPr>
            </w:pPr>
            <w:r w:rsidRPr="001B0690">
              <w:rPr>
                <w:color w:val="000000"/>
                <w:szCs w:val="22"/>
              </w:rPr>
              <w:t>MARTIN COUNTY</w:t>
            </w:r>
          </w:p>
        </w:tc>
      </w:tr>
      <w:tr w14:paraId="6CEF04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04F409" w14:textId="63F861F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12F933" w14:textId="4AD3B7B2">
            <w:pPr>
              <w:rPr>
                <w:color w:val="000000"/>
                <w:szCs w:val="22"/>
              </w:rPr>
            </w:pPr>
            <w:r w:rsidRPr="001B0690">
              <w:rPr>
                <w:color w:val="000000"/>
                <w:szCs w:val="22"/>
              </w:rPr>
              <w:t>MASON COUNTY</w:t>
            </w:r>
          </w:p>
        </w:tc>
      </w:tr>
      <w:tr w14:paraId="063F59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7F11DA" w14:textId="373AF584">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DCAF57" w14:textId="6BE9983A">
            <w:pPr>
              <w:rPr>
                <w:color w:val="000000"/>
                <w:szCs w:val="22"/>
              </w:rPr>
            </w:pPr>
            <w:r w:rsidRPr="001B0690">
              <w:rPr>
                <w:color w:val="000000"/>
                <w:szCs w:val="22"/>
              </w:rPr>
              <w:t>MEADE COUNTY</w:t>
            </w:r>
          </w:p>
        </w:tc>
      </w:tr>
      <w:tr w14:paraId="0C24FD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5D16E0" w14:textId="7B81C9A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43767A" w14:textId="3D21EAC1">
            <w:pPr>
              <w:rPr>
                <w:color w:val="000000"/>
                <w:szCs w:val="22"/>
              </w:rPr>
            </w:pPr>
            <w:r w:rsidRPr="001B0690">
              <w:rPr>
                <w:color w:val="000000"/>
                <w:szCs w:val="22"/>
              </w:rPr>
              <w:t>MENIFEE COUNTY</w:t>
            </w:r>
          </w:p>
        </w:tc>
      </w:tr>
      <w:tr w14:paraId="1F473D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27FAB5" w14:textId="5937B4E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C9B590" w14:textId="49248E29">
            <w:pPr>
              <w:rPr>
                <w:color w:val="000000"/>
                <w:szCs w:val="22"/>
              </w:rPr>
            </w:pPr>
            <w:r w:rsidRPr="001B0690">
              <w:rPr>
                <w:color w:val="000000"/>
                <w:szCs w:val="22"/>
              </w:rPr>
              <w:t>MERCER COUNTY</w:t>
            </w:r>
          </w:p>
        </w:tc>
      </w:tr>
      <w:tr w14:paraId="08B753B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1F1A5F" w14:textId="1A6E9F3A">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435241" w14:textId="20DF2FDE">
            <w:pPr>
              <w:rPr>
                <w:color w:val="000000"/>
                <w:szCs w:val="22"/>
              </w:rPr>
            </w:pPr>
            <w:r w:rsidRPr="001B0690">
              <w:rPr>
                <w:color w:val="000000"/>
                <w:szCs w:val="22"/>
              </w:rPr>
              <w:t>METCALFE COUNTY</w:t>
            </w:r>
          </w:p>
        </w:tc>
      </w:tr>
      <w:tr w14:paraId="2CF36D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14687A" w14:textId="2D3C092D">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F902F6" w14:textId="7338DFA8">
            <w:pPr>
              <w:rPr>
                <w:color w:val="000000"/>
                <w:szCs w:val="22"/>
              </w:rPr>
            </w:pPr>
            <w:r w:rsidRPr="001B0690">
              <w:rPr>
                <w:color w:val="000000"/>
                <w:szCs w:val="22"/>
              </w:rPr>
              <w:t>MONROE COUNTY</w:t>
            </w:r>
          </w:p>
        </w:tc>
      </w:tr>
      <w:tr w14:paraId="20F110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CC559F" w14:textId="67E927D7">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FD5D4C" w14:textId="76AA4E06">
            <w:pPr>
              <w:rPr>
                <w:color w:val="000000"/>
                <w:szCs w:val="22"/>
              </w:rPr>
            </w:pPr>
            <w:r w:rsidRPr="001B0690">
              <w:rPr>
                <w:color w:val="000000"/>
                <w:szCs w:val="22"/>
              </w:rPr>
              <w:t>MONTGOMERY COUNTY</w:t>
            </w:r>
          </w:p>
        </w:tc>
      </w:tr>
      <w:tr w14:paraId="408C1F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1B09BB" w14:textId="7E804419">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512F30" w14:textId="19C1601B">
            <w:pPr>
              <w:rPr>
                <w:color w:val="000000"/>
                <w:szCs w:val="22"/>
              </w:rPr>
            </w:pPr>
            <w:r w:rsidRPr="001B0690">
              <w:rPr>
                <w:color w:val="000000"/>
                <w:szCs w:val="22"/>
              </w:rPr>
              <w:t>MORGAN COUNTY</w:t>
            </w:r>
          </w:p>
        </w:tc>
      </w:tr>
      <w:tr w14:paraId="1473EE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A61923" w14:textId="2A90AA60">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1F2FA7" w14:textId="0AE4F20E">
            <w:pPr>
              <w:rPr>
                <w:color w:val="000000"/>
                <w:szCs w:val="22"/>
              </w:rPr>
            </w:pPr>
            <w:r w:rsidRPr="001B0690">
              <w:rPr>
                <w:color w:val="000000"/>
                <w:szCs w:val="22"/>
              </w:rPr>
              <w:t>MUHLENBERG COUNTY</w:t>
            </w:r>
          </w:p>
        </w:tc>
      </w:tr>
      <w:tr w14:paraId="48742F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96BC4E" w14:textId="0C26BA03">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C2D50D" w14:textId="44BABE09">
            <w:pPr>
              <w:rPr>
                <w:color w:val="000000"/>
                <w:szCs w:val="22"/>
              </w:rPr>
            </w:pPr>
            <w:r w:rsidRPr="001B0690">
              <w:rPr>
                <w:color w:val="000000"/>
                <w:szCs w:val="22"/>
              </w:rPr>
              <w:t>NELSON COUNTY</w:t>
            </w:r>
          </w:p>
        </w:tc>
      </w:tr>
      <w:tr w14:paraId="3B44A5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60BAD9" w14:textId="4B193AE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ECDF71" w14:textId="21F5B5BE">
            <w:pPr>
              <w:rPr>
                <w:color w:val="000000"/>
                <w:szCs w:val="22"/>
              </w:rPr>
            </w:pPr>
            <w:r w:rsidRPr="001B0690">
              <w:rPr>
                <w:color w:val="000000"/>
                <w:szCs w:val="22"/>
              </w:rPr>
              <w:t>NICHOLAS COUNTY</w:t>
            </w:r>
          </w:p>
        </w:tc>
      </w:tr>
      <w:tr w14:paraId="729880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9D5D11" w14:textId="6A49FD3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084052" w14:textId="3384BE04">
            <w:pPr>
              <w:rPr>
                <w:color w:val="000000"/>
                <w:szCs w:val="22"/>
              </w:rPr>
            </w:pPr>
            <w:r w:rsidRPr="001B0690">
              <w:rPr>
                <w:color w:val="000000"/>
                <w:szCs w:val="22"/>
              </w:rPr>
              <w:t>OHIO COUNTY</w:t>
            </w:r>
          </w:p>
        </w:tc>
      </w:tr>
      <w:tr w14:paraId="368FA3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7CF7C2" w14:textId="067A636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39A584" w14:textId="2044A9AF">
            <w:pPr>
              <w:rPr>
                <w:color w:val="000000"/>
                <w:szCs w:val="22"/>
              </w:rPr>
            </w:pPr>
            <w:r w:rsidRPr="001B0690">
              <w:rPr>
                <w:color w:val="000000"/>
                <w:szCs w:val="22"/>
              </w:rPr>
              <w:t>OLDHAM COUNTY</w:t>
            </w:r>
          </w:p>
        </w:tc>
      </w:tr>
      <w:tr w14:paraId="65434D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74CB19" w14:textId="052E5FB1">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A04350" w14:textId="5F19B6DB">
            <w:pPr>
              <w:rPr>
                <w:color w:val="000000"/>
                <w:szCs w:val="22"/>
              </w:rPr>
            </w:pPr>
            <w:r w:rsidRPr="001B0690">
              <w:rPr>
                <w:color w:val="000000"/>
                <w:szCs w:val="22"/>
              </w:rPr>
              <w:t>OWEN COUNTY</w:t>
            </w:r>
          </w:p>
        </w:tc>
      </w:tr>
      <w:tr w14:paraId="679B19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131150" w14:textId="7888DA2E">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8C0B53" w14:textId="352702C2">
            <w:pPr>
              <w:rPr>
                <w:color w:val="000000"/>
                <w:szCs w:val="22"/>
              </w:rPr>
            </w:pPr>
            <w:r w:rsidRPr="001B0690">
              <w:rPr>
                <w:color w:val="000000"/>
                <w:szCs w:val="22"/>
              </w:rPr>
              <w:t>OWSLEY COUNTY</w:t>
            </w:r>
          </w:p>
        </w:tc>
      </w:tr>
      <w:tr w14:paraId="20C8B8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391B6C" w14:textId="34A1A39F">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DDCB2F" w14:textId="380EC7C1">
            <w:pPr>
              <w:rPr>
                <w:color w:val="000000"/>
                <w:szCs w:val="22"/>
              </w:rPr>
            </w:pPr>
            <w:r w:rsidRPr="001B0690">
              <w:rPr>
                <w:color w:val="000000"/>
                <w:szCs w:val="22"/>
              </w:rPr>
              <w:t>PENDLETON COUNTY</w:t>
            </w:r>
          </w:p>
        </w:tc>
      </w:tr>
      <w:tr w14:paraId="6430A7B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671599" w14:textId="2A120B69">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B46918" w14:textId="114C7BE3">
            <w:pPr>
              <w:rPr>
                <w:color w:val="000000"/>
                <w:szCs w:val="22"/>
              </w:rPr>
            </w:pPr>
            <w:r w:rsidRPr="001B0690">
              <w:rPr>
                <w:color w:val="000000"/>
                <w:szCs w:val="22"/>
              </w:rPr>
              <w:t>PERRY COUNTY</w:t>
            </w:r>
          </w:p>
        </w:tc>
      </w:tr>
      <w:tr w14:paraId="28C895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9FFEB0" w14:textId="3E39648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FA7789" w14:textId="3AD3015D">
            <w:pPr>
              <w:rPr>
                <w:color w:val="000000"/>
                <w:szCs w:val="22"/>
              </w:rPr>
            </w:pPr>
            <w:r w:rsidRPr="001B0690">
              <w:rPr>
                <w:color w:val="000000"/>
                <w:szCs w:val="22"/>
              </w:rPr>
              <w:t>PIKE COUNTY</w:t>
            </w:r>
          </w:p>
        </w:tc>
      </w:tr>
      <w:tr w14:paraId="7A8326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104B26" w14:textId="4BE8109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1FBC2F" w14:textId="20D17FD2">
            <w:pPr>
              <w:rPr>
                <w:color w:val="000000"/>
                <w:szCs w:val="22"/>
              </w:rPr>
            </w:pPr>
            <w:r w:rsidRPr="001B0690">
              <w:rPr>
                <w:color w:val="000000"/>
                <w:szCs w:val="22"/>
              </w:rPr>
              <w:t>POWELL COUNTY</w:t>
            </w:r>
          </w:p>
        </w:tc>
      </w:tr>
      <w:tr w14:paraId="3AAEC4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6BA488" w14:textId="202164A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93A1B1" w14:textId="3C1EE11D">
            <w:pPr>
              <w:rPr>
                <w:color w:val="000000"/>
                <w:szCs w:val="22"/>
              </w:rPr>
            </w:pPr>
            <w:r w:rsidRPr="001B0690">
              <w:rPr>
                <w:color w:val="000000"/>
                <w:szCs w:val="22"/>
              </w:rPr>
              <w:t>PULASKI COUNTY</w:t>
            </w:r>
          </w:p>
        </w:tc>
      </w:tr>
      <w:tr w14:paraId="447B25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A94AD1" w14:textId="07AEE0D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A81003" w14:textId="5AF460A2">
            <w:pPr>
              <w:rPr>
                <w:color w:val="000000"/>
                <w:szCs w:val="22"/>
              </w:rPr>
            </w:pPr>
            <w:r w:rsidRPr="001B0690">
              <w:rPr>
                <w:color w:val="000000"/>
                <w:szCs w:val="22"/>
              </w:rPr>
              <w:t>ROBERTSON COUNTY</w:t>
            </w:r>
          </w:p>
        </w:tc>
      </w:tr>
      <w:tr w14:paraId="6A6AA4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6D787C" w14:textId="6C2C207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B40683" w14:textId="73E62123">
            <w:pPr>
              <w:rPr>
                <w:color w:val="000000"/>
                <w:szCs w:val="22"/>
              </w:rPr>
            </w:pPr>
            <w:r w:rsidRPr="001B0690">
              <w:rPr>
                <w:color w:val="000000"/>
                <w:szCs w:val="22"/>
              </w:rPr>
              <w:t>ROCKCASTLE COUNTY</w:t>
            </w:r>
          </w:p>
        </w:tc>
      </w:tr>
      <w:tr w14:paraId="3FCF0E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407AA7" w14:textId="5E9226A3">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AE2504" w14:textId="27E11CD9">
            <w:pPr>
              <w:rPr>
                <w:color w:val="000000"/>
                <w:szCs w:val="22"/>
              </w:rPr>
            </w:pPr>
            <w:r w:rsidRPr="001B0690">
              <w:rPr>
                <w:color w:val="000000"/>
                <w:szCs w:val="22"/>
              </w:rPr>
              <w:t>ROWAN COUNTY</w:t>
            </w:r>
          </w:p>
        </w:tc>
      </w:tr>
      <w:tr w14:paraId="75933E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5FBAC7" w14:textId="021C7E50">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8D2362" w14:textId="1A266F7F">
            <w:pPr>
              <w:rPr>
                <w:color w:val="000000"/>
                <w:szCs w:val="22"/>
              </w:rPr>
            </w:pPr>
            <w:r w:rsidRPr="001B0690">
              <w:rPr>
                <w:color w:val="000000"/>
                <w:szCs w:val="22"/>
              </w:rPr>
              <w:t>RUSSELL COUNTY</w:t>
            </w:r>
          </w:p>
        </w:tc>
      </w:tr>
      <w:tr w14:paraId="32975FB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C5C49B" w14:textId="4F9029F7">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1429E1" w14:textId="68A6B681">
            <w:pPr>
              <w:rPr>
                <w:color w:val="000000"/>
                <w:szCs w:val="22"/>
              </w:rPr>
            </w:pPr>
            <w:r w:rsidRPr="001B0690">
              <w:rPr>
                <w:color w:val="000000"/>
                <w:szCs w:val="22"/>
              </w:rPr>
              <w:t>SCOTT COUNTY</w:t>
            </w:r>
          </w:p>
        </w:tc>
      </w:tr>
      <w:tr w14:paraId="65D69E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4024E1" w14:textId="5EB46188">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D3C26C" w14:textId="490E831C">
            <w:pPr>
              <w:rPr>
                <w:color w:val="000000"/>
                <w:szCs w:val="22"/>
              </w:rPr>
            </w:pPr>
            <w:r w:rsidRPr="001B0690">
              <w:rPr>
                <w:color w:val="000000"/>
                <w:szCs w:val="22"/>
              </w:rPr>
              <w:t>SHELBY COUNTY</w:t>
            </w:r>
          </w:p>
        </w:tc>
      </w:tr>
      <w:tr w14:paraId="1420ED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9111FB" w14:textId="4CC8A7CE">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6BB58E" w14:textId="48DA737C">
            <w:pPr>
              <w:rPr>
                <w:color w:val="000000"/>
                <w:szCs w:val="22"/>
              </w:rPr>
            </w:pPr>
            <w:r w:rsidRPr="001B0690">
              <w:rPr>
                <w:color w:val="000000"/>
                <w:szCs w:val="22"/>
              </w:rPr>
              <w:t>SIMPSON COUNTY</w:t>
            </w:r>
          </w:p>
        </w:tc>
      </w:tr>
      <w:tr w14:paraId="1644CE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4A6DDF" w14:textId="7F8D3A3A">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65D90F" w14:textId="67FFCFA2">
            <w:pPr>
              <w:rPr>
                <w:color w:val="000000"/>
                <w:szCs w:val="22"/>
              </w:rPr>
            </w:pPr>
            <w:r w:rsidRPr="001B0690">
              <w:rPr>
                <w:color w:val="000000"/>
                <w:szCs w:val="22"/>
              </w:rPr>
              <w:t>SPENCER COUNTY</w:t>
            </w:r>
          </w:p>
        </w:tc>
      </w:tr>
      <w:tr w14:paraId="77CB4C0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A53609" w14:textId="5BCD70C3">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16D3E2" w14:textId="736BCCCB">
            <w:pPr>
              <w:rPr>
                <w:color w:val="000000"/>
                <w:szCs w:val="22"/>
              </w:rPr>
            </w:pPr>
            <w:r w:rsidRPr="001B0690">
              <w:rPr>
                <w:color w:val="000000"/>
                <w:szCs w:val="22"/>
              </w:rPr>
              <w:t>TAYLOR COUNTY</w:t>
            </w:r>
          </w:p>
        </w:tc>
      </w:tr>
      <w:tr w14:paraId="5CDC2A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31B5D0" w14:textId="099C6D6D">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18C8CE" w14:textId="511EB4CE">
            <w:pPr>
              <w:rPr>
                <w:color w:val="000000"/>
                <w:szCs w:val="22"/>
              </w:rPr>
            </w:pPr>
            <w:r w:rsidRPr="001B0690">
              <w:rPr>
                <w:color w:val="000000"/>
                <w:szCs w:val="22"/>
              </w:rPr>
              <w:t>TODD COUNTY</w:t>
            </w:r>
          </w:p>
        </w:tc>
      </w:tr>
      <w:tr w14:paraId="5FDCA5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689B40" w14:textId="220B243F">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189A1A" w14:textId="207A3D76">
            <w:pPr>
              <w:rPr>
                <w:color w:val="000000"/>
                <w:szCs w:val="22"/>
              </w:rPr>
            </w:pPr>
            <w:r w:rsidRPr="001B0690">
              <w:rPr>
                <w:color w:val="000000"/>
                <w:szCs w:val="22"/>
              </w:rPr>
              <w:t>TRIGG COUNTY</w:t>
            </w:r>
          </w:p>
        </w:tc>
      </w:tr>
      <w:tr w14:paraId="28A7DA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C9A35E" w14:textId="0C9490A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8D1D40" w14:textId="3A7E9776">
            <w:pPr>
              <w:rPr>
                <w:color w:val="000000"/>
                <w:szCs w:val="22"/>
              </w:rPr>
            </w:pPr>
            <w:r w:rsidRPr="001B0690">
              <w:rPr>
                <w:color w:val="000000"/>
                <w:szCs w:val="22"/>
              </w:rPr>
              <w:t>TRIMBLE COUNTY</w:t>
            </w:r>
          </w:p>
        </w:tc>
      </w:tr>
      <w:tr w14:paraId="1EB390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722CBB" w14:textId="25854B3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2AEC2F" w14:textId="05A2F2B8">
            <w:pPr>
              <w:rPr>
                <w:color w:val="000000"/>
                <w:szCs w:val="22"/>
              </w:rPr>
            </w:pPr>
            <w:r w:rsidRPr="001B0690">
              <w:rPr>
                <w:color w:val="000000"/>
                <w:szCs w:val="22"/>
              </w:rPr>
              <w:t>UNION COUNTY</w:t>
            </w:r>
          </w:p>
        </w:tc>
      </w:tr>
      <w:tr w14:paraId="0216A3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B2DF63" w14:textId="574634BD">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30D2E0" w14:textId="3B6223D5">
            <w:pPr>
              <w:rPr>
                <w:color w:val="000000"/>
                <w:szCs w:val="22"/>
              </w:rPr>
            </w:pPr>
            <w:r w:rsidRPr="001B0690">
              <w:rPr>
                <w:color w:val="000000"/>
                <w:szCs w:val="22"/>
              </w:rPr>
              <w:t>WARREN COUNTY</w:t>
            </w:r>
          </w:p>
        </w:tc>
      </w:tr>
      <w:tr w14:paraId="73AF53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7E0FD2" w14:textId="3F056ECE">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31C069" w14:textId="4E78B92A">
            <w:pPr>
              <w:rPr>
                <w:color w:val="000000"/>
                <w:szCs w:val="22"/>
              </w:rPr>
            </w:pPr>
            <w:r w:rsidRPr="001B0690">
              <w:rPr>
                <w:color w:val="000000"/>
                <w:szCs w:val="22"/>
              </w:rPr>
              <w:t>WASHINGTON COUNTY</w:t>
            </w:r>
          </w:p>
        </w:tc>
      </w:tr>
      <w:tr w14:paraId="62D893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2F19F9" w14:textId="0864626B">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041CFB" w14:textId="0E205467">
            <w:pPr>
              <w:rPr>
                <w:color w:val="000000"/>
                <w:szCs w:val="22"/>
              </w:rPr>
            </w:pPr>
            <w:r w:rsidRPr="001B0690">
              <w:rPr>
                <w:color w:val="000000"/>
                <w:szCs w:val="22"/>
              </w:rPr>
              <w:t>WAYNE COUNTY</w:t>
            </w:r>
          </w:p>
        </w:tc>
      </w:tr>
      <w:tr w14:paraId="7F0240B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9FE9A0" w14:textId="0952A95F">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D25B37" w14:textId="43384C98">
            <w:pPr>
              <w:rPr>
                <w:color w:val="000000"/>
                <w:szCs w:val="22"/>
              </w:rPr>
            </w:pPr>
            <w:r w:rsidRPr="001B0690">
              <w:rPr>
                <w:color w:val="000000"/>
                <w:szCs w:val="22"/>
              </w:rPr>
              <w:t>WEBSTER COUNTY</w:t>
            </w:r>
          </w:p>
        </w:tc>
      </w:tr>
      <w:tr w14:paraId="3A0FBD9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7AAB4B" w14:textId="61DF4E11">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0A0FDF" w14:textId="4EC2BCC3">
            <w:pPr>
              <w:rPr>
                <w:color w:val="000000"/>
                <w:szCs w:val="22"/>
              </w:rPr>
            </w:pPr>
            <w:r w:rsidRPr="001B0690">
              <w:rPr>
                <w:color w:val="000000"/>
                <w:szCs w:val="22"/>
              </w:rPr>
              <w:t>WHITLEY COUNTY</w:t>
            </w:r>
          </w:p>
        </w:tc>
      </w:tr>
      <w:tr w14:paraId="7EC042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EA4DEA" w14:textId="1FD075D6">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BBB29F" w14:textId="1B4542EC">
            <w:pPr>
              <w:rPr>
                <w:color w:val="000000"/>
                <w:szCs w:val="22"/>
              </w:rPr>
            </w:pPr>
            <w:r w:rsidRPr="001B0690">
              <w:rPr>
                <w:color w:val="000000"/>
                <w:szCs w:val="22"/>
              </w:rPr>
              <w:t>WOLFE COUNTY</w:t>
            </w:r>
          </w:p>
        </w:tc>
      </w:tr>
      <w:tr w14:paraId="5E3CE8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C2E517" w14:textId="4B2529B5">
            <w:pPr>
              <w:rPr>
                <w:color w:val="000000"/>
                <w:szCs w:val="22"/>
              </w:rPr>
            </w:pPr>
            <w:r w:rsidRPr="001B0690">
              <w:rPr>
                <w:color w:val="000000"/>
                <w:szCs w:val="22"/>
              </w:rPr>
              <w:t>KY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DB619F" w14:textId="6BBDD3A7">
            <w:pPr>
              <w:rPr>
                <w:color w:val="000000"/>
                <w:szCs w:val="22"/>
              </w:rPr>
            </w:pPr>
            <w:r w:rsidRPr="001B0690">
              <w:rPr>
                <w:color w:val="000000"/>
                <w:szCs w:val="22"/>
              </w:rPr>
              <w:t>WOODFORD COUNTY</w:t>
            </w:r>
          </w:p>
        </w:tc>
      </w:tr>
      <w:tr w14:paraId="79EF0A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AD8B5E" w14:textId="6C6D91C5">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C872F5" w14:textId="427E262E">
            <w:pPr>
              <w:rPr>
                <w:color w:val="000000"/>
                <w:szCs w:val="22"/>
              </w:rPr>
            </w:pPr>
            <w:r w:rsidRPr="001B0690">
              <w:rPr>
                <w:color w:val="000000"/>
                <w:szCs w:val="22"/>
              </w:rPr>
              <w:t>ACADIA PARISH</w:t>
            </w:r>
          </w:p>
        </w:tc>
      </w:tr>
      <w:tr w14:paraId="07110C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7B66B9" w14:textId="7C8B9709">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20A970" w14:textId="122E3CCB">
            <w:pPr>
              <w:rPr>
                <w:color w:val="000000"/>
                <w:szCs w:val="22"/>
              </w:rPr>
            </w:pPr>
            <w:r w:rsidRPr="001B0690">
              <w:rPr>
                <w:color w:val="000000"/>
                <w:szCs w:val="22"/>
              </w:rPr>
              <w:t>ALLEN PARISH</w:t>
            </w:r>
          </w:p>
        </w:tc>
      </w:tr>
      <w:tr w14:paraId="2CA1D6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1B2F0D" w14:textId="12DEE96D">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E8D78C" w14:textId="0CADBE7C">
            <w:pPr>
              <w:rPr>
                <w:color w:val="000000"/>
                <w:szCs w:val="22"/>
              </w:rPr>
            </w:pPr>
            <w:r w:rsidRPr="001B0690">
              <w:rPr>
                <w:color w:val="000000"/>
                <w:szCs w:val="22"/>
              </w:rPr>
              <w:t>ASCENSION PARISH</w:t>
            </w:r>
          </w:p>
        </w:tc>
      </w:tr>
      <w:tr w14:paraId="662BBE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BB22A2" w14:textId="00716442">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2C93B8" w14:textId="191FD6DA">
            <w:pPr>
              <w:rPr>
                <w:color w:val="000000"/>
                <w:szCs w:val="22"/>
              </w:rPr>
            </w:pPr>
            <w:r w:rsidRPr="001B0690">
              <w:rPr>
                <w:color w:val="000000"/>
                <w:szCs w:val="22"/>
              </w:rPr>
              <w:t>ASSUMPTION PARISH</w:t>
            </w:r>
          </w:p>
        </w:tc>
      </w:tr>
      <w:tr w14:paraId="277AAD7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42B654" w14:textId="75821660">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598CC9" w14:textId="1AA15A86">
            <w:pPr>
              <w:rPr>
                <w:color w:val="000000"/>
                <w:szCs w:val="22"/>
              </w:rPr>
            </w:pPr>
            <w:r w:rsidRPr="001B0690">
              <w:rPr>
                <w:color w:val="000000"/>
                <w:szCs w:val="22"/>
              </w:rPr>
              <w:t>AVOYELLES PARISH</w:t>
            </w:r>
          </w:p>
        </w:tc>
      </w:tr>
      <w:tr w14:paraId="0C6679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5CD19F" w14:textId="3B1A894B">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E2871F" w14:textId="0411C815">
            <w:pPr>
              <w:rPr>
                <w:color w:val="000000"/>
                <w:szCs w:val="22"/>
              </w:rPr>
            </w:pPr>
            <w:r w:rsidRPr="001B0690">
              <w:rPr>
                <w:color w:val="000000"/>
                <w:szCs w:val="22"/>
              </w:rPr>
              <w:t>BEAUREGARD PARISH</w:t>
            </w:r>
          </w:p>
        </w:tc>
      </w:tr>
      <w:tr w14:paraId="556DC0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461637" w14:textId="39358C32">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CF1BE3" w14:textId="56502757">
            <w:pPr>
              <w:rPr>
                <w:color w:val="000000"/>
                <w:szCs w:val="22"/>
              </w:rPr>
            </w:pPr>
            <w:r w:rsidRPr="001B0690">
              <w:rPr>
                <w:color w:val="000000"/>
                <w:szCs w:val="22"/>
              </w:rPr>
              <w:t>BIENVILLE PARISH</w:t>
            </w:r>
          </w:p>
        </w:tc>
      </w:tr>
      <w:tr w14:paraId="7C50C2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7E39E6" w14:textId="5C0211E4">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80191F" w14:textId="56753723">
            <w:pPr>
              <w:rPr>
                <w:color w:val="000000"/>
                <w:szCs w:val="22"/>
              </w:rPr>
            </w:pPr>
            <w:r w:rsidRPr="001B0690">
              <w:rPr>
                <w:color w:val="000000"/>
                <w:szCs w:val="22"/>
              </w:rPr>
              <w:t>BOSSIER PARISH</w:t>
            </w:r>
          </w:p>
        </w:tc>
      </w:tr>
      <w:tr w14:paraId="5834165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336BC9" w14:textId="69D1155A">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BAE019" w14:textId="152CFD28">
            <w:pPr>
              <w:rPr>
                <w:color w:val="000000"/>
                <w:szCs w:val="22"/>
              </w:rPr>
            </w:pPr>
            <w:r w:rsidRPr="001B0690">
              <w:rPr>
                <w:color w:val="000000"/>
                <w:szCs w:val="22"/>
              </w:rPr>
              <w:t>CADDO PARISH</w:t>
            </w:r>
          </w:p>
        </w:tc>
      </w:tr>
      <w:tr w14:paraId="745497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4AF494" w14:textId="79F8AABD">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95C934" w14:textId="53BB123D">
            <w:pPr>
              <w:rPr>
                <w:color w:val="000000"/>
                <w:szCs w:val="22"/>
              </w:rPr>
            </w:pPr>
            <w:r w:rsidRPr="001B0690">
              <w:rPr>
                <w:color w:val="000000"/>
                <w:szCs w:val="22"/>
              </w:rPr>
              <w:t>CALCASIEU PARISH</w:t>
            </w:r>
          </w:p>
        </w:tc>
      </w:tr>
      <w:tr w14:paraId="589D14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541B62" w14:textId="4AB7987C">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AB6DB8" w14:textId="00619D39">
            <w:pPr>
              <w:rPr>
                <w:color w:val="000000"/>
                <w:szCs w:val="22"/>
              </w:rPr>
            </w:pPr>
            <w:r w:rsidRPr="001B0690">
              <w:rPr>
                <w:color w:val="000000"/>
                <w:szCs w:val="22"/>
              </w:rPr>
              <w:t>CALDWELL PARISH</w:t>
            </w:r>
          </w:p>
        </w:tc>
      </w:tr>
      <w:tr w14:paraId="086EA0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17C37E" w14:textId="3BD954D2">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B38128" w14:textId="1B97D036">
            <w:pPr>
              <w:rPr>
                <w:color w:val="000000"/>
                <w:szCs w:val="22"/>
              </w:rPr>
            </w:pPr>
            <w:r w:rsidRPr="001B0690">
              <w:rPr>
                <w:color w:val="000000"/>
                <w:szCs w:val="22"/>
              </w:rPr>
              <w:t>CAMERON PARISH</w:t>
            </w:r>
          </w:p>
        </w:tc>
      </w:tr>
      <w:tr w14:paraId="67A826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1D329F" w14:textId="2A1B7A44">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2BC16C" w14:textId="7B2E4396">
            <w:pPr>
              <w:rPr>
                <w:color w:val="000000"/>
                <w:szCs w:val="22"/>
              </w:rPr>
            </w:pPr>
            <w:r w:rsidRPr="001B0690">
              <w:rPr>
                <w:color w:val="000000"/>
                <w:szCs w:val="22"/>
              </w:rPr>
              <w:t>CATAHOULA PARISH</w:t>
            </w:r>
          </w:p>
        </w:tc>
      </w:tr>
      <w:tr w14:paraId="242544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E91727" w14:textId="38E3DD3C">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2A0596" w14:textId="18AB177F">
            <w:pPr>
              <w:rPr>
                <w:color w:val="000000"/>
                <w:szCs w:val="22"/>
              </w:rPr>
            </w:pPr>
            <w:r w:rsidRPr="001B0690">
              <w:rPr>
                <w:color w:val="000000"/>
                <w:szCs w:val="22"/>
              </w:rPr>
              <w:t>CLAIBORNE PARISH</w:t>
            </w:r>
          </w:p>
        </w:tc>
      </w:tr>
      <w:tr w14:paraId="1FF171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B64A45" w14:textId="76B12EA9">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4C0891" w14:textId="06580D32">
            <w:pPr>
              <w:rPr>
                <w:color w:val="000000"/>
                <w:szCs w:val="22"/>
              </w:rPr>
            </w:pPr>
            <w:r w:rsidRPr="001B0690">
              <w:rPr>
                <w:color w:val="000000"/>
                <w:szCs w:val="22"/>
              </w:rPr>
              <w:t>CONCORDIA PARISH</w:t>
            </w:r>
          </w:p>
        </w:tc>
      </w:tr>
      <w:tr w14:paraId="1856FD2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A7981F" w14:textId="7AFEFE1E">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839E27" w14:textId="2367C5A1">
            <w:pPr>
              <w:rPr>
                <w:color w:val="000000"/>
                <w:szCs w:val="22"/>
              </w:rPr>
            </w:pPr>
            <w:r w:rsidRPr="001B0690">
              <w:rPr>
                <w:color w:val="000000"/>
                <w:szCs w:val="22"/>
              </w:rPr>
              <w:t>DE SOTO PARISH</w:t>
            </w:r>
          </w:p>
        </w:tc>
      </w:tr>
      <w:tr w14:paraId="1F901B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3BC4B2" w14:textId="5F15675C">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F5CB95" w14:textId="532B2543">
            <w:pPr>
              <w:rPr>
                <w:color w:val="000000"/>
                <w:szCs w:val="22"/>
              </w:rPr>
            </w:pPr>
            <w:r w:rsidRPr="001B0690">
              <w:rPr>
                <w:color w:val="000000"/>
                <w:szCs w:val="22"/>
              </w:rPr>
              <w:t>EAST BATON ROUGE PARISH</w:t>
            </w:r>
          </w:p>
        </w:tc>
      </w:tr>
      <w:tr w14:paraId="1E681D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6A8861" w14:textId="39416A4F">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FED617" w14:textId="1D9832EA">
            <w:pPr>
              <w:rPr>
                <w:color w:val="000000"/>
                <w:szCs w:val="22"/>
              </w:rPr>
            </w:pPr>
            <w:r w:rsidRPr="001B0690">
              <w:rPr>
                <w:color w:val="000000"/>
                <w:szCs w:val="22"/>
              </w:rPr>
              <w:t>EAST CARROLL PARISH</w:t>
            </w:r>
          </w:p>
        </w:tc>
      </w:tr>
      <w:tr w14:paraId="22C7DB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305153" w14:textId="72E60928">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AC9474" w14:textId="7DFA2EAD">
            <w:pPr>
              <w:rPr>
                <w:color w:val="000000"/>
                <w:szCs w:val="22"/>
              </w:rPr>
            </w:pPr>
            <w:r w:rsidRPr="001B0690">
              <w:rPr>
                <w:color w:val="000000"/>
                <w:szCs w:val="22"/>
              </w:rPr>
              <w:t>EAST FELICIANA PARISH</w:t>
            </w:r>
          </w:p>
        </w:tc>
      </w:tr>
      <w:tr w14:paraId="411210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3F10B5" w14:textId="01DD9977">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70D116" w14:textId="2D550C06">
            <w:pPr>
              <w:rPr>
                <w:color w:val="000000"/>
                <w:szCs w:val="22"/>
              </w:rPr>
            </w:pPr>
            <w:r w:rsidRPr="001B0690">
              <w:rPr>
                <w:color w:val="000000"/>
                <w:szCs w:val="22"/>
              </w:rPr>
              <w:t>EVANGELINE PARISH</w:t>
            </w:r>
          </w:p>
        </w:tc>
      </w:tr>
      <w:tr w14:paraId="69592CB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216A48" w14:textId="32BB18F3">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F73FD9" w14:textId="4EB8F9CB">
            <w:pPr>
              <w:rPr>
                <w:color w:val="000000"/>
                <w:szCs w:val="22"/>
              </w:rPr>
            </w:pPr>
            <w:r w:rsidRPr="001B0690">
              <w:rPr>
                <w:color w:val="000000"/>
                <w:szCs w:val="22"/>
              </w:rPr>
              <w:t>FRANKLIN PARISH</w:t>
            </w:r>
          </w:p>
        </w:tc>
      </w:tr>
      <w:tr w14:paraId="35862B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14595F" w14:textId="2953C095">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B54789" w14:textId="0D0FD3D2">
            <w:pPr>
              <w:rPr>
                <w:color w:val="000000"/>
                <w:szCs w:val="22"/>
              </w:rPr>
            </w:pPr>
            <w:r w:rsidRPr="001B0690">
              <w:rPr>
                <w:color w:val="000000"/>
                <w:szCs w:val="22"/>
              </w:rPr>
              <w:t>GRANT PARISH</w:t>
            </w:r>
          </w:p>
        </w:tc>
      </w:tr>
      <w:tr w14:paraId="0A9006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3390CC" w14:textId="333DE1E7">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46E370" w14:textId="681020C0">
            <w:pPr>
              <w:rPr>
                <w:color w:val="000000"/>
                <w:szCs w:val="22"/>
              </w:rPr>
            </w:pPr>
            <w:r w:rsidRPr="001B0690">
              <w:rPr>
                <w:color w:val="000000"/>
                <w:szCs w:val="22"/>
              </w:rPr>
              <w:t>IBERIA PARISH</w:t>
            </w:r>
          </w:p>
        </w:tc>
      </w:tr>
      <w:tr w14:paraId="4B4680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6741C9" w14:textId="4DC54AAE">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53ADFC" w14:textId="24CEC264">
            <w:pPr>
              <w:rPr>
                <w:color w:val="000000"/>
                <w:szCs w:val="22"/>
              </w:rPr>
            </w:pPr>
            <w:r w:rsidRPr="001B0690">
              <w:rPr>
                <w:color w:val="000000"/>
                <w:szCs w:val="22"/>
              </w:rPr>
              <w:t>IBERVILLE PARISH</w:t>
            </w:r>
          </w:p>
        </w:tc>
      </w:tr>
      <w:tr w14:paraId="63AC10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CDD366" w14:textId="2B042D41">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33EA2F" w14:textId="5A48CF8F">
            <w:pPr>
              <w:rPr>
                <w:color w:val="000000"/>
                <w:szCs w:val="22"/>
              </w:rPr>
            </w:pPr>
            <w:r w:rsidRPr="001B0690">
              <w:rPr>
                <w:color w:val="000000"/>
                <w:szCs w:val="22"/>
              </w:rPr>
              <w:t>JACKSON PARISH</w:t>
            </w:r>
          </w:p>
        </w:tc>
      </w:tr>
      <w:tr w14:paraId="6AA0E7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F9295E" w14:textId="364F7C96">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B4D01F" w14:textId="226B65F4">
            <w:pPr>
              <w:rPr>
                <w:color w:val="000000"/>
                <w:szCs w:val="22"/>
              </w:rPr>
            </w:pPr>
            <w:r w:rsidRPr="001B0690">
              <w:rPr>
                <w:color w:val="000000"/>
                <w:szCs w:val="22"/>
              </w:rPr>
              <w:t>JEFFERSON PARISH</w:t>
            </w:r>
          </w:p>
        </w:tc>
      </w:tr>
      <w:tr w14:paraId="2FF14D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F0ADA0" w14:textId="0D3304DB">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41AF5C" w14:textId="794DF669">
            <w:pPr>
              <w:rPr>
                <w:color w:val="000000"/>
                <w:szCs w:val="22"/>
              </w:rPr>
            </w:pPr>
            <w:r w:rsidRPr="001B0690">
              <w:rPr>
                <w:color w:val="000000"/>
                <w:szCs w:val="22"/>
              </w:rPr>
              <w:t>JEFFERSON DAVIS PARISH</w:t>
            </w:r>
          </w:p>
        </w:tc>
      </w:tr>
      <w:tr w14:paraId="0A04D1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2DF24F" w14:textId="3EF30478">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B59AEA" w14:textId="0BFF3FD8">
            <w:pPr>
              <w:rPr>
                <w:color w:val="000000"/>
                <w:szCs w:val="22"/>
              </w:rPr>
            </w:pPr>
            <w:r w:rsidRPr="001B0690">
              <w:rPr>
                <w:color w:val="000000"/>
                <w:szCs w:val="22"/>
              </w:rPr>
              <w:t>LAFAYETTE PARISH</w:t>
            </w:r>
          </w:p>
        </w:tc>
      </w:tr>
      <w:tr w14:paraId="052934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D8D6AD" w14:textId="5A41098C">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B0A150" w14:textId="0C183606">
            <w:pPr>
              <w:rPr>
                <w:color w:val="000000"/>
                <w:szCs w:val="22"/>
              </w:rPr>
            </w:pPr>
            <w:r w:rsidRPr="001B0690">
              <w:rPr>
                <w:color w:val="000000"/>
                <w:szCs w:val="22"/>
              </w:rPr>
              <w:t>LAFOURCHE PARISH</w:t>
            </w:r>
          </w:p>
        </w:tc>
      </w:tr>
      <w:tr w14:paraId="452121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C78D2B" w14:textId="17DD48D1">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7F6A63" w14:textId="1F3F3C17">
            <w:pPr>
              <w:rPr>
                <w:color w:val="000000"/>
                <w:szCs w:val="22"/>
              </w:rPr>
            </w:pPr>
            <w:r w:rsidRPr="001B0690">
              <w:rPr>
                <w:color w:val="000000"/>
                <w:szCs w:val="22"/>
              </w:rPr>
              <w:t>LASALLE PARISH</w:t>
            </w:r>
          </w:p>
        </w:tc>
      </w:tr>
      <w:tr w14:paraId="07D628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10B993" w14:textId="57F100BE">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ABFB57" w14:textId="53B65050">
            <w:pPr>
              <w:rPr>
                <w:color w:val="000000"/>
                <w:szCs w:val="22"/>
              </w:rPr>
            </w:pPr>
            <w:r w:rsidRPr="001B0690">
              <w:rPr>
                <w:color w:val="000000"/>
                <w:szCs w:val="22"/>
              </w:rPr>
              <w:t>LINCOLN PARISH</w:t>
            </w:r>
          </w:p>
        </w:tc>
      </w:tr>
      <w:tr w14:paraId="17F763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E14ACE" w14:textId="1433FE5B">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FFA206" w14:textId="29B1B51D">
            <w:pPr>
              <w:rPr>
                <w:color w:val="000000"/>
                <w:szCs w:val="22"/>
              </w:rPr>
            </w:pPr>
            <w:r w:rsidRPr="001B0690">
              <w:rPr>
                <w:color w:val="000000"/>
                <w:szCs w:val="22"/>
              </w:rPr>
              <w:t>LIVINGSTON PARISH</w:t>
            </w:r>
          </w:p>
        </w:tc>
      </w:tr>
      <w:tr w14:paraId="1BEFA3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BE40FF" w14:textId="217DDB06">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D01CDB" w14:textId="74484593">
            <w:pPr>
              <w:rPr>
                <w:color w:val="000000"/>
                <w:szCs w:val="22"/>
              </w:rPr>
            </w:pPr>
            <w:r w:rsidRPr="001B0690">
              <w:rPr>
                <w:color w:val="000000"/>
                <w:szCs w:val="22"/>
              </w:rPr>
              <w:t>MADISON PARISH</w:t>
            </w:r>
          </w:p>
        </w:tc>
      </w:tr>
      <w:tr w14:paraId="152373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50CFFF" w14:textId="13A214C9">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484246" w14:textId="4C042A93">
            <w:pPr>
              <w:rPr>
                <w:color w:val="000000"/>
                <w:szCs w:val="22"/>
              </w:rPr>
            </w:pPr>
            <w:r w:rsidRPr="001B0690">
              <w:rPr>
                <w:color w:val="000000"/>
                <w:szCs w:val="22"/>
              </w:rPr>
              <w:t>MOREHOUSE PARISH</w:t>
            </w:r>
          </w:p>
        </w:tc>
      </w:tr>
      <w:tr w14:paraId="5EAC05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01FB6A" w14:textId="56E23526">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16D9BD" w14:textId="3F1DD449">
            <w:pPr>
              <w:rPr>
                <w:color w:val="000000"/>
                <w:szCs w:val="22"/>
              </w:rPr>
            </w:pPr>
            <w:r w:rsidRPr="001B0690">
              <w:rPr>
                <w:color w:val="000000"/>
                <w:szCs w:val="22"/>
              </w:rPr>
              <w:t>NATCHITOCHES PARISH</w:t>
            </w:r>
          </w:p>
        </w:tc>
      </w:tr>
      <w:tr w14:paraId="78B58D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57D673" w14:textId="7665DA6B">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CABCB1" w14:textId="3C793C46">
            <w:pPr>
              <w:rPr>
                <w:color w:val="000000"/>
                <w:szCs w:val="22"/>
              </w:rPr>
            </w:pPr>
            <w:r w:rsidRPr="001B0690">
              <w:rPr>
                <w:color w:val="000000"/>
                <w:szCs w:val="22"/>
              </w:rPr>
              <w:t>ORLEANS PARISH</w:t>
            </w:r>
          </w:p>
        </w:tc>
      </w:tr>
      <w:tr w14:paraId="739115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07C762" w14:textId="120A1795">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78EFB8" w14:textId="283773EA">
            <w:pPr>
              <w:rPr>
                <w:color w:val="000000"/>
                <w:szCs w:val="22"/>
              </w:rPr>
            </w:pPr>
            <w:r w:rsidRPr="001B0690">
              <w:rPr>
                <w:color w:val="000000"/>
                <w:szCs w:val="22"/>
              </w:rPr>
              <w:t>OUACHITA PARISH</w:t>
            </w:r>
          </w:p>
        </w:tc>
      </w:tr>
      <w:tr w14:paraId="08C8502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F856CD" w14:textId="7266A81A">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26B3B1" w14:textId="674BF450">
            <w:pPr>
              <w:rPr>
                <w:color w:val="000000"/>
                <w:szCs w:val="22"/>
              </w:rPr>
            </w:pPr>
            <w:r w:rsidRPr="001B0690">
              <w:rPr>
                <w:color w:val="000000"/>
                <w:szCs w:val="22"/>
              </w:rPr>
              <w:t>PLAQUEMINES PARISH</w:t>
            </w:r>
          </w:p>
        </w:tc>
      </w:tr>
      <w:tr w14:paraId="50D3310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B72975" w14:textId="67E89F77">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BE1FB5" w14:textId="623A827A">
            <w:pPr>
              <w:rPr>
                <w:color w:val="000000"/>
                <w:szCs w:val="22"/>
              </w:rPr>
            </w:pPr>
            <w:r w:rsidRPr="001B0690">
              <w:rPr>
                <w:color w:val="000000"/>
                <w:szCs w:val="22"/>
              </w:rPr>
              <w:t>POINTE COUPEE PARISH</w:t>
            </w:r>
          </w:p>
        </w:tc>
      </w:tr>
      <w:tr w14:paraId="0703EB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0DB8CE" w14:textId="79AC71E3">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77A50F" w14:textId="6799FD0F">
            <w:pPr>
              <w:rPr>
                <w:color w:val="000000"/>
                <w:szCs w:val="22"/>
              </w:rPr>
            </w:pPr>
            <w:r w:rsidRPr="001B0690">
              <w:rPr>
                <w:color w:val="000000"/>
                <w:szCs w:val="22"/>
              </w:rPr>
              <w:t>RAPIDES PARISH</w:t>
            </w:r>
          </w:p>
        </w:tc>
      </w:tr>
      <w:tr w14:paraId="422BDB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685FF7" w14:textId="198E225C">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366E23" w14:textId="7CC8EB33">
            <w:pPr>
              <w:rPr>
                <w:color w:val="000000"/>
                <w:szCs w:val="22"/>
              </w:rPr>
            </w:pPr>
            <w:r w:rsidRPr="001B0690">
              <w:rPr>
                <w:color w:val="000000"/>
                <w:szCs w:val="22"/>
              </w:rPr>
              <w:t>RED RIVER PARISH</w:t>
            </w:r>
          </w:p>
        </w:tc>
      </w:tr>
      <w:tr w14:paraId="638C29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8907B8" w14:textId="42F4042E">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F9E327" w14:textId="26512DE8">
            <w:pPr>
              <w:rPr>
                <w:color w:val="000000"/>
                <w:szCs w:val="22"/>
              </w:rPr>
            </w:pPr>
            <w:r w:rsidRPr="001B0690">
              <w:rPr>
                <w:color w:val="000000"/>
                <w:szCs w:val="22"/>
              </w:rPr>
              <w:t>RICHLAND PARISH</w:t>
            </w:r>
          </w:p>
        </w:tc>
      </w:tr>
      <w:tr w14:paraId="4A486A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27E23D" w14:textId="135AE4EA">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1EF275" w14:textId="210CB15D">
            <w:pPr>
              <w:rPr>
                <w:color w:val="000000"/>
                <w:szCs w:val="22"/>
              </w:rPr>
            </w:pPr>
            <w:r w:rsidRPr="001B0690">
              <w:rPr>
                <w:color w:val="000000"/>
                <w:szCs w:val="22"/>
              </w:rPr>
              <w:t>SABINE PARISH</w:t>
            </w:r>
          </w:p>
        </w:tc>
      </w:tr>
      <w:tr w14:paraId="6DDFD4B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2929BA" w14:textId="7EFCF3C7">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329DE2" w14:textId="492125EF">
            <w:pPr>
              <w:rPr>
                <w:color w:val="000000"/>
                <w:szCs w:val="22"/>
              </w:rPr>
            </w:pPr>
            <w:r w:rsidRPr="001B0690">
              <w:rPr>
                <w:color w:val="000000"/>
                <w:szCs w:val="22"/>
              </w:rPr>
              <w:t>ST. BERNARD PARISH</w:t>
            </w:r>
          </w:p>
        </w:tc>
      </w:tr>
      <w:tr w14:paraId="03A3BD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F08D15" w14:textId="17B9196B">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612A62" w14:textId="3310DE4F">
            <w:pPr>
              <w:rPr>
                <w:color w:val="000000"/>
                <w:szCs w:val="22"/>
              </w:rPr>
            </w:pPr>
            <w:r w:rsidRPr="001B0690">
              <w:rPr>
                <w:color w:val="000000"/>
                <w:szCs w:val="22"/>
              </w:rPr>
              <w:t>ST. CHARLES PARISH</w:t>
            </w:r>
          </w:p>
        </w:tc>
      </w:tr>
      <w:tr w14:paraId="774D87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ACB7A6" w14:textId="292D5EA2">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0E2FD2" w14:textId="4C942FD6">
            <w:pPr>
              <w:rPr>
                <w:color w:val="000000"/>
                <w:szCs w:val="22"/>
              </w:rPr>
            </w:pPr>
            <w:r w:rsidRPr="001B0690">
              <w:rPr>
                <w:color w:val="000000"/>
                <w:szCs w:val="22"/>
              </w:rPr>
              <w:t>ST. HELENA PARISH</w:t>
            </w:r>
          </w:p>
        </w:tc>
      </w:tr>
      <w:tr w14:paraId="561D23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4C39C2" w14:textId="6BFC0D6A">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50CEE0" w14:textId="3F9B9232">
            <w:pPr>
              <w:rPr>
                <w:color w:val="000000"/>
                <w:szCs w:val="22"/>
              </w:rPr>
            </w:pPr>
            <w:r w:rsidRPr="001B0690">
              <w:rPr>
                <w:color w:val="000000"/>
                <w:szCs w:val="22"/>
              </w:rPr>
              <w:t>ST. JAMES PARISH</w:t>
            </w:r>
          </w:p>
        </w:tc>
      </w:tr>
      <w:tr w14:paraId="19FB69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E95FDE" w14:textId="4E445736">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0F8F5B" w14:textId="2ED2A4A9">
            <w:pPr>
              <w:rPr>
                <w:color w:val="000000"/>
                <w:szCs w:val="22"/>
              </w:rPr>
            </w:pPr>
            <w:r w:rsidRPr="001B0690">
              <w:rPr>
                <w:color w:val="000000"/>
                <w:szCs w:val="22"/>
              </w:rPr>
              <w:t>ST. JOHN THE BAPTIST PARISH</w:t>
            </w:r>
          </w:p>
        </w:tc>
      </w:tr>
      <w:tr w14:paraId="2B24D9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06877A" w14:textId="6203AC67">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8839F8" w14:textId="41F9D06C">
            <w:pPr>
              <w:rPr>
                <w:color w:val="000000"/>
                <w:szCs w:val="22"/>
              </w:rPr>
            </w:pPr>
            <w:r w:rsidRPr="001B0690">
              <w:rPr>
                <w:color w:val="000000"/>
                <w:szCs w:val="22"/>
              </w:rPr>
              <w:t>ST. LANDRY PARISH</w:t>
            </w:r>
          </w:p>
        </w:tc>
      </w:tr>
      <w:tr w14:paraId="16BC88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B7025E" w14:textId="27BD9361">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E2B812" w14:textId="2ECBC968">
            <w:pPr>
              <w:rPr>
                <w:color w:val="000000"/>
                <w:szCs w:val="22"/>
              </w:rPr>
            </w:pPr>
            <w:r w:rsidRPr="001B0690">
              <w:rPr>
                <w:color w:val="000000"/>
                <w:szCs w:val="22"/>
              </w:rPr>
              <w:t>ST. MARTIN PARISH</w:t>
            </w:r>
          </w:p>
        </w:tc>
      </w:tr>
      <w:tr w14:paraId="4690DE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C4911D" w14:textId="5AFA541A">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FFDB67" w14:textId="5079418F">
            <w:pPr>
              <w:rPr>
                <w:color w:val="000000"/>
                <w:szCs w:val="22"/>
              </w:rPr>
            </w:pPr>
            <w:r w:rsidRPr="001B0690">
              <w:rPr>
                <w:color w:val="000000"/>
                <w:szCs w:val="22"/>
              </w:rPr>
              <w:t>ST. MARY PARISH</w:t>
            </w:r>
          </w:p>
        </w:tc>
      </w:tr>
      <w:tr w14:paraId="44CCB5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B0E30B" w14:textId="56D4FC2A">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02FDBB" w14:textId="43DAC2B4">
            <w:pPr>
              <w:rPr>
                <w:color w:val="000000"/>
                <w:szCs w:val="22"/>
              </w:rPr>
            </w:pPr>
            <w:r w:rsidRPr="001B0690">
              <w:rPr>
                <w:color w:val="000000"/>
                <w:szCs w:val="22"/>
              </w:rPr>
              <w:t>ST. TAMMANY PARISH</w:t>
            </w:r>
          </w:p>
        </w:tc>
      </w:tr>
      <w:tr w14:paraId="1E9D535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5C66D6" w14:textId="3A6C5F5D">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E2106E" w14:textId="6A9342CE">
            <w:pPr>
              <w:rPr>
                <w:color w:val="000000"/>
                <w:szCs w:val="22"/>
              </w:rPr>
            </w:pPr>
            <w:r w:rsidRPr="001B0690">
              <w:rPr>
                <w:color w:val="000000"/>
                <w:szCs w:val="22"/>
              </w:rPr>
              <w:t>TANGIPAHOA PARISH</w:t>
            </w:r>
          </w:p>
        </w:tc>
      </w:tr>
      <w:tr w14:paraId="3C4305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93AC98" w14:textId="2E76D8BD">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50F13B" w14:textId="2065A6D3">
            <w:pPr>
              <w:rPr>
                <w:color w:val="000000"/>
                <w:szCs w:val="22"/>
              </w:rPr>
            </w:pPr>
            <w:r w:rsidRPr="001B0690">
              <w:rPr>
                <w:color w:val="000000"/>
                <w:szCs w:val="22"/>
              </w:rPr>
              <w:t>TENSAS PARISH</w:t>
            </w:r>
          </w:p>
        </w:tc>
      </w:tr>
      <w:tr w14:paraId="7339D1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41769D" w14:textId="76BDB029">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704CA9" w14:textId="661C07FB">
            <w:pPr>
              <w:rPr>
                <w:color w:val="000000"/>
                <w:szCs w:val="22"/>
              </w:rPr>
            </w:pPr>
            <w:r w:rsidRPr="001B0690">
              <w:rPr>
                <w:color w:val="000000"/>
                <w:szCs w:val="22"/>
              </w:rPr>
              <w:t>TERREBONNE PARISH</w:t>
            </w:r>
          </w:p>
        </w:tc>
      </w:tr>
      <w:tr w14:paraId="4C309F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204681" w14:textId="5C6B2862">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3D8553" w14:textId="15F92FA4">
            <w:pPr>
              <w:rPr>
                <w:color w:val="000000"/>
                <w:szCs w:val="22"/>
              </w:rPr>
            </w:pPr>
            <w:r w:rsidRPr="001B0690">
              <w:rPr>
                <w:color w:val="000000"/>
                <w:szCs w:val="22"/>
              </w:rPr>
              <w:t>UNION PARISH</w:t>
            </w:r>
          </w:p>
        </w:tc>
      </w:tr>
      <w:tr w14:paraId="36272E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606C52" w14:textId="13A5599B">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282BDB" w14:textId="496B5D89">
            <w:pPr>
              <w:rPr>
                <w:color w:val="000000"/>
                <w:szCs w:val="22"/>
              </w:rPr>
            </w:pPr>
            <w:r w:rsidRPr="001B0690">
              <w:rPr>
                <w:color w:val="000000"/>
                <w:szCs w:val="22"/>
              </w:rPr>
              <w:t>VERMILION PARISH</w:t>
            </w:r>
          </w:p>
        </w:tc>
      </w:tr>
      <w:tr w14:paraId="7F7D5C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30BB35" w14:textId="36F01C86">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8A94DB" w14:textId="34830CA8">
            <w:pPr>
              <w:rPr>
                <w:color w:val="000000"/>
                <w:szCs w:val="22"/>
              </w:rPr>
            </w:pPr>
            <w:r w:rsidRPr="001B0690">
              <w:rPr>
                <w:color w:val="000000"/>
                <w:szCs w:val="22"/>
              </w:rPr>
              <w:t>VERNON PARISH</w:t>
            </w:r>
          </w:p>
        </w:tc>
      </w:tr>
      <w:tr w14:paraId="3333C5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58CE10" w14:textId="228969EA">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E5E94B" w14:textId="0CB10A88">
            <w:pPr>
              <w:rPr>
                <w:color w:val="000000"/>
                <w:szCs w:val="22"/>
              </w:rPr>
            </w:pPr>
            <w:r w:rsidRPr="001B0690">
              <w:rPr>
                <w:color w:val="000000"/>
                <w:szCs w:val="22"/>
              </w:rPr>
              <w:t>WASHINGTON PARISH</w:t>
            </w:r>
          </w:p>
        </w:tc>
      </w:tr>
      <w:tr w14:paraId="5BDCF6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3BF8DF" w14:textId="7EEDB2AF">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C76790" w14:textId="7FECD503">
            <w:pPr>
              <w:rPr>
                <w:color w:val="000000"/>
                <w:szCs w:val="22"/>
              </w:rPr>
            </w:pPr>
            <w:r w:rsidRPr="001B0690">
              <w:rPr>
                <w:color w:val="000000"/>
                <w:szCs w:val="22"/>
              </w:rPr>
              <w:t>WEBSTER PARISH</w:t>
            </w:r>
          </w:p>
        </w:tc>
      </w:tr>
      <w:tr w14:paraId="6ED18A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E48C7A" w14:textId="3BB4D498">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EE08B9" w14:textId="234C927A">
            <w:pPr>
              <w:rPr>
                <w:color w:val="000000"/>
                <w:szCs w:val="22"/>
              </w:rPr>
            </w:pPr>
            <w:r w:rsidRPr="001B0690">
              <w:rPr>
                <w:color w:val="000000"/>
                <w:szCs w:val="22"/>
              </w:rPr>
              <w:t>WEST BATON ROUGE PARISH</w:t>
            </w:r>
          </w:p>
        </w:tc>
      </w:tr>
      <w:tr w14:paraId="441FAC0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B4B2A5" w14:textId="4B9C2232">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366723" w14:textId="3FD8A3C4">
            <w:pPr>
              <w:rPr>
                <w:color w:val="000000"/>
                <w:szCs w:val="22"/>
              </w:rPr>
            </w:pPr>
            <w:r w:rsidRPr="001B0690">
              <w:rPr>
                <w:color w:val="000000"/>
                <w:szCs w:val="22"/>
              </w:rPr>
              <w:t>WEST CARROLL PARISH</w:t>
            </w:r>
          </w:p>
        </w:tc>
      </w:tr>
      <w:tr w14:paraId="5494EA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16EA6D" w14:textId="750F7A9B">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2C0A54" w14:textId="6DDF756E">
            <w:pPr>
              <w:rPr>
                <w:color w:val="000000"/>
                <w:szCs w:val="22"/>
              </w:rPr>
            </w:pPr>
            <w:r w:rsidRPr="001B0690">
              <w:rPr>
                <w:color w:val="000000"/>
                <w:szCs w:val="22"/>
              </w:rPr>
              <w:t>WEST FELICIANA PARISH</w:t>
            </w:r>
          </w:p>
        </w:tc>
      </w:tr>
      <w:tr w14:paraId="0E5594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0322E2" w14:textId="30A8F72C">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5E28F2" w14:textId="5D1F1059">
            <w:pPr>
              <w:rPr>
                <w:color w:val="000000"/>
                <w:szCs w:val="22"/>
              </w:rPr>
            </w:pPr>
            <w:r w:rsidRPr="001B0690">
              <w:rPr>
                <w:color w:val="000000"/>
                <w:szCs w:val="22"/>
              </w:rPr>
              <w:t>WINN PARISH</w:t>
            </w:r>
          </w:p>
        </w:tc>
      </w:tr>
      <w:tr w14:paraId="4173D22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354C47" w14:textId="0BC31D79">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BBDF57" w14:textId="574E5717">
            <w:pPr>
              <w:rPr>
                <w:color w:val="000000"/>
                <w:szCs w:val="22"/>
              </w:rPr>
            </w:pPr>
            <w:r w:rsidRPr="001B0690">
              <w:rPr>
                <w:color w:val="000000"/>
                <w:szCs w:val="22"/>
              </w:rPr>
              <w:t>ANDROSCOGGIN COUNTY</w:t>
            </w:r>
          </w:p>
        </w:tc>
      </w:tr>
      <w:tr w14:paraId="73A6E4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517823" w14:textId="736FE6AB">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7A8E03" w14:textId="26F11BBE">
            <w:pPr>
              <w:rPr>
                <w:color w:val="000000"/>
                <w:szCs w:val="22"/>
              </w:rPr>
            </w:pPr>
            <w:r w:rsidRPr="001B0690">
              <w:rPr>
                <w:color w:val="000000"/>
                <w:szCs w:val="22"/>
              </w:rPr>
              <w:t>AROOSTOOK COUNTY</w:t>
            </w:r>
          </w:p>
        </w:tc>
      </w:tr>
      <w:tr w14:paraId="01A3BF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A752C5" w14:textId="0AC217FA">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1F30E7" w14:textId="531E7E07">
            <w:pPr>
              <w:rPr>
                <w:color w:val="000000"/>
                <w:szCs w:val="22"/>
              </w:rPr>
            </w:pPr>
            <w:r w:rsidRPr="001B0690">
              <w:rPr>
                <w:color w:val="000000"/>
                <w:szCs w:val="22"/>
              </w:rPr>
              <w:t>CUMBERLAND COUNTY</w:t>
            </w:r>
          </w:p>
        </w:tc>
      </w:tr>
      <w:tr w14:paraId="20B454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F7349A" w14:textId="53D5B2D3">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A9B5E9" w14:textId="483A3227">
            <w:pPr>
              <w:rPr>
                <w:color w:val="000000"/>
                <w:szCs w:val="22"/>
              </w:rPr>
            </w:pPr>
            <w:r w:rsidRPr="001B0690">
              <w:rPr>
                <w:color w:val="000000"/>
                <w:szCs w:val="22"/>
              </w:rPr>
              <w:t>FRANKLIN COUNTY</w:t>
            </w:r>
          </w:p>
        </w:tc>
      </w:tr>
      <w:tr w14:paraId="7377F1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136B95" w14:textId="7BA2D26A">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1310CB" w14:textId="306F1AF4">
            <w:pPr>
              <w:rPr>
                <w:color w:val="000000"/>
                <w:szCs w:val="22"/>
              </w:rPr>
            </w:pPr>
            <w:r w:rsidRPr="001B0690">
              <w:rPr>
                <w:color w:val="000000"/>
                <w:szCs w:val="22"/>
              </w:rPr>
              <w:t>HANCOCK COUNTY</w:t>
            </w:r>
          </w:p>
        </w:tc>
      </w:tr>
      <w:tr w14:paraId="782494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6BEC04" w14:textId="3169D297">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4A36C9" w14:textId="43C0BD6D">
            <w:pPr>
              <w:rPr>
                <w:color w:val="000000"/>
                <w:szCs w:val="22"/>
              </w:rPr>
            </w:pPr>
            <w:r w:rsidRPr="001B0690">
              <w:rPr>
                <w:color w:val="000000"/>
                <w:szCs w:val="22"/>
              </w:rPr>
              <w:t>KENNEBEC COUNTY</w:t>
            </w:r>
          </w:p>
        </w:tc>
      </w:tr>
      <w:tr w14:paraId="19A318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746AD4" w14:textId="542FDEE1">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33146B" w14:textId="4B86473D">
            <w:pPr>
              <w:rPr>
                <w:color w:val="000000"/>
                <w:szCs w:val="22"/>
              </w:rPr>
            </w:pPr>
            <w:r w:rsidRPr="001B0690">
              <w:rPr>
                <w:color w:val="000000"/>
                <w:szCs w:val="22"/>
              </w:rPr>
              <w:t>KNOX COUNTY</w:t>
            </w:r>
          </w:p>
        </w:tc>
      </w:tr>
      <w:tr w14:paraId="53DE97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F75DFA" w14:textId="7967BF68">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DCF638" w14:textId="1C26E73A">
            <w:pPr>
              <w:rPr>
                <w:color w:val="000000"/>
                <w:szCs w:val="22"/>
              </w:rPr>
            </w:pPr>
            <w:r w:rsidRPr="001B0690">
              <w:rPr>
                <w:color w:val="000000"/>
                <w:szCs w:val="22"/>
              </w:rPr>
              <w:t>LINCOLN COUNTY</w:t>
            </w:r>
          </w:p>
        </w:tc>
      </w:tr>
      <w:tr w14:paraId="789B532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5CD149" w14:textId="1B816C05">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D593FF" w14:textId="4F19CE63">
            <w:pPr>
              <w:rPr>
                <w:color w:val="000000"/>
                <w:szCs w:val="22"/>
              </w:rPr>
            </w:pPr>
            <w:r w:rsidRPr="001B0690">
              <w:rPr>
                <w:color w:val="000000"/>
                <w:szCs w:val="22"/>
              </w:rPr>
              <w:t>OXFORD COUNTY</w:t>
            </w:r>
          </w:p>
        </w:tc>
      </w:tr>
      <w:tr w14:paraId="188ACE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D133B6" w14:textId="2C0F8C40">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B9D0C4" w14:textId="6B843662">
            <w:pPr>
              <w:rPr>
                <w:color w:val="000000"/>
                <w:szCs w:val="22"/>
              </w:rPr>
            </w:pPr>
            <w:r w:rsidRPr="001B0690">
              <w:rPr>
                <w:color w:val="000000"/>
                <w:szCs w:val="22"/>
              </w:rPr>
              <w:t>PENOBSCOT COUNTY</w:t>
            </w:r>
          </w:p>
        </w:tc>
      </w:tr>
      <w:tr w14:paraId="6A13EF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24331A" w14:textId="4A274436">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C9216C" w14:textId="5F70BA23">
            <w:pPr>
              <w:rPr>
                <w:color w:val="000000"/>
                <w:szCs w:val="22"/>
              </w:rPr>
            </w:pPr>
            <w:r w:rsidRPr="001B0690">
              <w:rPr>
                <w:color w:val="000000"/>
                <w:szCs w:val="22"/>
              </w:rPr>
              <w:t>PISCATAQUIS COUNTY</w:t>
            </w:r>
          </w:p>
        </w:tc>
      </w:tr>
      <w:tr w14:paraId="1F7025C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E41EFD" w14:textId="02A1A77C">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857F43" w14:textId="0EA30090">
            <w:pPr>
              <w:rPr>
                <w:color w:val="000000"/>
                <w:szCs w:val="22"/>
              </w:rPr>
            </w:pPr>
            <w:r w:rsidRPr="001B0690">
              <w:rPr>
                <w:color w:val="000000"/>
                <w:szCs w:val="22"/>
              </w:rPr>
              <w:t>SAGADAHOC COUNTY</w:t>
            </w:r>
          </w:p>
        </w:tc>
      </w:tr>
      <w:tr w14:paraId="4D83223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650C9F" w14:textId="1E5956DB">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A1E962" w14:textId="6465BF10">
            <w:pPr>
              <w:rPr>
                <w:color w:val="000000"/>
                <w:szCs w:val="22"/>
              </w:rPr>
            </w:pPr>
            <w:r w:rsidRPr="001B0690">
              <w:rPr>
                <w:color w:val="000000"/>
                <w:szCs w:val="22"/>
              </w:rPr>
              <w:t>SOMERSET COUNTY</w:t>
            </w:r>
          </w:p>
        </w:tc>
      </w:tr>
      <w:tr w14:paraId="4F915AC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C4EBCE" w14:textId="2E5FA8CC">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97046B" w14:textId="26DB67BD">
            <w:pPr>
              <w:rPr>
                <w:color w:val="000000"/>
                <w:szCs w:val="22"/>
              </w:rPr>
            </w:pPr>
            <w:r w:rsidRPr="001B0690">
              <w:rPr>
                <w:color w:val="000000"/>
                <w:szCs w:val="22"/>
              </w:rPr>
              <w:t>WALDO COUNTY</w:t>
            </w:r>
          </w:p>
        </w:tc>
      </w:tr>
      <w:tr w14:paraId="21DD081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538ECF" w14:textId="4A277807">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9A55DF" w14:textId="6734917D">
            <w:pPr>
              <w:rPr>
                <w:color w:val="000000"/>
                <w:szCs w:val="22"/>
              </w:rPr>
            </w:pPr>
            <w:r w:rsidRPr="001B0690">
              <w:rPr>
                <w:color w:val="000000"/>
                <w:szCs w:val="22"/>
              </w:rPr>
              <w:t>WASHINGTON COUNTY</w:t>
            </w:r>
          </w:p>
        </w:tc>
      </w:tr>
      <w:tr w14:paraId="1266E85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8CC136" w14:textId="66BE464B">
            <w:pPr>
              <w:rPr>
                <w:color w:val="000000"/>
                <w:szCs w:val="22"/>
              </w:rPr>
            </w:pPr>
            <w:r w:rsidRPr="001B0690">
              <w:rPr>
                <w:color w:val="000000"/>
                <w:szCs w:val="22"/>
              </w:rPr>
              <w:t>ME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DD0072" w14:textId="2C9B9BF1">
            <w:pPr>
              <w:rPr>
                <w:color w:val="000000"/>
                <w:szCs w:val="22"/>
              </w:rPr>
            </w:pPr>
            <w:r w:rsidRPr="001B0690">
              <w:rPr>
                <w:color w:val="000000"/>
                <w:szCs w:val="22"/>
              </w:rPr>
              <w:t>YORK COUNTY</w:t>
            </w:r>
          </w:p>
        </w:tc>
      </w:tr>
      <w:tr w14:paraId="2C40DD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ECEE30" w14:textId="68BA2738">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7A55F7" w14:textId="487F71CD">
            <w:pPr>
              <w:rPr>
                <w:color w:val="000000"/>
                <w:szCs w:val="22"/>
              </w:rPr>
            </w:pPr>
            <w:r w:rsidRPr="001B0690">
              <w:rPr>
                <w:color w:val="000000"/>
                <w:szCs w:val="22"/>
              </w:rPr>
              <w:t>ALLEGANY COUNTY</w:t>
            </w:r>
          </w:p>
        </w:tc>
      </w:tr>
      <w:tr w14:paraId="779527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7363D1" w14:textId="5C3D92DF">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C924CA" w14:textId="41386734">
            <w:pPr>
              <w:rPr>
                <w:color w:val="000000"/>
                <w:szCs w:val="22"/>
              </w:rPr>
            </w:pPr>
            <w:r w:rsidRPr="001B0690">
              <w:rPr>
                <w:color w:val="000000"/>
                <w:szCs w:val="22"/>
              </w:rPr>
              <w:t>ANNE ARUNDEL COUNTY</w:t>
            </w:r>
          </w:p>
        </w:tc>
      </w:tr>
      <w:tr w14:paraId="16FD43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14B7D0" w14:textId="2BDC08D6">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DC7EE8" w14:textId="334BD681">
            <w:pPr>
              <w:rPr>
                <w:color w:val="000000"/>
                <w:szCs w:val="22"/>
              </w:rPr>
            </w:pPr>
            <w:r w:rsidRPr="001B0690">
              <w:rPr>
                <w:color w:val="000000"/>
                <w:szCs w:val="22"/>
              </w:rPr>
              <w:t>BALTIMORE COUNTY</w:t>
            </w:r>
          </w:p>
        </w:tc>
      </w:tr>
      <w:tr w14:paraId="24D1C0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1A22EF" w14:textId="7F70E7C1">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BAF18F" w14:textId="2977CF9A">
            <w:pPr>
              <w:rPr>
                <w:color w:val="000000"/>
                <w:szCs w:val="22"/>
              </w:rPr>
            </w:pPr>
            <w:r w:rsidRPr="001B0690">
              <w:rPr>
                <w:color w:val="000000"/>
                <w:szCs w:val="22"/>
              </w:rPr>
              <w:t>CALVERT COUNTY</w:t>
            </w:r>
          </w:p>
        </w:tc>
      </w:tr>
      <w:tr w14:paraId="55ECFC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CF3E3C" w14:textId="7463FD6A">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933F37" w14:textId="3AFDCDBC">
            <w:pPr>
              <w:rPr>
                <w:color w:val="000000"/>
                <w:szCs w:val="22"/>
              </w:rPr>
            </w:pPr>
            <w:r w:rsidRPr="001B0690">
              <w:rPr>
                <w:color w:val="000000"/>
                <w:szCs w:val="22"/>
              </w:rPr>
              <w:t>CAROLINE COUNTY</w:t>
            </w:r>
          </w:p>
        </w:tc>
      </w:tr>
      <w:tr w14:paraId="001AC61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9B793E" w14:textId="35CA7373">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873577" w14:textId="32BBC790">
            <w:pPr>
              <w:rPr>
                <w:color w:val="000000"/>
                <w:szCs w:val="22"/>
              </w:rPr>
            </w:pPr>
            <w:r w:rsidRPr="001B0690">
              <w:rPr>
                <w:color w:val="000000"/>
                <w:szCs w:val="22"/>
              </w:rPr>
              <w:t>CARROLL COUNTY</w:t>
            </w:r>
          </w:p>
        </w:tc>
      </w:tr>
      <w:tr w14:paraId="622898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2EFCA3" w14:textId="68E3AF69">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9EB23E" w14:textId="01CD2FA8">
            <w:pPr>
              <w:rPr>
                <w:color w:val="000000"/>
                <w:szCs w:val="22"/>
              </w:rPr>
            </w:pPr>
            <w:r w:rsidRPr="001B0690">
              <w:rPr>
                <w:color w:val="000000"/>
                <w:szCs w:val="22"/>
              </w:rPr>
              <w:t>CECIL COUNTY</w:t>
            </w:r>
          </w:p>
        </w:tc>
      </w:tr>
      <w:tr w14:paraId="5EB4EA7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7A53ED" w14:textId="37A9F1B6">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F27D12" w14:textId="0DAA9702">
            <w:pPr>
              <w:rPr>
                <w:color w:val="000000"/>
                <w:szCs w:val="22"/>
              </w:rPr>
            </w:pPr>
            <w:r w:rsidRPr="001B0690">
              <w:rPr>
                <w:color w:val="000000"/>
                <w:szCs w:val="22"/>
              </w:rPr>
              <w:t>CHARLES COUNTY</w:t>
            </w:r>
          </w:p>
        </w:tc>
      </w:tr>
      <w:tr w14:paraId="78D710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92AECA" w14:textId="646FE192">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486EFF" w14:textId="332D8092">
            <w:pPr>
              <w:rPr>
                <w:color w:val="000000"/>
                <w:szCs w:val="22"/>
              </w:rPr>
            </w:pPr>
            <w:r w:rsidRPr="001B0690">
              <w:rPr>
                <w:color w:val="000000"/>
                <w:szCs w:val="22"/>
              </w:rPr>
              <w:t>DORCHESTER COUNTY</w:t>
            </w:r>
          </w:p>
        </w:tc>
      </w:tr>
      <w:tr w14:paraId="0870181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AFD603" w14:textId="73AA3568">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B2338B" w14:textId="63CFC4D9">
            <w:pPr>
              <w:rPr>
                <w:color w:val="000000"/>
                <w:szCs w:val="22"/>
              </w:rPr>
            </w:pPr>
            <w:r w:rsidRPr="001B0690">
              <w:rPr>
                <w:color w:val="000000"/>
                <w:szCs w:val="22"/>
              </w:rPr>
              <w:t>FREDERICK COUNTY</w:t>
            </w:r>
          </w:p>
        </w:tc>
      </w:tr>
      <w:tr w14:paraId="21A947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59E85A" w14:textId="34BFB297">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339A0A" w14:textId="39332B10">
            <w:pPr>
              <w:rPr>
                <w:color w:val="000000"/>
                <w:szCs w:val="22"/>
              </w:rPr>
            </w:pPr>
            <w:r w:rsidRPr="001B0690">
              <w:rPr>
                <w:color w:val="000000"/>
                <w:szCs w:val="22"/>
              </w:rPr>
              <w:t>GARRETT COUNTY</w:t>
            </w:r>
          </w:p>
        </w:tc>
      </w:tr>
      <w:tr w14:paraId="662F61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1D59FF" w14:textId="7B07E757">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12901C" w14:textId="7942EF56">
            <w:pPr>
              <w:rPr>
                <w:color w:val="000000"/>
                <w:szCs w:val="22"/>
              </w:rPr>
            </w:pPr>
            <w:r w:rsidRPr="001B0690">
              <w:rPr>
                <w:color w:val="000000"/>
                <w:szCs w:val="22"/>
              </w:rPr>
              <w:t>HARFORD COUNTY</w:t>
            </w:r>
          </w:p>
        </w:tc>
      </w:tr>
      <w:tr w14:paraId="3CEBEE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B8A773" w14:textId="17E4A477">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FCCA5B" w14:textId="39862433">
            <w:pPr>
              <w:rPr>
                <w:color w:val="000000"/>
                <w:szCs w:val="22"/>
              </w:rPr>
            </w:pPr>
            <w:r w:rsidRPr="001B0690">
              <w:rPr>
                <w:color w:val="000000"/>
                <w:szCs w:val="22"/>
              </w:rPr>
              <w:t>HOWARD COUNTY</w:t>
            </w:r>
          </w:p>
        </w:tc>
      </w:tr>
      <w:tr w14:paraId="709A7F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2034B7" w14:textId="6A27907E">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93290B" w14:textId="0ADF150F">
            <w:pPr>
              <w:rPr>
                <w:color w:val="000000"/>
                <w:szCs w:val="22"/>
              </w:rPr>
            </w:pPr>
            <w:r w:rsidRPr="001B0690">
              <w:rPr>
                <w:color w:val="000000"/>
                <w:szCs w:val="22"/>
              </w:rPr>
              <w:t>KENT COUNTY</w:t>
            </w:r>
          </w:p>
        </w:tc>
      </w:tr>
      <w:tr w14:paraId="69128C7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20491D" w14:textId="2B37876A">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A1CBC1" w14:textId="0C52B25F">
            <w:pPr>
              <w:rPr>
                <w:color w:val="000000"/>
                <w:szCs w:val="22"/>
              </w:rPr>
            </w:pPr>
            <w:r w:rsidRPr="001B0690">
              <w:rPr>
                <w:color w:val="000000"/>
                <w:szCs w:val="22"/>
              </w:rPr>
              <w:t>MONTGOMERY COUNTY</w:t>
            </w:r>
          </w:p>
        </w:tc>
      </w:tr>
      <w:tr w14:paraId="2A53C8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A2C962" w14:textId="5B919737">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147186" w14:textId="7B62F55D">
            <w:pPr>
              <w:rPr>
                <w:color w:val="000000"/>
                <w:szCs w:val="22"/>
              </w:rPr>
            </w:pPr>
            <w:r w:rsidRPr="001B0690">
              <w:rPr>
                <w:color w:val="000000"/>
                <w:szCs w:val="22"/>
              </w:rPr>
              <w:t>PRINCE GEORGE'S COUNTY</w:t>
            </w:r>
          </w:p>
        </w:tc>
      </w:tr>
      <w:tr w14:paraId="118753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4526CC" w14:textId="1E6BEF91">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EE5D8A" w14:textId="2DD24E0A">
            <w:pPr>
              <w:rPr>
                <w:color w:val="000000"/>
                <w:szCs w:val="22"/>
              </w:rPr>
            </w:pPr>
            <w:r w:rsidRPr="001B0690">
              <w:rPr>
                <w:color w:val="000000"/>
                <w:szCs w:val="22"/>
              </w:rPr>
              <w:t>QUEEN ANNE'S COUNTY</w:t>
            </w:r>
          </w:p>
        </w:tc>
      </w:tr>
      <w:tr w14:paraId="450A9F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A1AD7A" w14:textId="7808B098">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88D971" w14:textId="006BA4B1">
            <w:pPr>
              <w:rPr>
                <w:color w:val="000000"/>
                <w:szCs w:val="22"/>
              </w:rPr>
            </w:pPr>
            <w:r w:rsidRPr="001B0690">
              <w:rPr>
                <w:color w:val="000000"/>
                <w:szCs w:val="22"/>
              </w:rPr>
              <w:t>ST. MARY'S COUNTY</w:t>
            </w:r>
          </w:p>
        </w:tc>
      </w:tr>
      <w:tr w14:paraId="201C462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9FE244" w14:textId="3C99DC50">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B83027" w14:textId="75A5C3E0">
            <w:pPr>
              <w:rPr>
                <w:color w:val="000000"/>
                <w:szCs w:val="22"/>
              </w:rPr>
            </w:pPr>
            <w:r w:rsidRPr="001B0690">
              <w:rPr>
                <w:color w:val="000000"/>
                <w:szCs w:val="22"/>
              </w:rPr>
              <w:t>SOMERSET COUNTY</w:t>
            </w:r>
          </w:p>
        </w:tc>
      </w:tr>
      <w:tr w14:paraId="46A0777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BAFA0F" w14:textId="7358535F">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1819BE" w14:textId="1E834C0A">
            <w:pPr>
              <w:rPr>
                <w:color w:val="000000"/>
                <w:szCs w:val="22"/>
              </w:rPr>
            </w:pPr>
            <w:r w:rsidRPr="001B0690">
              <w:rPr>
                <w:color w:val="000000"/>
                <w:szCs w:val="22"/>
              </w:rPr>
              <w:t>TALBOT COUNTY</w:t>
            </w:r>
          </w:p>
        </w:tc>
      </w:tr>
      <w:tr w14:paraId="2D9C15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13400F" w14:textId="2E08DE18">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8D4BA7" w14:textId="253D1CFB">
            <w:pPr>
              <w:rPr>
                <w:color w:val="000000"/>
                <w:szCs w:val="22"/>
              </w:rPr>
            </w:pPr>
            <w:r w:rsidRPr="001B0690">
              <w:rPr>
                <w:color w:val="000000"/>
                <w:szCs w:val="22"/>
              </w:rPr>
              <w:t>WASHINGTON COUNTY</w:t>
            </w:r>
          </w:p>
        </w:tc>
      </w:tr>
      <w:tr w14:paraId="788DDCF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E201E0" w14:textId="348D8FFE">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6EC525" w14:textId="35D9CFB4">
            <w:pPr>
              <w:rPr>
                <w:color w:val="000000"/>
                <w:szCs w:val="22"/>
              </w:rPr>
            </w:pPr>
            <w:r w:rsidRPr="001B0690">
              <w:rPr>
                <w:color w:val="000000"/>
                <w:szCs w:val="22"/>
              </w:rPr>
              <w:t>WICOMICO COUNTY</w:t>
            </w:r>
          </w:p>
        </w:tc>
      </w:tr>
      <w:tr w14:paraId="1BF166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62658A" w14:textId="0001EA5C">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DE445C" w14:textId="64888736">
            <w:pPr>
              <w:rPr>
                <w:color w:val="000000"/>
                <w:szCs w:val="22"/>
              </w:rPr>
            </w:pPr>
            <w:r w:rsidRPr="001B0690">
              <w:rPr>
                <w:color w:val="000000"/>
                <w:szCs w:val="22"/>
              </w:rPr>
              <w:t>WORCESTER COUNTY</w:t>
            </w:r>
          </w:p>
        </w:tc>
      </w:tr>
      <w:tr w14:paraId="1F1931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F7DCA2" w14:textId="64B820DF">
            <w:pPr>
              <w:rPr>
                <w:color w:val="000000"/>
                <w:szCs w:val="22"/>
              </w:rPr>
            </w:pPr>
            <w:r w:rsidRPr="001B0690">
              <w:rPr>
                <w:color w:val="000000"/>
                <w:szCs w:val="22"/>
              </w:rPr>
              <w:t>MD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D7E92D" w14:textId="06D1F530">
            <w:pPr>
              <w:rPr>
                <w:color w:val="000000"/>
                <w:szCs w:val="22"/>
              </w:rPr>
            </w:pPr>
            <w:r w:rsidRPr="001B0690">
              <w:rPr>
                <w:color w:val="000000"/>
                <w:szCs w:val="22"/>
              </w:rPr>
              <w:t>BALTIMORE CITY</w:t>
            </w:r>
          </w:p>
        </w:tc>
      </w:tr>
      <w:tr w14:paraId="4BA31D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8420AD" w14:textId="3FB7F4AD">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E642F1" w14:textId="0F325A35">
            <w:pPr>
              <w:rPr>
                <w:color w:val="000000"/>
                <w:szCs w:val="22"/>
              </w:rPr>
            </w:pPr>
            <w:r w:rsidRPr="001B0690">
              <w:rPr>
                <w:color w:val="000000"/>
                <w:szCs w:val="22"/>
              </w:rPr>
              <w:t>BARNSTABLE COUNTY</w:t>
            </w:r>
          </w:p>
        </w:tc>
      </w:tr>
      <w:tr w14:paraId="3D5413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A7CF4A" w14:textId="19BB5010">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C82C2F" w14:textId="41FB411E">
            <w:pPr>
              <w:rPr>
                <w:color w:val="000000"/>
                <w:szCs w:val="22"/>
              </w:rPr>
            </w:pPr>
            <w:r w:rsidRPr="001B0690">
              <w:rPr>
                <w:color w:val="000000"/>
                <w:szCs w:val="22"/>
              </w:rPr>
              <w:t>BERKSHIRE COUNTY</w:t>
            </w:r>
          </w:p>
        </w:tc>
      </w:tr>
      <w:tr w14:paraId="7FFE62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73EBD9" w14:textId="5EFDE46D">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2BBCFF" w14:textId="4D312335">
            <w:pPr>
              <w:rPr>
                <w:color w:val="000000"/>
                <w:szCs w:val="22"/>
              </w:rPr>
            </w:pPr>
            <w:r w:rsidRPr="001B0690">
              <w:rPr>
                <w:color w:val="000000"/>
                <w:szCs w:val="22"/>
              </w:rPr>
              <w:t>BRISTOL COUNTY</w:t>
            </w:r>
          </w:p>
        </w:tc>
      </w:tr>
      <w:tr w14:paraId="0032C9C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0EBBE7" w14:textId="71207A86">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4B7E23" w14:textId="06095175">
            <w:pPr>
              <w:rPr>
                <w:color w:val="000000"/>
                <w:szCs w:val="22"/>
              </w:rPr>
            </w:pPr>
            <w:r w:rsidRPr="001B0690">
              <w:rPr>
                <w:color w:val="000000"/>
                <w:szCs w:val="22"/>
              </w:rPr>
              <w:t>DUKES COUNTY</w:t>
            </w:r>
          </w:p>
        </w:tc>
      </w:tr>
      <w:tr w14:paraId="1A81CA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748315" w14:textId="2E86A2D6">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D58CA8" w14:textId="7E21C175">
            <w:pPr>
              <w:rPr>
                <w:color w:val="000000"/>
                <w:szCs w:val="22"/>
              </w:rPr>
            </w:pPr>
            <w:r w:rsidRPr="001B0690">
              <w:rPr>
                <w:color w:val="000000"/>
                <w:szCs w:val="22"/>
              </w:rPr>
              <w:t>ESSEX COUNTY</w:t>
            </w:r>
          </w:p>
        </w:tc>
      </w:tr>
      <w:tr w14:paraId="192C60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460097" w14:textId="70079DE9">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914C64" w14:textId="6F41EFF3">
            <w:pPr>
              <w:rPr>
                <w:color w:val="000000"/>
                <w:szCs w:val="22"/>
              </w:rPr>
            </w:pPr>
            <w:r w:rsidRPr="001B0690">
              <w:rPr>
                <w:color w:val="000000"/>
                <w:szCs w:val="22"/>
              </w:rPr>
              <w:t>FRANKLIN COUNTY</w:t>
            </w:r>
          </w:p>
        </w:tc>
      </w:tr>
      <w:tr w14:paraId="2FACFE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75BA91" w14:textId="4F9F244E">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8342F7" w14:textId="274094E3">
            <w:pPr>
              <w:rPr>
                <w:color w:val="000000"/>
                <w:szCs w:val="22"/>
              </w:rPr>
            </w:pPr>
            <w:r w:rsidRPr="001B0690">
              <w:rPr>
                <w:color w:val="000000"/>
                <w:szCs w:val="22"/>
              </w:rPr>
              <w:t>HAMPDEN COUNTY</w:t>
            </w:r>
          </w:p>
        </w:tc>
      </w:tr>
      <w:tr w14:paraId="7396D4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AD8A8A" w14:textId="739C860E">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A88F87" w14:textId="56CFACC3">
            <w:pPr>
              <w:rPr>
                <w:color w:val="000000"/>
                <w:szCs w:val="22"/>
              </w:rPr>
            </w:pPr>
            <w:r w:rsidRPr="001B0690">
              <w:rPr>
                <w:color w:val="000000"/>
                <w:szCs w:val="22"/>
              </w:rPr>
              <w:t>HAMPSHIRE COUNTY</w:t>
            </w:r>
          </w:p>
        </w:tc>
      </w:tr>
      <w:tr w14:paraId="644148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6DD2F8" w14:textId="7823A168">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437DE4" w14:textId="09F41A8E">
            <w:pPr>
              <w:rPr>
                <w:color w:val="000000"/>
                <w:szCs w:val="22"/>
              </w:rPr>
            </w:pPr>
            <w:r w:rsidRPr="001B0690">
              <w:rPr>
                <w:color w:val="000000"/>
                <w:szCs w:val="22"/>
              </w:rPr>
              <w:t>MIDDLESEX COUNTY</w:t>
            </w:r>
          </w:p>
        </w:tc>
      </w:tr>
      <w:tr w14:paraId="7A68D4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92CA6C" w14:textId="74AB7227">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6C64EF" w14:textId="704747B0">
            <w:pPr>
              <w:rPr>
                <w:color w:val="000000"/>
                <w:szCs w:val="22"/>
              </w:rPr>
            </w:pPr>
            <w:r w:rsidRPr="001B0690">
              <w:rPr>
                <w:color w:val="000000"/>
                <w:szCs w:val="22"/>
              </w:rPr>
              <w:t>NANTUCKET COUNTY</w:t>
            </w:r>
          </w:p>
        </w:tc>
      </w:tr>
      <w:tr w14:paraId="514A41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A0BAC2" w14:textId="79961F26">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297A6C" w14:textId="0F35EA85">
            <w:pPr>
              <w:rPr>
                <w:color w:val="000000"/>
                <w:szCs w:val="22"/>
              </w:rPr>
            </w:pPr>
            <w:r w:rsidRPr="001B0690">
              <w:rPr>
                <w:color w:val="000000"/>
                <w:szCs w:val="22"/>
              </w:rPr>
              <w:t>NORFOLK COUNTY</w:t>
            </w:r>
          </w:p>
        </w:tc>
      </w:tr>
      <w:tr w14:paraId="20FB46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CC0529" w14:textId="2272B195">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EEB0A4" w14:textId="25135CA0">
            <w:pPr>
              <w:rPr>
                <w:color w:val="000000"/>
                <w:szCs w:val="22"/>
              </w:rPr>
            </w:pPr>
            <w:r w:rsidRPr="001B0690">
              <w:rPr>
                <w:color w:val="000000"/>
                <w:szCs w:val="22"/>
              </w:rPr>
              <w:t>PLYMOUTH COUNTY</w:t>
            </w:r>
          </w:p>
        </w:tc>
      </w:tr>
      <w:tr w14:paraId="74A3690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D1CADB" w14:textId="72D52224">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602620" w14:textId="758BABDF">
            <w:pPr>
              <w:rPr>
                <w:color w:val="000000"/>
                <w:szCs w:val="22"/>
              </w:rPr>
            </w:pPr>
            <w:r w:rsidRPr="001B0690">
              <w:rPr>
                <w:color w:val="000000"/>
                <w:szCs w:val="22"/>
              </w:rPr>
              <w:t>SUFFOLK COUNTY</w:t>
            </w:r>
          </w:p>
        </w:tc>
      </w:tr>
      <w:tr w14:paraId="443BC8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01DFE1" w14:textId="0A4D8054">
            <w:pPr>
              <w:rPr>
                <w:color w:val="000000"/>
                <w:szCs w:val="22"/>
              </w:rPr>
            </w:pPr>
            <w:r w:rsidRPr="001B0690">
              <w:rPr>
                <w:color w:val="000000"/>
                <w:szCs w:val="22"/>
              </w:rPr>
              <w:t>MA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F69195" w14:textId="5A40C2CC">
            <w:pPr>
              <w:rPr>
                <w:color w:val="000000"/>
                <w:szCs w:val="22"/>
              </w:rPr>
            </w:pPr>
            <w:r w:rsidRPr="001B0690">
              <w:rPr>
                <w:color w:val="000000"/>
                <w:szCs w:val="22"/>
              </w:rPr>
              <w:t>WORCESTER COUNTY</w:t>
            </w:r>
          </w:p>
        </w:tc>
      </w:tr>
      <w:tr w14:paraId="60C980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8BED73" w14:textId="017DF35D">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213A61" w14:textId="57EDF5CC">
            <w:pPr>
              <w:rPr>
                <w:color w:val="000000"/>
                <w:szCs w:val="22"/>
              </w:rPr>
            </w:pPr>
            <w:r w:rsidRPr="001B0690">
              <w:rPr>
                <w:color w:val="000000"/>
                <w:szCs w:val="22"/>
              </w:rPr>
              <w:t>ALCONA COUNTY</w:t>
            </w:r>
          </w:p>
        </w:tc>
      </w:tr>
      <w:tr w14:paraId="0F9104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5DBDC4" w14:textId="5EFB8A18">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45C486" w14:textId="72EDB11A">
            <w:pPr>
              <w:rPr>
                <w:color w:val="000000"/>
                <w:szCs w:val="22"/>
              </w:rPr>
            </w:pPr>
            <w:r w:rsidRPr="001B0690">
              <w:rPr>
                <w:color w:val="000000"/>
                <w:szCs w:val="22"/>
              </w:rPr>
              <w:t>ALGER COUNTY</w:t>
            </w:r>
          </w:p>
        </w:tc>
      </w:tr>
      <w:tr w14:paraId="14CFFE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6B2D97" w14:textId="23B0325A">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C0DC4B" w14:textId="39885C92">
            <w:pPr>
              <w:rPr>
                <w:color w:val="000000"/>
                <w:szCs w:val="22"/>
              </w:rPr>
            </w:pPr>
            <w:r w:rsidRPr="001B0690">
              <w:rPr>
                <w:color w:val="000000"/>
                <w:szCs w:val="22"/>
              </w:rPr>
              <w:t>ALLEGAN COUNTY</w:t>
            </w:r>
          </w:p>
        </w:tc>
      </w:tr>
      <w:tr w14:paraId="0A995E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63DC8E" w14:textId="3F541785">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10FBD1" w14:textId="181711ED">
            <w:pPr>
              <w:rPr>
                <w:color w:val="000000"/>
                <w:szCs w:val="22"/>
              </w:rPr>
            </w:pPr>
            <w:r w:rsidRPr="001B0690">
              <w:rPr>
                <w:color w:val="000000"/>
                <w:szCs w:val="22"/>
              </w:rPr>
              <w:t>ALPENA COUNTY</w:t>
            </w:r>
          </w:p>
        </w:tc>
      </w:tr>
      <w:tr w14:paraId="05216BF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D15C27" w14:textId="481764F3">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C90714" w14:textId="44888C6D">
            <w:pPr>
              <w:rPr>
                <w:color w:val="000000"/>
                <w:szCs w:val="22"/>
              </w:rPr>
            </w:pPr>
            <w:r w:rsidRPr="001B0690">
              <w:rPr>
                <w:color w:val="000000"/>
                <w:szCs w:val="22"/>
              </w:rPr>
              <w:t>ANTRIM COUNTY</w:t>
            </w:r>
          </w:p>
        </w:tc>
      </w:tr>
      <w:tr w14:paraId="26972D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3803E6" w14:textId="45801CBF">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FA8397" w14:textId="5EDB9B7C">
            <w:pPr>
              <w:rPr>
                <w:color w:val="000000"/>
                <w:szCs w:val="22"/>
              </w:rPr>
            </w:pPr>
            <w:r w:rsidRPr="001B0690">
              <w:rPr>
                <w:color w:val="000000"/>
                <w:szCs w:val="22"/>
              </w:rPr>
              <w:t>ARENAC COUNTY</w:t>
            </w:r>
          </w:p>
        </w:tc>
      </w:tr>
      <w:tr w14:paraId="43D499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BBFB4E" w14:textId="29E8C48E">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A49AD5" w14:textId="61C953A0">
            <w:pPr>
              <w:rPr>
                <w:color w:val="000000"/>
                <w:szCs w:val="22"/>
              </w:rPr>
            </w:pPr>
            <w:r w:rsidRPr="001B0690">
              <w:rPr>
                <w:color w:val="000000"/>
                <w:szCs w:val="22"/>
              </w:rPr>
              <w:t>BARAGA COUNTY</w:t>
            </w:r>
          </w:p>
        </w:tc>
      </w:tr>
      <w:tr w14:paraId="5AFBDE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0DA47D" w14:textId="039A0B6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6C1F5B" w14:textId="47B32B14">
            <w:pPr>
              <w:rPr>
                <w:color w:val="000000"/>
                <w:szCs w:val="22"/>
              </w:rPr>
            </w:pPr>
            <w:r w:rsidRPr="001B0690">
              <w:rPr>
                <w:color w:val="000000"/>
                <w:szCs w:val="22"/>
              </w:rPr>
              <w:t>BARRY COUNTY</w:t>
            </w:r>
          </w:p>
        </w:tc>
      </w:tr>
      <w:tr w14:paraId="72D883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A696B6" w14:textId="3F8889DD">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F06ED4" w14:textId="741DB6D4">
            <w:pPr>
              <w:rPr>
                <w:color w:val="000000"/>
                <w:szCs w:val="22"/>
              </w:rPr>
            </w:pPr>
            <w:r w:rsidRPr="001B0690">
              <w:rPr>
                <w:color w:val="000000"/>
                <w:szCs w:val="22"/>
              </w:rPr>
              <w:t>BAY COUNTY</w:t>
            </w:r>
          </w:p>
        </w:tc>
      </w:tr>
      <w:tr w14:paraId="2C41AB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274602" w14:textId="32FBD12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B5A9D9" w14:textId="0193EC56">
            <w:pPr>
              <w:rPr>
                <w:color w:val="000000"/>
                <w:szCs w:val="22"/>
              </w:rPr>
            </w:pPr>
            <w:r w:rsidRPr="001B0690">
              <w:rPr>
                <w:color w:val="000000"/>
                <w:szCs w:val="22"/>
              </w:rPr>
              <w:t>BENZIE COUNTY</w:t>
            </w:r>
          </w:p>
        </w:tc>
      </w:tr>
      <w:tr w14:paraId="4BB42D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64988A" w14:textId="22DE5BF0">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3CCDE9" w14:textId="4779BE9C">
            <w:pPr>
              <w:rPr>
                <w:color w:val="000000"/>
                <w:szCs w:val="22"/>
              </w:rPr>
            </w:pPr>
            <w:r w:rsidRPr="001B0690">
              <w:rPr>
                <w:color w:val="000000"/>
                <w:szCs w:val="22"/>
              </w:rPr>
              <w:t>BERRIEN COUNTY</w:t>
            </w:r>
          </w:p>
        </w:tc>
      </w:tr>
      <w:tr w14:paraId="4EF302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34EBE9" w14:textId="24924366">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4B3312" w14:textId="1A305E3F">
            <w:pPr>
              <w:rPr>
                <w:color w:val="000000"/>
                <w:szCs w:val="22"/>
              </w:rPr>
            </w:pPr>
            <w:r w:rsidRPr="001B0690">
              <w:rPr>
                <w:color w:val="000000"/>
                <w:szCs w:val="22"/>
              </w:rPr>
              <w:t>BRANCH COUNTY</w:t>
            </w:r>
          </w:p>
        </w:tc>
      </w:tr>
      <w:tr w14:paraId="742227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BFFE7D" w14:textId="4C9C6796">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92F732" w14:textId="273EB106">
            <w:pPr>
              <w:rPr>
                <w:color w:val="000000"/>
                <w:szCs w:val="22"/>
              </w:rPr>
            </w:pPr>
            <w:r w:rsidRPr="001B0690">
              <w:rPr>
                <w:color w:val="000000"/>
                <w:szCs w:val="22"/>
              </w:rPr>
              <w:t>CALHOUN COUNTY</w:t>
            </w:r>
          </w:p>
        </w:tc>
      </w:tr>
      <w:tr w14:paraId="6C13245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593B6A" w14:textId="2B19EA4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493F6E" w14:textId="1C3C867F">
            <w:pPr>
              <w:rPr>
                <w:color w:val="000000"/>
                <w:szCs w:val="22"/>
              </w:rPr>
            </w:pPr>
            <w:r w:rsidRPr="001B0690">
              <w:rPr>
                <w:color w:val="000000"/>
                <w:szCs w:val="22"/>
              </w:rPr>
              <w:t>CASS COUNTY</w:t>
            </w:r>
          </w:p>
        </w:tc>
      </w:tr>
      <w:tr w14:paraId="5F85D81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662574" w14:textId="59008988">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B792C2" w14:textId="04A9069E">
            <w:pPr>
              <w:rPr>
                <w:color w:val="000000"/>
                <w:szCs w:val="22"/>
              </w:rPr>
            </w:pPr>
            <w:r w:rsidRPr="001B0690">
              <w:rPr>
                <w:color w:val="000000"/>
                <w:szCs w:val="22"/>
              </w:rPr>
              <w:t>CHARLEVOIX COUNTY</w:t>
            </w:r>
          </w:p>
        </w:tc>
      </w:tr>
      <w:tr w14:paraId="7BDB11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C0E738" w14:textId="636F9790">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730D88" w14:textId="4B166A0B">
            <w:pPr>
              <w:rPr>
                <w:color w:val="000000"/>
                <w:szCs w:val="22"/>
              </w:rPr>
            </w:pPr>
            <w:r w:rsidRPr="001B0690">
              <w:rPr>
                <w:color w:val="000000"/>
                <w:szCs w:val="22"/>
              </w:rPr>
              <w:t>CHEBOYGAN COUNTY</w:t>
            </w:r>
          </w:p>
        </w:tc>
      </w:tr>
      <w:tr w14:paraId="08BDB1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39F433" w14:textId="35EF161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5A06A5" w14:textId="302E5D7F">
            <w:pPr>
              <w:rPr>
                <w:color w:val="000000"/>
                <w:szCs w:val="22"/>
              </w:rPr>
            </w:pPr>
            <w:r w:rsidRPr="001B0690">
              <w:rPr>
                <w:color w:val="000000"/>
                <w:szCs w:val="22"/>
              </w:rPr>
              <w:t>CHIPPEWA COUNTY</w:t>
            </w:r>
          </w:p>
        </w:tc>
      </w:tr>
      <w:tr w14:paraId="1406E9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55E321" w14:textId="7DC5AA5F">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F76C6A" w14:textId="23260B87">
            <w:pPr>
              <w:rPr>
                <w:color w:val="000000"/>
                <w:szCs w:val="22"/>
              </w:rPr>
            </w:pPr>
            <w:r w:rsidRPr="001B0690">
              <w:rPr>
                <w:color w:val="000000"/>
                <w:szCs w:val="22"/>
              </w:rPr>
              <w:t>CLARE COUNTY</w:t>
            </w:r>
          </w:p>
        </w:tc>
      </w:tr>
      <w:tr w14:paraId="68E0B3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27DA62" w14:textId="05950E3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F1DE0E" w14:textId="424E209A">
            <w:pPr>
              <w:rPr>
                <w:color w:val="000000"/>
                <w:szCs w:val="22"/>
              </w:rPr>
            </w:pPr>
            <w:r w:rsidRPr="001B0690">
              <w:rPr>
                <w:color w:val="000000"/>
                <w:szCs w:val="22"/>
              </w:rPr>
              <w:t>CLINTON COUNTY</w:t>
            </w:r>
          </w:p>
        </w:tc>
      </w:tr>
      <w:tr w14:paraId="27FD79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653F16" w14:textId="4A4593A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31EA7C" w14:textId="6A3D5F9A">
            <w:pPr>
              <w:rPr>
                <w:color w:val="000000"/>
                <w:szCs w:val="22"/>
              </w:rPr>
            </w:pPr>
            <w:r w:rsidRPr="001B0690">
              <w:rPr>
                <w:color w:val="000000"/>
                <w:szCs w:val="22"/>
              </w:rPr>
              <w:t>CRAWFORD COUNTY</w:t>
            </w:r>
          </w:p>
        </w:tc>
      </w:tr>
      <w:tr w14:paraId="45667F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283765" w14:textId="4F89882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E1EDA4" w14:textId="6A397857">
            <w:pPr>
              <w:rPr>
                <w:color w:val="000000"/>
                <w:szCs w:val="22"/>
              </w:rPr>
            </w:pPr>
            <w:r w:rsidRPr="001B0690">
              <w:rPr>
                <w:color w:val="000000"/>
                <w:szCs w:val="22"/>
              </w:rPr>
              <w:t>DELTA COUNTY</w:t>
            </w:r>
          </w:p>
        </w:tc>
      </w:tr>
      <w:tr w14:paraId="587810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28B517" w14:textId="39CA8D94">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B7F67E" w14:textId="2AA636CA">
            <w:pPr>
              <w:rPr>
                <w:color w:val="000000"/>
                <w:szCs w:val="22"/>
              </w:rPr>
            </w:pPr>
            <w:r w:rsidRPr="001B0690">
              <w:rPr>
                <w:color w:val="000000"/>
                <w:szCs w:val="22"/>
              </w:rPr>
              <w:t>DICKINSON COUNTY</w:t>
            </w:r>
          </w:p>
        </w:tc>
      </w:tr>
      <w:tr w14:paraId="36C749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0B7E44" w14:textId="4590BCEC">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F7A025" w14:textId="5CAC85E5">
            <w:pPr>
              <w:rPr>
                <w:color w:val="000000"/>
                <w:szCs w:val="22"/>
              </w:rPr>
            </w:pPr>
            <w:r w:rsidRPr="001B0690">
              <w:rPr>
                <w:color w:val="000000"/>
                <w:szCs w:val="22"/>
              </w:rPr>
              <w:t>EATON COUNTY</w:t>
            </w:r>
          </w:p>
        </w:tc>
      </w:tr>
      <w:tr w14:paraId="4645D1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63B3A5" w14:textId="61998C10">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EF8ECC" w14:textId="5A9F34E7">
            <w:pPr>
              <w:rPr>
                <w:color w:val="000000"/>
                <w:szCs w:val="22"/>
              </w:rPr>
            </w:pPr>
            <w:r w:rsidRPr="001B0690">
              <w:rPr>
                <w:color w:val="000000"/>
                <w:szCs w:val="22"/>
              </w:rPr>
              <w:t>EMMET COUNTY</w:t>
            </w:r>
          </w:p>
        </w:tc>
      </w:tr>
      <w:tr w14:paraId="7CB188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708D65" w14:textId="28BD5BC2">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ED6111" w14:textId="0375F327">
            <w:pPr>
              <w:rPr>
                <w:color w:val="000000"/>
                <w:szCs w:val="22"/>
              </w:rPr>
            </w:pPr>
            <w:r w:rsidRPr="001B0690">
              <w:rPr>
                <w:color w:val="000000"/>
                <w:szCs w:val="22"/>
              </w:rPr>
              <w:t>GENESEE COUNTY</w:t>
            </w:r>
          </w:p>
        </w:tc>
      </w:tr>
      <w:tr w14:paraId="1D9543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DF4F21" w14:textId="5EFDD23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EB8D37" w14:textId="4A759664">
            <w:pPr>
              <w:rPr>
                <w:color w:val="000000"/>
                <w:szCs w:val="22"/>
              </w:rPr>
            </w:pPr>
            <w:r w:rsidRPr="001B0690">
              <w:rPr>
                <w:color w:val="000000"/>
                <w:szCs w:val="22"/>
              </w:rPr>
              <w:t>GLADWIN COUNTY</w:t>
            </w:r>
          </w:p>
        </w:tc>
      </w:tr>
      <w:tr w14:paraId="4BBFAC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591057" w14:textId="1C174615">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D47CAC" w14:textId="43E85F9B">
            <w:pPr>
              <w:rPr>
                <w:color w:val="000000"/>
                <w:szCs w:val="22"/>
              </w:rPr>
            </w:pPr>
            <w:r w:rsidRPr="001B0690">
              <w:rPr>
                <w:color w:val="000000"/>
                <w:szCs w:val="22"/>
              </w:rPr>
              <w:t>GOGEBIC COUNTY</w:t>
            </w:r>
          </w:p>
        </w:tc>
      </w:tr>
      <w:tr w14:paraId="4797AE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4E5450" w14:textId="44A89E3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0540E7" w14:textId="13C99253">
            <w:pPr>
              <w:rPr>
                <w:color w:val="000000"/>
                <w:szCs w:val="22"/>
              </w:rPr>
            </w:pPr>
            <w:r w:rsidRPr="001B0690">
              <w:rPr>
                <w:color w:val="000000"/>
                <w:szCs w:val="22"/>
              </w:rPr>
              <w:t>GRAND TRAVERSE COUNTY</w:t>
            </w:r>
          </w:p>
        </w:tc>
      </w:tr>
      <w:tr w14:paraId="37A289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0CEF30" w14:textId="36FF296F">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40C3C1" w14:textId="75E55266">
            <w:pPr>
              <w:rPr>
                <w:color w:val="000000"/>
                <w:szCs w:val="22"/>
              </w:rPr>
            </w:pPr>
            <w:r w:rsidRPr="001B0690">
              <w:rPr>
                <w:color w:val="000000"/>
                <w:szCs w:val="22"/>
              </w:rPr>
              <w:t>GRATIOT COUNTY</w:t>
            </w:r>
          </w:p>
        </w:tc>
      </w:tr>
      <w:tr w14:paraId="60AE87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781053" w14:textId="79971367">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172336" w14:textId="33D05C77">
            <w:pPr>
              <w:rPr>
                <w:color w:val="000000"/>
                <w:szCs w:val="22"/>
              </w:rPr>
            </w:pPr>
            <w:r w:rsidRPr="001B0690">
              <w:rPr>
                <w:color w:val="000000"/>
                <w:szCs w:val="22"/>
              </w:rPr>
              <w:t>HILLSDALE COUNTY</w:t>
            </w:r>
          </w:p>
        </w:tc>
      </w:tr>
      <w:tr w14:paraId="4945D3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851B99" w14:textId="5B78196B">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808A48" w14:textId="2974160F">
            <w:pPr>
              <w:rPr>
                <w:color w:val="000000"/>
                <w:szCs w:val="22"/>
              </w:rPr>
            </w:pPr>
            <w:r w:rsidRPr="001B0690">
              <w:rPr>
                <w:color w:val="000000"/>
                <w:szCs w:val="22"/>
              </w:rPr>
              <w:t>HOUGHTON COUNTY</w:t>
            </w:r>
          </w:p>
        </w:tc>
      </w:tr>
      <w:tr w14:paraId="4E8C47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DD6163" w14:textId="657EFE6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EDCADC" w14:textId="53F2EE7D">
            <w:pPr>
              <w:rPr>
                <w:color w:val="000000"/>
                <w:szCs w:val="22"/>
              </w:rPr>
            </w:pPr>
            <w:r w:rsidRPr="001B0690">
              <w:rPr>
                <w:color w:val="000000"/>
                <w:szCs w:val="22"/>
              </w:rPr>
              <w:t>HURON COUNTY</w:t>
            </w:r>
          </w:p>
        </w:tc>
      </w:tr>
      <w:tr w14:paraId="07FC6A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903025" w14:textId="29B42447">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93DFC6" w14:textId="7EE07CB9">
            <w:pPr>
              <w:rPr>
                <w:color w:val="000000"/>
                <w:szCs w:val="22"/>
              </w:rPr>
            </w:pPr>
            <w:r w:rsidRPr="001B0690">
              <w:rPr>
                <w:color w:val="000000"/>
                <w:szCs w:val="22"/>
              </w:rPr>
              <w:t>INGHAM COUNTY</w:t>
            </w:r>
          </w:p>
        </w:tc>
      </w:tr>
      <w:tr w14:paraId="18177E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99F2F7" w14:textId="051DC99C">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0AEC49" w14:textId="62CC17A6">
            <w:pPr>
              <w:rPr>
                <w:color w:val="000000"/>
                <w:szCs w:val="22"/>
              </w:rPr>
            </w:pPr>
            <w:r w:rsidRPr="001B0690">
              <w:rPr>
                <w:color w:val="000000"/>
                <w:szCs w:val="22"/>
              </w:rPr>
              <w:t>IONIA COUNTY</w:t>
            </w:r>
          </w:p>
        </w:tc>
      </w:tr>
      <w:tr w14:paraId="5FD585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5996CD" w14:textId="4AB41B10">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FB1EB2" w14:textId="7A7F13E5">
            <w:pPr>
              <w:rPr>
                <w:color w:val="000000"/>
                <w:szCs w:val="22"/>
              </w:rPr>
            </w:pPr>
            <w:r w:rsidRPr="001B0690">
              <w:rPr>
                <w:color w:val="000000"/>
                <w:szCs w:val="22"/>
              </w:rPr>
              <w:t>IOSCO COUNTY</w:t>
            </w:r>
          </w:p>
        </w:tc>
      </w:tr>
      <w:tr w14:paraId="270B2A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7ED6D9" w14:textId="782B254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04F3D6" w14:textId="2A424D58">
            <w:pPr>
              <w:rPr>
                <w:color w:val="000000"/>
                <w:szCs w:val="22"/>
              </w:rPr>
            </w:pPr>
            <w:r w:rsidRPr="001B0690">
              <w:rPr>
                <w:color w:val="000000"/>
                <w:szCs w:val="22"/>
              </w:rPr>
              <w:t>IRON COUNTY</w:t>
            </w:r>
          </w:p>
        </w:tc>
      </w:tr>
      <w:tr w14:paraId="281F6B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6F9D82" w14:textId="4C9DEB2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FA6C74" w14:textId="615239BC">
            <w:pPr>
              <w:rPr>
                <w:color w:val="000000"/>
                <w:szCs w:val="22"/>
              </w:rPr>
            </w:pPr>
            <w:r w:rsidRPr="001B0690">
              <w:rPr>
                <w:color w:val="000000"/>
                <w:szCs w:val="22"/>
              </w:rPr>
              <w:t>ISABELLA COUNTY</w:t>
            </w:r>
          </w:p>
        </w:tc>
      </w:tr>
      <w:tr w14:paraId="2521C8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5C4019" w14:textId="2A7DDEF4">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13EAC1" w14:textId="39DF0192">
            <w:pPr>
              <w:rPr>
                <w:color w:val="000000"/>
                <w:szCs w:val="22"/>
              </w:rPr>
            </w:pPr>
            <w:r w:rsidRPr="001B0690">
              <w:rPr>
                <w:color w:val="000000"/>
                <w:szCs w:val="22"/>
              </w:rPr>
              <w:t>JACKSON COUNTY</w:t>
            </w:r>
          </w:p>
        </w:tc>
      </w:tr>
      <w:tr w14:paraId="4FD795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1A8C27" w14:textId="3B4C0A18">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7F6878" w14:textId="6F2BFC34">
            <w:pPr>
              <w:rPr>
                <w:color w:val="000000"/>
                <w:szCs w:val="22"/>
              </w:rPr>
            </w:pPr>
            <w:r w:rsidRPr="001B0690">
              <w:rPr>
                <w:color w:val="000000"/>
                <w:szCs w:val="22"/>
              </w:rPr>
              <w:t>KALAMAZOO COUNTY</w:t>
            </w:r>
          </w:p>
        </w:tc>
      </w:tr>
      <w:tr w14:paraId="641490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834B39" w14:textId="05774DA8">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E99C0D" w14:textId="4CEAD5C3">
            <w:pPr>
              <w:rPr>
                <w:color w:val="000000"/>
                <w:szCs w:val="22"/>
              </w:rPr>
            </w:pPr>
            <w:r w:rsidRPr="001B0690">
              <w:rPr>
                <w:color w:val="000000"/>
                <w:szCs w:val="22"/>
              </w:rPr>
              <w:t>KALKASKA COUNTY</w:t>
            </w:r>
          </w:p>
        </w:tc>
      </w:tr>
      <w:tr w14:paraId="6018DA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F6F4E2" w14:textId="6817685D">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1D38CD" w14:textId="650B9F69">
            <w:pPr>
              <w:rPr>
                <w:color w:val="000000"/>
                <w:szCs w:val="22"/>
              </w:rPr>
            </w:pPr>
            <w:r w:rsidRPr="001B0690">
              <w:rPr>
                <w:color w:val="000000"/>
                <w:szCs w:val="22"/>
              </w:rPr>
              <w:t>KENT COUNTY</w:t>
            </w:r>
          </w:p>
        </w:tc>
      </w:tr>
      <w:tr w14:paraId="663FC5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91AB60" w14:textId="09EF610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686035" w14:textId="3F691F62">
            <w:pPr>
              <w:rPr>
                <w:color w:val="000000"/>
                <w:szCs w:val="22"/>
              </w:rPr>
            </w:pPr>
            <w:r w:rsidRPr="001B0690">
              <w:rPr>
                <w:color w:val="000000"/>
                <w:szCs w:val="22"/>
              </w:rPr>
              <w:t>KEWEENAW COUNTY</w:t>
            </w:r>
          </w:p>
        </w:tc>
      </w:tr>
      <w:tr w14:paraId="3D804A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847C00" w14:textId="3EE5B90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95CA56" w14:textId="0DF85E39">
            <w:pPr>
              <w:rPr>
                <w:color w:val="000000"/>
                <w:szCs w:val="22"/>
              </w:rPr>
            </w:pPr>
            <w:r w:rsidRPr="001B0690">
              <w:rPr>
                <w:color w:val="000000"/>
                <w:szCs w:val="22"/>
              </w:rPr>
              <w:t>LAKE COUNTY</w:t>
            </w:r>
          </w:p>
        </w:tc>
      </w:tr>
      <w:tr w14:paraId="16401D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ACEFE1" w14:textId="0C435CEB">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7B9641" w14:textId="0F505D4B">
            <w:pPr>
              <w:rPr>
                <w:color w:val="000000"/>
                <w:szCs w:val="22"/>
              </w:rPr>
            </w:pPr>
            <w:r w:rsidRPr="001B0690">
              <w:rPr>
                <w:color w:val="000000"/>
                <w:szCs w:val="22"/>
              </w:rPr>
              <w:t>LAPEER COUNTY</w:t>
            </w:r>
          </w:p>
        </w:tc>
      </w:tr>
      <w:tr w14:paraId="5475C7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C5C667" w14:textId="1917C962">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593C94" w14:textId="409584DA">
            <w:pPr>
              <w:rPr>
                <w:color w:val="000000"/>
                <w:szCs w:val="22"/>
              </w:rPr>
            </w:pPr>
            <w:r w:rsidRPr="001B0690">
              <w:rPr>
                <w:color w:val="000000"/>
                <w:szCs w:val="22"/>
              </w:rPr>
              <w:t>LEELANAU COUNTY</w:t>
            </w:r>
          </w:p>
        </w:tc>
      </w:tr>
      <w:tr w14:paraId="2041B4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7207EE" w14:textId="43166747">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A71E49" w14:textId="4D84DE97">
            <w:pPr>
              <w:rPr>
                <w:color w:val="000000"/>
                <w:szCs w:val="22"/>
              </w:rPr>
            </w:pPr>
            <w:r w:rsidRPr="001B0690">
              <w:rPr>
                <w:color w:val="000000"/>
                <w:szCs w:val="22"/>
              </w:rPr>
              <w:t>LENAWEE COUNTY</w:t>
            </w:r>
          </w:p>
        </w:tc>
      </w:tr>
      <w:tr w14:paraId="37A8095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C12377" w14:textId="7D5C31DA">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7A58A8" w14:textId="54F160B8">
            <w:pPr>
              <w:rPr>
                <w:color w:val="000000"/>
                <w:szCs w:val="22"/>
              </w:rPr>
            </w:pPr>
            <w:r w:rsidRPr="001B0690">
              <w:rPr>
                <w:color w:val="000000"/>
                <w:szCs w:val="22"/>
              </w:rPr>
              <w:t>LIVINGSTON COUNTY</w:t>
            </w:r>
          </w:p>
        </w:tc>
      </w:tr>
      <w:tr w14:paraId="6D62B43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7BF0A7" w14:textId="4B185BAB">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CC1587" w14:textId="00818D63">
            <w:pPr>
              <w:rPr>
                <w:color w:val="000000"/>
                <w:szCs w:val="22"/>
              </w:rPr>
            </w:pPr>
            <w:r w:rsidRPr="001B0690">
              <w:rPr>
                <w:color w:val="000000"/>
                <w:szCs w:val="22"/>
              </w:rPr>
              <w:t>LUCE COUNTY</w:t>
            </w:r>
          </w:p>
        </w:tc>
      </w:tr>
      <w:tr w14:paraId="4FEA74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A9339D" w14:textId="0519AF6A">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2E1BBA" w14:textId="456B1B93">
            <w:pPr>
              <w:rPr>
                <w:color w:val="000000"/>
                <w:szCs w:val="22"/>
              </w:rPr>
            </w:pPr>
            <w:r w:rsidRPr="001B0690">
              <w:rPr>
                <w:color w:val="000000"/>
                <w:szCs w:val="22"/>
              </w:rPr>
              <w:t>MACKINAC COUNTY</w:t>
            </w:r>
          </w:p>
        </w:tc>
      </w:tr>
      <w:tr w14:paraId="142C383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8917F5" w14:textId="390D9FDE">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68F92E" w14:textId="5ABACA7C">
            <w:pPr>
              <w:rPr>
                <w:color w:val="000000"/>
                <w:szCs w:val="22"/>
              </w:rPr>
            </w:pPr>
            <w:r w:rsidRPr="001B0690">
              <w:rPr>
                <w:color w:val="000000"/>
                <w:szCs w:val="22"/>
              </w:rPr>
              <w:t>MACOMB COUNTY</w:t>
            </w:r>
          </w:p>
        </w:tc>
      </w:tr>
      <w:tr w14:paraId="2902D2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74B1DF" w14:textId="4AF6D1C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D8C4CD" w14:textId="79DAE495">
            <w:pPr>
              <w:rPr>
                <w:color w:val="000000"/>
                <w:szCs w:val="22"/>
              </w:rPr>
            </w:pPr>
            <w:r w:rsidRPr="001B0690">
              <w:rPr>
                <w:color w:val="000000"/>
                <w:szCs w:val="22"/>
              </w:rPr>
              <w:t>MANISTEE COUNTY</w:t>
            </w:r>
          </w:p>
        </w:tc>
      </w:tr>
      <w:tr w14:paraId="049A7A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3F288F" w14:textId="5D801CCA">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03D8A1" w14:textId="16DD6A8B">
            <w:pPr>
              <w:rPr>
                <w:color w:val="000000"/>
                <w:szCs w:val="22"/>
              </w:rPr>
            </w:pPr>
            <w:r w:rsidRPr="001B0690">
              <w:rPr>
                <w:color w:val="000000"/>
                <w:szCs w:val="22"/>
              </w:rPr>
              <w:t>MARQUETTE COUNTY</w:t>
            </w:r>
          </w:p>
        </w:tc>
      </w:tr>
      <w:tr w14:paraId="39BACE5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688372" w14:textId="474D2552">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877C5E" w14:textId="759D97EC">
            <w:pPr>
              <w:rPr>
                <w:color w:val="000000"/>
                <w:szCs w:val="22"/>
              </w:rPr>
            </w:pPr>
            <w:r w:rsidRPr="001B0690">
              <w:rPr>
                <w:color w:val="000000"/>
                <w:szCs w:val="22"/>
              </w:rPr>
              <w:t>MASON COUNTY</w:t>
            </w:r>
          </w:p>
        </w:tc>
      </w:tr>
      <w:tr w14:paraId="40AE04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8B5957" w14:textId="39DA3078">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EF481B" w14:textId="02824FA1">
            <w:pPr>
              <w:rPr>
                <w:color w:val="000000"/>
                <w:szCs w:val="22"/>
              </w:rPr>
            </w:pPr>
            <w:r w:rsidRPr="001B0690">
              <w:rPr>
                <w:color w:val="000000"/>
                <w:szCs w:val="22"/>
              </w:rPr>
              <w:t>MECOSTA COUNTY</w:t>
            </w:r>
          </w:p>
        </w:tc>
      </w:tr>
      <w:tr w14:paraId="75E715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DE7B87" w14:textId="5C357368">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35E034" w14:textId="0999452A">
            <w:pPr>
              <w:rPr>
                <w:color w:val="000000"/>
                <w:szCs w:val="22"/>
              </w:rPr>
            </w:pPr>
            <w:r w:rsidRPr="001B0690">
              <w:rPr>
                <w:color w:val="000000"/>
                <w:szCs w:val="22"/>
              </w:rPr>
              <w:t>MENOMINEE COUNTY</w:t>
            </w:r>
          </w:p>
        </w:tc>
      </w:tr>
      <w:tr w14:paraId="401379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426DDC" w14:textId="57FF015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7D758D" w14:textId="6CE389CC">
            <w:pPr>
              <w:rPr>
                <w:color w:val="000000"/>
                <w:szCs w:val="22"/>
              </w:rPr>
            </w:pPr>
            <w:r w:rsidRPr="001B0690">
              <w:rPr>
                <w:color w:val="000000"/>
                <w:szCs w:val="22"/>
              </w:rPr>
              <w:t>MIDLAND COUNTY</w:t>
            </w:r>
          </w:p>
        </w:tc>
      </w:tr>
      <w:tr w14:paraId="7106120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37E73C" w14:textId="702A487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AEC69B" w14:textId="212B436B">
            <w:pPr>
              <w:rPr>
                <w:color w:val="000000"/>
                <w:szCs w:val="22"/>
              </w:rPr>
            </w:pPr>
            <w:r w:rsidRPr="001B0690">
              <w:rPr>
                <w:color w:val="000000"/>
                <w:szCs w:val="22"/>
              </w:rPr>
              <w:t>MISSAUKEE COUNTY</w:t>
            </w:r>
          </w:p>
        </w:tc>
      </w:tr>
      <w:tr w14:paraId="058321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EEA210" w14:textId="13C6244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CBFBAF" w14:textId="336AB1C7">
            <w:pPr>
              <w:rPr>
                <w:color w:val="000000"/>
                <w:szCs w:val="22"/>
              </w:rPr>
            </w:pPr>
            <w:r w:rsidRPr="001B0690">
              <w:rPr>
                <w:color w:val="000000"/>
                <w:szCs w:val="22"/>
              </w:rPr>
              <w:t>MONROE COUNTY</w:t>
            </w:r>
          </w:p>
        </w:tc>
      </w:tr>
      <w:tr w14:paraId="7756ED7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9887BC" w14:textId="1F32EE0C">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9BE2C2" w14:textId="7FE2F229">
            <w:pPr>
              <w:rPr>
                <w:color w:val="000000"/>
                <w:szCs w:val="22"/>
              </w:rPr>
            </w:pPr>
            <w:r w:rsidRPr="001B0690">
              <w:rPr>
                <w:color w:val="000000"/>
                <w:szCs w:val="22"/>
              </w:rPr>
              <w:t>MONTCALM COUNTY</w:t>
            </w:r>
          </w:p>
        </w:tc>
      </w:tr>
      <w:tr w14:paraId="63554B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DFCE09" w14:textId="40710AC0">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F00750" w14:textId="4BB64B54">
            <w:pPr>
              <w:rPr>
                <w:color w:val="000000"/>
                <w:szCs w:val="22"/>
              </w:rPr>
            </w:pPr>
            <w:r w:rsidRPr="001B0690">
              <w:rPr>
                <w:color w:val="000000"/>
                <w:szCs w:val="22"/>
              </w:rPr>
              <w:t>MONTMORENCY COUNTY</w:t>
            </w:r>
          </w:p>
        </w:tc>
      </w:tr>
      <w:tr w14:paraId="3A61D1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4F727B" w14:textId="2B74BEB7">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E7C448" w14:textId="38C54D38">
            <w:pPr>
              <w:rPr>
                <w:color w:val="000000"/>
                <w:szCs w:val="22"/>
              </w:rPr>
            </w:pPr>
            <w:r w:rsidRPr="001B0690">
              <w:rPr>
                <w:color w:val="000000"/>
                <w:szCs w:val="22"/>
              </w:rPr>
              <w:t>MUSKEGON COUNTY</w:t>
            </w:r>
          </w:p>
        </w:tc>
      </w:tr>
      <w:tr w14:paraId="50F85A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B6AE2C" w14:textId="043035EA">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44A846" w14:textId="4890F9F2">
            <w:pPr>
              <w:rPr>
                <w:color w:val="000000"/>
                <w:szCs w:val="22"/>
              </w:rPr>
            </w:pPr>
            <w:r w:rsidRPr="001B0690">
              <w:rPr>
                <w:color w:val="000000"/>
                <w:szCs w:val="22"/>
              </w:rPr>
              <w:t>NEWAYGO COUNTY</w:t>
            </w:r>
          </w:p>
        </w:tc>
      </w:tr>
      <w:tr w14:paraId="678C432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B693E2" w14:textId="7CD18BA2">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543BF1" w14:textId="0DE6B413">
            <w:pPr>
              <w:rPr>
                <w:color w:val="000000"/>
                <w:szCs w:val="22"/>
              </w:rPr>
            </w:pPr>
            <w:r w:rsidRPr="001B0690">
              <w:rPr>
                <w:color w:val="000000"/>
                <w:szCs w:val="22"/>
              </w:rPr>
              <w:t>OAKLAND COUNTY</w:t>
            </w:r>
          </w:p>
        </w:tc>
      </w:tr>
      <w:tr w14:paraId="123A1C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F9D8C9" w14:textId="6696F7DE">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FE5CC7" w14:textId="48AFFDFA">
            <w:pPr>
              <w:rPr>
                <w:color w:val="000000"/>
                <w:szCs w:val="22"/>
              </w:rPr>
            </w:pPr>
            <w:r w:rsidRPr="001B0690">
              <w:rPr>
                <w:color w:val="000000"/>
                <w:szCs w:val="22"/>
              </w:rPr>
              <w:t>OCEANA COUNTY</w:t>
            </w:r>
          </w:p>
        </w:tc>
      </w:tr>
      <w:tr w14:paraId="45957F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5ABAE9" w14:textId="22AF431A">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C1598E" w14:textId="38AE09C6">
            <w:pPr>
              <w:rPr>
                <w:color w:val="000000"/>
                <w:szCs w:val="22"/>
              </w:rPr>
            </w:pPr>
            <w:r w:rsidRPr="001B0690">
              <w:rPr>
                <w:color w:val="000000"/>
                <w:szCs w:val="22"/>
              </w:rPr>
              <w:t>OGEMAW COUNTY</w:t>
            </w:r>
          </w:p>
        </w:tc>
      </w:tr>
      <w:tr w14:paraId="3A3A4C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45F5C1" w14:textId="07B9B5CB">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F1A455" w14:textId="7A7FDD72">
            <w:pPr>
              <w:rPr>
                <w:color w:val="000000"/>
                <w:szCs w:val="22"/>
              </w:rPr>
            </w:pPr>
            <w:r w:rsidRPr="001B0690">
              <w:rPr>
                <w:color w:val="000000"/>
                <w:szCs w:val="22"/>
              </w:rPr>
              <w:t>ONTONAGON COUNTY</w:t>
            </w:r>
          </w:p>
        </w:tc>
      </w:tr>
      <w:tr w14:paraId="7BFF3B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84CCF7" w14:textId="165F612B">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B800B1" w14:textId="641F60BF">
            <w:pPr>
              <w:rPr>
                <w:color w:val="000000"/>
                <w:szCs w:val="22"/>
              </w:rPr>
            </w:pPr>
            <w:r w:rsidRPr="001B0690">
              <w:rPr>
                <w:color w:val="000000"/>
                <w:szCs w:val="22"/>
              </w:rPr>
              <w:t>OSCEOLA COUNTY</w:t>
            </w:r>
          </w:p>
        </w:tc>
      </w:tr>
      <w:tr w14:paraId="62E0B8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979620" w14:textId="22CF6D15">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66EEB8" w14:textId="0A989579">
            <w:pPr>
              <w:rPr>
                <w:color w:val="000000"/>
                <w:szCs w:val="22"/>
              </w:rPr>
            </w:pPr>
            <w:r w:rsidRPr="001B0690">
              <w:rPr>
                <w:color w:val="000000"/>
                <w:szCs w:val="22"/>
              </w:rPr>
              <w:t>OSCODA COUNTY</w:t>
            </w:r>
          </w:p>
        </w:tc>
      </w:tr>
      <w:tr w14:paraId="52DCE0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240D47" w14:textId="1AAB0A71">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1E562E" w14:textId="2EBC4F78">
            <w:pPr>
              <w:rPr>
                <w:color w:val="000000"/>
                <w:szCs w:val="22"/>
              </w:rPr>
            </w:pPr>
            <w:r w:rsidRPr="001B0690">
              <w:rPr>
                <w:color w:val="000000"/>
                <w:szCs w:val="22"/>
              </w:rPr>
              <w:t>OTSEGO COUNTY</w:t>
            </w:r>
          </w:p>
        </w:tc>
      </w:tr>
      <w:tr w14:paraId="78BC45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8D3009" w14:textId="09416DD6">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78C222" w14:textId="2E1F69E8">
            <w:pPr>
              <w:rPr>
                <w:color w:val="000000"/>
                <w:szCs w:val="22"/>
              </w:rPr>
            </w:pPr>
            <w:r w:rsidRPr="001B0690">
              <w:rPr>
                <w:color w:val="000000"/>
                <w:szCs w:val="22"/>
              </w:rPr>
              <w:t>OTTAWA COUNTY</w:t>
            </w:r>
          </w:p>
        </w:tc>
      </w:tr>
      <w:tr w14:paraId="325A57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BE6876" w14:textId="062EC7D8">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BA68FC" w14:textId="4BB565C9">
            <w:pPr>
              <w:rPr>
                <w:color w:val="000000"/>
                <w:szCs w:val="22"/>
              </w:rPr>
            </w:pPr>
            <w:r w:rsidRPr="001B0690">
              <w:rPr>
                <w:color w:val="000000"/>
                <w:szCs w:val="22"/>
              </w:rPr>
              <w:t>PRESQUE ISLE COUNTY</w:t>
            </w:r>
          </w:p>
        </w:tc>
      </w:tr>
      <w:tr w14:paraId="4399990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DC9090" w14:textId="090EB254">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A2B8D4" w14:textId="13DBFFFC">
            <w:pPr>
              <w:rPr>
                <w:color w:val="000000"/>
                <w:szCs w:val="22"/>
              </w:rPr>
            </w:pPr>
            <w:r w:rsidRPr="001B0690">
              <w:rPr>
                <w:color w:val="000000"/>
                <w:szCs w:val="22"/>
              </w:rPr>
              <w:t>ROSCOMMON COUNTY</w:t>
            </w:r>
          </w:p>
        </w:tc>
      </w:tr>
      <w:tr w14:paraId="15BDEC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904654" w14:textId="79F81440">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E70BD7" w14:textId="3D2DD3CF">
            <w:pPr>
              <w:rPr>
                <w:color w:val="000000"/>
                <w:szCs w:val="22"/>
              </w:rPr>
            </w:pPr>
            <w:r w:rsidRPr="001B0690">
              <w:rPr>
                <w:color w:val="000000"/>
                <w:szCs w:val="22"/>
              </w:rPr>
              <w:t>SAGINAW COUNTY</w:t>
            </w:r>
          </w:p>
        </w:tc>
      </w:tr>
      <w:tr w14:paraId="461DBD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2224B3" w14:textId="22239015">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E6AA3C" w14:textId="495B2DFA">
            <w:pPr>
              <w:rPr>
                <w:color w:val="000000"/>
                <w:szCs w:val="22"/>
              </w:rPr>
            </w:pPr>
            <w:r w:rsidRPr="001B0690">
              <w:rPr>
                <w:color w:val="000000"/>
                <w:szCs w:val="22"/>
              </w:rPr>
              <w:t>ST. CLAIR COUNTY</w:t>
            </w:r>
          </w:p>
        </w:tc>
      </w:tr>
      <w:tr w14:paraId="3F5304A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F6F632" w14:textId="49FF9A13">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4FD2B4" w14:textId="6DC6A4F7">
            <w:pPr>
              <w:rPr>
                <w:color w:val="000000"/>
                <w:szCs w:val="22"/>
              </w:rPr>
            </w:pPr>
            <w:r w:rsidRPr="001B0690">
              <w:rPr>
                <w:color w:val="000000"/>
                <w:szCs w:val="22"/>
              </w:rPr>
              <w:t>ST. JOSEPH COUNTY</w:t>
            </w:r>
          </w:p>
        </w:tc>
      </w:tr>
      <w:tr w14:paraId="237D23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E65C86" w14:textId="78B37E4E">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786310" w14:textId="190169CE">
            <w:pPr>
              <w:rPr>
                <w:color w:val="000000"/>
                <w:szCs w:val="22"/>
              </w:rPr>
            </w:pPr>
            <w:r w:rsidRPr="001B0690">
              <w:rPr>
                <w:color w:val="000000"/>
                <w:szCs w:val="22"/>
              </w:rPr>
              <w:t>SANILAC COUNTY</w:t>
            </w:r>
          </w:p>
        </w:tc>
      </w:tr>
      <w:tr w14:paraId="670DF0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C0D7B5" w14:textId="6644B3DD">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200935" w14:textId="74B50FAE">
            <w:pPr>
              <w:rPr>
                <w:color w:val="000000"/>
                <w:szCs w:val="22"/>
              </w:rPr>
            </w:pPr>
            <w:r w:rsidRPr="001B0690">
              <w:rPr>
                <w:color w:val="000000"/>
                <w:szCs w:val="22"/>
              </w:rPr>
              <w:t>SCHOOLCRAFT COUNTY</w:t>
            </w:r>
          </w:p>
        </w:tc>
      </w:tr>
      <w:tr w14:paraId="4D4E66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D210D7" w14:textId="612783B7">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DCC3C0" w14:textId="43F4E6E9">
            <w:pPr>
              <w:rPr>
                <w:color w:val="000000"/>
                <w:szCs w:val="22"/>
              </w:rPr>
            </w:pPr>
            <w:r w:rsidRPr="001B0690">
              <w:rPr>
                <w:color w:val="000000"/>
                <w:szCs w:val="22"/>
              </w:rPr>
              <w:t>SHIAWASSEE COUNTY</w:t>
            </w:r>
          </w:p>
        </w:tc>
      </w:tr>
      <w:tr w14:paraId="3C9E19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C6EBF2" w14:textId="254B53E9">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56739D" w14:textId="55DECE43">
            <w:pPr>
              <w:rPr>
                <w:color w:val="000000"/>
                <w:szCs w:val="22"/>
              </w:rPr>
            </w:pPr>
            <w:r w:rsidRPr="001B0690">
              <w:rPr>
                <w:color w:val="000000"/>
                <w:szCs w:val="22"/>
              </w:rPr>
              <w:t>TUSCOLA COUNTY</w:t>
            </w:r>
          </w:p>
        </w:tc>
      </w:tr>
      <w:tr w14:paraId="7C1B2C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4786C0" w14:textId="5F9BB827">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093AA3" w14:textId="73F4ABDF">
            <w:pPr>
              <w:rPr>
                <w:color w:val="000000"/>
                <w:szCs w:val="22"/>
              </w:rPr>
            </w:pPr>
            <w:r w:rsidRPr="001B0690">
              <w:rPr>
                <w:color w:val="000000"/>
                <w:szCs w:val="22"/>
              </w:rPr>
              <w:t>VAN BUREN COUNTY</w:t>
            </w:r>
          </w:p>
        </w:tc>
      </w:tr>
      <w:tr w14:paraId="7A8F8F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7D4D18" w14:textId="0C7285F2">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037441" w14:textId="2089592D">
            <w:pPr>
              <w:rPr>
                <w:color w:val="000000"/>
                <w:szCs w:val="22"/>
              </w:rPr>
            </w:pPr>
            <w:r w:rsidRPr="001B0690">
              <w:rPr>
                <w:color w:val="000000"/>
                <w:szCs w:val="22"/>
              </w:rPr>
              <w:t>WASHTENAW COUNTY</w:t>
            </w:r>
          </w:p>
        </w:tc>
      </w:tr>
      <w:tr w14:paraId="6CAA1E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858E77" w14:textId="502ED908">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B764FD" w14:textId="3048DEE6">
            <w:pPr>
              <w:rPr>
                <w:color w:val="000000"/>
                <w:szCs w:val="22"/>
              </w:rPr>
            </w:pPr>
            <w:r w:rsidRPr="001B0690">
              <w:rPr>
                <w:color w:val="000000"/>
                <w:szCs w:val="22"/>
              </w:rPr>
              <w:t>WAYNE COUNTY</w:t>
            </w:r>
          </w:p>
        </w:tc>
      </w:tr>
      <w:tr w14:paraId="06F0A3C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55274D" w14:textId="769BF2F8">
            <w:pPr>
              <w:rPr>
                <w:color w:val="000000"/>
                <w:szCs w:val="22"/>
              </w:rPr>
            </w:pPr>
            <w:r w:rsidRPr="001B0690">
              <w:rPr>
                <w:color w:val="000000"/>
                <w:szCs w:val="22"/>
              </w:rPr>
              <w:t>MI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D18539" w14:textId="57C516FE">
            <w:pPr>
              <w:rPr>
                <w:color w:val="000000"/>
                <w:szCs w:val="22"/>
              </w:rPr>
            </w:pPr>
            <w:r w:rsidRPr="001B0690">
              <w:rPr>
                <w:color w:val="000000"/>
                <w:szCs w:val="22"/>
              </w:rPr>
              <w:t>WEXFORD COUNTY</w:t>
            </w:r>
          </w:p>
        </w:tc>
      </w:tr>
      <w:tr w14:paraId="2B73E7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C84C2E" w14:textId="3F0FF4B3">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1F6BB6" w14:textId="622B5C7A">
            <w:pPr>
              <w:rPr>
                <w:color w:val="000000"/>
                <w:szCs w:val="22"/>
              </w:rPr>
            </w:pPr>
            <w:r w:rsidRPr="001B0690">
              <w:rPr>
                <w:color w:val="000000"/>
                <w:szCs w:val="22"/>
              </w:rPr>
              <w:t>AITKIN COUNTY</w:t>
            </w:r>
          </w:p>
        </w:tc>
      </w:tr>
      <w:tr w14:paraId="5C5C9E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7C778C" w14:textId="3487B247">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02E6C9" w14:textId="54CF0E3B">
            <w:pPr>
              <w:rPr>
                <w:color w:val="000000"/>
                <w:szCs w:val="22"/>
              </w:rPr>
            </w:pPr>
            <w:r w:rsidRPr="001B0690">
              <w:rPr>
                <w:color w:val="000000"/>
                <w:szCs w:val="22"/>
              </w:rPr>
              <w:t>ANOKA COUNTY</w:t>
            </w:r>
          </w:p>
        </w:tc>
      </w:tr>
      <w:tr w14:paraId="6CF9CD5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322F1D" w14:textId="2661CF5E">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465362" w14:textId="115D0C23">
            <w:pPr>
              <w:rPr>
                <w:color w:val="000000"/>
                <w:szCs w:val="22"/>
              </w:rPr>
            </w:pPr>
            <w:r w:rsidRPr="001B0690">
              <w:rPr>
                <w:color w:val="000000"/>
                <w:szCs w:val="22"/>
              </w:rPr>
              <w:t>BECKER COUNTY</w:t>
            </w:r>
          </w:p>
        </w:tc>
      </w:tr>
      <w:tr w14:paraId="3B19E4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483ECE" w14:textId="39A75D07">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9E2C64" w14:textId="64A8A5DD">
            <w:pPr>
              <w:rPr>
                <w:color w:val="000000"/>
                <w:szCs w:val="22"/>
              </w:rPr>
            </w:pPr>
            <w:r w:rsidRPr="001B0690">
              <w:rPr>
                <w:color w:val="000000"/>
                <w:szCs w:val="22"/>
              </w:rPr>
              <w:t>BELTRAMI COUNTY</w:t>
            </w:r>
          </w:p>
        </w:tc>
      </w:tr>
      <w:tr w14:paraId="7B8FCE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4F8E62" w14:textId="34F004B3">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162B81" w14:textId="76F112B4">
            <w:pPr>
              <w:rPr>
                <w:color w:val="000000"/>
                <w:szCs w:val="22"/>
              </w:rPr>
            </w:pPr>
            <w:r w:rsidRPr="001B0690">
              <w:rPr>
                <w:color w:val="000000"/>
                <w:szCs w:val="22"/>
              </w:rPr>
              <w:t>BENTON COUNTY</w:t>
            </w:r>
          </w:p>
        </w:tc>
      </w:tr>
      <w:tr w14:paraId="48D7A3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0141FE" w14:textId="19676EC4">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4D919A" w14:textId="301113EB">
            <w:pPr>
              <w:rPr>
                <w:color w:val="000000"/>
                <w:szCs w:val="22"/>
              </w:rPr>
            </w:pPr>
            <w:r w:rsidRPr="001B0690">
              <w:rPr>
                <w:color w:val="000000"/>
                <w:szCs w:val="22"/>
              </w:rPr>
              <w:t>BIG STONE COUNTY</w:t>
            </w:r>
          </w:p>
        </w:tc>
      </w:tr>
      <w:tr w14:paraId="211210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98F457" w14:textId="1A35F97D">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E2638D" w14:textId="23B0DF18">
            <w:pPr>
              <w:rPr>
                <w:color w:val="000000"/>
                <w:szCs w:val="22"/>
              </w:rPr>
            </w:pPr>
            <w:r w:rsidRPr="001B0690">
              <w:rPr>
                <w:color w:val="000000"/>
                <w:szCs w:val="22"/>
              </w:rPr>
              <w:t>BLUE EARTH COUNTY</w:t>
            </w:r>
          </w:p>
        </w:tc>
      </w:tr>
      <w:tr w14:paraId="595730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FDEDD4" w14:textId="536B556A">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99BF93" w14:textId="57B8981A">
            <w:pPr>
              <w:rPr>
                <w:color w:val="000000"/>
                <w:szCs w:val="22"/>
              </w:rPr>
            </w:pPr>
            <w:r w:rsidRPr="001B0690">
              <w:rPr>
                <w:color w:val="000000"/>
                <w:szCs w:val="22"/>
              </w:rPr>
              <w:t>BROWN COUNTY</w:t>
            </w:r>
          </w:p>
        </w:tc>
      </w:tr>
      <w:tr w14:paraId="16632C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FC3191" w14:textId="5FAFFA0E">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062FC3" w14:textId="7D18D867">
            <w:pPr>
              <w:rPr>
                <w:color w:val="000000"/>
                <w:szCs w:val="22"/>
              </w:rPr>
            </w:pPr>
            <w:r w:rsidRPr="001B0690">
              <w:rPr>
                <w:color w:val="000000"/>
                <w:szCs w:val="22"/>
              </w:rPr>
              <w:t>CARLTON COUNTY</w:t>
            </w:r>
          </w:p>
        </w:tc>
      </w:tr>
      <w:tr w14:paraId="062CB3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AEF593" w14:textId="3D32E825">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1008C1" w14:textId="6500AFAD">
            <w:pPr>
              <w:rPr>
                <w:color w:val="000000"/>
                <w:szCs w:val="22"/>
              </w:rPr>
            </w:pPr>
            <w:r w:rsidRPr="001B0690">
              <w:rPr>
                <w:color w:val="000000"/>
                <w:szCs w:val="22"/>
              </w:rPr>
              <w:t>CARVER COUNTY</w:t>
            </w:r>
          </w:p>
        </w:tc>
      </w:tr>
      <w:tr w14:paraId="2E4FB1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FA7139" w14:textId="666070B0">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D688EC" w14:textId="1CCFFEE9">
            <w:pPr>
              <w:rPr>
                <w:color w:val="000000"/>
                <w:szCs w:val="22"/>
              </w:rPr>
            </w:pPr>
            <w:r w:rsidRPr="001B0690">
              <w:rPr>
                <w:color w:val="000000"/>
                <w:szCs w:val="22"/>
              </w:rPr>
              <w:t>CASS COUNTY</w:t>
            </w:r>
          </w:p>
        </w:tc>
      </w:tr>
      <w:tr w14:paraId="66E921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4FFD8E" w14:textId="7272E47E">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BEFC7E" w14:textId="3CB4AA4A">
            <w:pPr>
              <w:rPr>
                <w:color w:val="000000"/>
                <w:szCs w:val="22"/>
              </w:rPr>
            </w:pPr>
            <w:r w:rsidRPr="001B0690">
              <w:rPr>
                <w:color w:val="000000"/>
                <w:szCs w:val="22"/>
              </w:rPr>
              <w:t>CHIPPEWA COUNTY</w:t>
            </w:r>
          </w:p>
        </w:tc>
      </w:tr>
      <w:tr w14:paraId="65C132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B045CC" w14:textId="79F59DBD">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725204" w14:textId="5EB15917">
            <w:pPr>
              <w:rPr>
                <w:color w:val="000000"/>
                <w:szCs w:val="22"/>
              </w:rPr>
            </w:pPr>
            <w:r w:rsidRPr="001B0690">
              <w:rPr>
                <w:color w:val="000000"/>
                <w:szCs w:val="22"/>
              </w:rPr>
              <w:t>CHISAGO COUNTY</w:t>
            </w:r>
          </w:p>
        </w:tc>
      </w:tr>
      <w:tr w14:paraId="64F007A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AA0B51" w14:textId="54B3A3E4">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810028" w14:textId="0AA3482F">
            <w:pPr>
              <w:rPr>
                <w:color w:val="000000"/>
                <w:szCs w:val="22"/>
              </w:rPr>
            </w:pPr>
            <w:r w:rsidRPr="001B0690">
              <w:rPr>
                <w:color w:val="000000"/>
                <w:szCs w:val="22"/>
              </w:rPr>
              <w:t>CLAY COUNTY</w:t>
            </w:r>
          </w:p>
        </w:tc>
      </w:tr>
      <w:tr w14:paraId="77DA312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6254BA" w14:textId="3514EB32">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595337" w14:textId="7E8FB8DF">
            <w:pPr>
              <w:rPr>
                <w:color w:val="000000"/>
                <w:szCs w:val="22"/>
              </w:rPr>
            </w:pPr>
            <w:r w:rsidRPr="001B0690">
              <w:rPr>
                <w:color w:val="000000"/>
                <w:szCs w:val="22"/>
              </w:rPr>
              <w:t>CLEARWATER COUNTY</w:t>
            </w:r>
          </w:p>
        </w:tc>
      </w:tr>
      <w:tr w14:paraId="755980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9DA780" w14:textId="6AB44FCD">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2FA1A8" w14:textId="22665101">
            <w:pPr>
              <w:rPr>
                <w:color w:val="000000"/>
                <w:szCs w:val="22"/>
              </w:rPr>
            </w:pPr>
            <w:r w:rsidRPr="001B0690">
              <w:rPr>
                <w:color w:val="000000"/>
                <w:szCs w:val="22"/>
              </w:rPr>
              <w:t>COOK COUNTY</w:t>
            </w:r>
          </w:p>
        </w:tc>
      </w:tr>
      <w:tr w14:paraId="2D8A0E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AEF8FD" w14:textId="4A3E4B8F">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92C486" w14:textId="52E58FA1">
            <w:pPr>
              <w:rPr>
                <w:color w:val="000000"/>
                <w:szCs w:val="22"/>
              </w:rPr>
            </w:pPr>
            <w:r w:rsidRPr="001B0690">
              <w:rPr>
                <w:color w:val="000000"/>
                <w:szCs w:val="22"/>
              </w:rPr>
              <w:t>COTTONWOOD COUNTY</w:t>
            </w:r>
          </w:p>
        </w:tc>
      </w:tr>
      <w:tr w14:paraId="63DF2A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5B9C85" w14:textId="4BC3F5CB">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90677E" w14:textId="37B95293">
            <w:pPr>
              <w:rPr>
                <w:color w:val="000000"/>
                <w:szCs w:val="22"/>
              </w:rPr>
            </w:pPr>
            <w:r w:rsidRPr="001B0690">
              <w:rPr>
                <w:color w:val="000000"/>
                <w:szCs w:val="22"/>
              </w:rPr>
              <w:t>CROW WING COUNTY</w:t>
            </w:r>
          </w:p>
        </w:tc>
      </w:tr>
      <w:tr w14:paraId="66D10D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5D60C3" w14:textId="5BA1A57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55CE1D" w14:textId="6355E527">
            <w:pPr>
              <w:rPr>
                <w:color w:val="000000"/>
                <w:szCs w:val="22"/>
              </w:rPr>
            </w:pPr>
            <w:r w:rsidRPr="001B0690">
              <w:rPr>
                <w:color w:val="000000"/>
                <w:szCs w:val="22"/>
              </w:rPr>
              <w:t>DAKOTA COUNTY</w:t>
            </w:r>
          </w:p>
        </w:tc>
      </w:tr>
      <w:tr w14:paraId="0548E4B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12B2D8" w14:textId="7144ECF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64060C" w14:textId="7C43E432">
            <w:pPr>
              <w:rPr>
                <w:color w:val="000000"/>
                <w:szCs w:val="22"/>
              </w:rPr>
            </w:pPr>
            <w:r w:rsidRPr="001B0690">
              <w:rPr>
                <w:color w:val="000000"/>
                <w:szCs w:val="22"/>
              </w:rPr>
              <w:t>DODGE COUNTY</w:t>
            </w:r>
          </w:p>
        </w:tc>
      </w:tr>
      <w:tr w14:paraId="75FF25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79DDBF" w14:textId="539646FA">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3CCFDD" w14:textId="472DC58D">
            <w:pPr>
              <w:rPr>
                <w:color w:val="000000"/>
                <w:szCs w:val="22"/>
              </w:rPr>
            </w:pPr>
            <w:r w:rsidRPr="001B0690">
              <w:rPr>
                <w:color w:val="000000"/>
                <w:szCs w:val="22"/>
              </w:rPr>
              <w:t>DOUGLAS COUNTY</w:t>
            </w:r>
          </w:p>
        </w:tc>
      </w:tr>
      <w:tr w14:paraId="04B033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432683" w14:textId="42009F2B">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295BB7" w14:textId="2CE71282">
            <w:pPr>
              <w:rPr>
                <w:color w:val="000000"/>
                <w:szCs w:val="22"/>
              </w:rPr>
            </w:pPr>
            <w:r w:rsidRPr="001B0690">
              <w:rPr>
                <w:color w:val="000000"/>
                <w:szCs w:val="22"/>
              </w:rPr>
              <w:t>FARIBAULT COUNTY</w:t>
            </w:r>
          </w:p>
        </w:tc>
      </w:tr>
      <w:tr w14:paraId="77A1C9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A4578F" w14:textId="37BDCF8E">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C00C3A" w14:textId="07D05B9F">
            <w:pPr>
              <w:rPr>
                <w:color w:val="000000"/>
                <w:szCs w:val="22"/>
              </w:rPr>
            </w:pPr>
            <w:r w:rsidRPr="001B0690">
              <w:rPr>
                <w:color w:val="000000"/>
                <w:szCs w:val="22"/>
              </w:rPr>
              <w:t>FILLMORE COUNTY</w:t>
            </w:r>
          </w:p>
        </w:tc>
      </w:tr>
      <w:tr w14:paraId="59F2B6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BD7D04" w14:textId="5F579EDA">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71B9D3" w14:textId="3F7604F6">
            <w:pPr>
              <w:rPr>
                <w:color w:val="000000"/>
                <w:szCs w:val="22"/>
              </w:rPr>
            </w:pPr>
            <w:r w:rsidRPr="001B0690">
              <w:rPr>
                <w:color w:val="000000"/>
                <w:szCs w:val="22"/>
              </w:rPr>
              <w:t>FREEBORN COUNTY</w:t>
            </w:r>
          </w:p>
        </w:tc>
      </w:tr>
      <w:tr w14:paraId="1EC857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4C9D0E" w14:textId="2DA91D32">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3203CB" w14:textId="4BD1DA1C">
            <w:pPr>
              <w:rPr>
                <w:color w:val="000000"/>
                <w:szCs w:val="22"/>
              </w:rPr>
            </w:pPr>
            <w:r w:rsidRPr="001B0690">
              <w:rPr>
                <w:color w:val="000000"/>
                <w:szCs w:val="22"/>
              </w:rPr>
              <w:t>GOODHUE COUNTY</w:t>
            </w:r>
          </w:p>
        </w:tc>
      </w:tr>
      <w:tr w14:paraId="6297AB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C5C17B" w14:textId="4CA940EF">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9C3484" w14:textId="142CE5B9">
            <w:pPr>
              <w:rPr>
                <w:color w:val="000000"/>
                <w:szCs w:val="22"/>
              </w:rPr>
            </w:pPr>
            <w:r w:rsidRPr="001B0690">
              <w:rPr>
                <w:color w:val="000000"/>
                <w:szCs w:val="22"/>
              </w:rPr>
              <w:t>GRANT COUNTY</w:t>
            </w:r>
          </w:p>
        </w:tc>
      </w:tr>
      <w:tr w14:paraId="7CB5E7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ABAC97" w14:textId="197595F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09029C" w14:textId="4F070191">
            <w:pPr>
              <w:rPr>
                <w:color w:val="000000"/>
                <w:szCs w:val="22"/>
              </w:rPr>
            </w:pPr>
            <w:r w:rsidRPr="001B0690">
              <w:rPr>
                <w:color w:val="000000"/>
                <w:szCs w:val="22"/>
              </w:rPr>
              <w:t>HENNEPIN COUNTY</w:t>
            </w:r>
          </w:p>
        </w:tc>
      </w:tr>
      <w:tr w14:paraId="6EAB77D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8F2CFC" w14:textId="5AD3F389">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BDC140" w14:textId="1032C323">
            <w:pPr>
              <w:rPr>
                <w:color w:val="000000"/>
                <w:szCs w:val="22"/>
              </w:rPr>
            </w:pPr>
            <w:r w:rsidRPr="001B0690">
              <w:rPr>
                <w:color w:val="000000"/>
                <w:szCs w:val="22"/>
              </w:rPr>
              <w:t>HOUSTON COUNTY</w:t>
            </w:r>
          </w:p>
        </w:tc>
      </w:tr>
      <w:tr w14:paraId="63F7CD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212070" w14:textId="0674CC91">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E63E7A" w14:textId="49D888A7">
            <w:pPr>
              <w:rPr>
                <w:color w:val="000000"/>
                <w:szCs w:val="22"/>
              </w:rPr>
            </w:pPr>
            <w:r w:rsidRPr="001B0690">
              <w:rPr>
                <w:color w:val="000000"/>
                <w:szCs w:val="22"/>
              </w:rPr>
              <w:t>HUBBARD COUNTY</w:t>
            </w:r>
          </w:p>
        </w:tc>
      </w:tr>
      <w:tr w14:paraId="3F8781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9B1DC6" w14:textId="12FF4E6E">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D2154A" w14:textId="67708AAE">
            <w:pPr>
              <w:rPr>
                <w:color w:val="000000"/>
                <w:szCs w:val="22"/>
              </w:rPr>
            </w:pPr>
            <w:r w:rsidRPr="001B0690">
              <w:rPr>
                <w:color w:val="000000"/>
                <w:szCs w:val="22"/>
              </w:rPr>
              <w:t>ISANTI COUNTY</w:t>
            </w:r>
          </w:p>
        </w:tc>
      </w:tr>
      <w:tr w14:paraId="108CD1A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929309" w14:textId="6385224E">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1FAF17" w14:textId="0581F629">
            <w:pPr>
              <w:rPr>
                <w:color w:val="000000"/>
                <w:szCs w:val="22"/>
              </w:rPr>
            </w:pPr>
            <w:r w:rsidRPr="001B0690">
              <w:rPr>
                <w:color w:val="000000"/>
                <w:szCs w:val="22"/>
              </w:rPr>
              <w:t>ITASCA COUNTY</w:t>
            </w:r>
          </w:p>
        </w:tc>
      </w:tr>
      <w:tr w14:paraId="308DF2E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530A3F" w14:textId="65CD44FB">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BCD6EC" w14:textId="0EDC32F8">
            <w:pPr>
              <w:rPr>
                <w:color w:val="000000"/>
                <w:szCs w:val="22"/>
              </w:rPr>
            </w:pPr>
            <w:r w:rsidRPr="001B0690">
              <w:rPr>
                <w:color w:val="000000"/>
                <w:szCs w:val="22"/>
              </w:rPr>
              <w:t>JACKSON COUNTY</w:t>
            </w:r>
          </w:p>
        </w:tc>
      </w:tr>
      <w:tr w14:paraId="063B98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AB5EBB" w14:textId="309C0925">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5E003A" w14:textId="6D179AFE">
            <w:pPr>
              <w:rPr>
                <w:color w:val="000000"/>
                <w:szCs w:val="22"/>
              </w:rPr>
            </w:pPr>
            <w:r w:rsidRPr="001B0690">
              <w:rPr>
                <w:color w:val="000000"/>
                <w:szCs w:val="22"/>
              </w:rPr>
              <w:t>KANABEC COUNTY</w:t>
            </w:r>
          </w:p>
        </w:tc>
      </w:tr>
      <w:tr w14:paraId="2BAB6E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49A76D" w14:textId="3DA1F836">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A8D977" w14:textId="09BC05DD">
            <w:pPr>
              <w:rPr>
                <w:color w:val="000000"/>
                <w:szCs w:val="22"/>
              </w:rPr>
            </w:pPr>
            <w:r w:rsidRPr="001B0690">
              <w:rPr>
                <w:color w:val="000000"/>
                <w:szCs w:val="22"/>
              </w:rPr>
              <w:t>KANDIYOHI COUNTY</w:t>
            </w:r>
          </w:p>
        </w:tc>
      </w:tr>
      <w:tr w14:paraId="18E6C4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A95E3B" w14:textId="0D39A563">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90ED26" w14:textId="778A7FFB">
            <w:pPr>
              <w:rPr>
                <w:color w:val="000000"/>
                <w:szCs w:val="22"/>
              </w:rPr>
            </w:pPr>
            <w:r w:rsidRPr="001B0690">
              <w:rPr>
                <w:color w:val="000000"/>
                <w:szCs w:val="22"/>
              </w:rPr>
              <w:t>KITTSON COUNTY</w:t>
            </w:r>
          </w:p>
        </w:tc>
      </w:tr>
      <w:tr w14:paraId="42F3B4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07090E" w14:textId="175CC92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F35AEA" w14:textId="5D9DB881">
            <w:pPr>
              <w:rPr>
                <w:color w:val="000000"/>
                <w:szCs w:val="22"/>
              </w:rPr>
            </w:pPr>
            <w:r w:rsidRPr="001B0690">
              <w:rPr>
                <w:color w:val="000000"/>
                <w:szCs w:val="22"/>
              </w:rPr>
              <w:t>KOOCHICHING COUNTY</w:t>
            </w:r>
          </w:p>
        </w:tc>
      </w:tr>
      <w:tr w14:paraId="64349D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5B99F9" w14:textId="06BC16D1">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2EA9CB" w14:textId="78C3FD41">
            <w:pPr>
              <w:rPr>
                <w:color w:val="000000"/>
                <w:szCs w:val="22"/>
              </w:rPr>
            </w:pPr>
            <w:r w:rsidRPr="001B0690">
              <w:rPr>
                <w:color w:val="000000"/>
                <w:szCs w:val="22"/>
              </w:rPr>
              <w:t>LAC QUI PARLE COUNTY</w:t>
            </w:r>
          </w:p>
        </w:tc>
      </w:tr>
      <w:tr w14:paraId="4DA49C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8724ED" w14:textId="11D7A2B3">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A06DE4" w14:textId="188958B7">
            <w:pPr>
              <w:rPr>
                <w:color w:val="000000"/>
                <w:szCs w:val="22"/>
              </w:rPr>
            </w:pPr>
            <w:r w:rsidRPr="001B0690">
              <w:rPr>
                <w:color w:val="000000"/>
                <w:szCs w:val="22"/>
              </w:rPr>
              <w:t>LAKE COUNTY</w:t>
            </w:r>
          </w:p>
        </w:tc>
      </w:tr>
      <w:tr w14:paraId="493B75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21DC37" w14:textId="681D13FC">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0A0A57" w14:textId="3E948A88">
            <w:pPr>
              <w:rPr>
                <w:color w:val="000000"/>
                <w:szCs w:val="22"/>
              </w:rPr>
            </w:pPr>
            <w:r w:rsidRPr="001B0690">
              <w:rPr>
                <w:color w:val="000000"/>
                <w:szCs w:val="22"/>
              </w:rPr>
              <w:t>LAKE OF THE WOODS COUNTY</w:t>
            </w:r>
          </w:p>
        </w:tc>
      </w:tr>
      <w:tr w14:paraId="64F41C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1F933F" w14:textId="6393510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60A058" w14:textId="259880A4">
            <w:pPr>
              <w:rPr>
                <w:color w:val="000000"/>
                <w:szCs w:val="22"/>
              </w:rPr>
            </w:pPr>
            <w:r w:rsidRPr="001B0690">
              <w:rPr>
                <w:color w:val="000000"/>
                <w:szCs w:val="22"/>
              </w:rPr>
              <w:t>LE SUEUR COUNTY</w:t>
            </w:r>
          </w:p>
        </w:tc>
      </w:tr>
      <w:tr w14:paraId="64440F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EC7348" w14:textId="668BDA29">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0F5531" w14:textId="1E3D34C8">
            <w:pPr>
              <w:rPr>
                <w:color w:val="000000"/>
                <w:szCs w:val="22"/>
              </w:rPr>
            </w:pPr>
            <w:r w:rsidRPr="001B0690">
              <w:rPr>
                <w:color w:val="000000"/>
                <w:szCs w:val="22"/>
              </w:rPr>
              <w:t>LINCOLN COUNTY</w:t>
            </w:r>
          </w:p>
        </w:tc>
      </w:tr>
      <w:tr w14:paraId="1082718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2473E8" w14:textId="2D1EA6FD">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7F5F93" w14:textId="0BF8F295">
            <w:pPr>
              <w:rPr>
                <w:color w:val="000000"/>
                <w:szCs w:val="22"/>
              </w:rPr>
            </w:pPr>
            <w:r w:rsidRPr="001B0690">
              <w:rPr>
                <w:color w:val="000000"/>
                <w:szCs w:val="22"/>
              </w:rPr>
              <w:t>LYON COUNTY</w:t>
            </w:r>
          </w:p>
        </w:tc>
      </w:tr>
      <w:tr w14:paraId="55E714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49394D" w14:textId="687EFA3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283E33" w14:textId="6A522A1B">
            <w:pPr>
              <w:rPr>
                <w:color w:val="000000"/>
                <w:szCs w:val="22"/>
              </w:rPr>
            </w:pPr>
            <w:r w:rsidRPr="001B0690">
              <w:rPr>
                <w:color w:val="000000"/>
                <w:szCs w:val="22"/>
              </w:rPr>
              <w:t>MCLEOD COUNTY</w:t>
            </w:r>
          </w:p>
        </w:tc>
      </w:tr>
      <w:tr w14:paraId="5628AE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17BF5F" w14:textId="6D263FFF">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1560A0" w14:textId="6F7212F1">
            <w:pPr>
              <w:rPr>
                <w:color w:val="000000"/>
                <w:szCs w:val="22"/>
              </w:rPr>
            </w:pPr>
            <w:r w:rsidRPr="001B0690">
              <w:rPr>
                <w:color w:val="000000"/>
                <w:szCs w:val="22"/>
              </w:rPr>
              <w:t>MAHNOMEN COUNTY</w:t>
            </w:r>
          </w:p>
        </w:tc>
      </w:tr>
      <w:tr w14:paraId="3599F7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A9C69E" w14:textId="064DAAC1">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358773" w14:textId="6C9C63AF">
            <w:pPr>
              <w:rPr>
                <w:color w:val="000000"/>
                <w:szCs w:val="22"/>
              </w:rPr>
            </w:pPr>
            <w:r w:rsidRPr="001B0690">
              <w:rPr>
                <w:color w:val="000000"/>
                <w:szCs w:val="22"/>
              </w:rPr>
              <w:t>MARSHALL COUNTY</w:t>
            </w:r>
          </w:p>
        </w:tc>
      </w:tr>
      <w:tr w14:paraId="06899FA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BAE5F0" w14:textId="46A92BE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1422D9" w14:textId="63063C85">
            <w:pPr>
              <w:rPr>
                <w:color w:val="000000"/>
                <w:szCs w:val="22"/>
              </w:rPr>
            </w:pPr>
            <w:r w:rsidRPr="001B0690">
              <w:rPr>
                <w:color w:val="000000"/>
                <w:szCs w:val="22"/>
              </w:rPr>
              <w:t>MARTIN COUNTY</w:t>
            </w:r>
          </w:p>
        </w:tc>
      </w:tr>
      <w:tr w14:paraId="075793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BE5B59" w14:textId="014CA0F9">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C36070" w14:textId="73C81E16">
            <w:pPr>
              <w:rPr>
                <w:color w:val="000000"/>
                <w:szCs w:val="22"/>
              </w:rPr>
            </w:pPr>
            <w:r w:rsidRPr="001B0690">
              <w:rPr>
                <w:color w:val="000000"/>
                <w:szCs w:val="22"/>
              </w:rPr>
              <w:t>MEEKER COUNTY</w:t>
            </w:r>
          </w:p>
        </w:tc>
      </w:tr>
      <w:tr w14:paraId="219B1D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B849E0" w14:textId="5F372395">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F6F17D" w14:textId="615CFE97">
            <w:pPr>
              <w:rPr>
                <w:color w:val="000000"/>
                <w:szCs w:val="22"/>
              </w:rPr>
            </w:pPr>
            <w:r w:rsidRPr="001B0690">
              <w:rPr>
                <w:color w:val="000000"/>
                <w:szCs w:val="22"/>
              </w:rPr>
              <w:t>MILLE LACS COUNTY</w:t>
            </w:r>
          </w:p>
        </w:tc>
      </w:tr>
      <w:tr w14:paraId="18A2D9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C5CB33" w14:textId="479FE389">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11381E" w14:textId="5BE8E233">
            <w:pPr>
              <w:rPr>
                <w:color w:val="000000"/>
                <w:szCs w:val="22"/>
              </w:rPr>
            </w:pPr>
            <w:r w:rsidRPr="001B0690">
              <w:rPr>
                <w:color w:val="000000"/>
                <w:szCs w:val="22"/>
              </w:rPr>
              <w:t>MORRISON COUNTY</w:t>
            </w:r>
          </w:p>
        </w:tc>
      </w:tr>
      <w:tr w14:paraId="05DD56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8D2D55" w14:textId="103A99CB">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10F03E" w14:textId="332ABD5D">
            <w:pPr>
              <w:rPr>
                <w:color w:val="000000"/>
                <w:szCs w:val="22"/>
              </w:rPr>
            </w:pPr>
            <w:r w:rsidRPr="001B0690">
              <w:rPr>
                <w:color w:val="000000"/>
                <w:szCs w:val="22"/>
              </w:rPr>
              <w:t>MOWER COUNTY</w:t>
            </w:r>
          </w:p>
        </w:tc>
      </w:tr>
      <w:tr w14:paraId="2500EF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508194" w14:textId="09AF709B">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87DB9E" w14:textId="2A7F994A">
            <w:pPr>
              <w:rPr>
                <w:color w:val="000000"/>
                <w:szCs w:val="22"/>
              </w:rPr>
            </w:pPr>
            <w:r w:rsidRPr="001B0690">
              <w:rPr>
                <w:color w:val="000000"/>
                <w:szCs w:val="22"/>
              </w:rPr>
              <w:t>MURRAY COUNTY</w:t>
            </w:r>
          </w:p>
        </w:tc>
      </w:tr>
      <w:tr w14:paraId="6FBB59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F0D6B2" w14:textId="7C288173">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69324C" w14:textId="38FB0340">
            <w:pPr>
              <w:rPr>
                <w:color w:val="000000"/>
                <w:szCs w:val="22"/>
              </w:rPr>
            </w:pPr>
            <w:r w:rsidRPr="001B0690">
              <w:rPr>
                <w:color w:val="000000"/>
                <w:szCs w:val="22"/>
              </w:rPr>
              <w:t>NICOLLET COUNTY</w:t>
            </w:r>
          </w:p>
        </w:tc>
      </w:tr>
      <w:tr w14:paraId="43CE74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770FBB" w14:textId="10B88C70">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A338FF" w14:textId="12F06488">
            <w:pPr>
              <w:rPr>
                <w:color w:val="000000"/>
                <w:szCs w:val="22"/>
              </w:rPr>
            </w:pPr>
            <w:r w:rsidRPr="001B0690">
              <w:rPr>
                <w:color w:val="000000"/>
                <w:szCs w:val="22"/>
              </w:rPr>
              <w:t>NOBLES COUNTY</w:t>
            </w:r>
          </w:p>
        </w:tc>
      </w:tr>
      <w:tr w14:paraId="26AC6E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487969" w14:textId="2B4D5F9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668FEF" w14:textId="525907CF">
            <w:pPr>
              <w:rPr>
                <w:color w:val="000000"/>
                <w:szCs w:val="22"/>
              </w:rPr>
            </w:pPr>
            <w:r w:rsidRPr="001B0690">
              <w:rPr>
                <w:color w:val="000000"/>
                <w:szCs w:val="22"/>
              </w:rPr>
              <w:t>NORMAN COUNTY</w:t>
            </w:r>
          </w:p>
        </w:tc>
      </w:tr>
      <w:tr w14:paraId="49EEB0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1F0584" w14:textId="3C8D75E1">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237FE9" w14:textId="19EFFEE0">
            <w:pPr>
              <w:rPr>
                <w:color w:val="000000"/>
                <w:szCs w:val="22"/>
              </w:rPr>
            </w:pPr>
            <w:r w:rsidRPr="001B0690">
              <w:rPr>
                <w:color w:val="000000"/>
                <w:szCs w:val="22"/>
              </w:rPr>
              <w:t>OLMSTED COUNTY</w:t>
            </w:r>
          </w:p>
        </w:tc>
      </w:tr>
      <w:tr w14:paraId="21FFB93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00F020" w14:textId="27118B74">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08F083" w14:textId="671F9DD5">
            <w:pPr>
              <w:rPr>
                <w:color w:val="000000"/>
                <w:szCs w:val="22"/>
              </w:rPr>
            </w:pPr>
            <w:r w:rsidRPr="001B0690">
              <w:rPr>
                <w:color w:val="000000"/>
                <w:szCs w:val="22"/>
              </w:rPr>
              <w:t>OTTER TAIL COUNTY</w:t>
            </w:r>
          </w:p>
        </w:tc>
      </w:tr>
      <w:tr w14:paraId="7EE393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7154E9" w14:textId="42F6D32A">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D357FF" w14:textId="120FC37C">
            <w:pPr>
              <w:rPr>
                <w:color w:val="000000"/>
                <w:szCs w:val="22"/>
              </w:rPr>
            </w:pPr>
            <w:r w:rsidRPr="001B0690">
              <w:rPr>
                <w:color w:val="000000"/>
                <w:szCs w:val="22"/>
              </w:rPr>
              <w:t>PENNINGTON COUNTY</w:t>
            </w:r>
          </w:p>
        </w:tc>
      </w:tr>
      <w:tr w14:paraId="308A85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AFA199" w14:textId="01CB1BA1">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D75FFF" w14:textId="67EFB013">
            <w:pPr>
              <w:rPr>
                <w:color w:val="000000"/>
                <w:szCs w:val="22"/>
              </w:rPr>
            </w:pPr>
            <w:r w:rsidRPr="001B0690">
              <w:rPr>
                <w:color w:val="000000"/>
                <w:szCs w:val="22"/>
              </w:rPr>
              <w:t>PINE COUNTY</w:t>
            </w:r>
          </w:p>
        </w:tc>
      </w:tr>
      <w:tr w14:paraId="659C86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2C194E" w14:textId="7142B8C5">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D3A638" w14:textId="27B755AE">
            <w:pPr>
              <w:rPr>
                <w:color w:val="000000"/>
                <w:szCs w:val="22"/>
              </w:rPr>
            </w:pPr>
            <w:r w:rsidRPr="001B0690">
              <w:rPr>
                <w:color w:val="000000"/>
                <w:szCs w:val="22"/>
              </w:rPr>
              <w:t>PIPESTONE COUNTY</w:t>
            </w:r>
          </w:p>
        </w:tc>
      </w:tr>
      <w:tr w14:paraId="7453721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EEA1EE" w14:textId="3F5EAE4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C6F28B" w14:textId="2E50D13B">
            <w:pPr>
              <w:rPr>
                <w:color w:val="000000"/>
                <w:szCs w:val="22"/>
              </w:rPr>
            </w:pPr>
            <w:r w:rsidRPr="001B0690">
              <w:rPr>
                <w:color w:val="000000"/>
                <w:szCs w:val="22"/>
              </w:rPr>
              <w:t>POLK COUNTY</w:t>
            </w:r>
          </w:p>
        </w:tc>
      </w:tr>
      <w:tr w14:paraId="6FAC9D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4DEEDF" w14:textId="6D778C70">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D1B22A" w14:textId="1E5393E2">
            <w:pPr>
              <w:rPr>
                <w:color w:val="000000"/>
                <w:szCs w:val="22"/>
              </w:rPr>
            </w:pPr>
            <w:r w:rsidRPr="001B0690">
              <w:rPr>
                <w:color w:val="000000"/>
                <w:szCs w:val="22"/>
              </w:rPr>
              <w:t>POPE COUNTY</w:t>
            </w:r>
          </w:p>
        </w:tc>
      </w:tr>
      <w:tr w14:paraId="6D1CD9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3138B8" w14:textId="075D0DDC">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59DA6A" w14:textId="17E972B6">
            <w:pPr>
              <w:rPr>
                <w:color w:val="000000"/>
                <w:szCs w:val="22"/>
              </w:rPr>
            </w:pPr>
            <w:r w:rsidRPr="001B0690">
              <w:rPr>
                <w:color w:val="000000"/>
                <w:szCs w:val="22"/>
              </w:rPr>
              <w:t>RAMSEY COUNTY</w:t>
            </w:r>
          </w:p>
        </w:tc>
      </w:tr>
      <w:tr w14:paraId="2657237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DA2193" w14:textId="71E27606">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46A5E4" w14:textId="17D6B014">
            <w:pPr>
              <w:rPr>
                <w:color w:val="000000"/>
                <w:szCs w:val="22"/>
              </w:rPr>
            </w:pPr>
            <w:r w:rsidRPr="001B0690">
              <w:rPr>
                <w:color w:val="000000"/>
                <w:szCs w:val="22"/>
              </w:rPr>
              <w:t>RED LAKE COUNTY</w:t>
            </w:r>
          </w:p>
        </w:tc>
      </w:tr>
      <w:tr w14:paraId="416EDF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F7C3EC" w14:textId="222DB853">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242A12" w14:textId="4F04FF73">
            <w:pPr>
              <w:rPr>
                <w:color w:val="000000"/>
                <w:szCs w:val="22"/>
              </w:rPr>
            </w:pPr>
            <w:r w:rsidRPr="001B0690">
              <w:rPr>
                <w:color w:val="000000"/>
                <w:szCs w:val="22"/>
              </w:rPr>
              <w:t>REDWOOD COUNTY</w:t>
            </w:r>
          </w:p>
        </w:tc>
      </w:tr>
      <w:tr w14:paraId="3FF524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8B12FB" w14:textId="0DC8BA91">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640A8A" w14:textId="68AA13B5">
            <w:pPr>
              <w:rPr>
                <w:color w:val="000000"/>
                <w:szCs w:val="22"/>
              </w:rPr>
            </w:pPr>
            <w:r w:rsidRPr="001B0690">
              <w:rPr>
                <w:color w:val="000000"/>
                <w:szCs w:val="22"/>
              </w:rPr>
              <w:t>RENVILLE COUNTY</w:t>
            </w:r>
          </w:p>
        </w:tc>
      </w:tr>
      <w:tr w14:paraId="6EED66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8350B3" w14:textId="5FC2E816">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BBBA78" w14:textId="534E6BF5">
            <w:pPr>
              <w:rPr>
                <w:color w:val="000000"/>
                <w:szCs w:val="22"/>
              </w:rPr>
            </w:pPr>
            <w:r w:rsidRPr="001B0690">
              <w:rPr>
                <w:color w:val="000000"/>
                <w:szCs w:val="22"/>
              </w:rPr>
              <w:t>RICE COUNTY</w:t>
            </w:r>
          </w:p>
        </w:tc>
      </w:tr>
      <w:tr w14:paraId="433EC6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8080AE" w14:textId="0290794A">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D55585" w14:textId="7B89B2D8">
            <w:pPr>
              <w:rPr>
                <w:color w:val="000000"/>
                <w:szCs w:val="22"/>
              </w:rPr>
            </w:pPr>
            <w:r w:rsidRPr="001B0690">
              <w:rPr>
                <w:color w:val="000000"/>
                <w:szCs w:val="22"/>
              </w:rPr>
              <w:t>ROCK COUNTY</w:t>
            </w:r>
          </w:p>
        </w:tc>
      </w:tr>
      <w:tr w14:paraId="5C4A67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3EE369" w14:textId="6C9EF3B1">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A72530" w14:textId="28F7BB5F">
            <w:pPr>
              <w:rPr>
                <w:color w:val="000000"/>
                <w:szCs w:val="22"/>
              </w:rPr>
            </w:pPr>
            <w:r w:rsidRPr="001B0690">
              <w:rPr>
                <w:color w:val="000000"/>
                <w:szCs w:val="22"/>
              </w:rPr>
              <w:t>ROSEAU COUNTY</w:t>
            </w:r>
          </w:p>
        </w:tc>
      </w:tr>
      <w:tr w14:paraId="025F089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6F656B" w14:textId="42DBFEE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928E04" w14:textId="0CCEEA7E">
            <w:pPr>
              <w:rPr>
                <w:color w:val="000000"/>
                <w:szCs w:val="22"/>
              </w:rPr>
            </w:pPr>
            <w:r w:rsidRPr="001B0690">
              <w:rPr>
                <w:color w:val="000000"/>
                <w:szCs w:val="22"/>
              </w:rPr>
              <w:t>ST. LOUIS COUNTY</w:t>
            </w:r>
          </w:p>
        </w:tc>
      </w:tr>
      <w:tr w14:paraId="306D47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DA7516" w14:textId="79069FF0">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CA7EBF" w14:textId="0E32B4EC">
            <w:pPr>
              <w:rPr>
                <w:color w:val="000000"/>
                <w:szCs w:val="22"/>
              </w:rPr>
            </w:pPr>
            <w:r w:rsidRPr="001B0690">
              <w:rPr>
                <w:color w:val="000000"/>
                <w:szCs w:val="22"/>
              </w:rPr>
              <w:t>SCOTT COUNTY</w:t>
            </w:r>
          </w:p>
        </w:tc>
      </w:tr>
      <w:tr w14:paraId="57684D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52F7E7" w14:textId="4A538997">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FD45B6" w14:textId="01D2471E">
            <w:pPr>
              <w:rPr>
                <w:color w:val="000000"/>
                <w:szCs w:val="22"/>
              </w:rPr>
            </w:pPr>
            <w:r w:rsidRPr="001B0690">
              <w:rPr>
                <w:color w:val="000000"/>
                <w:szCs w:val="22"/>
              </w:rPr>
              <w:t>SHERBURNE COUNTY</w:t>
            </w:r>
          </w:p>
        </w:tc>
      </w:tr>
      <w:tr w14:paraId="2CABA57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6F4788" w14:textId="7AFEF48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180CB0" w14:textId="21F7ECD0">
            <w:pPr>
              <w:rPr>
                <w:color w:val="000000"/>
                <w:szCs w:val="22"/>
              </w:rPr>
            </w:pPr>
            <w:r w:rsidRPr="001B0690">
              <w:rPr>
                <w:color w:val="000000"/>
                <w:szCs w:val="22"/>
              </w:rPr>
              <w:t>SIBLEY COUNTY</w:t>
            </w:r>
          </w:p>
        </w:tc>
      </w:tr>
      <w:tr w14:paraId="3ADD1A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F689EF" w14:textId="3F44A53B">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168445" w14:textId="47838EB7">
            <w:pPr>
              <w:rPr>
                <w:color w:val="000000"/>
                <w:szCs w:val="22"/>
              </w:rPr>
            </w:pPr>
            <w:r w:rsidRPr="001B0690">
              <w:rPr>
                <w:color w:val="000000"/>
                <w:szCs w:val="22"/>
              </w:rPr>
              <w:t>STEARNS COUNTY</w:t>
            </w:r>
          </w:p>
        </w:tc>
      </w:tr>
      <w:tr w14:paraId="529A38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5C7B48" w14:textId="1D06EADC">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F261AF" w14:textId="2D6CAE60">
            <w:pPr>
              <w:rPr>
                <w:color w:val="000000"/>
                <w:szCs w:val="22"/>
              </w:rPr>
            </w:pPr>
            <w:r w:rsidRPr="001B0690">
              <w:rPr>
                <w:color w:val="000000"/>
                <w:szCs w:val="22"/>
              </w:rPr>
              <w:t>STEELE COUNTY</w:t>
            </w:r>
          </w:p>
        </w:tc>
      </w:tr>
      <w:tr w14:paraId="39138E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880CAA" w14:textId="3D6A520C">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5A7A52" w14:textId="32DA608A">
            <w:pPr>
              <w:rPr>
                <w:color w:val="000000"/>
                <w:szCs w:val="22"/>
              </w:rPr>
            </w:pPr>
            <w:r w:rsidRPr="001B0690">
              <w:rPr>
                <w:color w:val="000000"/>
                <w:szCs w:val="22"/>
              </w:rPr>
              <w:t>STEVENS COUNTY</w:t>
            </w:r>
          </w:p>
        </w:tc>
      </w:tr>
      <w:tr w14:paraId="49035B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435435" w14:textId="7EB6613A">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023DA3" w14:textId="35BCD8C5">
            <w:pPr>
              <w:rPr>
                <w:color w:val="000000"/>
                <w:szCs w:val="22"/>
              </w:rPr>
            </w:pPr>
            <w:r w:rsidRPr="001B0690">
              <w:rPr>
                <w:color w:val="000000"/>
                <w:szCs w:val="22"/>
              </w:rPr>
              <w:t>SWIFT COUNTY</w:t>
            </w:r>
          </w:p>
        </w:tc>
      </w:tr>
      <w:tr w14:paraId="6EA584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DAFE32" w14:textId="28D4CA3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5687D4" w14:textId="065E9938">
            <w:pPr>
              <w:rPr>
                <w:color w:val="000000"/>
                <w:szCs w:val="22"/>
              </w:rPr>
            </w:pPr>
            <w:r w:rsidRPr="001B0690">
              <w:rPr>
                <w:color w:val="000000"/>
                <w:szCs w:val="22"/>
              </w:rPr>
              <w:t>TODD COUNTY</w:t>
            </w:r>
          </w:p>
        </w:tc>
      </w:tr>
      <w:tr w14:paraId="3B478F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D1E905" w14:textId="7628A8C5">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E55DAD" w14:textId="10DF8CF3">
            <w:pPr>
              <w:rPr>
                <w:color w:val="000000"/>
                <w:szCs w:val="22"/>
              </w:rPr>
            </w:pPr>
            <w:r w:rsidRPr="001B0690">
              <w:rPr>
                <w:color w:val="000000"/>
                <w:szCs w:val="22"/>
              </w:rPr>
              <w:t>TRAVERSE COUNTY</w:t>
            </w:r>
          </w:p>
        </w:tc>
      </w:tr>
      <w:tr w14:paraId="7DCE58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4C0584" w14:textId="6B2EF1A9">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7C68D3" w14:textId="02F9C0C2">
            <w:pPr>
              <w:rPr>
                <w:color w:val="000000"/>
                <w:szCs w:val="22"/>
              </w:rPr>
            </w:pPr>
            <w:r w:rsidRPr="001B0690">
              <w:rPr>
                <w:color w:val="000000"/>
                <w:szCs w:val="22"/>
              </w:rPr>
              <w:t>WABASHA COUNTY</w:t>
            </w:r>
          </w:p>
        </w:tc>
      </w:tr>
      <w:tr w14:paraId="236DCF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2A89CD" w14:textId="4264765E">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F56699" w14:textId="231DCE37">
            <w:pPr>
              <w:rPr>
                <w:color w:val="000000"/>
                <w:szCs w:val="22"/>
              </w:rPr>
            </w:pPr>
            <w:r w:rsidRPr="001B0690">
              <w:rPr>
                <w:color w:val="000000"/>
                <w:szCs w:val="22"/>
              </w:rPr>
              <w:t>WADENA COUNTY</w:t>
            </w:r>
          </w:p>
        </w:tc>
      </w:tr>
      <w:tr w14:paraId="4639B6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BB6C41" w14:textId="497CEB32">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34C36C" w14:textId="5857C77C">
            <w:pPr>
              <w:rPr>
                <w:color w:val="000000"/>
                <w:szCs w:val="22"/>
              </w:rPr>
            </w:pPr>
            <w:r w:rsidRPr="001B0690">
              <w:rPr>
                <w:color w:val="000000"/>
                <w:szCs w:val="22"/>
              </w:rPr>
              <w:t>WASECA COUNTY</w:t>
            </w:r>
          </w:p>
        </w:tc>
      </w:tr>
      <w:tr w14:paraId="5994936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1AB25A" w14:textId="3A8CD696">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38F17A" w14:textId="4810F99B">
            <w:pPr>
              <w:rPr>
                <w:color w:val="000000"/>
                <w:szCs w:val="22"/>
              </w:rPr>
            </w:pPr>
            <w:r w:rsidRPr="001B0690">
              <w:rPr>
                <w:color w:val="000000"/>
                <w:szCs w:val="22"/>
              </w:rPr>
              <w:t>WASHINGTON COUNTY</w:t>
            </w:r>
          </w:p>
        </w:tc>
      </w:tr>
      <w:tr w14:paraId="456BC4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E8F96B" w14:textId="4E44833A">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B54D86" w14:textId="356B32B2">
            <w:pPr>
              <w:rPr>
                <w:color w:val="000000"/>
                <w:szCs w:val="22"/>
              </w:rPr>
            </w:pPr>
            <w:r w:rsidRPr="001B0690">
              <w:rPr>
                <w:color w:val="000000"/>
                <w:szCs w:val="22"/>
              </w:rPr>
              <w:t>WATONWAN COUNTY</w:t>
            </w:r>
          </w:p>
        </w:tc>
      </w:tr>
      <w:tr w14:paraId="01F8BA1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5987A4" w14:textId="6C849C58">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B58694" w14:textId="366ED953">
            <w:pPr>
              <w:rPr>
                <w:color w:val="000000"/>
                <w:szCs w:val="22"/>
              </w:rPr>
            </w:pPr>
            <w:r w:rsidRPr="001B0690">
              <w:rPr>
                <w:color w:val="000000"/>
                <w:szCs w:val="22"/>
              </w:rPr>
              <w:t>WILKIN COUNTY</w:t>
            </w:r>
          </w:p>
        </w:tc>
      </w:tr>
      <w:tr w14:paraId="668DC2C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084539" w14:textId="55941AA5">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546403" w14:textId="2DCF0F73">
            <w:pPr>
              <w:rPr>
                <w:color w:val="000000"/>
                <w:szCs w:val="22"/>
              </w:rPr>
            </w:pPr>
            <w:r w:rsidRPr="001B0690">
              <w:rPr>
                <w:color w:val="000000"/>
                <w:szCs w:val="22"/>
              </w:rPr>
              <w:t>WINONA COUNTY</w:t>
            </w:r>
          </w:p>
        </w:tc>
      </w:tr>
      <w:tr w14:paraId="1B92EB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76E1AD" w14:textId="7B906AA4">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BC9452" w14:textId="6E581ACC">
            <w:pPr>
              <w:rPr>
                <w:color w:val="000000"/>
                <w:szCs w:val="22"/>
              </w:rPr>
            </w:pPr>
            <w:r w:rsidRPr="001B0690">
              <w:rPr>
                <w:color w:val="000000"/>
                <w:szCs w:val="22"/>
              </w:rPr>
              <w:t>WRIGHT COUNTY</w:t>
            </w:r>
          </w:p>
        </w:tc>
      </w:tr>
      <w:tr w14:paraId="56B2657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70B5C9" w14:textId="450902D0">
            <w:pPr>
              <w:rPr>
                <w:color w:val="000000"/>
                <w:szCs w:val="22"/>
              </w:rPr>
            </w:pPr>
            <w:r w:rsidRPr="001B0690">
              <w:rPr>
                <w:color w:val="000000"/>
                <w:szCs w:val="22"/>
              </w:rPr>
              <w:t>MN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FADB0D" w14:textId="05BDC566">
            <w:pPr>
              <w:rPr>
                <w:color w:val="000000"/>
                <w:szCs w:val="22"/>
              </w:rPr>
            </w:pPr>
            <w:r w:rsidRPr="001B0690">
              <w:rPr>
                <w:color w:val="000000"/>
                <w:szCs w:val="22"/>
              </w:rPr>
              <w:t>YELLOW MEDICINE COUNTY</w:t>
            </w:r>
          </w:p>
        </w:tc>
      </w:tr>
      <w:tr w14:paraId="38814A1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EAE3FE" w14:textId="5C4A99BE">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393A61" w14:textId="34F8F700">
            <w:pPr>
              <w:rPr>
                <w:color w:val="000000"/>
                <w:szCs w:val="22"/>
              </w:rPr>
            </w:pPr>
            <w:r w:rsidRPr="001B0690">
              <w:rPr>
                <w:color w:val="000000"/>
                <w:szCs w:val="22"/>
              </w:rPr>
              <w:t>ADAMS COUNTY</w:t>
            </w:r>
          </w:p>
        </w:tc>
      </w:tr>
      <w:tr w14:paraId="1E8C50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035C2B" w14:textId="4E2880D5">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F3D056" w14:textId="02E35050">
            <w:pPr>
              <w:rPr>
                <w:color w:val="000000"/>
                <w:szCs w:val="22"/>
              </w:rPr>
            </w:pPr>
            <w:r w:rsidRPr="001B0690">
              <w:rPr>
                <w:color w:val="000000"/>
                <w:szCs w:val="22"/>
              </w:rPr>
              <w:t>ALCORN COUNTY</w:t>
            </w:r>
          </w:p>
        </w:tc>
      </w:tr>
      <w:tr w14:paraId="2A74DE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FD0A3A" w14:textId="658CB3E0">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7E043A" w14:textId="61DD75A9">
            <w:pPr>
              <w:rPr>
                <w:color w:val="000000"/>
                <w:szCs w:val="22"/>
              </w:rPr>
            </w:pPr>
            <w:r w:rsidRPr="001B0690">
              <w:rPr>
                <w:color w:val="000000"/>
                <w:szCs w:val="22"/>
              </w:rPr>
              <w:t>AMITE COUNTY</w:t>
            </w:r>
          </w:p>
        </w:tc>
      </w:tr>
      <w:tr w14:paraId="06DFE68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8A3A2F" w14:textId="07F7CAB6">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E7060D" w14:textId="48285453">
            <w:pPr>
              <w:rPr>
                <w:color w:val="000000"/>
                <w:szCs w:val="22"/>
              </w:rPr>
            </w:pPr>
            <w:r w:rsidRPr="001B0690">
              <w:rPr>
                <w:color w:val="000000"/>
                <w:szCs w:val="22"/>
              </w:rPr>
              <w:t>ATTALA COUNTY</w:t>
            </w:r>
          </w:p>
        </w:tc>
      </w:tr>
      <w:tr w14:paraId="4865FA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9CBA83" w14:textId="4E37D46F">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AC2721" w14:textId="4EDD8FD3">
            <w:pPr>
              <w:rPr>
                <w:color w:val="000000"/>
                <w:szCs w:val="22"/>
              </w:rPr>
            </w:pPr>
            <w:r w:rsidRPr="001B0690">
              <w:rPr>
                <w:color w:val="000000"/>
                <w:szCs w:val="22"/>
              </w:rPr>
              <w:t>BENTON COUNTY</w:t>
            </w:r>
          </w:p>
        </w:tc>
      </w:tr>
      <w:tr w14:paraId="617317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3F2EBE" w14:textId="24E361E7">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F0E44D" w14:textId="422FA300">
            <w:pPr>
              <w:rPr>
                <w:color w:val="000000"/>
                <w:szCs w:val="22"/>
              </w:rPr>
            </w:pPr>
            <w:r w:rsidRPr="001B0690">
              <w:rPr>
                <w:color w:val="000000"/>
                <w:szCs w:val="22"/>
              </w:rPr>
              <w:t>BOLIVAR COUNTY</w:t>
            </w:r>
          </w:p>
        </w:tc>
      </w:tr>
      <w:tr w14:paraId="6032EA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48D0C1" w14:textId="388D06CD">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7D2CF7" w14:textId="154AAB1C">
            <w:pPr>
              <w:rPr>
                <w:color w:val="000000"/>
                <w:szCs w:val="22"/>
              </w:rPr>
            </w:pPr>
            <w:r w:rsidRPr="001B0690">
              <w:rPr>
                <w:color w:val="000000"/>
                <w:szCs w:val="22"/>
              </w:rPr>
              <w:t>CALHOUN COUNTY</w:t>
            </w:r>
          </w:p>
        </w:tc>
      </w:tr>
      <w:tr w14:paraId="721078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49EB43" w14:textId="6C931355">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D32A74" w14:textId="61598CA1">
            <w:pPr>
              <w:rPr>
                <w:color w:val="000000"/>
                <w:szCs w:val="22"/>
              </w:rPr>
            </w:pPr>
            <w:r w:rsidRPr="001B0690">
              <w:rPr>
                <w:color w:val="000000"/>
                <w:szCs w:val="22"/>
              </w:rPr>
              <w:t>CARROLL COUNTY</w:t>
            </w:r>
          </w:p>
        </w:tc>
      </w:tr>
      <w:tr w14:paraId="0842E96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DAC212" w14:textId="4374D3EE">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5418A8" w14:textId="73F32A53">
            <w:pPr>
              <w:rPr>
                <w:color w:val="000000"/>
                <w:szCs w:val="22"/>
              </w:rPr>
            </w:pPr>
            <w:r w:rsidRPr="001B0690">
              <w:rPr>
                <w:color w:val="000000"/>
                <w:szCs w:val="22"/>
              </w:rPr>
              <w:t>CHICKASAW COUNTY</w:t>
            </w:r>
          </w:p>
        </w:tc>
      </w:tr>
      <w:tr w14:paraId="29FE8B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01F94E" w14:textId="52AB9C53">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C5DEBC" w14:textId="1C9904D4">
            <w:pPr>
              <w:rPr>
                <w:color w:val="000000"/>
                <w:szCs w:val="22"/>
              </w:rPr>
            </w:pPr>
            <w:r w:rsidRPr="001B0690">
              <w:rPr>
                <w:color w:val="000000"/>
                <w:szCs w:val="22"/>
              </w:rPr>
              <w:t>CHOCTAW COUNTY</w:t>
            </w:r>
          </w:p>
        </w:tc>
      </w:tr>
      <w:tr w14:paraId="71B876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28058D" w14:textId="355B0957">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69B7AF" w14:textId="00821DA9">
            <w:pPr>
              <w:rPr>
                <w:color w:val="000000"/>
                <w:szCs w:val="22"/>
              </w:rPr>
            </w:pPr>
            <w:r w:rsidRPr="001B0690">
              <w:rPr>
                <w:color w:val="000000"/>
                <w:szCs w:val="22"/>
              </w:rPr>
              <w:t>CLAIBORNE COUNTY</w:t>
            </w:r>
          </w:p>
        </w:tc>
      </w:tr>
      <w:tr w14:paraId="01EC634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AD132D" w14:textId="1AB881B6">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C580D6" w14:textId="3354E821">
            <w:pPr>
              <w:rPr>
                <w:color w:val="000000"/>
                <w:szCs w:val="22"/>
              </w:rPr>
            </w:pPr>
            <w:r w:rsidRPr="001B0690">
              <w:rPr>
                <w:color w:val="000000"/>
                <w:szCs w:val="22"/>
              </w:rPr>
              <w:t>CLARKE COUNTY</w:t>
            </w:r>
          </w:p>
        </w:tc>
      </w:tr>
      <w:tr w14:paraId="4D900E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A8F327" w14:textId="5B5A0421">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851C00" w14:textId="275D48C8">
            <w:pPr>
              <w:rPr>
                <w:color w:val="000000"/>
                <w:szCs w:val="22"/>
              </w:rPr>
            </w:pPr>
            <w:r w:rsidRPr="001B0690">
              <w:rPr>
                <w:color w:val="000000"/>
                <w:szCs w:val="22"/>
              </w:rPr>
              <w:t>CLAY COUNTY</w:t>
            </w:r>
          </w:p>
        </w:tc>
      </w:tr>
      <w:tr w14:paraId="2A4076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762CAF" w14:textId="40BDFA45">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9CF3C5" w14:textId="53370C32">
            <w:pPr>
              <w:rPr>
                <w:color w:val="000000"/>
                <w:szCs w:val="22"/>
              </w:rPr>
            </w:pPr>
            <w:r w:rsidRPr="001B0690">
              <w:rPr>
                <w:color w:val="000000"/>
                <w:szCs w:val="22"/>
              </w:rPr>
              <w:t>COAHOMA COUNTY</w:t>
            </w:r>
          </w:p>
        </w:tc>
      </w:tr>
      <w:tr w14:paraId="082B1B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1E4773" w14:textId="01DBBFEC">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A7BDD9" w14:textId="665E6778">
            <w:pPr>
              <w:rPr>
                <w:color w:val="000000"/>
                <w:szCs w:val="22"/>
              </w:rPr>
            </w:pPr>
            <w:r w:rsidRPr="001B0690">
              <w:rPr>
                <w:color w:val="000000"/>
                <w:szCs w:val="22"/>
              </w:rPr>
              <w:t>COPIAH COUNTY</w:t>
            </w:r>
          </w:p>
        </w:tc>
      </w:tr>
      <w:tr w14:paraId="55FBE6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BAA1A8" w14:textId="4EB46347">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D8B09B" w14:textId="79516EDC">
            <w:pPr>
              <w:rPr>
                <w:color w:val="000000"/>
                <w:szCs w:val="22"/>
              </w:rPr>
            </w:pPr>
            <w:r w:rsidRPr="001B0690">
              <w:rPr>
                <w:color w:val="000000"/>
                <w:szCs w:val="22"/>
              </w:rPr>
              <w:t>COVINGTON COUNTY</w:t>
            </w:r>
          </w:p>
        </w:tc>
      </w:tr>
      <w:tr w14:paraId="009CF0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C5AAB1" w14:textId="4416E67B">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321002" w14:textId="3D94E090">
            <w:pPr>
              <w:rPr>
                <w:color w:val="000000"/>
                <w:szCs w:val="22"/>
              </w:rPr>
            </w:pPr>
            <w:r w:rsidRPr="001B0690">
              <w:rPr>
                <w:color w:val="000000"/>
                <w:szCs w:val="22"/>
              </w:rPr>
              <w:t>DESOTO COUNTY</w:t>
            </w:r>
          </w:p>
        </w:tc>
      </w:tr>
      <w:tr w14:paraId="60731E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B1D59A" w14:textId="1377D306">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5C353D" w14:textId="76E7576E">
            <w:pPr>
              <w:rPr>
                <w:color w:val="000000"/>
                <w:szCs w:val="22"/>
              </w:rPr>
            </w:pPr>
            <w:r w:rsidRPr="001B0690">
              <w:rPr>
                <w:color w:val="000000"/>
                <w:szCs w:val="22"/>
              </w:rPr>
              <w:t>FORREST COUNTY</w:t>
            </w:r>
          </w:p>
        </w:tc>
      </w:tr>
      <w:tr w14:paraId="4F05462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5DFD20" w14:textId="24121764">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C47690" w14:textId="651817B1">
            <w:pPr>
              <w:rPr>
                <w:color w:val="000000"/>
                <w:szCs w:val="22"/>
              </w:rPr>
            </w:pPr>
            <w:r w:rsidRPr="001B0690">
              <w:rPr>
                <w:color w:val="000000"/>
                <w:szCs w:val="22"/>
              </w:rPr>
              <w:t>FRANKLIN COUNTY</w:t>
            </w:r>
          </w:p>
        </w:tc>
      </w:tr>
      <w:tr w14:paraId="151220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615030" w14:textId="6851BC43">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4E0B3D" w14:textId="22B043D0">
            <w:pPr>
              <w:rPr>
                <w:color w:val="000000"/>
                <w:szCs w:val="22"/>
              </w:rPr>
            </w:pPr>
            <w:r w:rsidRPr="001B0690">
              <w:rPr>
                <w:color w:val="000000"/>
                <w:szCs w:val="22"/>
              </w:rPr>
              <w:t>GEORGE COUNTY</w:t>
            </w:r>
          </w:p>
        </w:tc>
      </w:tr>
      <w:tr w14:paraId="5EFE1B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67DE04" w14:textId="5F26447F">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BD3098" w14:textId="5A1EB658">
            <w:pPr>
              <w:rPr>
                <w:color w:val="000000"/>
                <w:szCs w:val="22"/>
              </w:rPr>
            </w:pPr>
            <w:r w:rsidRPr="001B0690">
              <w:rPr>
                <w:color w:val="000000"/>
                <w:szCs w:val="22"/>
              </w:rPr>
              <w:t>GREENE COUNTY</w:t>
            </w:r>
          </w:p>
        </w:tc>
      </w:tr>
      <w:tr w14:paraId="3B07CF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7F2B92" w14:textId="6746319F">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B774C8" w14:textId="0AEA90EF">
            <w:pPr>
              <w:rPr>
                <w:color w:val="000000"/>
                <w:szCs w:val="22"/>
              </w:rPr>
            </w:pPr>
            <w:r w:rsidRPr="001B0690">
              <w:rPr>
                <w:color w:val="000000"/>
                <w:szCs w:val="22"/>
              </w:rPr>
              <w:t>GRENADA COUNTY</w:t>
            </w:r>
          </w:p>
        </w:tc>
      </w:tr>
      <w:tr w14:paraId="355C3B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C2BA48" w14:textId="63C6D114">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713DCB" w14:textId="5D4FC534">
            <w:pPr>
              <w:rPr>
                <w:color w:val="000000"/>
                <w:szCs w:val="22"/>
              </w:rPr>
            </w:pPr>
            <w:r w:rsidRPr="001B0690">
              <w:rPr>
                <w:color w:val="000000"/>
                <w:szCs w:val="22"/>
              </w:rPr>
              <w:t>HANCOCK COUNTY</w:t>
            </w:r>
          </w:p>
        </w:tc>
      </w:tr>
      <w:tr w14:paraId="0C327B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7139B8" w14:textId="584D4D08">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C016AB" w14:textId="28911063">
            <w:pPr>
              <w:rPr>
                <w:color w:val="000000"/>
                <w:szCs w:val="22"/>
              </w:rPr>
            </w:pPr>
            <w:r w:rsidRPr="001B0690">
              <w:rPr>
                <w:color w:val="000000"/>
                <w:szCs w:val="22"/>
              </w:rPr>
              <w:t>HARRISON COUNTY</w:t>
            </w:r>
          </w:p>
        </w:tc>
      </w:tr>
      <w:tr w14:paraId="79C18C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AF645A" w14:textId="602E6FB1">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A98E35" w14:textId="707FCF4F">
            <w:pPr>
              <w:rPr>
                <w:color w:val="000000"/>
                <w:szCs w:val="22"/>
              </w:rPr>
            </w:pPr>
            <w:r w:rsidRPr="001B0690">
              <w:rPr>
                <w:color w:val="000000"/>
                <w:szCs w:val="22"/>
              </w:rPr>
              <w:t>HINDS COUNTY</w:t>
            </w:r>
          </w:p>
        </w:tc>
      </w:tr>
      <w:tr w14:paraId="609A85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313CC6" w14:textId="72410D1F">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F52BB5" w14:textId="44A14F2E">
            <w:pPr>
              <w:rPr>
                <w:color w:val="000000"/>
                <w:szCs w:val="22"/>
              </w:rPr>
            </w:pPr>
            <w:r w:rsidRPr="001B0690">
              <w:rPr>
                <w:color w:val="000000"/>
                <w:szCs w:val="22"/>
              </w:rPr>
              <w:t>HOLMES COUNTY</w:t>
            </w:r>
          </w:p>
        </w:tc>
      </w:tr>
      <w:tr w14:paraId="3076F4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111118" w14:textId="7B67675B">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C99571" w14:textId="48F5117C">
            <w:pPr>
              <w:rPr>
                <w:color w:val="000000"/>
                <w:szCs w:val="22"/>
              </w:rPr>
            </w:pPr>
            <w:r w:rsidRPr="001B0690">
              <w:rPr>
                <w:color w:val="000000"/>
                <w:szCs w:val="22"/>
              </w:rPr>
              <w:t>HUMPHREYS COUNTY</w:t>
            </w:r>
          </w:p>
        </w:tc>
      </w:tr>
      <w:tr w14:paraId="66B088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7E8FE9" w14:textId="7CAC8C99">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63C605" w14:textId="029ABF86">
            <w:pPr>
              <w:rPr>
                <w:color w:val="000000"/>
                <w:szCs w:val="22"/>
              </w:rPr>
            </w:pPr>
            <w:r w:rsidRPr="001B0690">
              <w:rPr>
                <w:color w:val="000000"/>
                <w:szCs w:val="22"/>
              </w:rPr>
              <w:t>ISSAQUENA COUNTY</w:t>
            </w:r>
          </w:p>
        </w:tc>
      </w:tr>
      <w:tr w14:paraId="1BF334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766806" w14:textId="05B22790">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81785B" w14:textId="1EA4756A">
            <w:pPr>
              <w:rPr>
                <w:color w:val="000000"/>
                <w:szCs w:val="22"/>
              </w:rPr>
            </w:pPr>
            <w:r w:rsidRPr="001B0690">
              <w:rPr>
                <w:color w:val="000000"/>
                <w:szCs w:val="22"/>
              </w:rPr>
              <w:t>ITAWAMBA COUNTY</w:t>
            </w:r>
          </w:p>
        </w:tc>
      </w:tr>
      <w:tr w14:paraId="3B9E89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3296A6" w14:textId="26393386">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CA5152" w14:textId="7B7A65F8">
            <w:pPr>
              <w:rPr>
                <w:color w:val="000000"/>
                <w:szCs w:val="22"/>
              </w:rPr>
            </w:pPr>
            <w:r w:rsidRPr="001B0690">
              <w:rPr>
                <w:color w:val="000000"/>
                <w:szCs w:val="22"/>
              </w:rPr>
              <w:t>JACKSON COUNTY</w:t>
            </w:r>
          </w:p>
        </w:tc>
      </w:tr>
      <w:tr w14:paraId="6F3DB3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13EE30" w14:textId="21A6CBD3">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A58074" w14:textId="16E62F1A">
            <w:pPr>
              <w:rPr>
                <w:color w:val="000000"/>
                <w:szCs w:val="22"/>
              </w:rPr>
            </w:pPr>
            <w:r w:rsidRPr="001B0690">
              <w:rPr>
                <w:color w:val="000000"/>
                <w:szCs w:val="22"/>
              </w:rPr>
              <w:t>JASPER COUNTY</w:t>
            </w:r>
          </w:p>
        </w:tc>
      </w:tr>
      <w:tr w14:paraId="0CF2E9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2AEBD3" w14:textId="17A9BCEF">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A5C7E8" w14:textId="65C1D10C">
            <w:pPr>
              <w:rPr>
                <w:color w:val="000000"/>
                <w:szCs w:val="22"/>
              </w:rPr>
            </w:pPr>
            <w:r w:rsidRPr="001B0690">
              <w:rPr>
                <w:color w:val="000000"/>
                <w:szCs w:val="22"/>
              </w:rPr>
              <w:t>JEFFERSON COUNTY</w:t>
            </w:r>
          </w:p>
        </w:tc>
      </w:tr>
      <w:tr w14:paraId="7F7DF1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EEBB8B" w14:textId="577DAA5A">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9DB6E3" w14:textId="0AFD153E">
            <w:pPr>
              <w:rPr>
                <w:color w:val="000000"/>
                <w:szCs w:val="22"/>
              </w:rPr>
            </w:pPr>
            <w:r w:rsidRPr="001B0690">
              <w:rPr>
                <w:color w:val="000000"/>
                <w:szCs w:val="22"/>
              </w:rPr>
              <w:t>JEFFERSON DAVIS COUNTY</w:t>
            </w:r>
          </w:p>
        </w:tc>
      </w:tr>
      <w:tr w14:paraId="0F53FC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B2A01E" w14:textId="2A249722">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B55392" w14:textId="58C6C240">
            <w:pPr>
              <w:rPr>
                <w:color w:val="000000"/>
                <w:szCs w:val="22"/>
              </w:rPr>
            </w:pPr>
            <w:r w:rsidRPr="001B0690">
              <w:rPr>
                <w:color w:val="000000"/>
                <w:szCs w:val="22"/>
              </w:rPr>
              <w:t>JONES COUNTY</w:t>
            </w:r>
          </w:p>
        </w:tc>
      </w:tr>
      <w:tr w14:paraId="768EA4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09B880" w14:textId="5C16F55A">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F7DAB9" w14:textId="77CF714E">
            <w:pPr>
              <w:rPr>
                <w:color w:val="000000"/>
                <w:szCs w:val="22"/>
              </w:rPr>
            </w:pPr>
            <w:r w:rsidRPr="001B0690">
              <w:rPr>
                <w:color w:val="000000"/>
                <w:szCs w:val="22"/>
              </w:rPr>
              <w:t>KEMPER COUNTY</w:t>
            </w:r>
          </w:p>
        </w:tc>
      </w:tr>
      <w:tr w14:paraId="263C1DC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5BE662" w14:textId="6C3AC7F3">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A2163E" w14:textId="2615B6FB">
            <w:pPr>
              <w:rPr>
                <w:color w:val="000000"/>
                <w:szCs w:val="22"/>
              </w:rPr>
            </w:pPr>
            <w:r w:rsidRPr="001B0690">
              <w:rPr>
                <w:color w:val="000000"/>
                <w:szCs w:val="22"/>
              </w:rPr>
              <w:t>LAFAYETTE COUNTY</w:t>
            </w:r>
          </w:p>
        </w:tc>
      </w:tr>
      <w:tr w14:paraId="75AA73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4FC358" w14:textId="2A197ED8">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05F58F" w14:textId="2F23FF22">
            <w:pPr>
              <w:rPr>
                <w:color w:val="000000"/>
                <w:szCs w:val="22"/>
              </w:rPr>
            </w:pPr>
            <w:r w:rsidRPr="001B0690">
              <w:rPr>
                <w:color w:val="000000"/>
                <w:szCs w:val="22"/>
              </w:rPr>
              <w:t>LAMAR COUNTY</w:t>
            </w:r>
          </w:p>
        </w:tc>
      </w:tr>
      <w:tr w14:paraId="544673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0C7631" w14:textId="12FF8CF4">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1EFFC2" w14:textId="70CF18B2">
            <w:pPr>
              <w:rPr>
                <w:color w:val="000000"/>
                <w:szCs w:val="22"/>
              </w:rPr>
            </w:pPr>
            <w:r w:rsidRPr="001B0690">
              <w:rPr>
                <w:color w:val="000000"/>
                <w:szCs w:val="22"/>
              </w:rPr>
              <w:t>LAUDERDALE COUNTY</w:t>
            </w:r>
          </w:p>
        </w:tc>
      </w:tr>
      <w:tr w14:paraId="4648B55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D037D2" w14:textId="53F35D5F">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FA3ED2" w14:textId="3A51F754">
            <w:pPr>
              <w:rPr>
                <w:color w:val="000000"/>
                <w:szCs w:val="22"/>
              </w:rPr>
            </w:pPr>
            <w:r w:rsidRPr="001B0690">
              <w:rPr>
                <w:color w:val="000000"/>
                <w:szCs w:val="22"/>
              </w:rPr>
              <w:t>LAWRENCE COUNTY</w:t>
            </w:r>
          </w:p>
        </w:tc>
      </w:tr>
      <w:tr w14:paraId="5354DE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6277AA" w14:textId="758A27FB">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95AE84" w14:textId="502CB98D">
            <w:pPr>
              <w:rPr>
                <w:color w:val="000000"/>
                <w:szCs w:val="22"/>
              </w:rPr>
            </w:pPr>
            <w:r w:rsidRPr="001B0690">
              <w:rPr>
                <w:color w:val="000000"/>
                <w:szCs w:val="22"/>
              </w:rPr>
              <w:t>LEAKE COUNTY</w:t>
            </w:r>
          </w:p>
        </w:tc>
      </w:tr>
      <w:tr w14:paraId="3B5FFC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DE8D4B" w14:textId="5ED72951">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DF6CDB" w14:textId="7F58F31F">
            <w:pPr>
              <w:rPr>
                <w:color w:val="000000"/>
                <w:szCs w:val="22"/>
              </w:rPr>
            </w:pPr>
            <w:r w:rsidRPr="001B0690">
              <w:rPr>
                <w:color w:val="000000"/>
                <w:szCs w:val="22"/>
              </w:rPr>
              <w:t>LEE COUNTY</w:t>
            </w:r>
          </w:p>
        </w:tc>
      </w:tr>
      <w:tr w14:paraId="7B2CE8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566208" w14:textId="1273DF48">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FBB3C8" w14:textId="024979BE">
            <w:pPr>
              <w:rPr>
                <w:color w:val="000000"/>
                <w:szCs w:val="22"/>
              </w:rPr>
            </w:pPr>
            <w:r w:rsidRPr="001B0690">
              <w:rPr>
                <w:color w:val="000000"/>
                <w:szCs w:val="22"/>
              </w:rPr>
              <w:t>LEFLORE COUNTY</w:t>
            </w:r>
          </w:p>
        </w:tc>
      </w:tr>
      <w:tr w14:paraId="19DCFC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E554B0" w14:textId="57D0246C">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EEA280" w14:textId="67121821">
            <w:pPr>
              <w:rPr>
                <w:color w:val="000000"/>
                <w:szCs w:val="22"/>
              </w:rPr>
            </w:pPr>
            <w:r w:rsidRPr="001B0690">
              <w:rPr>
                <w:color w:val="000000"/>
                <w:szCs w:val="22"/>
              </w:rPr>
              <w:t>LINCOLN COUNTY</w:t>
            </w:r>
          </w:p>
        </w:tc>
      </w:tr>
      <w:tr w14:paraId="51D2E8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BDE911" w14:textId="3C34931D">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A31E6D" w14:textId="47FC934E">
            <w:pPr>
              <w:rPr>
                <w:color w:val="000000"/>
                <w:szCs w:val="22"/>
              </w:rPr>
            </w:pPr>
            <w:r w:rsidRPr="001B0690">
              <w:rPr>
                <w:color w:val="000000"/>
                <w:szCs w:val="22"/>
              </w:rPr>
              <w:t>LOWNDES COUNTY</w:t>
            </w:r>
          </w:p>
        </w:tc>
      </w:tr>
      <w:tr w14:paraId="0F18CD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3348B3" w14:textId="3FABF406">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78B733" w14:textId="42BD581B">
            <w:pPr>
              <w:rPr>
                <w:color w:val="000000"/>
                <w:szCs w:val="22"/>
              </w:rPr>
            </w:pPr>
            <w:r w:rsidRPr="001B0690">
              <w:rPr>
                <w:color w:val="000000"/>
                <w:szCs w:val="22"/>
              </w:rPr>
              <w:t>MADISON COUNTY</w:t>
            </w:r>
          </w:p>
        </w:tc>
      </w:tr>
      <w:tr w14:paraId="0D4B7F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91C87A" w14:textId="74E9DA0C">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C4CF25" w14:textId="4A5F012F">
            <w:pPr>
              <w:rPr>
                <w:color w:val="000000"/>
                <w:szCs w:val="22"/>
              </w:rPr>
            </w:pPr>
            <w:r w:rsidRPr="001B0690">
              <w:rPr>
                <w:color w:val="000000"/>
                <w:szCs w:val="22"/>
              </w:rPr>
              <w:t>MARION COUNTY</w:t>
            </w:r>
          </w:p>
        </w:tc>
      </w:tr>
      <w:tr w14:paraId="5B15A31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779DDC" w14:textId="39BD479C">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EFD6F1" w14:textId="2D70F5DA">
            <w:pPr>
              <w:rPr>
                <w:color w:val="000000"/>
                <w:szCs w:val="22"/>
              </w:rPr>
            </w:pPr>
            <w:r w:rsidRPr="001B0690">
              <w:rPr>
                <w:color w:val="000000"/>
                <w:szCs w:val="22"/>
              </w:rPr>
              <w:t>MARSHALL COUNTY</w:t>
            </w:r>
          </w:p>
        </w:tc>
      </w:tr>
      <w:tr w14:paraId="1FFF75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1F2E8E" w14:textId="61947F4A">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49DF12" w14:textId="18E42495">
            <w:pPr>
              <w:rPr>
                <w:color w:val="000000"/>
                <w:szCs w:val="22"/>
              </w:rPr>
            </w:pPr>
            <w:r w:rsidRPr="001B0690">
              <w:rPr>
                <w:color w:val="000000"/>
                <w:szCs w:val="22"/>
              </w:rPr>
              <w:t>MONROE COUNTY</w:t>
            </w:r>
          </w:p>
        </w:tc>
      </w:tr>
      <w:tr w14:paraId="517FD9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3B5B4E" w14:textId="035C34C9">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2A8D69" w14:textId="0361AF88">
            <w:pPr>
              <w:rPr>
                <w:color w:val="000000"/>
                <w:szCs w:val="22"/>
              </w:rPr>
            </w:pPr>
            <w:r w:rsidRPr="001B0690">
              <w:rPr>
                <w:color w:val="000000"/>
                <w:szCs w:val="22"/>
              </w:rPr>
              <w:t>MONTGOMERY COUNTY</w:t>
            </w:r>
          </w:p>
        </w:tc>
      </w:tr>
      <w:tr w14:paraId="783862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C1195F" w14:textId="5597A3D6">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F731A4" w14:textId="357521C2">
            <w:pPr>
              <w:rPr>
                <w:color w:val="000000"/>
                <w:szCs w:val="22"/>
              </w:rPr>
            </w:pPr>
            <w:r w:rsidRPr="001B0690">
              <w:rPr>
                <w:color w:val="000000"/>
                <w:szCs w:val="22"/>
              </w:rPr>
              <w:t>NESHOBA COUNTY</w:t>
            </w:r>
          </w:p>
        </w:tc>
      </w:tr>
      <w:tr w14:paraId="082647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27C781" w14:textId="699CE139">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1D7534" w14:textId="42792811">
            <w:pPr>
              <w:rPr>
                <w:color w:val="000000"/>
                <w:szCs w:val="22"/>
              </w:rPr>
            </w:pPr>
            <w:r w:rsidRPr="001B0690">
              <w:rPr>
                <w:color w:val="000000"/>
                <w:szCs w:val="22"/>
              </w:rPr>
              <w:t>NEWTON COUNTY</w:t>
            </w:r>
          </w:p>
        </w:tc>
      </w:tr>
      <w:tr w14:paraId="06299C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9E2DC3" w14:textId="3D02DE48">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4E6FF3" w14:textId="32163C49">
            <w:pPr>
              <w:rPr>
                <w:color w:val="000000"/>
                <w:szCs w:val="22"/>
              </w:rPr>
            </w:pPr>
            <w:r w:rsidRPr="001B0690">
              <w:rPr>
                <w:color w:val="000000"/>
                <w:szCs w:val="22"/>
              </w:rPr>
              <w:t>NOXUBEE COUNTY</w:t>
            </w:r>
          </w:p>
        </w:tc>
      </w:tr>
      <w:tr w14:paraId="563D2D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662243" w14:textId="1A1384FA">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3D218F" w14:textId="79E13718">
            <w:pPr>
              <w:rPr>
                <w:color w:val="000000"/>
                <w:szCs w:val="22"/>
              </w:rPr>
            </w:pPr>
            <w:r w:rsidRPr="001B0690">
              <w:rPr>
                <w:color w:val="000000"/>
                <w:szCs w:val="22"/>
              </w:rPr>
              <w:t>OKTIBBEHA COUNTY</w:t>
            </w:r>
          </w:p>
        </w:tc>
      </w:tr>
      <w:tr w14:paraId="191735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1252C3" w14:textId="500B9079">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FDB50B" w14:textId="66B25C6E">
            <w:pPr>
              <w:rPr>
                <w:color w:val="000000"/>
                <w:szCs w:val="22"/>
              </w:rPr>
            </w:pPr>
            <w:r w:rsidRPr="001B0690">
              <w:rPr>
                <w:color w:val="000000"/>
                <w:szCs w:val="22"/>
              </w:rPr>
              <w:t>PANOLA COUNTY</w:t>
            </w:r>
          </w:p>
        </w:tc>
      </w:tr>
      <w:tr w14:paraId="7AC270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647755" w14:textId="6390C612">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42BFBC" w14:textId="440B7FC6">
            <w:pPr>
              <w:rPr>
                <w:color w:val="000000"/>
                <w:szCs w:val="22"/>
              </w:rPr>
            </w:pPr>
            <w:r w:rsidRPr="001B0690">
              <w:rPr>
                <w:color w:val="000000"/>
                <w:szCs w:val="22"/>
              </w:rPr>
              <w:t>PEARL RIVER COUNTY</w:t>
            </w:r>
          </w:p>
        </w:tc>
      </w:tr>
      <w:tr w14:paraId="0D08590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64C8BD" w14:textId="0831A39A">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75A35A" w14:textId="735E0829">
            <w:pPr>
              <w:rPr>
                <w:color w:val="000000"/>
                <w:szCs w:val="22"/>
              </w:rPr>
            </w:pPr>
            <w:r w:rsidRPr="001B0690">
              <w:rPr>
                <w:color w:val="000000"/>
                <w:szCs w:val="22"/>
              </w:rPr>
              <w:t>PERRY COUNTY</w:t>
            </w:r>
          </w:p>
        </w:tc>
      </w:tr>
      <w:tr w14:paraId="51DE69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4B8D1A" w14:textId="796BF617">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70DD16" w14:textId="3DCCD175">
            <w:pPr>
              <w:rPr>
                <w:color w:val="000000"/>
                <w:szCs w:val="22"/>
              </w:rPr>
            </w:pPr>
            <w:r w:rsidRPr="001B0690">
              <w:rPr>
                <w:color w:val="000000"/>
                <w:szCs w:val="22"/>
              </w:rPr>
              <w:t>PIKE COUNTY</w:t>
            </w:r>
          </w:p>
        </w:tc>
      </w:tr>
      <w:tr w14:paraId="1102FE5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743CE1" w14:textId="758C4E24">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50636B" w14:textId="229EB6B6">
            <w:pPr>
              <w:rPr>
                <w:color w:val="000000"/>
                <w:szCs w:val="22"/>
              </w:rPr>
            </w:pPr>
            <w:r w:rsidRPr="001B0690">
              <w:rPr>
                <w:color w:val="000000"/>
                <w:szCs w:val="22"/>
              </w:rPr>
              <w:t>PONTOTOC COUNTY</w:t>
            </w:r>
          </w:p>
        </w:tc>
      </w:tr>
      <w:tr w14:paraId="2B18DF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E48D8D" w14:textId="3DD432DE">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171F4E" w14:textId="10B044D2">
            <w:pPr>
              <w:rPr>
                <w:color w:val="000000"/>
                <w:szCs w:val="22"/>
              </w:rPr>
            </w:pPr>
            <w:r w:rsidRPr="001B0690">
              <w:rPr>
                <w:color w:val="000000"/>
                <w:szCs w:val="22"/>
              </w:rPr>
              <w:t>PRENTISS COUNTY</w:t>
            </w:r>
          </w:p>
        </w:tc>
      </w:tr>
      <w:tr w14:paraId="5275A07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3BA9CB" w14:textId="554CDB6B">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EDD79E" w14:textId="008A7B61">
            <w:pPr>
              <w:rPr>
                <w:color w:val="000000"/>
                <w:szCs w:val="22"/>
              </w:rPr>
            </w:pPr>
            <w:r w:rsidRPr="001B0690">
              <w:rPr>
                <w:color w:val="000000"/>
                <w:szCs w:val="22"/>
              </w:rPr>
              <w:t>QUITMAN COUNTY</w:t>
            </w:r>
          </w:p>
        </w:tc>
      </w:tr>
      <w:tr w14:paraId="1E5889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98D2F1" w14:textId="5BABF41B">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E10A64" w14:textId="6EC08EAB">
            <w:pPr>
              <w:rPr>
                <w:color w:val="000000"/>
                <w:szCs w:val="22"/>
              </w:rPr>
            </w:pPr>
            <w:r w:rsidRPr="001B0690">
              <w:rPr>
                <w:color w:val="000000"/>
                <w:szCs w:val="22"/>
              </w:rPr>
              <w:t>RANKIN COUNTY</w:t>
            </w:r>
          </w:p>
        </w:tc>
      </w:tr>
      <w:tr w14:paraId="28E06C7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B01CA5" w14:textId="6C2E19C6">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47ADBA" w14:textId="3F9FB13F">
            <w:pPr>
              <w:rPr>
                <w:color w:val="000000"/>
                <w:szCs w:val="22"/>
              </w:rPr>
            </w:pPr>
            <w:r w:rsidRPr="001B0690">
              <w:rPr>
                <w:color w:val="000000"/>
                <w:szCs w:val="22"/>
              </w:rPr>
              <w:t>SCOTT COUNTY</w:t>
            </w:r>
          </w:p>
        </w:tc>
      </w:tr>
      <w:tr w14:paraId="28A6990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AF1941" w14:textId="6C5FA283">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68B9A5" w14:textId="2BEA799F">
            <w:pPr>
              <w:rPr>
                <w:color w:val="000000"/>
                <w:szCs w:val="22"/>
              </w:rPr>
            </w:pPr>
            <w:r w:rsidRPr="001B0690">
              <w:rPr>
                <w:color w:val="000000"/>
                <w:szCs w:val="22"/>
              </w:rPr>
              <w:t>SHARKEY COUNTY</w:t>
            </w:r>
          </w:p>
        </w:tc>
      </w:tr>
      <w:tr w14:paraId="163FD6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4A64B6" w14:textId="5D489051">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065D8E" w14:textId="43D55F2C">
            <w:pPr>
              <w:rPr>
                <w:color w:val="000000"/>
                <w:szCs w:val="22"/>
              </w:rPr>
            </w:pPr>
            <w:r w:rsidRPr="001B0690">
              <w:rPr>
                <w:color w:val="000000"/>
                <w:szCs w:val="22"/>
              </w:rPr>
              <w:t>SIMPSON COUNTY</w:t>
            </w:r>
          </w:p>
        </w:tc>
      </w:tr>
      <w:tr w14:paraId="148501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0ECBEE" w14:textId="6BB0FC77">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B23AC3" w14:textId="7FD24721">
            <w:pPr>
              <w:rPr>
                <w:color w:val="000000"/>
                <w:szCs w:val="22"/>
              </w:rPr>
            </w:pPr>
            <w:r w:rsidRPr="001B0690">
              <w:rPr>
                <w:color w:val="000000"/>
                <w:szCs w:val="22"/>
              </w:rPr>
              <w:t>SMITH COUNTY</w:t>
            </w:r>
          </w:p>
        </w:tc>
      </w:tr>
      <w:tr w14:paraId="137153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9315CB" w14:textId="40FFBE64">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B7FCFE" w14:textId="2E37D07B">
            <w:pPr>
              <w:rPr>
                <w:color w:val="000000"/>
                <w:szCs w:val="22"/>
              </w:rPr>
            </w:pPr>
            <w:r w:rsidRPr="001B0690">
              <w:rPr>
                <w:color w:val="000000"/>
                <w:szCs w:val="22"/>
              </w:rPr>
              <w:t>STONE COUNTY</w:t>
            </w:r>
          </w:p>
        </w:tc>
      </w:tr>
      <w:tr w14:paraId="1DD974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9D03F4" w14:textId="2E45C378">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AD9929" w14:textId="4568A2B1">
            <w:pPr>
              <w:rPr>
                <w:color w:val="000000"/>
                <w:szCs w:val="22"/>
              </w:rPr>
            </w:pPr>
            <w:r w:rsidRPr="001B0690">
              <w:rPr>
                <w:color w:val="000000"/>
                <w:szCs w:val="22"/>
              </w:rPr>
              <w:t>SUNFLOWER COUNTY</w:t>
            </w:r>
          </w:p>
        </w:tc>
      </w:tr>
      <w:tr w14:paraId="1EC9A9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599AC5" w14:textId="5A3640CF">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9344F8" w14:textId="6E611D3D">
            <w:pPr>
              <w:rPr>
                <w:color w:val="000000"/>
                <w:szCs w:val="22"/>
              </w:rPr>
            </w:pPr>
            <w:r w:rsidRPr="001B0690">
              <w:rPr>
                <w:color w:val="000000"/>
                <w:szCs w:val="22"/>
              </w:rPr>
              <w:t>TALLAHATCHIE COUNTY</w:t>
            </w:r>
          </w:p>
        </w:tc>
      </w:tr>
      <w:tr w14:paraId="6D0EF5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8895AE" w14:textId="1EAB9769">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E310F9" w14:textId="37DC6080">
            <w:pPr>
              <w:rPr>
                <w:color w:val="000000"/>
                <w:szCs w:val="22"/>
              </w:rPr>
            </w:pPr>
            <w:r w:rsidRPr="001B0690">
              <w:rPr>
                <w:color w:val="000000"/>
                <w:szCs w:val="22"/>
              </w:rPr>
              <w:t>TATE COUNTY</w:t>
            </w:r>
          </w:p>
        </w:tc>
      </w:tr>
      <w:tr w14:paraId="2DFAD1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E74FD0" w14:textId="1C6EE1AC">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EDE1C3" w14:textId="64D44EC9">
            <w:pPr>
              <w:rPr>
                <w:color w:val="000000"/>
                <w:szCs w:val="22"/>
              </w:rPr>
            </w:pPr>
            <w:r w:rsidRPr="001B0690">
              <w:rPr>
                <w:color w:val="000000"/>
                <w:szCs w:val="22"/>
              </w:rPr>
              <w:t>TIPPAH COUNTY</w:t>
            </w:r>
          </w:p>
        </w:tc>
      </w:tr>
      <w:tr w14:paraId="5F15FF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4E9444" w14:textId="3FDF63EA">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9AA76F" w14:textId="7808DB40">
            <w:pPr>
              <w:rPr>
                <w:color w:val="000000"/>
                <w:szCs w:val="22"/>
              </w:rPr>
            </w:pPr>
            <w:r w:rsidRPr="001B0690">
              <w:rPr>
                <w:color w:val="000000"/>
                <w:szCs w:val="22"/>
              </w:rPr>
              <w:t>TISHOMINGO COUNTY</w:t>
            </w:r>
          </w:p>
        </w:tc>
      </w:tr>
      <w:tr w14:paraId="75B9B48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FE6C15" w14:textId="06D01EE3">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855278" w14:textId="793DAF05">
            <w:pPr>
              <w:rPr>
                <w:color w:val="000000"/>
                <w:szCs w:val="22"/>
              </w:rPr>
            </w:pPr>
            <w:r w:rsidRPr="001B0690">
              <w:rPr>
                <w:color w:val="000000"/>
                <w:szCs w:val="22"/>
              </w:rPr>
              <w:t>TUNICA COUNTY</w:t>
            </w:r>
          </w:p>
        </w:tc>
      </w:tr>
      <w:tr w14:paraId="65E96A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50D286" w14:textId="4E705ABC">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A95331" w14:textId="4755CB51">
            <w:pPr>
              <w:rPr>
                <w:color w:val="000000"/>
                <w:szCs w:val="22"/>
              </w:rPr>
            </w:pPr>
            <w:r w:rsidRPr="001B0690">
              <w:rPr>
                <w:color w:val="000000"/>
                <w:szCs w:val="22"/>
              </w:rPr>
              <w:t>UNION COUNTY</w:t>
            </w:r>
          </w:p>
        </w:tc>
      </w:tr>
      <w:tr w14:paraId="5D50C5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953F3F" w14:textId="4165C748">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A83045" w14:textId="789ADB5C">
            <w:pPr>
              <w:rPr>
                <w:color w:val="000000"/>
                <w:szCs w:val="22"/>
              </w:rPr>
            </w:pPr>
            <w:r w:rsidRPr="001B0690">
              <w:rPr>
                <w:color w:val="000000"/>
                <w:szCs w:val="22"/>
              </w:rPr>
              <w:t>WALTHALL COUNTY</w:t>
            </w:r>
          </w:p>
        </w:tc>
      </w:tr>
      <w:tr w14:paraId="7FA414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C2D631" w14:textId="67DE6031">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A01721" w14:textId="591D16BC">
            <w:pPr>
              <w:rPr>
                <w:color w:val="000000"/>
                <w:szCs w:val="22"/>
              </w:rPr>
            </w:pPr>
            <w:r w:rsidRPr="001B0690">
              <w:rPr>
                <w:color w:val="000000"/>
                <w:szCs w:val="22"/>
              </w:rPr>
              <w:t>WARREN COUNTY</w:t>
            </w:r>
          </w:p>
        </w:tc>
      </w:tr>
      <w:tr w14:paraId="518BAB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A984C2" w14:textId="4BFE0975">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56F899" w14:textId="6BBD9B34">
            <w:pPr>
              <w:rPr>
                <w:color w:val="000000"/>
                <w:szCs w:val="22"/>
              </w:rPr>
            </w:pPr>
            <w:r w:rsidRPr="001B0690">
              <w:rPr>
                <w:color w:val="000000"/>
                <w:szCs w:val="22"/>
              </w:rPr>
              <w:t>WASHINGTON COUNTY</w:t>
            </w:r>
          </w:p>
        </w:tc>
      </w:tr>
      <w:tr w14:paraId="6FB29B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337E0B" w14:textId="63F80197">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7766E1" w14:textId="3C61E6AE">
            <w:pPr>
              <w:rPr>
                <w:color w:val="000000"/>
                <w:szCs w:val="22"/>
              </w:rPr>
            </w:pPr>
            <w:r w:rsidRPr="001B0690">
              <w:rPr>
                <w:color w:val="000000"/>
                <w:szCs w:val="22"/>
              </w:rPr>
              <w:t>WAYNE COUNTY</w:t>
            </w:r>
          </w:p>
        </w:tc>
      </w:tr>
      <w:tr w14:paraId="4FA62D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FFC9AE" w14:textId="12DB7F79">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E8F25A" w14:textId="09B60BC5">
            <w:pPr>
              <w:rPr>
                <w:color w:val="000000"/>
                <w:szCs w:val="22"/>
              </w:rPr>
            </w:pPr>
            <w:r w:rsidRPr="001B0690">
              <w:rPr>
                <w:color w:val="000000"/>
                <w:szCs w:val="22"/>
              </w:rPr>
              <w:t>WEBSTER COUNTY</w:t>
            </w:r>
          </w:p>
        </w:tc>
      </w:tr>
      <w:tr w14:paraId="2E8883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3AD9A5" w14:textId="27EE2AA2">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BC5EAB" w14:textId="76E646D0">
            <w:pPr>
              <w:rPr>
                <w:color w:val="000000"/>
                <w:szCs w:val="22"/>
              </w:rPr>
            </w:pPr>
            <w:r w:rsidRPr="001B0690">
              <w:rPr>
                <w:color w:val="000000"/>
                <w:szCs w:val="22"/>
              </w:rPr>
              <w:t>WILKINSON COUNTY</w:t>
            </w:r>
          </w:p>
        </w:tc>
      </w:tr>
      <w:tr w14:paraId="037CBF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34A2AA" w14:textId="7B37A214">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513C21" w14:textId="2051D7AC">
            <w:pPr>
              <w:rPr>
                <w:color w:val="000000"/>
                <w:szCs w:val="22"/>
              </w:rPr>
            </w:pPr>
            <w:r w:rsidRPr="001B0690">
              <w:rPr>
                <w:color w:val="000000"/>
                <w:szCs w:val="22"/>
              </w:rPr>
              <w:t>WINSTON COUNTY</w:t>
            </w:r>
          </w:p>
        </w:tc>
      </w:tr>
      <w:tr w14:paraId="15764D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BE8DCA" w14:textId="7ECBA571">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526EED" w14:textId="6596D696">
            <w:pPr>
              <w:rPr>
                <w:color w:val="000000"/>
                <w:szCs w:val="22"/>
              </w:rPr>
            </w:pPr>
            <w:r w:rsidRPr="001B0690">
              <w:rPr>
                <w:color w:val="000000"/>
                <w:szCs w:val="22"/>
              </w:rPr>
              <w:t>YALOBUSHA COUNTY</w:t>
            </w:r>
          </w:p>
        </w:tc>
      </w:tr>
      <w:tr w14:paraId="790C2D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7C3B7F" w14:textId="66B3201E">
            <w:pPr>
              <w:rPr>
                <w:color w:val="000000"/>
                <w:szCs w:val="22"/>
              </w:rPr>
            </w:pPr>
            <w:r w:rsidRPr="001B0690">
              <w:rPr>
                <w:color w:val="000000"/>
                <w:szCs w:val="22"/>
              </w:rPr>
              <w:t>MS</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036A28" w14:textId="00E400C2">
            <w:pPr>
              <w:rPr>
                <w:color w:val="000000"/>
                <w:szCs w:val="22"/>
              </w:rPr>
            </w:pPr>
            <w:r w:rsidRPr="001B0690">
              <w:rPr>
                <w:color w:val="000000"/>
                <w:szCs w:val="22"/>
              </w:rPr>
              <w:t>YAZOO COUNTY</w:t>
            </w:r>
          </w:p>
        </w:tc>
      </w:tr>
      <w:tr w14:paraId="024ABC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2B8E4B" w14:textId="45FDCE7E">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FECEA8" w14:textId="34E7A492">
            <w:pPr>
              <w:rPr>
                <w:color w:val="000000"/>
                <w:szCs w:val="22"/>
              </w:rPr>
            </w:pPr>
            <w:r w:rsidRPr="001B0690">
              <w:rPr>
                <w:color w:val="000000"/>
                <w:szCs w:val="22"/>
              </w:rPr>
              <w:t>ADAIR COUNTY</w:t>
            </w:r>
          </w:p>
        </w:tc>
      </w:tr>
      <w:tr w14:paraId="571C73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37002B" w14:textId="35A15074">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0E27DF" w14:textId="08983CB3">
            <w:pPr>
              <w:rPr>
                <w:color w:val="000000"/>
                <w:szCs w:val="22"/>
              </w:rPr>
            </w:pPr>
            <w:r w:rsidRPr="001B0690">
              <w:rPr>
                <w:color w:val="000000"/>
                <w:szCs w:val="22"/>
              </w:rPr>
              <w:t>ANDREW COUNTY</w:t>
            </w:r>
          </w:p>
        </w:tc>
      </w:tr>
      <w:tr w14:paraId="656D04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998CBD" w14:textId="535D483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B92FD7" w14:textId="3CA92241">
            <w:pPr>
              <w:rPr>
                <w:color w:val="000000"/>
                <w:szCs w:val="22"/>
              </w:rPr>
            </w:pPr>
            <w:r w:rsidRPr="001B0690">
              <w:rPr>
                <w:color w:val="000000"/>
                <w:szCs w:val="22"/>
              </w:rPr>
              <w:t>ATCHISON COUNTY</w:t>
            </w:r>
          </w:p>
        </w:tc>
      </w:tr>
      <w:tr w14:paraId="43A96B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49E1F9" w14:textId="3F93E62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6EE08E" w14:textId="27F0B458">
            <w:pPr>
              <w:rPr>
                <w:color w:val="000000"/>
                <w:szCs w:val="22"/>
              </w:rPr>
            </w:pPr>
            <w:r w:rsidRPr="001B0690">
              <w:rPr>
                <w:color w:val="000000"/>
                <w:szCs w:val="22"/>
              </w:rPr>
              <w:t>AUDRAIN COUNTY</w:t>
            </w:r>
          </w:p>
        </w:tc>
      </w:tr>
      <w:tr w14:paraId="2BE300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9E0963" w14:textId="58434F76">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DAEDD6" w14:textId="294C4440">
            <w:pPr>
              <w:rPr>
                <w:color w:val="000000"/>
                <w:szCs w:val="22"/>
              </w:rPr>
            </w:pPr>
            <w:r w:rsidRPr="001B0690">
              <w:rPr>
                <w:color w:val="000000"/>
                <w:szCs w:val="22"/>
              </w:rPr>
              <w:t>BARRY COUNTY</w:t>
            </w:r>
          </w:p>
        </w:tc>
      </w:tr>
      <w:tr w14:paraId="1DE6CF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9860C9" w14:textId="6DE311AE">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C5D0C3" w14:textId="3B2A3686">
            <w:pPr>
              <w:rPr>
                <w:color w:val="000000"/>
                <w:szCs w:val="22"/>
              </w:rPr>
            </w:pPr>
            <w:r w:rsidRPr="001B0690">
              <w:rPr>
                <w:color w:val="000000"/>
                <w:szCs w:val="22"/>
              </w:rPr>
              <w:t>BARTON COUNTY</w:t>
            </w:r>
          </w:p>
        </w:tc>
      </w:tr>
      <w:tr w14:paraId="6C4CD6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B59191" w14:textId="5D7A855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9E41BD" w14:textId="4059A867">
            <w:pPr>
              <w:rPr>
                <w:color w:val="000000"/>
                <w:szCs w:val="22"/>
              </w:rPr>
            </w:pPr>
            <w:r w:rsidRPr="001B0690">
              <w:rPr>
                <w:color w:val="000000"/>
                <w:szCs w:val="22"/>
              </w:rPr>
              <w:t>BATES COUNTY</w:t>
            </w:r>
          </w:p>
        </w:tc>
      </w:tr>
      <w:tr w14:paraId="36466D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C3AF2F" w14:textId="4A9E5CCC">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2493CA" w14:textId="385ACEBC">
            <w:pPr>
              <w:rPr>
                <w:color w:val="000000"/>
                <w:szCs w:val="22"/>
              </w:rPr>
            </w:pPr>
            <w:r w:rsidRPr="001B0690">
              <w:rPr>
                <w:color w:val="000000"/>
                <w:szCs w:val="22"/>
              </w:rPr>
              <w:t>BENTON COUNTY</w:t>
            </w:r>
          </w:p>
        </w:tc>
      </w:tr>
      <w:tr w14:paraId="0E5250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E654ED" w14:textId="0EB9C6DC">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54EE9A" w14:textId="080EA11E">
            <w:pPr>
              <w:rPr>
                <w:color w:val="000000"/>
                <w:szCs w:val="22"/>
              </w:rPr>
            </w:pPr>
            <w:r w:rsidRPr="001B0690">
              <w:rPr>
                <w:color w:val="000000"/>
                <w:szCs w:val="22"/>
              </w:rPr>
              <w:t>BOLLINGER COUNTY</w:t>
            </w:r>
          </w:p>
        </w:tc>
      </w:tr>
      <w:tr w14:paraId="3FB680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D409D6" w14:textId="3447C268">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8A178F" w14:textId="3FF9E6B3">
            <w:pPr>
              <w:rPr>
                <w:color w:val="000000"/>
                <w:szCs w:val="22"/>
              </w:rPr>
            </w:pPr>
            <w:r w:rsidRPr="001B0690">
              <w:rPr>
                <w:color w:val="000000"/>
                <w:szCs w:val="22"/>
              </w:rPr>
              <w:t>BOONE COUNTY</w:t>
            </w:r>
          </w:p>
        </w:tc>
      </w:tr>
      <w:tr w14:paraId="18F8EE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7F8B61" w14:textId="71142F79">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12F2C9" w14:textId="2E6E3BFB">
            <w:pPr>
              <w:rPr>
                <w:color w:val="000000"/>
                <w:szCs w:val="22"/>
              </w:rPr>
            </w:pPr>
            <w:r w:rsidRPr="001B0690">
              <w:rPr>
                <w:color w:val="000000"/>
                <w:szCs w:val="22"/>
              </w:rPr>
              <w:t>BUCHANAN COUNTY</w:t>
            </w:r>
          </w:p>
        </w:tc>
      </w:tr>
      <w:tr w14:paraId="7E5088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D31032" w14:textId="55FFCBF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212335" w14:textId="513FF2DB">
            <w:pPr>
              <w:rPr>
                <w:color w:val="000000"/>
                <w:szCs w:val="22"/>
              </w:rPr>
            </w:pPr>
            <w:r w:rsidRPr="001B0690">
              <w:rPr>
                <w:color w:val="000000"/>
                <w:szCs w:val="22"/>
              </w:rPr>
              <w:t>BUTLER COUNTY</w:t>
            </w:r>
          </w:p>
        </w:tc>
      </w:tr>
      <w:tr w14:paraId="1EEB66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8A39A7" w14:textId="1D54A3A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D2BEB8" w14:textId="53166327">
            <w:pPr>
              <w:rPr>
                <w:color w:val="000000"/>
                <w:szCs w:val="22"/>
              </w:rPr>
            </w:pPr>
            <w:r w:rsidRPr="001B0690">
              <w:rPr>
                <w:color w:val="000000"/>
                <w:szCs w:val="22"/>
              </w:rPr>
              <w:t>CALDWELL COUNTY</w:t>
            </w:r>
          </w:p>
        </w:tc>
      </w:tr>
      <w:tr w14:paraId="1382B0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D549AE" w14:textId="1CE6BF30">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78708D" w14:textId="5B415D1E">
            <w:pPr>
              <w:rPr>
                <w:color w:val="000000"/>
                <w:szCs w:val="22"/>
              </w:rPr>
            </w:pPr>
            <w:r w:rsidRPr="001B0690">
              <w:rPr>
                <w:color w:val="000000"/>
                <w:szCs w:val="22"/>
              </w:rPr>
              <w:t>CALLAWAY COUNTY</w:t>
            </w:r>
          </w:p>
        </w:tc>
      </w:tr>
      <w:tr w14:paraId="101BD2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CC6C45" w14:textId="759E2914">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6259CD" w14:textId="4F9AD4A8">
            <w:pPr>
              <w:rPr>
                <w:color w:val="000000"/>
                <w:szCs w:val="22"/>
              </w:rPr>
            </w:pPr>
            <w:r w:rsidRPr="001B0690">
              <w:rPr>
                <w:color w:val="000000"/>
                <w:szCs w:val="22"/>
              </w:rPr>
              <w:t>CAMDEN COUNTY</w:t>
            </w:r>
          </w:p>
        </w:tc>
      </w:tr>
      <w:tr w14:paraId="594A09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77DCEA" w14:textId="01DD1C8F">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62B86E" w14:textId="1A9D402A">
            <w:pPr>
              <w:rPr>
                <w:color w:val="000000"/>
                <w:szCs w:val="22"/>
              </w:rPr>
            </w:pPr>
            <w:r w:rsidRPr="001B0690">
              <w:rPr>
                <w:color w:val="000000"/>
                <w:szCs w:val="22"/>
              </w:rPr>
              <w:t>CAPE GIRARDEAU COUNTY</w:t>
            </w:r>
          </w:p>
        </w:tc>
      </w:tr>
      <w:tr w14:paraId="110175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4882A6" w14:textId="1DB3572A">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C8C383" w14:textId="0423B0D1">
            <w:pPr>
              <w:rPr>
                <w:color w:val="000000"/>
                <w:szCs w:val="22"/>
              </w:rPr>
            </w:pPr>
            <w:r w:rsidRPr="001B0690">
              <w:rPr>
                <w:color w:val="000000"/>
                <w:szCs w:val="22"/>
              </w:rPr>
              <w:t>CARROLL COUNTY</w:t>
            </w:r>
          </w:p>
        </w:tc>
      </w:tr>
      <w:tr w14:paraId="3FFC85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F41BE1" w14:textId="6842EB2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DE94BA" w14:textId="6A4373CE">
            <w:pPr>
              <w:rPr>
                <w:color w:val="000000"/>
                <w:szCs w:val="22"/>
              </w:rPr>
            </w:pPr>
            <w:r w:rsidRPr="001B0690">
              <w:rPr>
                <w:color w:val="000000"/>
                <w:szCs w:val="22"/>
              </w:rPr>
              <w:t>CARTER COUNTY</w:t>
            </w:r>
          </w:p>
        </w:tc>
      </w:tr>
      <w:tr w14:paraId="05D28C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9A68D9" w14:textId="38BE9ABA">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B53582" w14:textId="034292D6">
            <w:pPr>
              <w:rPr>
                <w:color w:val="000000"/>
                <w:szCs w:val="22"/>
              </w:rPr>
            </w:pPr>
            <w:r w:rsidRPr="001B0690">
              <w:rPr>
                <w:color w:val="000000"/>
                <w:szCs w:val="22"/>
              </w:rPr>
              <w:t>CASS COUNTY</w:t>
            </w:r>
          </w:p>
        </w:tc>
      </w:tr>
      <w:tr w14:paraId="51AEA8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66CC45" w14:textId="2C07D73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B7651B" w14:textId="43D8FB2E">
            <w:pPr>
              <w:rPr>
                <w:color w:val="000000"/>
                <w:szCs w:val="22"/>
              </w:rPr>
            </w:pPr>
            <w:r w:rsidRPr="001B0690">
              <w:rPr>
                <w:color w:val="000000"/>
                <w:szCs w:val="22"/>
              </w:rPr>
              <w:t>CEDAR COUNTY</w:t>
            </w:r>
          </w:p>
        </w:tc>
      </w:tr>
      <w:tr w14:paraId="3FBA36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7C9188" w14:textId="7628F12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E7E147" w14:textId="1BB805B0">
            <w:pPr>
              <w:rPr>
                <w:color w:val="000000"/>
                <w:szCs w:val="22"/>
              </w:rPr>
            </w:pPr>
            <w:r w:rsidRPr="001B0690">
              <w:rPr>
                <w:color w:val="000000"/>
                <w:szCs w:val="22"/>
              </w:rPr>
              <w:t>CHARITON COUNTY</w:t>
            </w:r>
          </w:p>
        </w:tc>
      </w:tr>
      <w:tr w14:paraId="4C0C05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CCF181" w14:textId="7DBF047B">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59D9FA" w14:textId="241BD0D5">
            <w:pPr>
              <w:rPr>
                <w:color w:val="000000"/>
                <w:szCs w:val="22"/>
              </w:rPr>
            </w:pPr>
            <w:r w:rsidRPr="001B0690">
              <w:rPr>
                <w:color w:val="000000"/>
                <w:szCs w:val="22"/>
              </w:rPr>
              <w:t>CHRISTIAN COUNTY</w:t>
            </w:r>
          </w:p>
        </w:tc>
      </w:tr>
      <w:tr w14:paraId="4FE2520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47ED09" w14:textId="5A272F74">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5D2F09" w14:textId="2C545833">
            <w:pPr>
              <w:rPr>
                <w:color w:val="000000"/>
                <w:szCs w:val="22"/>
              </w:rPr>
            </w:pPr>
            <w:r w:rsidRPr="001B0690">
              <w:rPr>
                <w:color w:val="000000"/>
                <w:szCs w:val="22"/>
              </w:rPr>
              <w:t>CLARK COUNTY</w:t>
            </w:r>
          </w:p>
        </w:tc>
      </w:tr>
      <w:tr w14:paraId="51D84A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717D48" w14:textId="3AC854F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E00979" w14:textId="326FBF80">
            <w:pPr>
              <w:rPr>
                <w:color w:val="000000"/>
                <w:szCs w:val="22"/>
              </w:rPr>
            </w:pPr>
            <w:r w:rsidRPr="001B0690">
              <w:rPr>
                <w:color w:val="000000"/>
                <w:szCs w:val="22"/>
              </w:rPr>
              <w:t>CLAY COUNTY</w:t>
            </w:r>
          </w:p>
        </w:tc>
      </w:tr>
      <w:tr w14:paraId="6E9863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AA934D" w14:textId="0412677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E1DAEC" w14:textId="51174100">
            <w:pPr>
              <w:rPr>
                <w:color w:val="000000"/>
                <w:szCs w:val="22"/>
              </w:rPr>
            </w:pPr>
            <w:r w:rsidRPr="001B0690">
              <w:rPr>
                <w:color w:val="000000"/>
                <w:szCs w:val="22"/>
              </w:rPr>
              <w:t>CLINTON COUNTY</w:t>
            </w:r>
          </w:p>
        </w:tc>
      </w:tr>
      <w:tr w14:paraId="71F7D2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31086B" w14:textId="04258CDF">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1CE130" w14:textId="2F9A01C2">
            <w:pPr>
              <w:rPr>
                <w:color w:val="000000"/>
                <w:szCs w:val="22"/>
              </w:rPr>
            </w:pPr>
            <w:r w:rsidRPr="001B0690">
              <w:rPr>
                <w:color w:val="000000"/>
                <w:szCs w:val="22"/>
              </w:rPr>
              <w:t>COLE COUNTY</w:t>
            </w:r>
          </w:p>
        </w:tc>
      </w:tr>
      <w:tr w14:paraId="62A449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662AF9" w14:textId="4242328A">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8B5E10" w14:textId="0099A16B">
            <w:pPr>
              <w:rPr>
                <w:color w:val="000000"/>
                <w:szCs w:val="22"/>
              </w:rPr>
            </w:pPr>
            <w:r w:rsidRPr="001B0690">
              <w:rPr>
                <w:color w:val="000000"/>
                <w:szCs w:val="22"/>
              </w:rPr>
              <w:t>COOPER COUNTY</w:t>
            </w:r>
          </w:p>
        </w:tc>
      </w:tr>
      <w:tr w14:paraId="07DA74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B21952" w14:textId="20D22BB6">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82328E" w14:textId="39E3B48B">
            <w:pPr>
              <w:rPr>
                <w:color w:val="000000"/>
                <w:szCs w:val="22"/>
              </w:rPr>
            </w:pPr>
            <w:r w:rsidRPr="001B0690">
              <w:rPr>
                <w:color w:val="000000"/>
                <w:szCs w:val="22"/>
              </w:rPr>
              <w:t>CRAWFORD COUNTY</w:t>
            </w:r>
          </w:p>
        </w:tc>
      </w:tr>
      <w:tr w14:paraId="536F962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B95F37" w14:textId="6F920C27">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869E30" w14:textId="50E9199F">
            <w:pPr>
              <w:rPr>
                <w:color w:val="000000"/>
                <w:szCs w:val="22"/>
              </w:rPr>
            </w:pPr>
            <w:r w:rsidRPr="001B0690">
              <w:rPr>
                <w:color w:val="000000"/>
                <w:szCs w:val="22"/>
              </w:rPr>
              <w:t>DADE COUNTY</w:t>
            </w:r>
          </w:p>
        </w:tc>
      </w:tr>
      <w:tr w14:paraId="7E4F77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DFC2E8" w14:textId="1988C081">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454AB2" w14:textId="2E4DE33D">
            <w:pPr>
              <w:rPr>
                <w:color w:val="000000"/>
                <w:szCs w:val="22"/>
              </w:rPr>
            </w:pPr>
            <w:r w:rsidRPr="001B0690">
              <w:rPr>
                <w:color w:val="000000"/>
                <w:szCs w:val="22"/>
              </w:rPr>
              <w:t>DALLAS COUNTY</w:t>
            </w:r>
          </w:p>
        </w:tc>
      </w:tr>
      <w:tr w14:paraId="14CB414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B3543A" w14:textId="7D1374D9">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B318CC" w14:textId="6E7692EE">
            <w:pPr>
              <w:rPr>
                <w:color w:val="000000"/>
                <w:szCs w:val="22"/>
              </w:rPr>
            </w:pPr>
            <w:r w:rsidRPr="001B0690">
              <w:rPr>
                <w:color w:val="000000"/>
                <w:szCs w:val="22"/>
              </w:rPr>
              <w:t>DAVIESS COUNTY</w:t>
            </w:r>
          </w:p>
        </w:tc>
      </w:tr>
      <w:tr w14:paraId="5D9F1A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92E088" w14:textId="55EF9617">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BCA8A9" w14:textId="635DE445">
            <w:pPr>
              <w:rPr>
                <w:color w:val="000000"/>
                <w:szCs w:val="22"/>
              </w:rPr>
            </w:pPr>
            <w:r w:rsidRPr="001B0690">
              <w:rPr>
                <w:color w:val="000000"/>
                <w:szCs w:val="22"/>
              </w:rPr>
              <w:t>DEKALB COUNTY</w:t>
            </w:r>
          </w:p>
        </w:tc>
      </w:tr>
      <w:tr w14:paraId="1F9BFD2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C4FEC5" w14:textId="240B04D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6E9021" w14:textId="55C52A15">
            <w:pPr>
              <w:rPr>
                <w:color w:val="000000"/>
                <w:szCs w:val="22"/>
              </w:rPr>
            </w:pPr>
            <w:r w:rsidRPr="001B0690">
              <w:rPr>
                <w:color w:val="000000"/>
                <w:szCs w:val="22"/>
              </w:rPr>
              <w:t>DENT COUNTY</w:t>
            </w:r>
          </w:p>
        </w:tc>
      </w:tr>
      <w:tr w14:paraId="04C743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4CBA95" w14:textId="07EC452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9EBD0C" w14:textId="0E2543EF">
            <w:pPr>
              <w:rPr>
                <w:color w:val="000000"/>
                <w:szCs w:val="22"/>
              </w:rPr>
            </w:pPr>
            <w:r w:rsidRPr="001B0690">
              <w:rPr>
                <w:color w:val="000000"/>
                <w:szCs w:val="22"/>
              </w:rPr>
              <w:t>DOUGLAS COUNTY</w:t>
            </w:r>
          </w:p>
        </w:tc>
      </w:tr>
      <w:tr w14:paraId="59AB00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813CDB" w14:textId="46ABD0BC">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088389" w14:textId="48739CE1">
            <w:pPr>
              <w:rPr>
                <w:color w:val="000000"/>
                <w:szCs w:val="22"/>
              </w:rPr>
            </w:pPr>
            <w:r w:rsidRPr="001B0690">
              <w:rPr>
                <w:color w:val="000000"/>
                <w:szCs w:val="22"/>
              </w:rPr>
              <w:t>DUNKLIN COUNTY</w:t>
            </w:r>
          </w:p>
        </w:tc>
      </w:tr>
      <w:tr w14:paraId="4C1C6C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4C7C1F" w14:textId="165642C0">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426B54" w14:textId="064B7F85">
            <w:pPr>
              <w:rPr>
                <w:color w:val="000000"/>
                <w:szCs w:val="22"/>
              </w:rPr>
            </w:pPr>
            <w:r w:rsidRPr="001B0690">
              <w:rPr>
                <w:color w:val="000000"/>
                <w:szCs w:val="22"/>
              </w:rPr>
              <w:t>FRANKLIN COUNTY</w:t>
            </w:r>
          </w:p>
        </w:tc>
      </w:tr>
      <w:tr w14:paraId="337AA0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8C94A5" w14:textId="1967B489">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2F6D23" w14:textId="3A85AD7B">
            <w:pPr>
              <w:rPr>
                <w:color w:val="000000"/>
                <w:szCs w:val="22"/>
              </w:rPr>
            </w:pPr>
            <w:r w:rsidRPr="001B0690">
              <w:rPr>
                <w:color w:val="000000"/>
                <w:szCs w:val="22"/>
              </w:rPr>
              <w:t>GASCONADE COUNTY</w:t>
            </w:r>
          </w:p>
        </w:tc>
      </w:tr>
      <w:tr w14:paraId="425C35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6B03C0" w14:textId="355D2CF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7B7C4B" w14:textId="5293AF90">
            <w:pPr>
              <w:rPr>
                <w:color w:val="000000"/>
                <w:szCs w:val="22"/>
              </w:rPr>
            </w:pPr>
            <w:r w:rsidRPr="001B0690">
              <w:rPr>
                <w:color w:val="000000"/>
                <w:szCs w:val="22"/>
              </w:rPr>
              <w:t>GENTRY COUNTY</w:t>
            </w:r>
          </w:p>
        </w:tc>
      </w:tr>
      <w:tr w14:paraId="69CD98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6FAC7F" w14:textId="06C3165C">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397F18" w14:textId="053D823F">
            <w:pPr>
              <w:rPr>
                <w:color w:val="000000"/>
                <w:szCs w:val="22"/>
              </w:rPr>
            </w:pPr>
            <w:r w:rsidRPr="001B0690">
              <w:rPr>
                <w:color w:val="000000"/>
                <w:szCs w:val="22"/>
              </w:rPr>
              <w:t>GREENE COUNTY</w:t>
            </w:r>
          </w:p>
        </w:tc>
      </w:tr>
      <w:tr w14:paraId="76ED76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59BBD7" w14:textId="23BA4E8E">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87DB1C" w14:textId="3D6462BF">
            <w:pPr>
              <w:rPr>
                <w:color w:val="000000"/>
                <w:szCs w:val="22"/>
              </w:rPr>
            </w:pPr>
            <w:r w:rsidRPr="001B0690">
              <w:rPr>
                <w:color w:val="000000"/>
                <w:szCs w:val="22"/>
              </w:rPr>
              <w:t>GRUNDY COUNTY</w:t>
            </w:r>
          </w:p>
        </w:tc>
      </w:tr>
      <w:tr w14:paraId="7D7045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F7121A" w14:textId="4F2D05F6">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7E2578" w14:textId="0D4AA0A3">
            <w:pPr>
              <w:rPr>
                <w:color w:val="000000"/>
                <w:szCs w:val="22"/>
              </w:rPr>
            </w:pPr>
            <w:r w:rsidRPr="001B0690">
              <w:rPr>
                <w:color w:val="000000"/>
                <w:szCs w:val="22"/>
              </w:rPr>
              <w:t>HARRISON COUNTY</w:t>
            </w:r>
          </w:p>
        </w:tc>
      </w:tr>
      <w:tr w14:paraId="033B3F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144474" w14:textId="030140C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92F12E" w14:textId="621E77D7">
            <w:pPr>
              <w:rPr>
                <w:color w:val="000000"/>
                <w:szCs w:val="22"/>
              </w:rPr>
            </w:pPr>
            <w:r w:rsidRPr="001B0690">
              <w:rPr>
                <w:color w:val="000000"/>
                <w:szCs w:val="22"/>
              </w:rPr>
              <w:t>HENRY COUNTY</w:t>
            </w:r>
          </w:p>
        </w:tc>
      </w:tr>
      <w:tr w14:paraId="14C5C4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0AE634" w14:textId="45E86EB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2E06C0" w14:textId="00ED2E44">
            <w:pPr>
              <w:rPr>
                <w:color w:val="000000"/>
                <w:szCs w:val="22"/>
              </w:rPr>
            </w:pPr>
            <w:r w:rsidRPr="001B0690">
              <w:rPr>
                <w:color w:val="000000"/>
                <w:szCs w:val="22"/>
              </w:rPr>
              <w:t>HICKORY COUNTY</w:t>
            </w:r>
          </w:p>
        </w:tc>
      </w:tr>
      <w:tr w14:paraId="3F0B4F0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111B2E" w14:textId="2614A5DF">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4C66A9" w14:textId="012C1437">
            <w:pPr>
              <w:rPr>
                <w:color w:val="000000"/>
                <w:szCs w:val="22"/>
              </w:rPr>
            </w:pPr>
            <w:r w:rsidRPr="001B0690">
              <w:rPr>
                <w:color w:val="000000"/>
                <w:szCs w:val="22"/>
              </w:rPr>
              <w:t>HOLT COUNTY</w:t>
            </w:r>
          </w:p>
        </w:tc>
      </w:tr>
      <w:tr w14:paraId="1F43F5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E33355" w14:textId="13102370">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35066A" w14:textId="6D2C4A47">
            <w:pPr>
              <w:rPr>
                <w:color w:val="000000"/>
                <w:szCs w:val="22"/>
              </w:rPr>
            </w:pPr>
            <w:r w:rsidRPr="001B0690">
              <w:rPr>
                <w:color w:val="000000"/>
                <w:szCs w:val="22"/>
              </w:rPr>
              <w:t>HOWARD COUNTY</w:t>
            </w:r>
          </w:p>
        </w:tc>
      </w:tr>
      <w:tr w14:paraId="4A40F6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37165A" w14:textId="572A7788">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612123" w14:textId="1338926C">
            <w:pPr>
              <w:rPr>
                <w:color w:val="000000"/>
                <w:szCs w:val="22"/>
              </w:rPr>
            </w:pPr>
            <w:r w:rsidRPr="001B0690">
              <w:rPr>
                <w:color w:val="000000"/>
                <w:szCs w:val="22"/>
              </w:rPr>
              <w:t>HOWELL COUNTY</w:t>
            </w:r>
          </w:p>
        </w:tc>
      </w:tr>
      <w:tr w14:paraId="286C52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305072" w14:textId="7C55EFEE">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8AFF2E" w14:textId="07E26E3B">
            <w:pPr>
              <w:rPr>
                <w:color w:val="000000"/>
                <w:szCs w:val="22"/>
              </w:rPr>
            </w:pPr>
            <w:r w:rsidRPr="001B0690">
              <w:rPr>
                <w:color w:val="000000"/>
                <w:szCs w:val="22"/>
              </w:rPr>
              <w:t>IRON COUNTY</w:t>
            </w:r>
          </w:p>
        </w:tc>
      </w:tr>
      <w:tr w14:paraId="358102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A28A04" w14:textId="14AB8F26">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95AFAB" w14:textId="149F63BF">
            <w:pPr>
              <w:rPr>
                <w:color w:val="000000"/>
                <w:szCs w:val="22"/>
              </w:rPr>
            </w:pPr>
            <w:r w:rsidRPr="001B0690">
              <w:rPr>
                <w:color w:val="000000"/>
                <w:szCs w:val="22"/>
              </w:rPr>
              <w:t>JACKSON COUNTY</w:t>
            </w:r>
          </w:p>
        </w:tc>
      </w:tr>
      <w:tr w14:paraId="198C7F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45BD46" w14:textId="41C2600B">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7B0570" w14:textId="58EB4EAD">
            <w:pPr>
              <w:rPr>
                <w:color w:val="000000"/>
                <w:szCs w:val="22"/>
              </w:rPr>
            </w:pPr>
            <w:r w:rsidRPr="001B0690">
              <w:rPr>
                <w:color w:val="000000"/>
                <w:szCs w:val="22"/>
              </w:rPr>
              <w:t>JASPER COUNTY</w:t>
            </w:r>
          </w:p>
        </w:tc>
      </w:tr>
      <w:tr w14:paraId="395556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103E81" w14:textId="56362407">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3AC2F1" w14:textId="761110EF">
            <w:pPr>
              <w:rPr>
                <w:color w:val="000000"/>
                <w:szCs w:val="22"/>
              </w:rPr>
            </w:pPr>
            <w:r w:rsidRPr="001B0690">
              <w:rPr>
                <w:color w:val="000000"/>
                <w:szCs w:val="22"/>
              </w:rPr>
              <w:t>JEFFERSON COUNTY</w:t>
            </w:r>
          </w:p>
        </w:tc>
      </w:tr>
      <w:tr w14:paraId="3AD619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E3E96E" w14:textId="07C38C5A">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7EE9A4" w14:textId="73EBFEFB">
            <w:pPr>
              <w:rPr>
                <w:color w:val="000000"/>
                <w:szCs w:val="22"/>
              </w:rPr>
            </w:pPr>
            <w:r w:rsidRPr="001B0690">
              <w:rPr>
                <w:color w:val="000000"/>
                <w:szCs w:val="22"/>
              </w:rPr>
              <w:t>JOHNSON COUNTY</w:t>
            </w:r>
          </w:p>
        </w:tc>
      </w:tr>
      <w:tr w14:paraId="3026E3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A717DF" w14:textId="3FA1DC6B">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4B8B2C" w14:textId="3F91CAD0">
            <w:pPr>
              <w:rPr>
                <w:color w:val="000000"/>
                <w:szCs w:val="22"/>
              </w:rPr>
            </w:pPr>
            <w:r w:rsidRPr="001B0690">
              <w:rPr>
                <w:color w:val="000000"/>
                <w:szCs w:val="22"/>
              </w:rPr>
              <w:t>KNOX COUNTY</w:t>
            </w:r>
          </w:p>
        </w:tc>
      </w:tr>
      <w:tr w14:paraId="4D3A53D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F4D737" w14:textId="571E748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F132E4" w14:textId="4668B575">
            <w:pPr>
              <w:rPr>
                <w:color w:val="000000"/>
                <w:szCs w:val="22"/>
              </w:rPr>
            </w:pPr>
            <w:r w:rsidRPr="001B0690">
              <w:rPr>
                <w:color w:val="000000"/>
                <w:szCs w:val="22"/>
              </w:rPr>
              <w:t>LACLEDE COUNTY</w:t>
            </w:r>
          </w:p>
        </w:tc>
      </w:tr>
      <w:tr w14:paraId="19D88B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AEE7B9" w14:textId="3A062A9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FC79C7" w14:textId="199D8C19">
            <w:pPr>
              <w:rPr>
                <w:color w:val="000000"/>
                <w:szCs w:val="22"/>
              </w:rPr>
            </w:pPr>
            <w:r w:rsidRPr="001B0690">
              <w:rPr>
                <w:color w:val="000000"/>
                <w:szCs w:val="22"/>
              </w:rPr>
              <w:t>LAFAYETTE COUNTY</w:t>
            </w:r>
          </w:p>
        </w:tc>
      </w:tr>
      <w:tr w14:paraId="3FDE16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68CC88" w14:textId="4C14645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7B3648" w14:textId="455B0FFD">
            <w:pPr>
              <w:rPr>
                <w:color w:val="000000"/>
                <w:szCs w:val="22"/>
              </w:rPr>
            </w:pPr>
            <w:r w:rsidRPr="001B0690">
              <w:rPr>
                <w:color w:val="000000"/>
                <w:szCs w:val="22"/>
              </w:rPr>
              <w:t>LAWRENCE COUNTY</w:t>
            </w:r>
          </w:p>
        </w:tc>
      </w:tr>
      <w:tr w14:paraId="160EB7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109072" w14:textId="51812C5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824E9E" w14:textId="638EA765">
            <w:pPr>
              <w:rPr>
                <w:color w:val="000000"/>
                <w:szCs w:val="22"/>
              </w:rPr>
            </w:pPr>
            <w:r w:rsidRPr="001B0690">
              <w:rPr>
                <w:color w:val="000000"/>
                <w:szCs w:val="22"/>
              </w:rPr>
              <w:t>LEWIS COUNTY</w:t>
            </w:r>
          </w:p>
        </w:tc>
      </w:tr>
      <w:tr w14:paraId="258990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ACFF7F" w14:textId="72B8CAD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D27971" w14:textId="3649C12B">
            <w:pPr>
              <w:rPr>
                <w:color w:val="000000"/>
                <w:szCs w:val="22"/>
              </w:rPr>
            </w:pPr>
            <w:r w:rsidRPr="001B0690">
              <w:rPr>
                <w:color w:val="000000"/>
                <w:szCs w:val="22"/>
              </w:rPr>
              <w:t>LINCOLN COUNTY</w:t>
            </w:r>
          </w:p>
        </w:tc>
      </w:tr>
      <w:tr w14:paraId="10EB222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75D401" w14:textId="4684513B">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52F0C3" w14:textId="5D2D30A1">
            <w:pPr>
              <w:rPr>
                <w:color w:val="000000"/>
                <w:szCs w:val="22"/>
              </w:rPr>
            </w:pPr>
            <w:r w:rsidRPr="001B0690">
              <w:rPr>
                <w:color w:val="000000"/>
                <w:szCs w:val="22"/>
              </w:rPr>
              <w:t>LINN COUNTY</w:t>
            </w:r>
          </w:p>
        </w:tc>
      </w:tr>
      <w:tr w14:paraId="3B4158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88E714" w14:textId="29AF756B">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15A3FF" w14:textId="4B38570C">
            <w:pPr>
              <w:rPr>
                <w:color w:val="000000"/>
                <w:szCs w:val="22"/>
              </w:rPr>
            </w:pPr>
            <w:r w:rsidRPr="001B0690">
              <w:rPr>
                <w:color w:val="000000"/>
                <w:szCs w:val="22"/>
              </w:rPr>
              <w:t>LIVINGSTON COUNTY</w:t>
            </w:r>
          </w:p>
        </w:tc>
      </w:tr>
      <w:tr w14:paraId="2784932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FC36E3" w14:textId="4B7044A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D2794E" w14:textId="2D064D40">
            <w:pPr>
              <w:rPr>
                <w:color w:val="000000"/>
                <w:szCs w:val="22"/>
              </w:rPr>
            </w:pPr>
            <w:r w:rsidRPr="001B0690">
              <w:rPr>
                <w:color w:val="000000"/>
                <w:szCs w:val="22"/>
              </w:rPr>
              <w:t>MCDONALD COUNTY</w:t>
            </w:r>
          </w:p>
        </w:tc>
      </w:tr>
      <w:tr w14:paraId="5A5A59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0F30A4" w14:textId="65CE6BE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C9D0C0" w14:textId="3B0DC2ED">
            <w:pPr>
              <w:rPr>
                <w:color w:val="000000"/>
                <w:szCs w:val="22"/>
              </w:rPr>
            </w:pPr>
            <w:r w:rsidRPr="001B0690">
              <w:rPr>
                <w:color w:val="000000"/>
                <w:szCs w:val="22"/>
              </w:rPr>
              <w:t>MACON COUNTY</w:t>
            </w:r>
          </w:p>
        </w:tc>
      </w:tr>
      <w:tr w14:paraId="7B305C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247D70" w14:textId="19FBC150">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ED144B" w14:textId="6A33CAEA">
            <w:pPr>
              <w:rPr>
                <w:color w:val="000000"/>
                <w:szCs w:val="22"/>
              </w:rPr>
            </w:pPr>
            <w:r w:rsidRPr="001B0690">
              <w:rPr>
                <w:color w:val="000000"/>
                <w:szCs w:val="22"/>
              </w:rPr>
              <w:t>MADISON COUNTY</w:t>
            </w:r>
          </w:p>
        </w:tc>
      </w:tr>
      <w:tr w14:paraId="626636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5CAA15" w14:textId="5FFC5D54">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F5951C" w14:textId="6F95560D">
            <w:pPr>
              <w:rPr>
                <w:color w:val="000000"/>
                <w:szCs w:val="22"/>
              </w:rPr>
            </w:pPr>
            <w:r w:rsidRPr="001B0690">
              <w:rPr>
                <w:color w:val="000000"/>
                <w:szCs w:val="22"/>
              </w:rPr>
              <w:t>MARIES COUNTY</w:t>
            </w:r>
          </w:p>
        </w:tc>
      </w:tr>
      <w:tr w14:paraId="02DC7F3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522CD3" w14:textId="4F13183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8E4AE9" w14:textId="2A943086">
            <w:pPr>
              <w:rPr>
                <w:color w:val="000000"/>
                <w:szCs w:val="22"/>
              </w:rPr>
            </w:pPr>
            <w:r w:rsidRPr="001B0690">
              <w:rPr>
                <w:color w:val="000000"/>
                <w:szCs w:val="22"/>
              </w:rPr>
              <w:t>MARION COUNTY</w:t>
            </w:r>
          </w:p>
        </w:tc>
      </w:tr>
      <w:tr w14:paraId="0E8D48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09787C" w14:textId="12164FE9">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601187" w14:textId="7D045F34">
            <w:pPr>
              <w:rPr>
                <w:color w:val="000000"/>
                <w:szCs w:val="22"/>
              </w:rPr>
            </w:pPr>
            <w:r w:rsidRPr="001B0690">
              <w:rPr>
                <w:color w:val="000000"/>
                <w:szCs w:val="22"/>
              </w:rPr>
              <w:t>MERCER COUNTY</w:t>
            </w:r>
          </w:p>
        </w:tc>
      </w:tr>
      <w:tr w14:paraId="0F1AE7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2DC0E0" w14:textId="2BC54B9F">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4D2F43" w14:textId="4AF2E4CF">
            <w:pPr>
              <w:rPr>
                <w:color w:val="000000"/>
                <w:szCs w:val="22"/>
              </w:rPr>
            </w:pPr>
            <w:r w:rsidRPr="001B0690">
              <w:rPr>
                <w:color w:val="000000"/>
                <w:szCs w:val="22"/>
              </w:rPr>
              <w:t>MILLER COUNTY</w:t>
            </w:r>
          </w:p>
        </w:tc>
      </w:tr>
      <w:tr w14:paraId="6B0525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366C28" w14:textId="6340AF11">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DFF6A0" w14:textId="4388FF29">
            <w:pPr>
              <w:rPr>
                <w:color w:val="000000"/>
                <w:szCs w:val="22"/>
              </w:rPr>
            </w:pPr>
            <w:r w:rsidRPr="001B0690">
              <w:rPr>
                <w:color w:val="000000"/>
                <w:szCs w:val="22"/>
              </w:rPr>
              <w:t>MISSISSIPPI COUNTY</w:t>
            </w:r>
          </w:p>
        </w:tc>
      </w:tr>
      <w:tr w14:paraId="1B692B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7D77DF" w14:textId="79B19584">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6C78F5" w14:textId="2CC1F00D">
            <w:pPr>
              <w:rPr>
                <w:color w:val="000000"/>
                <w:szCs w:val="22"/>
              </w:rPr>
            </w:pPr>
            <w:r w:rsidRPr="001B0690">
              <w:rPr>
                <w:color w:val="000000"/>
                <w:szCs w:val="22"/>
              </w:rPr>
              <w:t>MONITEAU COUNTY</w:t>
            </w:r>
          </w:p>
        </w:tc>
      </w:tr>
      <w:tr w14:paraId="51CBFFB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C0D319" w14:textId="2722E96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6F3833" w14:textId="01601319">
            <w:pPr>
              <w:rPr>
                <w:color w:val="000000"/>
                <w:szCs w:val="22"/>
              </w:rPr>
            </w:pPr>
            <w:r w:rsidRPr="001B0690">
              <w:rPr>
                <w:color w:val="000000"/>
                <w:szCs w:val="22"/>
              </w:rPr>
              <w:t>MONROE COUNTY</w:t>
            </w:r>
          </w:p>
        </w:tc>
      </w:tr>
      <w:tr w14:paraId="50EF354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1E5E83" w14:textId="5DC945E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1C7633" w14:textId="0D8C7682">
            <w:pPr>
              <w:rPr>
                <w:color w:val="000000"/>
                <w:szCs w:val="22"/>
              </w:rPr>
            </w:pPr>
            <w:r w:rsidRPr="001B0690">
              <w:rPr>
                <w:color w:val="000000"/>
                <w:szCs w:val="22"/>
              </w:rPr>
              <w:t>MONTGOMERY COUNTY</w:t>
            </w:r>
          </w:p>
        </w:tc>
      </w:tr>
      <w:tr w14:paraId="3AE1EF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DAD755" w14:textId="60AB1D4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838DC0" w14:textId="1F8E6A7C">
            <w:pPr>
              <w:rPr>
                <w:color w:val="000000"/>
                <w:szCs w:val="22"/>
              </w:rPr>
            </w:pPr>
            <w:r w:rsidRPr="001B0690">
              <w:rPr>
                <w:color w:val="000000"/>
                <w:szCs w:val="22"/>
              </w:rPr>
              <w:t>MORGAN COUNTY</w:t>
            </w:r>
          </w:p>
        </w:tc>
      </w:tr>
      <w:tr w14:paraId="575270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B162FA" w14:textId="3597D40A">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2ED29C" w14:textId="1CAE57EE">
            <w:pPr>
              <w:rPr>
                <w:color w:val="000000"/>
                <w:szCs w:val="22"/>
              </w:rPr>
            </w:pPr>
            <w:r w:rsidRPr="001B0690">
              <w:rPr>
                <w:color w:val="000000"/>
                <w:szCs w:val="22"/>
              </w:rPr>
              <w:t>NEW MADRID COUNTY</w:t>
            </w:r>
          </w:p>
        </w:tc>
      </w:tr>
      <w:tr w14:paraId="70FDD43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B5C9AA" w14:textId="6770063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0647D1" w14:textId="4FAAA9F8">
            <w:pPr>
              <w:rPr>
                <w:color w:val="000000"/>
                <w:szCs w:val="22"/>
              </w:rPr>
            </w:pPr>
            <w:r w:rsidRPr="001B0690">
              <w:rPr>
                <w:color w:val="000000"/>
                <w:szCs w:val="22"/>
              </w:rPr>
              <w:t>NEWTON COUNTY</w:t>
            </w:r>
          </w:p>
        </w:tc>
      </w:tr>
      <w:tr w14:paraId="170E9FD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C36A7E" w14:textId="614767F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D9513E" w14:textId="0B6C0C2E">
            <w:pPr>
              <w:rPr>
                <w:color w:val="000000"/>
                <w:szCs w:val="22"/>
              </w:rPr>
            </w:pPr>
            <w:r w:rsidRPr="001B0690">
              <w:rPr>
                <w:color w:val="000000"/>
                <w:szCs w:val="22"/>
              </w:rPr>
              <w:t>NODAWAY COUNTY</w:t>
            </w:r>
          </w:p>
        </w:tc>
      </w:tr>
      <w:tr w14:paraId="533631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163580" w14:textId="4B1C02F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0F2CCB" w14:textId="0CA9EDA3">
            <w:pPr>
              <w:rPr>
                <w:color w:val="000000"/>
                <w:szCs w:val="22"/>
              </w:rPr>
            </w:pPr>
            <w:r w:rsidRPr="001B0690">
              <w:rPr>
                <w:color w:val="000000"/>
                <w:szCs w:val="22"/>
              </w:rPr>
              <w:t>OREGON COUNTY</w:t>
            </w:r>
          </w:p>
        </w:tc>
      </w:tr>
      <w:tr w14:paraId="2E50A82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17C4D7" w14:textId="6E0E330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E7450B" w14:textId="31C8387C">
            <w:pPr>
              <w:rPr>
                <w:color w:val="000000"/>
                <w:szCs w:val="22"/>
              </w:rPr>
            </w:pPr>
            <w:r w:rsidRPr="001B0690">
              <w:rPr>
                <w:color w:val="000000"/>
                <w:szCs w:val="22"/>
              </w:rPr>
              <w:t>OSAGE COUNTY</w:t>
            </w:r>
          </w:p>
        </w:tc>
      </w:tr>
      <w:tr w14:paraId="18FEAE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4F2B31" w14:textId="692BB5A6">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38E6E4" w14:textId="4CE4A1E2">
            <w:pPr>
              <w:rPr>
                <w:color w:val="000000"/>
                <w:szCs w:val="22"/>
              </w:rPr>
            </w:pPr>
            <w:r w:rsidRPr="001B0690">
              <w:rPr>
                <w:color w:val="000000"/>
                <w:szCs w:val="22"/>
              </w:rPr>
              <w:t>OZARK COUNTY</w:t>
            </w:r>
          </w:p>
        </w:tc>
      </w:tr>
      <w:tr w14:paraId="74C27D4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864B2A" w14:textId="7A232940">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FE7B07" w14:textId="31F26766">
            <w:pPr>
              <w:rPr>
                <w:color w:val="000000"/>
                <w:szCs w:val="22"/>
              </w:rPr>
            </w:pPr>
            <w:r w:rsidRPr="001B0690">
              <w:rPr>
                <w:color w:val="000000"/>
                <w:szCs w:val="22"/>
              </w:rPr>
              <w:t>PEMISCOT COUNTY</w:t>
            </w:r>
          </w:p>
        </w:tc>
      </w:tr>
      <w:tr w14:paraId="3477D53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4C0BEA" w14:textId="3B75844E">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720006" w14:textId="26616C6B">
            <w:pPr>
              <w:rPr>
                <w:color w:val="000000"/>
                <w:szCs w:val="22"/>
              </w:rPr>
            </w:pPr>
            <w:r w:rsidRPr="001B0690">
              <w:rPr>
                <w:color w:val="000000"/>
                <w:szCs w:val="22"/>
              </w:rPr>
              <w:t>PERRY COUNTY</w:t>
            </w:r>
          </w:p>
        </w:tc>
      </w:tr>
      <w:tr w14:paraId="10038D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3BCCE3" w14:textId="028914AC">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3010DC" w14:textId="5FEACF1E">
            <w:pPr>
              <w:rPr>
                <w:color w:val="000000"/>
                <w:szCs w:val="22"/>
              </w:rPr>
            </w:pPr>
            <w:r w:rsidRPr="001B0690">
              <w:rPr>
                <w:color w:val="000000"/>
                <w:szCs w:val="22"/>
              </w:rPr>
              <w:t>PETTIS COUNTY</w:t>
            </w:r>
          </w:p>
        </w:tc>
      </w:tr>
      <w:tr w14:paraId="661244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482B34" w14:textId="4E189A6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AE5C28" w14:textId="20E920FD">
            <w:pPr>
              <w:rPr>
                <w:color w:val="000000"/>
                <w:szCs w:val="22"/>
              </w:rPr>
            </w:pPr>
            <w:r w:rsidRPr="001B0690">
              <w:rPr>
                <w:color w:val="000000"/>
                <w:szCs w:val="22"/>
              </w:rPr>
              <w:t>PHELPS COUNTY</w:t>
            </w:r>
          </w:p>
        </w:tc>
      </w:tr>
      <w:tr w14:paraId="6ED869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DB81EC" w14:textId="2AA3582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14323F" w14:textId="57790277">
            <w:pPr>
              <w:rPr>
                <w:color w:val="000000"/>
                <w:szCs w:val="22"/>
              </w:rPr>
            </w:pPr>
            <w:r w:rsidRPr="001B0690">
              <w:rPr>
                <w:color w:val="000000"/>
                <w:szCs w:val="22"/>
              </w:rPr>
              <w:t>PIKE COUNTY</w:t>
            </w:r>
          </w:p>
        </w:tc>
      </w:tr>
      <w:tr w14:paraId="2AB045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6207FE" w14:textId="5860819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D98AD7" w14:textId="09579EED">
            <w:pPr>
              <w:rPr>
                <w:color w:val="000000"/>
                <w:szCs w:val="22"/>
              </w:rPr>
            </w:pPr>
            <w:r w:rsidRPr="001B0690">
              <w:rPr>
                <w:color w:val="000000"/>
                <w:szCs w:val="22"/>
              </w:rPr>
              <w:t>PLATTE COUNTY</w:t>
            </w:r>
          </w:p>
        </w:tc>
      </w:tr>
      <w:tr w14:paraId="7BE249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71BDE2" w14:textId="0178984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8E51BA" w14:textId="0A75CB43">
            <w:pPr>
              <w:rPr>
                <w:color w:val="000000"/>
                <w:szCs w:val="22"/>
              </w:rPr>
            </w:pPr>
            <w:r w:rsidRPr="001B0690">
              <w:rPr>
                <w:color w:val="000000"/>
                <w:szCs w:val="22"/>
              </w:rPr>
              <w:t>POLK COUNTY</w:t>
            </w:r>
          </w:p>
        </w:tc>
      </w:tr>
      <w:tr w14:paraId="79F0EC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299F5E" w14:textId="64036E0E">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D3AF17" w14:textId="72A1F493">
            <w:pPr>
              <w:rPr>
                <w:color w:val="000000"/>
                <w:szCs w:val="22"/>
              </w:rPr>
            </w:pPr>
            <w:r w:rsidRPr="001B0690">
              <w:rPr>
                <w:color w:val="000000"/>
                <w:szCs w:val="22"/>
              </w:rPr>
              <w:t>PULASKI COUNTY</w:t>
            </w:r>
          </w:p>
        </w:tc>
      </w:tr>
      <w:tr w14:paraId="75A45A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A65C35" w14:textId="4A3099B2">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2C1812" w14:textId="458529E4">
            <w:pPr>
              <w:rPr>
                <w:color w:val="000000"/>
                <w:szCs w:val="22"/>
              </w:rPr>
            </w:pPr>
            <w:r w:rsidRPr="001B0690">
              <w:rPr>
                <w:color w:val="000000"/>
                <w:szCs w:val="22"/>
              </w:rPr>
              <w:t>PUTNAM COUNTY</w:t>
            </w:r>
          </w:p>
        </w:tc>
      </w:tr>
      <w:tr w14:paraId="407E86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4147FC" w14:textId="20A4DCB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735B34" w14:textId="6FB3CD2A">
            <w:pPr>
              <w:rPr>
                <w:color w:val="000000"/>
                <w:szCs w:val="22"/>
              </w:rPr>
            </w:pPr>
            <w:r w:rsidRPr="001B0690">
              <w:rPr>
                <w:color w:val="000000"/>
                <w:szCs w:val="22"/>
              </w:rPr>
              <w:t>RALLS COUNTY</w:t>
            </w:r>
          </w:p>
        </w:tc>
      </w:tr>
      <w:tr w14:paraId="30D84B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F6CCD9" w14:textId="5FD2B40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1D79D9" w14:textId="315230DD">
            <w:pPr>
              <w:rPr>
                <w:color w:val="000000"/>
                <w:szCs w:val="22"/>
              </w:rPr>
            </w:pPr>
            <w:r w:rsidRPr="001B0690">
              <w:rPr>
                <w:color w:val="000000"/>
                <w:szCs w:val="22"/>
              </w:rPr>
              <w:t>RANDOLPH COUNTY</w:t>
            </w:r>
          </w:p>
        </w:tc>
      </w:tr>
      <w:tr w14:paraId="6E57682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D84D1F" w14:textId="39295578">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138EBB" w14:textId="01C0A581">
            <w:pPr>
              <w:rPr>
                <w:color w:val="000000"/>
                <w:szCs w:val="22"/>
              </w:rPr>
            </w:pPr>
            <w:r w:rsidRPr="001B0690">
              <w:rPr>
                <w:color w:val="000000"/>
                <w:szCs w:val="22"/>
              </w:rPr>
              <w:t>RAY COUNTY</w:t>
            </w:r>
          </w:p>
        </w:tc>
      </w:tr>
      <w:tr w14:paraId="53D633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42D624" w14:textId="5699EF39">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1DEB3B" w14:textId="6A7B41BD">
            <w:pPr>
              <w:rPr>
                <w:color w:val="000000"/>
                <w:szCs w:val="22"/>
              </w:rPr>
            </w:pPr>
            <w:r w:rsidRPr="001B0690">
              <w:rPr>
                <w:color w:val="000000"/>
                <w:szCs w:val="22"/>
              </w:rPr>
              <w:t>REYNOLDS COUNTY</w:t>
            </w:r>
          </w:p>
        </w:tc>
      </w:tr>
      <w:tr w14:paraId="792BCC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850230" w14:textId="1595CCF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B1D457" w14:textId="2EE43F39">
            <w:pPr>
              <w:rPr>
                <w:color w:val="000000"/>
                <w:szCs w:val="22"/>
              </w:rPr>
            </w:pPr>
            <w:r w:rsidRPr="001B0690">
              <w:rPr>
                <w:color w:val="000000"/>
                <w:szCs w:val="22"/>
              </w:rPr>
              <w:t>RIPLEY COUNTY</w:t>
            </w:r>
          </w:p>
        </w:tc>
      </w:tr>
      <w:tr w14:paraId="7884C7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5000A5" w14:textId="055A4959">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3586E5" w14:textId="73BC946D">
            <w:pPr>
              <w:rPr>
                <w:color w:val="000000"/>
                <w:szCs w:val="22"/>
              </w:rPr>
            </w:pPr>
            <w:r w:rsidRPr="001B0690">
              <w:rPr>
                <w:color w:val="000000"/>
                <w:szCs w:val="22"/>
              </w:rPr>
              <w:t>ST. CHARLES COUNTY</w:t>
            </w:r>
          </w:p>
        </w:tc>
      </w:tr>
      <w:tr w14:paraId="3B7999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E917B7" w14:textId="2497032C">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3F7BB5" w14:textId="50618646">
            <w:pPr>
              <w:rPr>
                <w:color w:val="000000"/>
                <w:szCs w:val="22"/>
              </w:rPr>
            </w:pPr>
            <w:r w:rsidRPr="001B0690">
              <w:rPr>
                <w:color w:val="000000"/>
                <w:szCs w:val="22"/>
              </w:rPr>
              <w:t>ST. CLAIR COUNTY</w:t>
            </w:r>
          </w:p>
        </w:tc>
      </w:tr>
      <w:tr w14:paraId="0308AD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FE1B25" w14:textId="48691CB9">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642C6A" w14:textId="037FB143">
            <w:pPr>
              <w:rPr>
                <w:color w:val="000000"/>
                <w:szCs w:val="22"/>
              </w:rPr>
            </w:pPr>
            <w:r w:rsidRPr="001B0690">
              <w:rPr>
                <w:color w:val="000000"/>
                <w:szCs w:val="22"/>
              </w:rPr>
              <w:t>STE. GENEVIEVE COUNTY</w:t>
            </w:r>
          </w:p>
        </w:tc>
      </w:tr>
      <w:tr w14:paraId="7133B6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F152E2" w14:textId="54C018D4">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059BB9" w14:textId="68854D69">
            <w:pPr>
              <w:rPr>
                <w:color w:val="000000"/>
                <w:szCs w:val="22"/>
              </w:rPr>
            </w:pPr>
            <w:r w:rsidRPr="001B0690">
              <w:rPr>
                <w:color w:val="000000"/>
                <w:szCs w:val="22"/>
              </w:rPr>
              <w:t>ST. FRANCOIS COUNTY</w:t>
            </w:r>
          </w:p>
        </w:tc>
      </w:tr>
      <w:tr w14:paraId="0260F0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F642C8" w14:textId="5CF7B186">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6CCF7D" w14:textId="25624F9A">
            <w:pPr>
              <w:rPr>
                <w:color w:val="000000"/>
                <w:szCs w:val="22"/>
              </w:rPr>
            </w:pPr>
            <w:r w:rsidRPr="001B0690">
              <w:rPr>
                <w:color w:val="000000"/>
                <w:szCs w:val="22"/>
              </w:rPr>
              <w:t>ST. LOUIS COUNTY</w:t>
            </w:r>
          </w:p>
        </w:tc>
      </w:tr>
      <w:tr w14:paraId="597CEC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FC6B5D" w14:textId="47948C54">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AFB9EE" w14:textId="28D85400">
            <w:pPr>
              <w:rPr>
                <w:color w:val="000000"/>
                <w:szCs w:val="22"/>
              </w:rPr>
            </w:pPr>
            <w:r w:rsidRPr="001B0690">
              <w:rPr>
                <w:color w:val="000000"/>
                <w:szCs w:val="22"/>
              </w:rPr>
              <w:t>SALINE COUNTY</w:t>
            </w:r>
          </w:p>
        </w:tc>
      </w:tr>
      <w:tr w14:paraId="3D3BDD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9A178A" w14:textId="0E1B438B">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85E200" w14:textId="46FAE02C">
            <w:pPr>
              <w:rPr>
                <w:color w:val="000000"/>
                <w:szCs w:val="22"/>
              </w:rPr>
            </w:pPr>
            <w:r w:rsidRPr="001B0690">
              <w:rPr>
                <w:color w:val="000000"/>
                <w:szCs w:val="22"/>
              </w:rPr>
              <w:t>SCHUYLER COUNTY</w:t>
            </w:r>
          </w:p>
        </w:tc>
      </w:tr>
      <w:tr w14:paraId="2369DB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B936CD" w14:textId="2176C610">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781FD4" w14:textId="649911A0">
            <w:pPr>
              <w:rPr>
                <w:color w:val="000000"/>
                <w:szCs w:val="22"/>
              </w:rPr>
            </w:pPr>
            <w:r w:rsidRPr="001B0690">
              <w:rPr>
                <w:color w:val="000000"/>
                <w:szCs w:val="22"/>
              </w:rPr>
              <w:t>SCOTLAND COUNTY</w:t>
            </w:r>
          </w:p>
        </w:tc>
      </w:tr>
      <w:tr w14:paraId="05AADAD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0A8BBE" w14:textId="5F4621B5">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9FC08E" w14:textId="2087FCE4">
            <w:pPr>
              <w:rPr>
                <w:color w:val="000000"/>
                <w:szCs w:val="22"/>
              </w:rPr>
            </w:pPr>
            <w:r w:rsidRPr="001B0690">
              <w:rPr>
                <w:color w:val="000000"/>
                <w:szCs w:val="22"/>
              </w:rPr>
              <w:t>SCOTT COUNTY</w:t>
            </w:r>
          </w:p>
        </w:tc>
      </w:tr>
      <w:tr w14:paraId="393C38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99EFA7" w14:textId="1BFD6C08">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8B9E14" w14:textId="64262108">
            <w:pPr>
              <w:rPr>
                <w:color w:val="000000"/>
                <w:szCs w:val="22"/>
              </w:rPr>
            </w:pPr>
            <w:r w:rsidRPr="001B0690">
              <w:rPr>
                <w:color w:val="000000"/>
                <w:szCs w:val="22"/>
              </w:rPr>
              <w:t>SHANNON COUNTY</w:t>
            </w:r>
          </w:p>
        </w:tc>
      </w:tr>
      <w:tr w14:paraId="3B2A8E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5F2B37" w14:textId="25CE1D9A">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09B327" w14:textId="6F5273C9">
            <w:pPr>
              <w:rPr>
                <w:color w:val="000000"/>
                <w:szCs w:val="22"/>
              </w:rPr>
            </w:pPr>
            <w:r w:rsidRPr="001B0690">
              <w:rPr>
                <w:color w:val="000000"/>
                <w:szCs w:val="22"/>
              </w:rPr>
              <w:t>SHELBY COUNTY</w:t>
            </w:r>
          </w:p>
        </w:tc>
      </w:tr>
      <w:tr w14:paraId="1B47D5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A1DD1D" w14:textId="4930D3D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AC83C4" w14:textId="713CAA36">
            <w:pPr>
              <w:rPr>
                <w:color w:val="000000"/>
                <w:szCs w:val="22"/>
              </w:rPr>
            </w:pPr>
            <w:r w:rsidRPr="001B0690">
              <w:rPr>
                <w:color w:val="000000"/>
                <w:szCs w:val="22"/>
              </w:rPr>
              <w:t>STODDARD COUNTY</w:t>
            </w:r>
          </w:p>
        </w:tc>
      </w:tr>
      <w:tr w14:paraId="5326E1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C59F01" w14:textId="3F5ACD28">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71BB30" w14:textId="197D54F8">
            <w:pPr>
              <w:rPr>
                <w:color w:val="000000"/>
                <w:szCs w:val="22"/>
              </w:rPr>
            </w:pPr>
            <w:r w:rsidRPr="001B0690">
              <w:rPr>
                <w:color w:val="000000"/>
                <w:szCs w:val="22"/>
              </w:rPr>
              <w:t>STONE COUNTY</w:t>
            </w:r>
          </w:p>
        </w:tc>
      </w:tr>
      <w:tr w14:paraId="3F0493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A1F267" w14:textId="783174F9">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DD25ED" w14:textId="1C616E38">
            <w:pPr>
              <w:rPr>
                <w:color w:val="000000"/>
                <w:szCs w:val="22"/>
              </w:rPr>
            </w:pPr>
            <w:r w:rsidRPr="001B0690">
              <w:rPr>
                <w:color w:val="000000"/>
                <w:szCs w:val="22"/>
              </w:rPr>
              <w:t>SULLIVAN COUNTY</w:t>
            </w:r>
          </w:p>
        </w:tc>
      </w:tr>
      <w:tr w14:paraId="73ACC2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A1E529" w14:textId="60CE1443">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E11343" w14:textId="5CEC37D6">
            <w:pPr>
              <w:rPr>
                <w:color w:val="000000"/>
                <w:szCs w:val="22"/>
              </w:rPr>
            </w:pPr>
            <w:r w:rsidRPr="001B0690">
              <w:rPr>
                <w:color w:val="000000"/>
                <w:szCs w:val="22"/>
              </w:rPr>
              <w:t>TANEY COUNTY</w:t>
            </w:r>
          </w:p>
        </w:tc>
      </w:tr>
      <w:tr w14:paraId="27241AD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9FA508" w14:textId="6D27035A">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8AFD4C" w14:textId="0CB88225">
            <w:pPr>
              <w:rPr>
                <w:color w:val="000000"/>
                <w:szCs w:val="22"/>
              </w:rPr>
            </w:pPr>
            <w:r w:rsidRPr="001B0690">
              <w:rPr>
                <w:color w:val="000000"/>
                <w:szCs w:val="22"/>
              </w:rPr>
              <w:t>TEXAS COUNTY</w:t>
            </w:r>
          </w:p>
        </w:tc>
      </w:tr>
      <w:tr w14:paraId="6D8044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264F7F" w14:textId="1D656F07">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C4871D" w14:textId="5761321D">
            <w:pPr>
              <w:rPr>
                <w:color w:val="000000"/>
                <w:szCs w:val="22"/>
              </w:rPr>
            </w:pPr>
            <w:r w:rsidRPr="001B0690">
              <w:rPr>
                <w:color w:val="000000"/>
                <w:szCs w:val="22"/>
              </w:rPr>
              <w:t>VERNON COUNTY</w:t>
            </w:r>
          </w:p>
        </w:tc>
      </w:tr>
      <w:tr w14:paraId="64102B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CD9176" w14:textId="46CC62D1">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525EEB" w14:textId="29F7D56D">
            <w:pPr>
              <w:rPr>
                <w:color w:val="000000"/>
                <w:szCs w:val="22"/>
              </w:rPr>
            </w:pPr>
            <w:r w:rsidRPr="001B0690">
              <w:rPr>
                <w:color w:val="000000"/>
                <w:szCs w:val="22"/>
              </w:rPr>
              <w:t>WARREN COUNTY</w:t>
            </w:r>
          </w:p>
        </w:tc>
      </w:tr>
      <w:tr w14:paraId="7608FF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5CB8B9" w14:textId="23C386D9">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27698D" w14:textId="1F18FAEA">
            <w:pPr>
              <w:rPr>
                <w:color w:val="000000"/>
                <w:szCs w:val="22"/>
              </w:rPr>
            </w:pPr>
            <w:r w:rsidRPr="001B0690">
              <w:rPr>
                <w:color w:val="000000"/>
                <w:szCs w:val="22"/>
              </w:rPr>
              <w:t>WASHINGTON COUNTY</w:t>
            </w:r>
          </w:p>
        </w:tc>
      </w:tr>
      <w:tr w14:paraId="5E8693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432F7B" w14:textId="1C5EB2CF">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816EDA" w14:textId="77FE73D5">
            <w:pPr>
              <w:rPr>
                <w:color w:val="000000"/>
                <w:szCs w:val="22"/>
              </w:rPr>
            </w:pPr>
            <w:r w:rsidRPr="001B0690">
              <w:rPr>
                <w:color w:val="000000"/>
                <w:szCs w:val="22"/>
              </w:rPr>
              <w:t>WAYNE COUNTY</w:t>
            </w:r>
          </w:p>
        </w:tc>
      </w:tr>
      <w:tr w14:paraId="5D9BFE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E80EE0" w14:textId="77AE9AE7">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8F8988" w14:textId="007978BF">
            <w:pPr>
              <w:rPr>
                <w:color w:val="000000"/>
                <w:szCs w:val="22"/>
              </w:rPr>
            </w:pPr>
            <w:r w:rsidRPr="001B0690">
              <w:rPr>
                <w:color w:val="000000"/>
                <w:szCs w:val="22"/>
              </w:rPr>
              <w:t>WEBSTER COUNTY</w:t>
            </w:r>
          </w:p>
        </w:tc>
      </w:tr>
      <w:tr w14:paraId="632FEF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7D45AA" w14:textId="4F19EF5C">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E653F7" w14:textId="31006A33">
            <w:pPr>
              <w:rPr>
                <w:color w:val="000000"/>
                <w:szCs w:val="22"/>
              </w:rPr>
            </w:pPr>
            <w:r w:rsidRPr="001B0690">
              <w:rPr>
                <w:color w:val="000000"/>
                <w:szCs w:val="22"/>
              </w:rPr>
              <w:t>WORTH COUNTY</w:t>
            </w:r>
          </w:p>
        </w:tc>
      </w:tr>
      <w:tr w14:paraId="5B0B3AB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15AA47" w14:textId="77F6FA4B">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322D92" w14:textId="58ED124B">
            <w:pPr>
              <w:rPr>
                <w:color w:val="000000"/>
                <w:szCs w:val="22"/>
              </w:rPr>
            </w:pPr>
            <w:r w:rsidRPr="001B0690">
              <w:rPr>
                <w:color w:val="000000"/>
                <w:szCs w:val="22"/>
              </w:rPr>
              <w:t>WRIGHT COUNTY</w:t>
            </w:r>
          </w:p>
        </w:tc>
      </w:tr>
      <w:tr w14:paraId="4E1019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D76D7E" w14:textId="19E3BB9D">
            <w:pPr>
              <w:rPr>
                <w:color w:val="000000"/>
                <w:szCs w:val="22"/>
              </w:rPr>
            </w:pPr>
            <w:r w:rsidRPr="001B0690">
              <w:rPr>
                <w:color w:val="000000"/>
                <w:szCs w:val="22"/>
              </w:rPr>
              <w:t>MO</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9068C4" w14:textId="50A12CE2">
            <w:pPr>
              <w:rPr>
                <w:color w:val="000000"/>
                <w:szCs w:val="22"/>
              </w:rPr>
            </w:pPr>
            <w:r w:rsidRPr="001B0690">
              <w:rPr>
                <w:color w:val="000000"/>
                <w:szCs w:val="22"/>
              </w:rPr>
              <w:t>ST. LOUIS CITY</w:t>
            </w:r>
          </w:p>
        </w:tc>
      </w:tr>
      <w:tr w14:paraId="0456DC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BF29BB" w14:textId="5243B271">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B0D135" w14:textId="0A2178D0">
            <w:pPr>
              <w:rPr>
                <w:color w:val="000000"/>
                <w:szCs w:val="22"/>
              </w:rPr>
            </w:pPr>
            <w:r w:rsidRPr="001B0690">
              <w:rPr>
                <w:color w:val="000000"/>
                <w:szCs w:val="22"/>
              </w:rPr>
              <w:t>BEAVERHEAD COUNTY</w:t>
            </w:r>
          </w:p>
        </w:tc>
      </w:tr>
      <w:tr w14:paraId="39DC45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47E430" w14:textId="41247C49">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09C520" w14:textId="2FC0C341">
            <w:pPr>
              <w:rPr>
                <w:color w:val="000000"/>
                <w:szCs w:val="22"/>
              </w:rPr>
            </w:pPr>
            <w:r w:rsidRPr="001B0690">
              <w:rPr>
                <w:color w:val="000000"/>
                <w:szCs w:val="22"/>
              </w:rPr>
              <w:t>BIG HORN COUNTY</w:t>
            </w:r>
          </w:p>
        </w:tc>
      </w:tr>
      <w:tr w14:paraId="14538C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66EAC7" w14:textId="110F5A13">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49B938" w14:textId="14FF4CFE">
            <w:pPr>
              <w:rPr>
                <w:color w:val="000000"/>
                <w:szCs w:val="22"/>
              </w:rPr>
            </w:pPr>
            <w:r w:rsidRPr="001B0690">
              <w:rPr>
                <w:color w:val="000000"/>
                <w:szCs w:val="22"/>
              </w:rPr>
              <w:t>BLAINE COUNTY</w:t>
            </w:r>
          </w:p>
        </w:tc>
      </w:tr>
      <w:tr w14:paraId="7CC7A9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509763" w14:textId="213967B2">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CC9047" w14:textId="324BCCB7">
            <w:pPr>
              <w:rPr>
                <w:color w:val="000000"/>
                <w:szCs w:val="22"/>
              </w:rPr>
            </w:pPr>
            <w:r w:rsidRPr="001B0690">
              <w:rPr>
                <w:color w:val="000000"/>
                <w:szCs w:val="22"/>
              </w:rPr>
              <w:t>CARBON COUNTY</w:t>
            </w:r>
          </w:p>
        </w:tc>
      </w:tr>
      <w:tr w14:paraId="2D3D44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ADD0A4" w14:textId="20F95309">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29D781" w14:textId="17F34FD9">
            <w:pPr>
              <w:rPr>
                <w:color w:val="000000"/>
                <w:szCs w:val="22"/>
              </w:rPr>
            </w:pPr>
            <w:r w:rsidRPr="001B0690">
              <w:rPr>
                <w:color w:val="000000"/>
                <w:szCs w:val="22"/>
              </w:rPr>
              <w:t>CASCADE COUNTY</w:t>
            </w:r>
          </w:p>
        </w:tc>
      </w:tr>
      <w:tr w14:paraId="79888F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8C3836" w14:textId="6C4AE78F">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554016" w14:textId="10A24DD7">
            <w:pPr>
              <w:rPr>
                <w:color w:val="000000"/>
                <w:szCs w:val="22"/>
              </w:rPr>
            </w:pPr>
            <w:r w:rsidRPr="001B0690">
              <w:rPr>
                <w:color w:val="000000"/>
                <w:szCs w:val="22"/>
              </w:rPr>
              <w:t>FERGUS COUNTY</w:t>
            </w:r>
          </w:p>
        </w:tc>
      </w:tr>
      <w:tr w14:paraId="41637A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EFE67C" w14:textId="3D90F25E">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69C97C" w14:textId="7CAEE200">
            <w:pPr>
              <w:rPr>
                <w:color w:val="000000"/>
                <w:szCs w:val="22"/>
              </w:rPr>
            </w:pPr>
            <w:r w:rsidRPr="001B0690">
              <w:rPr>
                <w:color w:val="000000"/>
                <w:szCs w:val="22"/>
              </w:rPr>
              <w:t>GALLATIN COUNTY</w:t>
            </w:r>
          </w:p>
        </w:tc>
      </w:tr>
      <w:tr w14:paraId="2A79F9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6CF11D" w14:textId="5C2122BE">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6A98F0" w14:textId="7E3EBFE4">
            <w:pPr>
              <w:rPr>
                <w:color w:val="000000"/>
                <w:szCs w:val="22"/>
              </w:rPr>
            </w:pPr>
            <w:r w:rsidRPr="001B0690">
              <w:rPr>
                <w:color w:val="000000"/>
                <w:szCs w:val="22"/>
              </w:rPr>
              <w:t>GLACIER COUNTY</w:t>
            </w:r>
          </w:p>
        </w:tc>
      </w:tr>
      <w:tr w14:paraId="2C2A97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747D57" w14:textId="48548B1C">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F94075" w14:textId="6E697F9F">
            <w:pPr>
              <w:rPr>
                <w:color w:val="000000"/>
                <w:szCs w:val="22"/>
              </w:rPr>
            </w:pPr>
            <w:r w:rsidRPr="001B0690">
              <w:rPr>
                <w:color w:val="000000"/>
                <w:szCs w:val="22"/>
              </w:rPr>
              <w:t>GOLDEN VALLEY COUNTY</w:t>
            </w:r>
          </w:p>
        </w:tc>
      </w:tr>
      <w:tr w14:paraId="1F56FA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0D8DDF" w14:textId="6051D76B">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08A963" w14:textId="3EC20A00">
            <w:pPr>
              <w:rPr>
                <w:color w:val="000000"/>
                <w:szCs w:val="22"/>
              </w:rPr>
            </w:pPr>
            <w:r w:rsidRPr="001B0690">
              <w:rPr>
                <w:color w:val="000000"/>
                <w:szCs w:val="22"/>
              </w:rPr>
              <w:t>GRANITE COUNTY</w:t>
            </w:r>
          </w:p>
        </w:tc>
      </w:tr>
      <w:tr w14:paraId="4D2E8D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DDA183" w14:textId="35066B95">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8A06AA" w14:textId="5259F4D7">
            <w:pPr>
              <w:rPr>
                <w:color w:val="000000"/>
                <w:szCs w:val="22"/>
              </w:rPr>
            </w:pPr>
            <w:r w:rsidRPr="001B0690">
              <w:rPr>
                <w:color w:val="000000"/>
                <w:szCs w:val="22"/>
              </w:rPr>
              <w:t>JUDITH BASIN COUNTY</w:t>
            </w:r>
          </w:p>
        </w:tc>
      </w:tr>
      <w:tr w14:paraId="230C3A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E66878" w14:textId="6012C168">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428C46" w14:textId="4A92A2CC">
            <w:pPr>
              <w:rPr>
                <w:color w:val="000000"/>
                <w:szCs w:val="22"/>
              </w:rPr>
            </w:pPr>
            <w:r w:rsidRPr="001B0690">
              <w:rPr>
                <w:color w:val="000000"/>
                <w:szCs w:val="22"/>
              </w:rPr>
              <w:t>LAKE COUNTY</w:t>
            </w:r>
          </w:p>
        </w:tc>
      </w:tr>
      <w:tr w14:paraId="4E8DD7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316311" w14:textId="767C5B26">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B24856" w14:textId="1BC1C85A">
            <w:pPr>
              <w:rPr>
                <w:color w:val="000000"/>
                <w:szCs w:val="22"/>
              </w:rPr>
            </w:pPr>
            <w:r w:rsidRPr="001B0690">
              <w:rPr>
                <w:color w:val="000000"/>
                <w:szCs w:val="22"/>
              </w:rPr>
              <w:t>LEWIS AND CLARK COUNTY</w:t>
            </w:r>
          </w:p>
        </w:tc>
      </w:tr>
      <w:tr w14:paraId="3E76A91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9D5F31" w14:textId="742FEECC">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59B4B7" w14:textId="6DE8FA99">
            <w:pPr>
              <w:rPr>
                <w:color w:val="000000"/>
                <w:szCs w:val="22"/>
              </w:rPr>
            </w:pPr>
            <w:r w:rsidRPr="001B0690">
              <w:rPr>
                <w:color w:val="000000"/>
                <w:szCs w:val="22"/>
              </w:rPr>
              <w:t>LINCOLN COUNTY</w:t>
            </w:r>
          </w:p>
        </w:tc>
      </w:tr>
      <w:tr w14:paraId="485F9B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42DF87" w14:textId="1DE2AE67">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863302" w14:textId="1C4971C6">
            <w:pPr>
              <w:rPr>
                <w:color w:val="000000"/>
                <w:szCs w:val="22"/>
              </w:rPr>
            </w:pPr>
            <w:r w:rsidRPr="001B0690">
              <w:rPr>
                <w:color w:val="000000"/>
                <w:szCs w:val="22"/>
              </w:rPr>
              <w:t>MCCONE COUNTY</w:t>
            </w:r>
          </w:p>
        </w:tc>
      </w:tr>
      <w:tr w14:paraId="531A47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EEE3BE" w14:textId="489E6FED">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A3AC6A" w14:textId="0138BD61">
            <w:pPr>
              <w:rPr>
                <w:color w:val="000000"/>
                <w:szCs w:val="22"/>
              </w:rPr>
            </w:pPr>
            <w:r w:rsidRPr="001B0690">
              <w:rPr>
                <w:color w:val="000000"/>
                <w:szCs w:val="22"/>
              </w:rPr>
              <w:t>MADISON COUNTY</w:t>
            </w:r>
          </w:p>
        </w:tc>
      </w:tr>
      <w:tr w14:paraId="367967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40A55D" w14:textId="78C5E363">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14B53A" w14:textId="5AB15329">
            <w:pPr>
              <w:rPr>
                <w:color w:val="000000"/>
                <w:szCs w:val="22"/>
              </w:rPr>
            </w:pPr>
            <w:r w:rsidRPr="001B0690">
              <w:rPr>
                <w:color w:val="000000"/>
                <w:szCs w:val="22"/>
              </w:rPr>
              <w:t>MISSOULA COUNTY</w:t>
            </w:r>
          </w:p>
        </w:tc>
      </w:tr>
      <w:tr w14:paraId="30A74C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756C85" w14:textId="5FD03D8F">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D111DE" w14:textId="52D685D8">
            <w:pPr>
              <w:rPr>
                <w:color w:val="000000"/>
                <w:szCs w:val="22"/>
              </w:rPr>
            </w:pPr>
            <w:r w:rsidRPr="001B0690">
              <w:rPr>
                <w:color w:val="000000"/>
                <w:szCs w:val="22"/>
              </w:rPr>
              <w:t>PHILLIPS COUNTY</w:t>
            </w:r>
          </w:p>
        </w:tc>
      </w:tr>
      <w:tr w14:paraId="3E9EBFE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300A46" w14:textId="0AD982B8">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06E57D" w14:textId="557878C0">
            <w:pPr>
              <w:rPr>
                <w:color w:val="000000"/>
                <w:szCs w:val="22"/>
              </w:rPr>
            </w:pPr>
            <w:r w:rsidRPr="001B0690">
              <w:rPr>
                <w:color w:val="000000"/>
                <w:szCs w:val="22"/>
              </w:rPr>
              <w:t>PONDERA COUNTY</w:t>
            </w:r>
          </w:p>
        </w:tc>
      </w:tr>
      <w:tr w14:paraId="689279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3401EA" w14:textId="09BD4887">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3A4C6B" w14:textId="3D94104D">
            <w:pPr>
              <w:rPr>
                <w:color w:val="000000"/>
                <w:szCs w:val="22"/>
              </w:rPr>
            </w:pPr>
            <w:r w:rsidRPr="001B0690">
              <w:rPr>
                <w:color w:val="000000"/>
                <w:szCs w:val="22"/>
              </w:rPr>
              <w:t>RAVALLI COUNTY</w:t>
            </w:r>
          </w:p>
        </w:tc>
      </w:tr>
      <w:tr w14:paraId="6BC4975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506695" w14:textId="744228B8">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7C4735" w14:textId="29211760">
            <w:pPr>
              <w:rPr>
                <w:color w:val="000000"/>
                <w:szCs w:val="22"/>
              </w:rPr>
            </w:pPr>
            <w:r w:rsidRPr="001B0690">
              <w:rPr>
                <w:color w:val="000000"/>
                <w:szCs w:val="22"/>
              </w:rPr>
              <w:t>RICHLAND COUNTY</w:t>
            </w:r>
          </w:p>
        </w:tc>
      </w:tr>
      <w:tr w14:paraId="14231D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EFC631" w14:textId="758A9384">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9325EF" w14:textId="604A2065">
            <w:pPr>
              <w:rPr>
                <w:color w:val="000000"/>
                <w:szCs w:val="22"/>
              </w:rPr>
            </w:pPr>
            <w:r w:rsidRPr="001B0690">
              <w:rPr>
                <w:color w:val="000000"/>
                <w:szCs w:val="22"/>
              </w:rPr>
              <w:t>ROOSEVELT COUNTY</w:t>
            </w:r>
          </w:p>
        </w:tc>
      </w:tr>
      <w:tr w14:paraId="3CBF1A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2E1754" w14:textId="16C99CD5">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41B4BA" w14:textId="4F925E8F">
            <w:pPr>
              <w:rPr>
                <w:color w:val="000000"/>
                <w:szCs w:val="22"/>
              </w:rPr>
            </w:pPr>
            <w:r w:rsidRPr="001B0690">
              <w:rPr>
                <w:color w:val="000000"/>
                <w:szCs w:val="22"/>
              </w:rPr>
              <w:t>ROSEBUD COUNTY</w:t>
            </w:r>
          </w:p>
        </w:tc>
      </w:tr>
      <w:tr w14:paraId="0AFEDF8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737B59" w14:textId="3D428338">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4FAF25" w14:textId="3BB0CB11">
            <w:pPr>
              <w:rPr>
                <w:color w:val="000000"/>
                <w:szCs w:val="22"/>
              </w:rPr>
            </w:pPr>
            <w:r w:rsidRPr="001B0690">
              <w:rPr>
                <w:color w:val="000000"/>
                <w:szCs w:val="22"/>
              </w:rPr>
              <w:t>SANDERS COUNTY</w:t>
            </w:r>
          </w:p>
        </w:tc>
      </w:tr>
      <w:tr w14:paraId="0218F22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D31E81" w14:textId="086B2F35">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46257D" w14:textId="12FECA8A">
            <w:pPr>
              <w:rPr>
                <w:color w:val="000000"/>
                <w:szCs w:val="22"/>
              </w:rPr>
            </w:pPr>
            <w:r w:rsidRPr="001B0690">
              <w:rPr>
                <w:color w:val="000000"/>
                <w:szCs w:val="22"/>
              </w:rPr>
              <w:t>STILLWATER COUNTY</w:t>
            </w:r>
          </w:p>
        </w:tc>
      </w:tr>
      <w:tr w14:paraId="20687B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0F3996" w14:textId="53ACD225">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20DA6D" w14:textId="2806B042">
            <w:pPr>
              <w:rPr>
                <w:color w:val="000000"/>
                <w:szCs w:val="22"/>
              </w:rPr>
            </w:pPr>
            <w:r w:rsidRPr="001B0690">
              <w:rPr>
                <w:color w:val="000000"/>
                <w:szCs w:val="22"/>
              </w:rPr>
              <w:t>TOOLE COUNTY</w:t>
            </w:r>
          </w:p>
        </w:tc>
      </w:tr>
      <w:tr w14:paraId="7DAA13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572A6D" w14:textId="23A48D26">
            <w:pPr>
              <w:rPr>
                <w:color w:val="000000"/>
                <w:szCs w:val="22"/>
              </w:rPr>
            </w:pPr>
            <w:r w:rsidRPr="001B0690">
              <w:rPr>
                <w:color w:val="000000"/>
                <w:szCs w:val="22"/>
              </w:rPr>
              <w:t>MT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038FA3" w14:textId="7AC7B4FB">
            <w:pPr>
              <w:rPr>
                <w:color w:val="000000"/>
                <w:szCs w:val="22"/>
              </w:rPr>
            </w:pPr>
            <w:r w:rsidRPr="001B0690">
              <w:rPr>
                <w:color w:val="000000"/>
                <w:szCs w:val="22"/>
              </w:rPr>
              <w:t>VALLEY COUNTY</w:t>
            </w:r>
          </w:p>
        </w:tc>
      </w:tr>
      <w:tr w14:paraId="1CFB04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B0FFC1" w14:textId="5A76FAA4">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503481" w14:textId="217A505A">
            <w:pPr>
              <w:rPr>
                <w:color w:val="000000"/>
                <w:szCs w:val="22"/>
              </w:rPr>
            </w:pPr>
            <w:r w:rsidRPr="001B0690">
              <w:rPr>
                <w:color w:val="000000"/>
                <w:szCs w:val="22"/>
              </w:rPr>
              <w:t>ADAMS COUNTY</w:t>
            </w:r>
          </w:p>
        </w:tc>
      </w:tr>
      <w:tr w14:paraId="251FC1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F5987D" w14:textId="6C696050">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E7D694" w14:textId="21A0D22D">
            <w:pPr>
              <w:rPr>
                <w:color w:val="000000"/>
                <w:szCs w:val="22"/>
              </w:rPr>
            </w:pPr>
            <w:r w:rsidRPr="001B0690">
              <w:rPr>
                <w:color w:val="000000"/>
                <w:szCs w:val="22"/>
              </w:rPr>
              <w:t>ANTELOPE COUNTY</w:t>
            </w:r>
          </w:p>
        </w:tc>
      </w:tr>
      <w:tr w14:paraId="5CBA35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5A0393" w14:textId="31ABDE97">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480A26" w14:textId="29872352">
            <w:pPr>
              <w:rPr>
                <w:color w:val="000000"/>
                <w:szCs w:val="22"/>
              </w:rPr>
            </w:pPr>
            <w:r w:rsidRPr="001B0690">
              <w:rPr>
                <w:color w:val="000000"/>
                <w:szCs w:val="22"/>
              </w:rPr>
              <w:t>BOONE COUNTY</w:t>
            </w:r>
          </w:p>
        </w:tc>
      </w:tr>
      <w:tr w14:paraId="332666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9B177F" w14:textId="4062B9CF">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E14524" w14:textId="267F1CCF">
            <w:pPr>
              <w:rPr>
                <w:color w:val="000000"/>
                <w:szCs w:val="22"/>
              </w:rPr>
            </w:pPr>
            <w:r w:rsidRPr="001B0690">
              <w:rPr>
                <w:color w:val="000000"/>
                <w:szCs w:val="22"/>
              </w:rPr>
              <w:t>BOX BUTTE COUNTY</w:t>
            </w:r>
          </w:p>
        </w:tc>
      </w:tr>
      <w:tr w14:paraId="047B600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33153E" w14:textId="7580E62C">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C2E296" w14:textId="6D0B0FEE">
            <w:pPr>
              <w:rPr>
                <w:color w:val="000000"/>
                <w:szCs w:val="22"/>
              </w:rPr>
            </w:pPr>
            <w:r w:rsidRPr="001B0690">
              <w:rPr>
                <w:color w:val="000000"/>
                <w:szCs w:val="22"/>
              </w:rPr>
              <w:t>BROWN COUNTY</w:t>
            </w:r>
          </w:p>
        </w:tc>
      </w:tr>
      <w:tr w14:paraId="50E7F4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1F7D41" w14:textId="5C6F17AB">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14ED7F" w14:textId="2CEBDEDA">
            <w:pPr>
              <w:rPr>
                <w:color w:val="000000"/>
                <w:szCs w:val="22"/>
              </w:rPr>
            </w:pPr>
            <w:r w:rsidRPr="001B0690">
              <w:rPr>
                <w:color w:val="000000"/>
                <w:szCs w:val="22"/>
              </w:rPr>
              <w:t>BUFFALO COUNTY</w:t>
            </w:r>
          </w:p>
        </w:tc>
      </w:tr>
      <w:tr w14:paraId="1F33811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9CE59D" w14:textId="6FD121F7">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219A91" w14:textId="4510F997">
            <w:pPr>
              <w:rPr>
                <w:color w:val="000000"/>
                <w:szCs w:val="22"/>
              </w:rPr>
            </w:pPr>
            <w:r w:rsidRPr="001B0690">
              <w:rPr>
                <w:color w:val="000000"/>
                <w:szCs w:val="22"/>
              </w:rPr>
              <w:t>BURT COUNTY</w:t>
            </w:r>
          </w:p>
        </w:tc>
      </w:tr>
      <w:tr w14:paraId="549B6D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ED50F0" w14:textId="3743EF3F">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46D663" w14:textId="443E121D">
            <w:pPr>
              <w:rPr>
                <w:color w:val="000000"/>
                <w:szCs w:val="22"/>
              </w:rPr>
            </w:pPr>
            <w:r w:rsidRPr="001B0690">
              <w:rPr>
                <w:color w:val="000000"/>
                <w:szCs w:val="22"/>
              </w:rPr>
              <w:t>BUTLER COUNTY</w:t>
            </w:r>
          </w:p>
        </w:tc>
      </w:tr>
      <w:tr w14:paraId="09E460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C7A9E5" w14:textId="1C49AE4A">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CD9BF2" w14:textId="51B018DC">
            <w:pPr>
              <w:rPr>
                <w:color w:val="000000"/>
                <w:szCs w:val="22"/>
              </w:rPr>
            </w:pPr>
            <w:r w:rsidRPr="001B0690">
              <w:rPr>
                <w:color w:val="000000"/>
                <w:szCs w:val="22"/>
              </w:rPr>
              <w:t>CASS COUNTY</w:t>
            </w:r>
          </w:p>
        </w:tc>
      </w:tr>
      <w:tr w14:paraId="7AFFE0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444FC6" w14:textId="6BB690CD">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B51BFE" w14:textId="55DE035B">
            <w:pPr>
              <w:rPr>
                <w:color w:val="000000"/>
                <w:szCs w:val="22"/>
              </w:rPr>
            </w:pPr>
            <w:r w:rsidRPr="001B0690">
              <w:rPr>
                <w:color w:val="000000"/>
                <w:szCs w:val="22"/>
              </w:rPr>
              <w:t>CEDAR COUNTY</w:t>
            </w:r>
          </w:p>
        </w:tc>
      </w:tr>
      <w:tr w14:paraId="288B90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63BAAF" w14:textId="41338FB4">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FDB167" w14:textId="721CB777">
            <w:pPr>
              <w:rPr>
                <w:color w:val="000000"/>
                <w:szCs w:val="22"/>
              </w:rPr>
            </w:pPr>
            <w:r w:rsidRPr="001B0690">
              <w:rPr>
                <w:color w:val="000000"/>
                <w:szCs w:val="22"/>
              </w:rPr>
              <w:t>CHASE COUNTY</w:t>
            </w:r>
          </w:p>
        </w:tc>
      </w:tr>
      <w:tr w14:paraId="20BC9B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32DD9C" w14:textId="52B75095">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6C671C" w14:textId="5D9B43D0">
            <w:pPr>
              <w:rPr>
                <w:color w:val="000000"/>
                <w:szCs w:val="22"/>
              </w:rPr>
            </w:pPr>
            <w:r w:rsidRPr="001B0690">
              <w:rPr>
                <w:color w:val="000000"/>
                <w:szCs w:val="22"/>
              </w:rPr>
              <w:t>CHERRY COUNTY</w:t>
            </w:r>
          </w:p>
        </w:tc>
      </w:tr>
      <w:tr w14:paraId="1CDCF2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9DC13D" w14:textId="28855AAE">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0B482F" w14:textId="1EF49011">
            <w:pPr>
              <w:rPr>
                <w:color w:val="000000"/>
                <w:szCs w:val="22"/>
              </w:rPr>
            </w:pPr>
            <w:r w:rsidRPr="001B0690">
              <w:rPr>
                <w:color w:val="000000"/>
                <w:szCs w:val="22"/>
              </w:rPr>
              <w:t>CHEYENNE COUNTY</w:t>
            </w:r>
          </w:p>
        </w:tc>
      </w:tr>
      <w:tr w14:paraId="39B645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5CEBAF" w14:textId="2747A143">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CA80A5" w14:textId="02024CF4">
            <w:pPr>
              <w:rPr>
                <w:color w:val="000000"/>
                <w:szCs w:val="22"/>
              </w:rPr>
            </w:pPr>
            <w:r w:rsidRPr="001B0690">
              <w:rPr>
                <w:color w:val="000000"/>
                <w:szCs w:val="22"/>
              </w:rPr>
              <w:t>CLAY COUNTY</w:t>
            </w:r>
          </w:p>
        </w:tc>
      </w:tr>
      <w:tr w14:paraId="7544355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993B54" w14:textId="2D4ED64D">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85CE33" w14:textId="44802184">
            <w:pPr>
              <w:rPr>
                <w:color w:val="000000"/>
                <w:szCs w:val="22"/>
              </w:rPr>
            </w:pPr>
            <w:r w:rsidRPr="001B0690">
              <w:rPr>
                <w:color w:val="000000"/>
                <w:szCs w:val="22"/>
              </w:rPr>
              <w:t>COLFAX COUNTY</w:t>
            </w:r>
          </w:p>
        </w:tc>
      </w:tr>
      <w:tr w14:paraId="1E7C9D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BF615C" w14:textId="029291C2">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06F1F2" w14:textId="4BEE79EC">
            <w:pPr>
              <w:rPr>
                <w:color w:val="000000"/>
                <w:szCs w:val="22"/>
              </w:rPr>
            </w:pPr>
            <w:r w:rsidRPr="001B0690">
              <w:rPr>
                <w:color w:val="000000"/>
                <w:szCs w:val="22"/>
              </w:rPr>
              <w:t>CUSTER COUNTY</w:t>
            </w:r>
          </w:p>
        </w:tc>
      </w:tr>
      <w:tr w14:paraId="5552E5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B2B6AD" w14:textId="16C8204A">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16E4C3" w14:textId="168B814A">
            <w:pPr>
              <w:rPr>
                <w:color w:val="000000"/>
                <w:szCs w:val="22"/>
              </w:rPr>
            </w:pPr>
            <w:r w:rsidRPr="001B0690">
              <w:rPr>
                <w:color w:val="000000"/>
                <w:szCs w:val="22"/>
              </w:rPr>
              <w:t>DAKOTA COUNTY</w:t>
            </w:r>
          </w:p>
        </w:tc>
      </w:tr>
      <w:tr w14:paraId="59A8A9C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3A74F3" w14:textId="00EBB586">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A5833E" w14:textId="6D9F8DA6">
            <w:pPr>
              <w:rPr>
                <w:color w:val="000000"/>
                <w:szCs w:val="22"/>
              </w:rPr>
            </w:pPr>
            <w:r w:rsidRPr="001B0690">
              <w:rPr>
                <w:color w:val="000000"/>
                <w:szCs w:val="22"/>
              </w:rPr>
              <w:t>DAWES COUNTY</w:t>
            </w:r>
          </w:p>
        </w:tc>
      </w:tr>
      <w:tr w14:paraId="2B72EC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852ED9" w14:textId="1D0A0D72">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631D97" w14:textId="25B2A243">
            <w:pPr>
              <w:rPr>
                <w:color w:val="000000"/>
                <w:szCs w:val="22"/>
              </w:rPr>
            </w:pPr>
            <w:r w:rsidRPr="001B0690">
              <w:rPr>
                <w:color w:val="000000"/>
                <w:szCs w:val="22"/>
              </w:rPr>
              <w:t>DAWSON COUNTY</w:t>
            </w:r>
          </w:p>
        </w:tc>
      </w:tr>
      <w:tr w14:paraId="7CCD80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F1FCE8" w14:textId="5107A1A1">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804B17" w14:textId="2CD08DA8">
            <w:pPr>
              <w:rPr>
                <w:color w:val="000000"/>
                <w:szCs w:val="22"/>
              </w:rPr>
            </w:pPr>
            <w:r w:rsidRPr="001B0690">
              <w:rPr>
                <w:color w:val="000000"/>
                <w:szCs w:val="22"/>
              </w:rPr>
              <w:t>DEUEL COUNTY</w:t>
            </w:r>
          </w:p>
        </w:tc>
      </w:tr>
      <w:tr w14:paraId="050D65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B861F9" w14:textId="57D73CA6">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938977" w14:textId="773E853E">
            <w:pPr>
              <w:rPr>
                <w:color w:val="000000"/>
                <w:szCs w:val="22"/>
              </w:rPr>
            </w:pPr>
            <w:r w:rsidRPr="001B0690">
              <w:rPr>
                <w:color w:val="000000"/>
                <w:szCs w:val="22"/>
              </w:rPr>
              <w:t>DIXON COUNTY</w:t>
            </w:r>
          </w:p>
        </w:tc>
      </w:tr>
      <w:tr w14:paraId="6E8728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F7418E" w14:textId="348A8CAB">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9AE670" w14:textId="42433A63">
            <w:pPr>
              <w:rPr>
                <w:color w:val="000000"/>
                <w:szCs w:val="22"/>
              </w:rPr>
            </w:pPr>
            <w:r w:rsidRPr="001B0690">
              <w:rPr>
                <w:color w:val="000000"/>
                <w:szCs w:val="22"/>
              </w:rPr>
              <w:t>DODGE COUNTY</w:t>
            </w:r>
          </w:p>
        </w:tc>
      </w:tr>
      <w:tr w14:paraId="05352F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214AF1" w14:textId="2823BFA2">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44D1E5" w14:textId="7E7B7141">
            <w:pPr>
              <w:rPr>
                <w:color w:val="000000"/>
                <w:szCs w:val="22"/>
              </w:rPr>
            </w:pPr>
            <w:r w:rsidRPr="001B0690">
              <w:rPr>
                <w:color w:val="000000"/>
                <w:szCs w:val="22"/>
              </w:rPr>
              <w:t>DOUGLAS COUNTY</w:t>
            </w:r>
          </w:p>
        </w:tc>
      </w:tr>
      <w:tr w14:paraId="35ACE47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7CB352" w14:textId="60B4CEC9">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F84647" w14:textId="136DDEBF">
            <w:pPr>
              <w:rPr>
                <w:color w:val="000000"/>
                <w:szCs w:val="22"/>
              </w:rPr>
            </w:pPr>
            <w:r w:rsidRPr="001B0690">
              <w:rPr>
                <w:color w:val="000000"/>
                <w:szCs w:val="22"/>
              </w:rPr>
              <w:t>DUNDY COUNTY</w:t>
            </w:r>
          </w:p>
        </w:tc>
      </w:tr>
      <w:tr w14:paraId="0C8C52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C483F0" w14:textId="7907042C">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067391" w14:textId="1D38146E">
            <w:pPr>
              <w:rPr>
                <w:color w:val="000000"/>
                <w:szCs w:val="22"/>
              </w:rPr>
            </w:pPr>
            <w:r w:rsidRPr="001B0690">
              <w:rPr>
                <w:color w:val="000000"/>
                <w:szCs w:val="22"/>
              </w:rPr>
              <w:t>FILLMORE COUNTY</w:t>
            </w:r>
          </w:p>
        </w:tc>
      </w:tr>
      <w:tr w14:paraId="448B9C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3E1887" w14:textId="0B7490F6">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3FFAF7" w14:textId="11E9EE68">
            <w:pPr>
              <w:rPr>
                <w:color w:val="000000"/>
                <w:szCs w:val="22"/>
              </w:rPr>
            </w:pPr>
            <w:r w:rsidRPr="001B0690">
              <w:rPr>
                <w:color w:val="000000"/>
                <w:szCs w:val="22"/>
              </w:rPr>
              <w:t>FRANKLIN COUNTY</w:t>
            </w:r>
          </w:p>
        </w:tc>
      </w:tr>
      <w:tr w14:paraId="0F1785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FB66D2" w14:textId="566BD8BB">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A44C7F" w14:textId="02666CAF">
            <w:pPr>
              <w:rPr>
                <w:color w:val="000000"/>
                <w:szCs w:val="22"/>
              </w:rPr>
            </w:pPr>
            <w:r w:rsidRPr="001B0690">
              <w:rPr>
                <w:color w:val="000000"/>
                <w:szCs w:val="22"/>
              </w:rPr>
              <w:t>FRONTIER COUNTY</w:t>
            </w:r>
          </w:p>
        </w:tc>
      </w:tr>
      <w:tr w14:paraId="5637A5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6B046F" w14:textId="2E641485">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95CF1E" w14:textId="50740CD5">
            <w:pPr>
              <w:rPr>
                <w:color w:val="000000"/>
                <w:szCs w:val="22"/>
              </w:rPr>
            </w:pPr>
            <w:r w:rsidRPr="001B0690">
              <w:rPr>
                <w:color w:val="000000"/>
                <w:szCs w:val="22"/>
              </w:rPr>
              <w:t>FURNAS COUNTY</w:t>
            </w:r>
          </w:p>
        </w:tc>
      </w:tr>
      <w:tr w14:paraId="758B45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E6B612" w14:textId="0F1D220C">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E39300" w14:textId="6BAFD197">
            <w:pPr>
              <w:rPr>
                <w:color w:val="000000"/>
                <w:szCs w:val="22"/>
              </w:rPr>
            </w:pPr>
            <w:r w:rsidRPr="001B0690">
              <w:rPr>
                <w:color w:val="000000"/>
                <w:szCs w:val="22"/>
              </w:rPr>
              <w:t>GAGE COUNTY</w:t>
            </w:r>
          </w:p>
        </w:tc>
      </w:tr>
      <w:tr w14:paraId="345BD3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ECE225" w14:textId="530886A4">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AC984E" w14:textId="092213EE">
            <w:pPr>
              <w:rPr>
                <w:color w:val="000000"/>
                <w:szCs w:val="22"/>
              </w:rPr>
            </w:pPr>
            <w:r w:rsidRPr="001B0690">
              <w:rPr>
                <w:color w:val="000000"/>
                <w:szCs w:val="22"/>
              </w:rPr>
              <w:t>GOSPER COUNTY</w:t>
            </w:r>
          </w:p>
        </w:tc>
      </w:tr>
      <w:tr w14:paraId="24C9E7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D5ABD5" w14:textId="7B633679">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2DE57E" w14:textId="282DB5D2">
            <w:pPr>
              <w:rPr>
                <w:color w:val="000000"/>
                <w:szCs w:val="22"/>
              </w:rPr>
            </w:pPr>
            <w:r w:rsidRPr="001B0690">
              <w:rPr>
                <w:color w:val="000000"/>
                <w:szCs w:val="22"/>
              </w:rPr>
              <w:t>HALL COUNTY</w:t>
            </w:r>
          </w:p>
        </w:tc>
      </w:tr>
      <w:tr w14:paraId="5D4C75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CF1CFB" w14:textId="7CA5087C">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97C424" w14:textId="62437D06">
            <w:pPr>
              <w:rPr>
                <w:color w:val="000000"/>
                <w:szCs w:val="22"/>
              </w:rPr>
            </w:pPr>
            <w:r w:rsidRPr="001B0690">
              <w:rPr>
                <w:color w:val="000000"/>
                <w:szCs w:val="22"/>
              </w:rPr>
              <w:t>HAMILTON COUNTY</w:t>
            </w:r>
          </w:p>
        </w:tc>
      </w:tr>
      <w:tr w14:paraId="1B77F9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4EAE21" w14:textId="5220324F">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7AFE3B" w14:textId="3836E674">
            <w:pPr>
              <w:rPr>
                <w:color w:val="000000"/>
                <w:szCs w:val="22"/>
              </w:rPr>
            </w:pPr>
            <w:r w:rsidRPr="001B0690">
              <w:rPr>
                <w:color w:val="000000"/>
                <w:szCs w:val="22"/>
              </w:rPr>
              <w:t>HITCHCOCK COUNTY</w:t>
            </w:r>
          </w:p>
        </w:tc>
      </w:tr>
      <w:tr w14:paraId="22D4B7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BAA593" w14:textId="2D33BD3E">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6EDB02" w14:textId="34EFC9D8">
            <w:pPr>
              <w:rPr>
                <w:color w:val="000000"/>
                <w:szCs w:val="22"/>
              </w:rPr>
            </w:pPr>
            <w:r w:rsidRPr="001B0690">
              <w:rPr>
                <w:color w:val="000000"/>
                <w:szCs w:val="22"/>
              </w:rPr>
              <w:t>HOLT COUNTY</w:t>
            </w:r>
          </w:p>
        </w:tc>
      </w:tr>
      <w:tr w14:paraId="66A753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7FCAC3" w14:textId="6E1F2088">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926E89" w14:textId="3B300308">
            <w:pPr>
              <w:rPr>
                <w:color w:val="000000"/>
                <w:szCs w:val="22"/>
              </w:rPr>
            </w:pPr>
            <w:r w:rsidRPr="001B0690">
              <w:rPr>
                <w:color w:val="000000"/>
                <w:szCs w:val="22"/>
              </w:rPr>
              <w:t>HOWARD COUNTY</w:t>
            </w:r>
          </w:p>
        </w:tc>
      </w:tr>
      <w:tr w14:paraId="641296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3AB475" w14:textId="3BF12D09">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29C25F" w14:textId="2E599806">
            <w:pPr>
              <w:rPr>
                <w:color w:val="000000"/>
                <w:szCs w:val="22"/>
              </w:rPr>
            </w:pPr>
            <w:r w:rsidRPr="001B0690">
              <w:rPr>
                <w:color w:val="000000"/>
                <w:szCs w:val="22"/>
              </w:rPr>
              <w:t>JEFFERSON COUNTY</w:t>
            </w:r>
          </w:p>
        </w:tc>
      </w:tr>
      <w:tr w14:paraId="0BF00D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2453C3" w14:textId="3E29EB48">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AE4092" w14:textId="6933FF79">
            <w:pPr>
              <w:rPr>
                <w:color w:val="000000"/>
                <w:szCs w:val="22"/>
              </w:rPr>
            </w:pPr>
            <w:r w:rsidRPr="001B0690">
              <w:rPr>
                <w:color w:val="000000"/>
                <w:szCs w:val="22"/>
              </w:rPr>
              <w:t>JOHNSON COUNTY</w:t>
            </w:r>
          </w:p>
        </w:tc>
      </w:tr>
      <w:tr w14:paraId="2A53CD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555A6F" w14:textId="0ADCA864">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7B1EA7" w14:textId="4E34B93A">
            <w:pPr>
              <w:rPr>
                <w:color w:val="000000"/>
                <w:szCs w:val="22"/>
              </w:rPr>
            </w:pPr>
            <w:r w:rsidRPr="001B0690">
              <w:rPr>
                <w:color w:val="000000"/>
                <w:szCs w:val="22"/>
              </w:rPr>
              <w:t>KEARNEY COUNTY</w:t>
            </w:r>
          </w:p>
        </w:tc>
      </w:tr>
      <w:tr w14:paraId="0EA9BF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072E7B" w14:textId="57B2C90D">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8F1872" w14:textId="00D7CF8B">
            <w:pPr>
              <w:rPr>
                <w:color w:val="000000"/>
                <w:szCs w:val="22"/>
              </w:rPr>
            </w:pPr>
            <w:r w:rsidRPr="001B0690">
              <w:rPr>
                <w:color w:val="000000"/>
                <w:szCs w:val="22"/>
              </w:rPr>
              <w:t>KEITH COUNTY</w:t>
            </w:r>
          </w:p>
        </w:tc>
      </w:tr>
      <w:tr w14:paraId="43E969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2B5021" w14:textId="7241B679">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ADB445" w14:textId="5E023BE3">
            <w:pPr>
              <w:rPr>
                <w:color w:val="000000"/>
                <w:szCs w:val="22"/>
              </w:rPr>
            </w:pPr>
            <w:r w:rsidRPr="001B0690">
              <w:rPr>
                <w:color w:val="000000"/>
                <w:szCs w:val="22"/>
              </w:rPr>
              <w:t>KIMBALL COUNTY</w:t>
            </w:r>
          </w:p>
        </w:tc>
      </w:tr>
      <w:tr w14:paraId="5F7ADF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93440E" w14:textId="16C0697B">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A6BBAE" w14:textId="6E9B4A61">
            <w:pPr>
              <w:rPr>
                <w:color w:val="000000"/>
                <w:szCs w:val="22"/>
              </w:rPr>
            </w:pPr>
            <w:r w:rsidRPr="001B0690">
              <w:rPr>
                <w:color w:val="000000"/>
                <w:szCs w:val="22"/>
              </w:rPr>
              <w:t>KNOX COUNTY</w:t>
            </w:r>
          </w:p>
        </w:tc>
      </w:tr>
      <w:tr w14:paraId="55B4FA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EE29AC" w14:textId="56815C01">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C16E65" w14:textId="3BB37A70">
            <w:pPr>
              <w:rPr>
                <w:color w:val="000000"/>
                <w:szCs w:val="22"/>
              </w:rPr>
            </w:pPr>
            <w:r w:rsidRPr="001B0690">
              <w:rPr>
                <w:color w:val="000000"/>
                <w:szCs w:val="22"/>
              </w:rPr>
              <w:t>LANCASTER COUNTY</w:t>
            </w:r>
          </w:p>
        </w:tc>
      </w:tr>
      <w:tr w14:paraId="00951D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F6EF80" w14:textId="6F6CFFFD">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4ED02E" w14:textId="43A57CEE">
            <w:pPr>
              <w:rPr>
                <w:color w:val="000000"/>
                <w:szCs w:val="22"/>
              </w:rPr>
            </w:pPr>
            <w:r w:rsidRPr="001B0690">
              <w:rPr>
                <w:color w:val="000000"/>
                <w:szCs w:val="22"/>
              </w:rPr>
              <w:t>LINCOLN COUNTY</w:t>
            </w:r>
          </w:p>
        </w:tc>
      </w:tr>
      <w:tr w14:paraId="6BB8135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9B5D79" w14:textId="3EB67F37">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5DCE17" w14:textId="7A3B4921">
            <w:pPr>
              <w:rPr>
                <w:color w:val="000000"/>
                <w:szCs w:val="22"/>
              </w:rPr>
            </w:pPr>
            <w:r w:rsidRPr="001B0690">
              <w:rPr>
                <w:color w:val="000000"/>
                <w:szCs w:val="22"/>
              </w:rPr>
              <w:t>MADISON COUNTY</w:t>
            </w:r>
          </w:p>
        </w:tc>
      </w:tr>
      <w:tr w14:paraId="45ACEE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CB8372" w14:textId="4F716342">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7E69C9" w14:textId="4BF9C6F3">
            <w:pPr>
              <w:rPr>
                <w:color w:val="000000"/>
                <w:szCs w:val="22"/>
              </w:rPr>
            </w:pPr>
            <w:r w:rsidRPr="001B0690">
              <w:rPr>
                <w:color w:val="000000"/>
                <w:szCs w:val="22"/>
              </w:rPr>
              <w:t>MERRICK COUNTY</w:t>
            </w:r>
          </w:p>
        </w:tc>
      </w:tr>
      <w:tr w14:paraId="368460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43C476" w14:textId="4852284D">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D495D2" w14:textId="12E0EB84">
            <w:pPr>
              <w:rPr>
                <w:color w:val="000000"/>
                <w:szCs w:val="22"/>
              </w:rPr>
            </w:pPr>
            <w:r w:rsidRPr="001B0690">
              <w:rPr>
                <w:color w:val="000000"/>
                <w:szCs w:val="22"/>
              </w:rPr>
              <w:t>MORRILL COUNTY</w:t>
            </w:r>
          </w:p>
        </w:tc>
      </w:tr>
      <w:tr w14:paraId="1EFA90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78AABC" w14:textId="59B7DCC0">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3AB9E7" w14:textId="7D9C9B9F">
            <w:pPr>
              <w:rPr>
                <w:color w:val="000000"/>
                <w:szCs w:val="22"/>
              </w:rPr>
            </w:pPr>
            <w:r w:rsidRPr="001B0690">
              <w:rPr>
                <w:color w:val="000000"/>
                <w:szCs w:val="22"/>
              </w:rPr>
              <w:t>NEMAHA COUNTY</w:t>
            </w:r>
          </w:p>
        </w:tc>
      </w:tr>
      <w:tr w14:paraId="7C57F0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97F022" w14:textId="7C0B15D9">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E3F5C3" w14:textId="50522609">
            <w:pPr>
              <w:rPr>
                <w:color w:val="000000"/>
                <w:szCs w:val="22"/>
              </w:rPr>
            </w:pPr>
            <w:r w:rsidRPr="001B0690">
              <w:rPr>
                <w:color w:val="000000"/>
                <w:szCs w:val="22"/>
              </w:rPr>
              <w:t>NUCKOLLS COUNTY</w:t>
            </w:r>
          </w:p>
        </w:tc>
      </w:tr>
      <w:tr w14:paraId="58630D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A5492F" w14:textId="7A89F903">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F56651" w14:textId="1A22EED0">
            <w:pPr>
              <w:rPr>
                <w:color w:val="000000"/>
                <w:szCs w:val="22"/>
              </w:rPr>
            </w:pPr>
            <w:r w:rsidRPr="001B0690">
              <w:rPr>
                <w:color w:val="000000"/>
                <w:szCs w:val="22"/>
              </w:rPr>
              <w:t>OTOE COUNTY</w:t>
            </w:r>
          </w:p>
        </w:tc>
      </w:tr>
      <w:tr w14:paraId="5D648B0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189CD9" w14:textId="49306BD1">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461370" w14:textId="61A50AFD">
            <w:pPr>
              <w:rPr>
                <w:color w:val="000000"/>
                <w:szCs w:val="22"/>
              </w:rPr>
            </w:pPr>
            <w:r w:rsidRPr="001B0690">
              <w:rPr>
                <w:color w:val="000000"/>
                <w:szCs w:val="22"/>
              </w:rPr>
              <w:t>PAWNEE COUNTY</w:t>
            </w:r>
          </w:p>
        </w:tc>
      </w:tr>
      <w:tr w14:paraId="24D0A75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364F20" w14:textId="13A3727D">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8678AF" w14:textId="006BF271">
            <w:pPr>
              <w:rPr>
                <w:color w:val="000000"/>
                <w:szCs w:val="22"/>
              </w:rPr>
            </w:pPr>
            <w:r w:rsidRPr="001B0690">
              <w:rPr>
                <w:color w:val="000000"/>
                <w:szCs w:val="22"/>
              </w:rPr>
              <w:t>PERKINS COUNTY</w:t>
            </w:r>
          </w:p>
        </w:tc>
      </w:tr>
      <w:tr w14:paraId="227079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B19A29" w14:textId="48408209">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740F00" w14:textId="6DC97AD2">
            <w:pPr>
              <w:rPr>
                <w:color w:val="000000"/>
                <w:szCs w:val="22"/>
              </w:rPr>
            </w:pPr>
            <w:r w:rsidRPr="001B0690">
              <w:rPr>
                <w:color w:val="000000"/>
                <w:szCs w:val="22"/>
              </w:rPr>
              <w:t>PHELPS COUNTY</w:t>
            </w:r>
          </w:p>
        </w:tc>
      </w:tr>
      <w:tr w14:paraId="50BE17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FD5842" w14:textId="6579B0A4">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2FAAF3" w14:textId="087A6237">
            <w:pPr>
              <w:rPr>
                <w:color w:val="000000"/>
                <w:szCs w:val="22"/>
              </w:rPr>
            </w:pPr>
            <w:r w:rsidRPr="001B0690">
              <w:rPr>
                <w:color w:val="000000"/>
                <w:szCs w:val="22"/>
              </w:rPr>
              <w:t>PIERCE COUNTY</w:t>
            </w:r>
          </w:p>
        </w:tc>
      </w:tr>
      <w:tr w14:paraId="47F4D8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92A0D4" w14:textId="5A169B44">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30A348" w14:textId="304F5DE4">
            <w:pPr>
              <w:rPr>
                <w:color w:val="000000"/>
                <w:szCs w:val="22"/>
              </w:rPr>
            </w:pPr>
            <w:r w:rsidRPr="001B0690">
              <w:rPr>
                <w:color w:val="000000"/>
                <w:szCs w:val="22"/>
              </w:rPr>
              <w:t>PLATTE COUNTY</w:t>
            </w:r>
          </w:p>
        </w:tc>
      </w:tr>
      <w:tr w14:paraId="1D94A4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2EDE10" w14:textId="6FD1B3AA">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09C342" w14:textId="5AE677AB">
            <w:pPr>
              <w:rPr>
                <w:color w:val="000000"/>
                <w:szCs w:val="22"/>
              </w:rPr>
            </w:pPr>
            <w:r w:rsidRPr="001B0690">
              <w:rPr>
                <w:color w:val="000000"/>
                <w:szCs w:val="22"/>
              </w:rPr>
              <w:t>POLK COUNTY</w:t>
            </w:r>
          </w:p>
        </w:tc>
      </w:tr>
      <w:tr w14:paraId="1C1340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7F4C41" w14:textId="5689BF26">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9D42AA" w14:textId="7D770173">
            <w:pPr>
              <w:rPr>
                <w:color w:val="000000"/>
                <w:szCs w:val="22"/>
              </w:rPr>
            </w:pPr>
            <w:r w:rsidRPr="001B0690">
              <w:rPr>
                <w:color w:val="000000"/>
                <w:szCs w:val="22"/>
              </w:rPr>
              <w:t>RED WILLOW COUNTY</w:t>
            </w:r>
          </w:p>
        </w:tc>
      </w:tr>
      <w:tr w14:paraId="5A69C4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A08EC2" w14:textId="597F8127">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917608" w14:textId="0B8A900F">
            <w:pPr>
              <w:rPr>
                <w:color w:val="000000"/>
                <w:szCs w:val="22"/>
              </w:rPr>
            </w:pPr>
            <w:r w:rsidRPr="001B0690">
              <w:rPr>
                <w:color w:val="000000"/>
                <w:szCs w:val="22"/>
              </w:rPr>
              <w:t>RICHARDSON COUNTY</w:t>
            </w:r>
          </w:p>
        </w:tc>
      </w:tr>
      <w:tr w14:paraId="2D2451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9CD568" w14:textId="5DC54F96">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B3ADED" w14:textId="758B19E9">
            <w:pPr>
              <w:rPr>
                <w:color w:val="000000"/>
                <w:szCs w:val="22"/>
              </w:rPr>
            </w:pPr>
            <w:r w:rsidRPr="001B0690">
              <w:rPr>
                <w:color w:val="000000"/>
                <w:szCs w:val="22"/>
              </w:rPr>
              <w:t>SALINE COUNTY</w:t>
            </w:r>
          </w:p>
        </w:tc>
      </w:tr>
      <w:tr w14:paraId="138C15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503956" w14:textId="746DF97A">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B478D3" w14:textId="3A08A4A6">
            <w:pPr>
              <w:rPr>
                <w:color w:val="000000"/>
                <w:szCs w:val="22"/>
              </w:rPr>
            </w:pPr>
            <w:r w:rsidRPr="001B0690">
              <w:rPr>
                <w:color w:val="000000"/>
                <w:szCs w:val="22"/>
              </w:rPr>
              <w:t>SARPY COUNTY</w:t>
            </w:r>
          </w:p>
        </w:tc>
      </w:tr>
      <w:tr w14:paraId="08379C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27DA87" w14:textId="78A13A5C">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F71043" w14:textId="5C48D541">
            <w:pPr>
              <w:rPr>
                <w:color w:val="000000"/>
                <w:szCs w:val="22"/>
              </w:rPr>
            </w:pPr>
            <w:r w:rsidRPr="001B0690">
              <w:rPr>
                <w:color w:val="000000"/>
                <w:szCs w:val="22"/>
              </w:rPr>
              <w:t>SAUNDERS COUNTY</w:t>
            </w:r>
          </w:p>
        </w:tc>
      </w:tr>
      <w:tr w14:paraId="21329F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6A9264" w14:textId="712A05F0">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7EF967" w14:textId="7432B488">
            <w:pPr>
              <w:rPr>
                <w:color w:val="000000"/>
                <w:szCs w:val="22"/>
              </w:rPr>
            </w:pPr>
            <w:r w:rsidRPr="001B0690">
              <w:rPr>
                <w:color w:val="000000"/>
                <w:szCs w:val="22"/>
              </w:rPr>
              <w:t>SCOTTS BLUFF COUNTY</w:t>
            </w:r>
          </w:p>
        </w:tc>
      </w:tr>
      <w:tr w14:paraId="4AE1005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27D049" w14:textId="5844B86C">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6E4F32" w14:textId="5F63DA2E">
            <w:pPr>
              <w:rPr>
                <w:color w:val="000000"/>
                <w:szCs w:val="22"/>
              </w:rPr>
            </w:pPr>
            <w:r w:rsidRPr="001B0690">
              <w:rPr>
                <w:color w:val="000000"/>
                <w:szCs w:val="22"/>
              </w:rPr>
              <w:t>SEWARD COUNTY</w:t>
            </w:r>
          </w:p>
        </w:tc>
      </w:tr>
      <w:tr w14:paraId="66A9BD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D7C967" w14:textId="14B5F37A">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56312F" w14:textId="234A3DDA">
            <w:pPr>
              <w:rPr>
                <w:color w:val="000000"/>
                <w:szCs w:val="22"/>
              </w:rPr>
            </w:pPr>
            <w:r w:rsidRPr="001B0690">
              <w:rPr>
                <w:color w:val="000000"/>
                <w:szCs w:val="22"/>
              </w:rPr>
              <w:t>SHERIDAN COUNTY</w:t>
            </w:r>
          </w:p>
        </w:tc>
      </w:tr>
      <w:tr w14:paraId="12C055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E43B1F" w14:textId="7233A650">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BCC438" w14:textId="42804E43">
            <w:pPr>
              <w:rPr>
                <w:color w:val="000000"/>
                <w:szCs w:val="22"/>
              </w:rPr>
            </w:pPr>
            <w:r w:rsidRPr="001B0690">
              <w:rPr>
                <w:color w:val="000000"/>
                <w:szCs w:val="22"/>
              </w:rPr>
              <w:t>SHERMAN COUNTY</w:t>
            </w:r>
          </w:p>
        </w:tc>
      </w:tr>
      <w:tr w14:paraId="6B68E0B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997867" w14:textId="4F473C47">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AD10C3" w14:textId="7AE044C2">
            <w:pPr>
              <w:rPr>
                <w:color w:val="000000"/>
                <w:szCs w:val="22"/>
              </w:rPr>
            </w:pPr>
            <w:r w:rsidRPr="001B0690">
              <w:rPr>
                <w:color w:val="000000"/>
                <w:szCs w:val="22"/>
              </w:rPr>
              <w:t>STANTON COUNTY</w:t>
            </w:r>
          </w:p>
        </w:tc>
      </w:tr>
      <w:tr w14:paraId="07FB73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82423F" w14:textId="08BAC5EF">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343C55" w14:textId="00481441">
            <w:pPr>
              <w:rPr>
                <w:color w:val="000000"/>
                <w:szCs w:val="22"/>
              </w:rPr>
            </w:pPr>
            <w:r w:rsidRPr="001B0690">
              <w:rPr>
                <w:color w:val="000000"/>
                <w:szCs w:val="22"/>
              </w:rPr>
              <w:t>THAYER COUNTY</w:t>
            </w:r>
          </w:p>
        </w:tc>
      </w:tr>
      <w:tr w14:paraId="2A15DB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93814F" w14:textId="683DBE74">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D48C44" w14:textId="23C054DD">
            <w:pPr>
              <w:rPr>
                <w:color w:val="000000"/>
                <w:szCs w:val="22"/>
              </w:rPr>
            </w:pPr>
            <w:r w:rsidRPr="001B0690">
              <w:rPr>
                <w:color w:val="000000"/>
                <w:szCs w:val="22"/>
              </w:rPr>
              <w:t>THURSTON COUNTY</w:t>
            </w:r>
          </w:p>
        </w:tc>
      </w:tr>
      <w:tr w14:paraId="516015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7F8816" w14:textId="248479A7">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947BD9" w14:textId="093BCD91">
            <w:pPr>
              <w:rPr>
                <w:color w:val="000000"/>
                <w:szCs w:val="22"/>
              </w:rPr>
            </w:pPr>
            <w:r w:rsidRPr="001B0690">
              <w:rPr>
                <w:color w:val="000000"/>
                <w:szCs w:val="22"/>
              </w:rPr>
              <w:t>VALLEY COUNTY</w:t>
            </w:r>
          </w:p>
        </w:tc>
      </w:tr>
      <w:tr w14:paraId="6F8FB7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15E480" w14:textId="5649FB9B">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EBF7D6" w14:textId="6F465188">
            <w:pPr>
              <w:rPr>
                <w:color w:val="000000"/>
                <w:szCs w:val="22"/>
              </w:rPr>
            </w:pPr>
            <w:r w:rsidRPr="001B0690">
              <w:rPr>
                <w:color w:val="000000"/>
                <w:szCs w:val="22"/>
              </w:rPr>
              <w:t>WASHINGTON COUNTY</w:t>
            </w:r>
          </w:p>
        </w:tc>
      </w:tr>
      <w:tr w14:paraId="041D53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9155CB" w14:textId="77B2C1A5">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954FA6" w14:textId="1FBBBEDF">
            <w:pPr>
              <w:rPr>
                <w:color w:val="000000"/>
                <w:szCs w:val="22"/>
              </w:rPr>
            </w:pPr>
            <w:r w:rsidRPr="001B0690">
              <w:rPr>
                <w:color w:val="000000"/>
                <w:szCs w:val="22"/>
              </w:rPr>
              <w:t>WAYNE COUNTY</w:t>
            </w:r>
          </w:p>
        </w:tc>
      </w:tr>
      <w:tr w14:paraId="2AF87FA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142299" w14:textId="00962218">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804589" w14:textId="1AA6A539">
            <w:pPr>
              <w:rPr>
                <w:color w:val="000000"/>
                <w:szCs w:val="22"/>
              </w:rPr>
            </w:pPr>
            <w:r w:rsidRPr="001B0690">
              <w:rPr>
                <w:color w:val="000000"/>
                <w:szCs w:val="22"/>
              </w:rPr>
              <w:t>WEBSTER COUNTY</w:t>
            </w:r>
          </w:p>
        </w:tc>
      </w:tr>
      <w:tr w14:paraId="4B03DB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45C5D8" w14:textId="061D3F86">
            <w:pPr>
              <w:rPr>
                <w:color w:val="000000"/>
                <w:szCs w:val="22"/>
              </w:rPr>
            </w:pPr>
            <w:r w:rsidRPr="001B0690">
              <w:rPr>
                <w:color w:val="000000"/>
                <w:szCs w:val="22"/>
              </w:rPr>
              <w:t>NE</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C3AE56" w14:textId="2B1A9F0E">
            <w:pPr>
              <w:rPr>
                <w:color w:val="000000"/>
                <w:szCs w:val="22"/>
              </w:rPr>
            </w:pPr>
            <w:r w:rsidRPr="001B0690">
              <w:rPr>
                <w:color w:val="000000"/>
                <w:szCs w:val="22"/>
              </w:rPr>
              <w:t>YORK COUNTY</w:t>
            </w:r>
          </w:p>
        </w:tc>
      </w:tr>
      <w:tr w14:paraId="41CE0CB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190643" w14:textId="3754B417">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123026" w14:textId="478DA9F0">
            <w:pPr>
              <w:rPr>
                <w:color w:val="000000"/>
                <w:szCs w:val="22"/>
              </w:rPr>
            </w:pPr>
            <w:r w:rsidRPr="001B0690">
              <w:rPr>
                <w:color w:val="000000"/>
                <w:szCs w:val="22"/>
              </w:rPr>
              <w:t>CHURCHILL COUNTY</w:t>
            </w:r>
          </w:p>
        </w:tc>
      </w:tr>
      <w:tr w14:paraId="20C27C0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CB1D21" w14:textId="20BD3A99">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29417F" w14:textId="167DD454">
            <w:pPr>
              <w:rPr>
                <w:color w:val="000000"/>
                <w:szCs w:val="22"/>
              </w:rPr>
            </w:pPr>
            <w:r w:rsidRPr="001B0690">
              <w:rPr>
                <w:color w:val="000000"/>
                <w:szCs w:val="22"/>
              </w:rPr>
              <w:t>CLARK COUNTY</w:t>
            </w:r>
          </w:p>
        </w:tc>
      </w:tr>
      <w:tr w14:paraId="4C9ACE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1DF389" w14:textId="74475EB3">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14AF6D" w14:textId="7108DE1A">
            <w:pPr>
              <w:rPr>
                <w:color w:val="000000"/>
                <w:szCs w:val="22"/>
              </w:rPr>
            </w:pPr>
            <w:r w:rsidRPr="001B0690">
              <w:rPr>
                <w:color w:val="000000"/>
                <w:szCs w:val="22"/>
              </w:rPr>
              <w:t>DOUGLAS COUNTY</w:t>
            </w:r>
          </w:p>
        </w:tc>
      </w:tr>
      <w:tr w14:paraId="43FBB2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F3BF7B" w14:textId="7C3D8CFE">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05C8F8" w14:textId="6056EEB9">
            <w:pPr>
              <w:rPr>
                <w:color w:val="000000"/>
                <w:szCs w:val="22"/>
              </w:rPr>
            </w:pPr>
            <w:r w:rsidRPr="001B0690">
              <w:rPr>
                <w:color w:val="000000"/>
                <w:szCs w:val="22"/>
              </w:rPr>
              <w:t>ELKO COUNTY</w:t>
            </w:r>
          </w:p>
        </w:tc>
      </w:tr>
      <w:tr w14:paraId="54A2E1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FCB61E" w14:textId="02111231">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E364E7" w14:textId="63F39340">
            <w:pPr>
              <w:rPr>
                <w:color w:val="000000"/>
                <w:szCs w:val="22"/>
              </w:rPr>
            </w:pPr>
            <w:r w:rsidRPr="001B0690">
              <w:rPr>
                <w:color w:val="000000"/>
                <w:szCs w:val="22"/>
              </w:rPr>
              <w:t>ESMERALDA COUNTY</w:t>
            </w:r>
          </w:p>
        </w:tc>
      </w:tr>
      <w:tr w14:paraId="616610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A2DE4B" w14:textId="1264F9F6">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36A509" w14:textId="46D61893">
            <w:pPr>
              <w:rPr>
                <w:color w:val="000000"/>
                <w:szCs w:val="22"/>
              </w:rPr>
            </w:pPr>
            <w:r w:rsidRPr="001B0690">
              <w:rPr>
                <w:color w:val="000000"/>
                <w:szCs w:val="22"/>
              </w:rPr>
              <w:t>EUREKA COUNTY</w:t>
            </w:r>
          </w:p>
        </w:tc>
      </w:tr>
      <w:tr w14:paraId="2F2A7A3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877A3F" w14:textId="1E79A0D0">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698BF2" w14:textId="3B1B0422">
            <w:pPr>
              <w:rPr>
                <w:color w:val="000000"/>
                <w:szCs w:val="22"/>
              </w:rPr>
            </w:pPr>
            <w:r w:rsidRPr="001B0690">
              <w:rPr>
                <w:color w:val="000000"/>
                <w:szCs w:val="22"/>
              </w:rPr>
              <w:t>HUMBOLDT COUNTY</w:t>
            </w:r>
          </w:p>
        </w:tc>
      </w:tr>
      <w:tr w14:paraId="5B1FA5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9F4568" w14:textId="167A6B83">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366DCF" w14:textId="717B4E4A">
            <w:pPr>
              <w:rPr>
                <w:color w:val="000000"/>
                <w:szCs w:val="22"/>
              </w:rPr>
            </w:pPr>
            <w:r w:rsidRPr="001B0690">
              <w:rPr>
                <w:color w:val="000000"/>
                <w:szCs w:val="22"/>
              </w:rPr>
              <w:t>LANDER COUNTY</w:t>
            </w:r>
          </w:p>
        </w:tc>
      </w:tr>
      <w:tr w14:paraId="6C8689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2C1A3B" w14:textId="22775496">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F733AE" w14:textId="56F4C0F4">
            <w:pPr>
              <w:rPr>
                <w:color w:val="000000"/>
                <w:szCs w:val="22"/>
              </w:rPr>
            </w:pPr>
            <w:r w:rsidRPr="001B0690">
              <w:rPr>
                <w:color w:val="000000"/>
                <w:szCs w:val="22"/>
              </w:rPr>
              <w:t>LYON COUNTY</w:t>
            </w:r>
          </w:p>
        </w:tc>
      </w:tr>
      <w:tr w14:paraId="6CEACC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6082F8" w14:textId="069B2EE7">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8D1852" w14:textId="0A631ABB">
            <w:pPr>
              <w:rPr>
                <w:color w:val="000000"/>
                <w:szCs w:val="22"/>
              </w:rPr>
            </w:pPr>
            <w:r w:rsidRPr="001B0690">
              <w:rPr>
                <w:color w:val="000000"/>
                <w:szCs w:val="22"/>
              </w:rPr>
              <w:t>MINERAL COUNTY</w:t>
            </w:r>
          </w:p>
        </w:tc>
      </w:tr>
      <w:tr w14:paraId="7FC73D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B109C9" w14:textId="17051E00">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D112B3" w14:textId="3A5CA3F7">
            <w:pPr>
              <w:rPr>
                <w:color w:val="000000"/>
                <w:szCs w:val="22"/>
              </w:rPr>
            </w:pPr>
            <w:r w:rsidRPr="001B0690">
              <w:rPr>
                <w:color w:val="000000"/>
                <w:szCs w:val="22"/>
              </w:rPr>
              <w:t>NYE COUNTY</w:t>
            </w:r>
          </w:p>
        </w:tc>
      </w:tr>
      <w:tr w14:paraId="2AA99EA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7F4997" w14:textId="0F0B1CE4">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36DC2E" w14:textId="3860085B">
            <w:pPr>
              <w:rPr>
                <w:color w:val="000000"/>
                <w:szCs w:val="22"/>
              </w:rPr>
            </w:pPr>
            <w:r w:rsidRPr="001B0690">
              <w:rPr>
                <w:color w:val="000000"/>
                <w:szCs w:val="22"/>
              </w:rPr>
              <w:t>PERSHING COUNTY</w:t>
            </w:r>
          </w:p>
        </w:tc>
      </w:tr>
      <w:tr w14:paraId="5A8CE81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37A975" w14:textId="572D675F">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6CC9F8" w14:textId="03E378F6">
            <w:pPr>
              <w:rPr>
                <w:color w:val="000000"/>
                <w:szCs w:val="22"/>
              </w:rPr>
            </w:pPr>
            <w:r w:rsidRPr="001B0690">
              <w:rPr>
                <w:color w:val="000000"/>
                <w:szCs w:val="22"/>
              </w:rPr>
              <w:t>STOREY COUNTY</w:t>
            </w:r>
          </w:p>
        </w:tc>
      </w:tr>
      <w:tr w14:paraId="3654E7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B18323" w14:textId="48A439DA">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00D76B" w14:textId="5F4C3AC8">
            <w:pPr>
              <w:rPr>
                <w:color w:val="000000"/>
                <w:szCs w:val="22"/>
              </w:rPr>
            </w:pPr>
            <w:r w:rsidRPr="001B0690">
              <w:rPr>
                <w:color w:val="000000"/>
                <w:szCs w:val="22"/>
              </w:rPr>
              <w:t>WASHOE COUNTY</w:t>
            </w:r>
          </w:p>
        </w:tc>
      </w:tr>
      <w:tr w14:paraId="1D8553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404732" w14:textId="0A77FBA7">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F8453F" w14:textId="37FDE5D9">
            <w:pPr>
              <w:rPr>
                <w:color w:val="000000"/>
                <w:szCs w:val="22"/>
              </w:rPr>
            </w:pPr>
            <w:r w:rsidRPr="001B0690">
              <w:rPr>
                <w:color w:val="000000"/>
                <w:szCs w:val="22"/>
              </w:rPr>
              <w:t>WHITE PINE COUNTY</w:t>
            </w:r>
          </w:p>
        </w:tc>
      </w:tr>
      <w:tr w14:paraId="14BEC1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F1CDB2" w14:textId="226787CE">
            <w:pPr>
              <w:rPr>
                <w:color w:val="000000"/>
                <w:szCs w:val="22"/>
              </w:rPr>
            </w:pPr>
            <w:r w:rsidRPr="001B0690">
              <w:rPr>
                <w:color w:val="000000"/>
                <w:szCs w:val="22"/>
              </w:rPr>
              <w:t>NV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6CDF49" w14:textId="78D1B8BB">
            <w:pPr>
              <w:rPr>
                <w:color w:val="000000"/>
                <w:szCs w:val="22"/>
              </w:rPr>
            </w:pPr>
            <w:r w:rsidRPr="001B0690">
              <w:rPr>
                <w:color w:val="000000"/>
                <w:szCs w:val="22"/>
              </w:rPr>
              <w:t>CARSON CITY</w:t>
            </w:r>
          </w:p>
        </w:tc>
      </w:tr>
      <w:tr w14:paraId="47940D7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04892C" w14:textId="20A8E867">
            <w:pPr>
              <w:rPr>
                <w:color w:val="000000"/>
                <w:szCs w:val="22"/>
              </w:rPr>
            </w:pPr>
            <w:r w:rsidRPr="001B0690">
              <w:rPr>
                <w:color w:val="000000"/>
                <w:szCs w:val="22"/>
              </w:rPr>
              <w:t>NH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0F49EE" w14:textId="0AE884AC">
            <w:pPr>
              <w:rPr>
                <w:color w:val="000000"/>
                <w:szCs w:val="22"/>
              </w:rPr>
            </w:pPr>
            <w:r w:rsidRPr="001B0690">
              <w:rPr>
                <w:color w:val="000000"/>
                <w:szCs w:val="22"/>
              </w:rPr>
              <w:t>SULLIVAN COUNTY</w:t>
            </w:r>
          </w:p>
        </w:tc>
      </w:tr>
      <w:tr w14:paraId="627E1D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D69968" w14:textId="15367861">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C7DD35" w14:textId="65B4D610">
            <w:pPr>
              <w:rPr>
                <w:color w:val="000000"/>
                <w:szCs w:val="22"/>
              </w:rPr>
            </w:pPr>
            <w:r w:rsidRPr="001B0690">
              <w:rPr>
                <w:color w:val="000000"/>
                <w:szCs w:val="22"/>
              </w:rPr>
              <w:t>ATLANTIC COUNTY</w:t>
            </w:r>
          </w:p>
        </w:tc>
      </w:tr>
      <w:tr w14:paraId="0E6189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3CFE3A" w14:textId="6584FFD3">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F1C00E" w14:textId="3A571D97">
            <w:pPr>
              <w:rPr>
                <w:color w:val="000000"/>
                <w:szCs w:val="22"/>
              </w:rPr>
            </w:pPr>
            <w:r w:rsidRPr="001B0690">
              <w:rPr>
                <w:color w:val="000000"/>
                <w:szCs w:val="22"/>
              </w:rPr>
              <w:t>BERGEN COUNTY</w:t>
            </w:r>
          </w:p>
        </w:tc>
      </w:tr>
      <w:tr w14:paraId="641051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E1876A" w14:textId="3B16FED3">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14DA87" w14:textId="7C3ABDBD">
            <w:pPr>
              <w:rPr>
                <w:color w:val="000000"/>
                <w:szCs w:val="22"/>
              </w:rPr>
            </w:pPr>
            <w:r w:rsidRPr="001B0690">
              <w:rPr>
                <w:color w:val="000000"/>
                <w:szCs w:val="22"/>
              </w:rPr>
              <w:t>BURLINGTON COUNTY</w:t>
            </w:r>
          </w:p>
        </w:tc>
      </w:tr>
      <w:tr w14:paraId="6AF73B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22AAC3" w14:textId="748DFABC">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FDDC40" w14:textId="05D900E7">
            <w:pPr>
              <w:rPr>
                <w:color w:val="000000"/>
                <w:szCs w:val="22"/>
              </w:rPr>
            </w:pPr>
            <w:r w:rsidRPr="001B0690">
              <w:rPr>
                <w:color w:val="000000"/>
                <w:szCs w:val="22"/>
              </w:rPr>
              <w:t>CAMDEN COUNTY</w:t>
            </w:r>
          </w:p>
        </w:tc>
      </w:tr>
      <w:tr w14:paraId="435BAA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BEC673" w14:textId="7104421B">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CFF7A1" w14:textId="4B68FBBF">
            <w:pPr>
              <w:rPr>
                <w:color w:val="000000"/>
                <w:szCs w:val="22"/>
              </w:rPr>
            </w:pPr>
            <w:r w:rsidRPr="001B0690">
              <w:rPr>
                <w:color w:val="000000"/>
                <w:szCs w:val="22"/>
              </w:rPr>
              <w:t>CAPE MAY COUNTY</w:t>
            </w:r>
          </w:p>
        </w:tc>
      </w:tr>
      <w:tr w14:paraId="5FD539A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B2DB6C" w14:textId="158EA4A2">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989D3F" w14:textId="1C4E90F4">
            <w:pPr>
              <w:rPr>
                <w:color w:val="000000"/>
                <w:szCs w:val="22"/>
              </w:rPr>
            </w:pPr>
            <w:r w:rsidRPr="001B0690">
              <w:rPr>
                <w:color w:val="000000"/>
                <w:szCs w:val="22"/>
              </w:rPr>
              <w:t>CUMBERLAND COUNTY</w:t>
            </w:r>
          </w:p>
        </w:tc>
      </w:tr>
      <w:tr w14:paraId="1D5227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118540" w14:textId="0D1B99AA">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31A9F6" w14:textId="76E2CAFF">
            <w:pPr>
              <w:rPr>
                <w:color w:val="000000"/>
                <w:szCs w:val="22"/>
              </w:rPr>
            </w:pPr>
            <w:r w:rsidRPr="001B0690">
              <w:rPr>
                <w:color w:val="000000"/>
                <w:szCs w:val="22"/>
              </w:rPr>
              <w:t>ESSEX COUNTY</w:t>
            </w:r>
          </w:p>
        </w:tc>
      </w:tr>
      <w:tr w14:paraId="431C1F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C8BB23" w14:textId="75929A56">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C01CC1" w14:textId="1437BF45">
            <w:pPr>
              <w:rPr>
                <w:color w:val="000000"/>
                <w:szCs w:val="22"/>
              </w:rPr>
            </w:pPr>
            <w:r w:rsidRPr="001B0690">
              <w:rPr>
                <w:color w:val="000000"/>
                <w:szCs w:val="22"/>
              </w:rPr>
              <w:t>GLOUCESTER COUNTY</w:t>
            </w:r>
          </w:p>
        </w:tc>
      </w:tr>
      <w:tr w14:paraId="2791BB5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FD203E" w14:textId="39B16E71">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CAAE69" w14:textId="66E6BD9D">
            <w:pPr>
              <w:rPr>
                <w:color w:val="000000"/>
                <w:szCs w:val="22"/>
              </w:rPr>
            </w:pPr>
            <w:r w:rsidRPr="001B0690">
              <w:rPr>
                <w:color w:val="000000"/>
                <w:szCs w:val="22"/>
              </w:rPr>
              <w:t>HUDSON COUNTY</w:t>
            </w:r>
          </w:p>
        </w:tc>
      </w:tr>
      <w:tr w14:paraId="17E98A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CD30EE" w14:textId="3D0524B3">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DAEE03" w14:textId="095DB9C0">
            <w:pPr>
              <w:rPr>
                <w:color w:val="000000"/>
                <w:szCs w:val="22"/>
              </w:rPr>
            </w:pPr>
            <w:r w:rsidRPr="001B0690">
              <w:rPr>
                <w:color w:val="000000"/>
                <w:szCs w:val="22"/>
              </w:rPr>
              <w:t>HUNTERDON COUNTY</w:t>
            </w:r>
          </w:p>
        </w:tc>
      </w:tr>
      <w:tr w14:paraId="0CBA11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737783" w14:textId="6BABC29B">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BCD812" w14:textId="37559591">
            <w:pPr>
              <w:rPr>
                <w:color w:val="000000"/>
                <w:szCs w:val="22"/>
              </w:rPr>
            </w:pPr>
            <w:r w:rsidRPr="001B0690">
              <w:rPr>
                <w:color w:val="000000"/>
                <w:szCs w:val="22"/>
              </w:rPr>
              <w:t>MERCER COUNTY</w:t>
            </w:r>
          </w:p>
        </w:tc>
      </w:tr>
      <w:tr w14:paraId="55A53D2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40B826" w14:textId="6957ACD2">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E566CB" w14:textId="638DE9A0">
            <w:pPr>
              <w:rPr>
                <w:color w:val="000000"/>
                <w:szCs w:val="22"/>
              </w:rPr>
            </w:pPr>
            <w:r w:rsidRPr="001B0690">
              <w:rPr>
                <w:color w:val="000000"/>
                <w:szCs w:val="22"/>
              </w:rPr>
              <w:t>MIDDLESEX COUNTY</w:t>
            </w:r>
          </w:p>
        </w:tc>
      </w:tr>
      <w:tr w14:paraId="3E3560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28F9D5" w14:textId="56488A32">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053E57" w14:textId="37EA8FA8">
            <w:pPr>
              <w:rPr>
                <w:color w:val="000000"/>
                <w:szCs w:val="22"/>
              </w:rPr>
            </w:pPr>
            <w:r w:rsidRPr="001B0690">
              <w:rPr>
                <w:color w:val="000000"/>
                <w:szCs w:val="22"/>
              </w:rPr>
              <w:t>MONMOUTH COUNTY</w:t>
            </w:r>
          </w:p>
        </w:tc>
      </w:tr>
      <w:tr w14:paraId="1093A3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D35AD5" w14:textId="3C9604A9">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5059D8" w14:textId="623D9F0F">
            <w:pPr>
              <w:rPr>
                <w:color w:val="000000"/>
                <w:szCs w:val="22"/>
              </w:rPr>
            </w:pPr>
            <w:r w:rsidRPr="001B0690">
              <w:rPr>
                <w:color w:val="000000"/>
                <w:szCs w:val="22"/>
              </w:rPr>
              <w:t>MORRIS COUNTY</w:t>
            </w:r>
          </w:p>
        </w:tc>
      </w:tr>
      <w:tr w14:paraId="75B362C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FC5AB5" w14:textId="710BF037">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308036" w14:textId="720B7227">
            <w:pPr>
              <w:rPr>
                <w:color w:val="000000"/>
                <w:szCs w:val="22"/>
              </w:rPr>
            </w:pPr>
            <w:r w:rsidRPr="001B0690">
              <w:rPr>
                <w:color w:val="000000"/>
                <w:szCs w:val="22"/>
              </w:rPr>
              <w:t>OCEAN COUNTY</w:t>
            </w:r>
          </w:p>
        </w:tc>
      </w:tr>
      <w:tr w14:paraId="4C5932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E10085" w14:textId="3C272BE4">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DDF051" w14:textId="45CBAF0E">
            <w:pPr>
              <w:rPr>
                <w:color w:val="000000"/>
                <w:szCs w:val="22"/>
              </w:rPr>
            </w:pPr>
            <w:r w:rsidRPr="001B0690">
              <w:rPr>
                <w:color w:val="000000"/>
                <w:szCs w:val="22"/>
              </w:rPr>
              <w:t>PASSAIC COUNTY</w:t>
            </w:r>
          </w:p>
        </w:tc>
      </w:tr>
      <w:tr w14:paraId="78FC0D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04D18D" w14:textId="32079523">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E7BAF4" w14:textId="67F12C84">
            <w:pPr>
              <w:rPr>
                <w:color w:val="000000"/>
                <w:szCs w:val="22"/>
              </w:rPr>
            </w:pPr>
            <w:r w:rsidRPr="001B0690">
              <w:rPr>
                <w:color w:val="000000"/>
                <w:szCs w:val="22"/>
              </w:rPr>
              <w:t>SALEM COUNTY</w:t>
            </w:r>
          </w:p>
        </w:tc>
      </w:tr>
      <w:tr w14:paraId="53CF9F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988F41" w14:textId="2A45A4C3">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BCA9ED" w14:textId="4CCE9A64">
            <w:pPr>
              <w:rPr>
                <w:color w:val="000000"/>
                <w:szCs w:val="22"/>
              </w:rPr>
            </w:pPr>
            <w:r w:rsidRPr="001B0690">
              <w:rPr>
                <w:color w:val="000000"/>
                <w:szCs w:val="22"/>
              </w:rPr>
              <w:t>SOMERSET COUNTY</w:t>
            </w:r>
          </w:p>
        </w:tc>
      </w:tr>
      <w:tr w14:paraId="20A3AA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297FE6" w14:textId="2D05C818">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1C8EEB" w14:textId="51DA0B6C">
            <w:pPr>
              <w:rPr>
                <w:color w:val="000000"/>
                <w:szCs w:val="22"/>
              </w:rPr>
            </w:pPr>
            <w:r w:rsidRPr="001B0690">
              <w:rPr>
                <w:color w:val="000000"/>
                <w:szCs w:val="22"/>
              </w:rPr>
              <w:t>SUSSEX COUNTY</w:t>
            </w:r>
          </w:p>
        </w:tc>
      </w:tr>
      <w:tr w14:paraId="41EDC8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D3EE78" w14:textId="34F50BBF">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705159" w14:textId="37D06C3D">
            <w:pPr>
              <w:rPr>
                <w:color w:val="000000"/>
                <w:szCs w:val="22"/>
              </w:rPr>
            </w:pPr>
            <w:r w:rsidRPr="001B0690">
              <w:rPr>
                <w:color w:val="000000"/>
                <w:szCs w:val="22"/>
              </w:rPr>
              <w:t>UNION COUNTY</w:t>
            </w:r>
          </w:p>
        </w:tc>
      </w:tr>
      <w:tr w14:paraId="4BA46D5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3C6776" w14:textId="51D52F6F">
            <w:pPr>
              <w:rPr>
                <w:color w:val="000000"/>
                <w:szCs w:val="22"/>
              </w:rPr>
            </w:pPr>
            <w:r w:rsidRPr="001B0690">
              <w:rPr>
                <w:color w:val="000000"/>
                <w:szCs w:val="22"/>
              </w:rPr>
              <w:t>NJ</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5A0CA8" w14:textId="7A8995E7">
            <w:pPr>
              <w:rPr>
                <w:color w:val="000000"/>
                <w:szCs w:val="22"/>
              </w:rPr>
            </w:pPr>
            <w:r w:rsidRPr="001B0690">
              <w:rPr>
                <w:color w:val="000000"/>
                <w:szCs w:val="22"/>
              </w:rPr>
              <w:t>WARREN COUNTY</w:t>
            </w:r>
          </w:p>
        </w:tc>
      </w:tr>
      <w:tr w14:paraId="7D2A3E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044493" w14:textId="0B48C44B">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C7B9A9" w14:textId="019F3104">
            <w:pPr>
              <w:rPr>
                <w:color w:val="000000"/>
                <w:szCs w:val="22"/>
              </w:rPr>
            </w:pPr>
            <w:r w:rsidRPr="001B0690">
              <w:rPr>
                <w:color w:val="000000"/>
                <w:szCs w:val="22"/>
              </w:rPr>
              <w:t>CATRON COUNTY</w:t>
            </w:r>
          </w:p>
        </w:tc>
      </w:tr>
      <w:tr w14:paraId="03B645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A96749" w14:textId="532809AB">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EC423E" w14:textId="4207CD33">
            <w:pPr>
              <w:rPr>
                <w:color w:val="000000"/>
                <w:szCs w:val="22"/>
              </w:rPr>
            </w:pPr>
            <w:r w:rsidRPr="001B0690">
              <w:rPr>
                <w:color w:val="000000"/>
                <w:szCs w:val="22"/>
              </w:rPr>
              <w:t>CIBOLA COUNTY</w:t>
            </w:r>
          </w:p>
        </w:tc>
      </w:tr>
      <w:tr w14:paraId="39C16A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A28375" w14:textId="4057E7EE">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99C904" w14:textId="07697D77">
            <w:pPr>
              <w:rPr>
                <w:color w:val="000000"/>
                <w:szCs w:val="22"/>
              </w:rPr>
            </w:pPr>
            <w:r w:rsidRPr="001B0690">
              <w:rPr>
                <w:color w:val="000000"/>
                <w:szCs w:val="22"/>
              </w:rPr>
              <w:t>CURRY COUNTY</w:t>
            </w:r>
          </w:p>
        </w:tc>
      </w:tr>
      <w:tr w14:paraId="128DA2F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0E967E" w14:textId="74FEF633">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B03FD4" w14:textId="7437F6AA">
            <w:pPr>
              <w:rPr>
                <w:color w:val="000000"/>
                <w:szCs w:val="22"/>
              </w:rPr>
            </w:pPr>
            <w:r w:rsidRPr="001B0690">
              <w:rPr>
                <w:color w:val="000000"/>
                <w:szCs w:val="22"/>
              </w:rPr>
              <w:t>DE BACA COUNTY</w:t>
            </w:r>
          </w:p>
        </w:tc>
      </w:tr>
      <w:tr w14:paraId="3DA756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B20711" w14:textId="21FEC694">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C6047E" w14:textId="4614E81E">
            <w:pPr>
              <w:rPr>
                <w:color w:val="000000"/>
                <w:szCs w:val="22"/>
              </w:rPr>
            </w:pPr>
            <w:r w:rsidRPr="001B0690">
              <w:rPr>
                <w:color w:val="000000"/>
                <w:szCs w:val="22"/>
              </w:rPr>
              <w:t>GRANT COUNTY</w:t>
            </w:r>
          </w:p>
        </w:tc>
      </w:tr>
      <w:tr w14:paraId="4E4E3E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AE48BC" w14:textId="2B19A443">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294523" w14:textId="11BF5E42">
            <w:pPr>
              <w:rPr>
                <w:color w:val="000000"/>
                <w:szCs w:val="22"/>
              </w:rPr>
            </w:pPr>
            <w:r w:rsidRPr="001B0690">
              <w:rPr>
                <w:color w:val="000000"/>
                <w:szCs w:val="22"/>
              </w:rPr>
              <w:t>GUADALUPE COUNTY</w:t>
            </w:r>
          </w:p>
        </w:tc>
      </w:tr>
      <w:tr w14:paraId="784554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C799CA" w14:textId="758FBB20">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63A888" w14:textId="260AC0D3">
            <w:pPr>
              <w:rPr>
                <w:color w:val="000000"/>
                <w:szCs w:val="22"/>
              </w:rPr>
            </w:pPr>
            <w:r w:rsidRPr="001B0690">
              <w:rPr>
                <w:color w:val="000000"/>
                <w:szCs w:val="22"/>
              </w:rPr>
              <w:t>HIDALGO COUNTY</w:t>
            </w:r>
          </w:p>
        </w:tc>
      </w:tr>
      <w:tr w14:paraId="26DD02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C99BB0" w14:textId="05941E6C">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666928" w14:textId="1E5FB874">
            <w:pPr>
              <w:rPr>
                <w:color w:val="000000"/>
                <w:szCs w:val="22"/>
              </w:rPr>
            </w:pPr>
            <w:r w:rsidRPr="001B0690">
              <w:rPr>
                <w:color w:val="000000"/>
                <w:szCs w:val="22"/>
              </w:rPr>
              <w:t>LEA COUNTY</w:t>
            </w:r>
          </w:p>
        </w:tc>
      </w:tr>
      <w:tr w14:paraId="6B4F04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B74E44" w14:textId="5933FBDA">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4229EC" w14:textId="3A51BF80">
            <w:pPr>
              <w:rPr>
                <w:color w:val="000000"/>
                <w:szCs w:val="22"/>
              </w:rPr>
            </w:pPr>
            <w:r w:rsidRPr="001B0690">
              <w:rPr>
                <w:color w:val="000000"/>
                <w:szCs w:val="22"/>
              </w:rPr>
              <w:t>LINCOLN COUNTY</w:t>
            </w:r>
          </w:p>
        </w:tc>
      </w:tr>
      <w:tr w14:paraId="0837C12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6A6EB7" w14:textId="6D2C5B27">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26527F" w14:textId="59B1D636">
            <w:pPr>
              <w:rPr>
                <w:color w:val="000000"/>
                <w:szCs w:val="22"/>
              </w:rPr>
            </w:pPr>
            <w:r w:rsidRPr="001B0690">
              <w:rPr>
                <w:color w:val="000000"/>
                <w:szCs w:val="22"/>
              </w:rPr>
              <w:t>LOS ALAMOS COUNTY</w:t>
            </w:r>
          </w:p>
        </w:tc>
      </w:tr>
      <w:tr w14:paraId="769664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FAE30B" w14:textId="1673B6F4">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E4F4F5" w14:textId="703E603E">
            <w:pPr>
              <w:rPr>
                <w:color w:val="000000"/>
                <w:szCs w:val="22"/>
              </w:rPr>
            </w:pPr>
            <w:r w:rsidRPr="001B0690">
              <w:rPr>
                <w:color w:val="000000"/>
                <w:szCs w:val="22"/>
              </w:rPr>
              <w:t>QUAY COUNTY</w:t>
            </w:r>
          </w:p>
        </w:tc>
      </w:tr>
      <w:tr w14:paraId="54E62E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A001B6" w14:textId="23FF0DCE">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6E48A8" w14:textId="0AC1653E">
            <w:pPr>
              <w:rPr>
                <w:color w:val="000000"/>
                <w:szCs w:val="22"/>
              </w:rPr>
            </w:pPr>
            <w:r w:rsidRPr="001B0690">
              <w:rPr>
                <w:color w:val="000000"/>
                <w:szCs w:val="22"/>
              </w:rPr>
              <w:t>RIO ARRIBA COUNTY</w:t>
            </w:r>
          </w:p>
        </w:tc>
      </w:tr>
      <w:tr w14:paraId="2AD4AA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A3E98F" w14:textId="3855A0FD">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43DF27" w14:textId="480DDCDB">
            <w:pPr>
              <w:rPr>
                <w:color w:val="000000"/>
                <w:szCs w:val="22"/>
              </w:rPr>
            </w:pPr>
            <w:r w:rsidRPr="001B0690">
              <w:rPr>
                <w:color w:val="000000"/>
                <w:szCs w:val="22"/>
              </w:rPr>
              <w:t>SANDOVAL COUNTY</w:t>
            </w:r>
          </w:p>
        </w:tc>
      </w:tr>
      <w:tr w14:paraId="57F4C8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A15160" w14:textId="56DE9A52">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BBA6A5" w14:textId="34D310AF">
            <w:pPr>
              <w:rPr>
                <w:color w:val="000000"/>
                <w:szCs w:val="22"/>
              </w:rPr>
            </w:pPr>
            <w:r w:rsidRPr="001B0690">
              <w:rPr>
                <w:color w:val="000000"/>
                <w:szCs w:val="22"/>
              </w:rPr>
              <w:t>SIERRA COUNTY</w:t>
            </w:r>
          </w:p>
        </w:tc>
      </w:tr>
      <w:tr w14:paraId="7B6FFF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BAF30A" w14:textId="2033DBB3">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0AABDC" w14:textId="00801881">
            <w:pPr>
              <w:rPr>
                <w:color w:val="000000"/>
                <w:szCs w:val="22"/>
              </w:rPr>
            </w:pPr>
            <w:r w:rsidRPr="001B0690">
              <w:rPr>
                <w:color w:val="000000"/>
                <w:szCs w:val="22"/>
              </w:rPr>
              <w:t>TAOS COUNTY</w:t>
            </w:r>
          </w:p>
        </w:tc>
      </w:tr>
      <w:tr w14:paraId="4241943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BBC069" w14:textId="4D38C25D">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D1449A" w14:textId="158537CA">
            <w:pPr>
              <w:rPr>
                <w:color w:val="000000"/>
                <w:szCs w:val="22"/>
              </w:rPr>
            </w:pPr>
            <w:r w:rsidRPr="001B0690">
              <w:rPr>
                <w:color w:val="000000"/>
                <w:szCs w:val="22"/>
              </w:rPr>
              <w:t>TORRANCE COUNTY</w:t>
            </w:r>
          </w:p>
        </w:tc>
      </w:tr>
      <w:tr w14:paraId="5790B7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E02519" w14:textId="32BA02B2">
            <w:pPr>
              <w:rPr>
                <w:color w:val="000000"/>
                <w:szCs w:val="22"/>
              </w:rPr>
            </w:pPr>
            <w:r w:rsidRPr="001B0690">
              <w:rPr>
                <w:color w:val="000000"/>
                <w:szCs w:val="22"/>
              </w:rPr>
              <w:t>NM</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FC1A7A" w14:textId="250636FD">
            <w:pPr>
              <w:rPr>
                <w:color w:val="000000"/>
                <w:szCs w:val="22"/>
              </w:rPr>
            </w:pPr>
            <w:r w:rsidRPr="001B0690">
              <w:rPr>
                <w:color w:val="000000"/>
                <w:szCs w:val="22"/>
              </w:rPr>
              <w:t>UNION COUNTY</w:t>
            </w:r>
          </w:p>
        </w:tc>
      </w:tr>
      <w:tr w14:paraId="19B6B2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E8FD15" w14:textId="7A7856F5">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41E9E4" w14:textId="75ACE70B">
            <w:pPr>
              <w:rPr>
                <w:color w:val="000000"/>
                <w:szCs w:val="22"/>
              </w:rPr>
            </w:pPr>
            <w:r w:rsidRPr="001B0690">
              <w:rPr>
                <w:color w:val="000000"/>
                <w:szCs w:val="22"/>
              </w:rPr>
              <w:t>ALLEGANY COUNTY</w:t>
            </w:r>
          </w:p>
        </w:tc>
      </w:tr>
      <w:tr w14:paraId="799B5C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F68705" w14:textId="05287C86">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A679CC" w14:textId="7D3DC6F7">
            <w:pPr>
              <w:rPr>
                <w:color w:val="000000"/>
                <w:szCs w:val="22"/>
              </w:rPr>
            </w:pPr>
            <w:r w:rsidRPr="001B0690">
              <w:rPr>
                <w:color w:val="000000"/>
                <w:szCs w:val="22"/>
              </w:rPr>
              <w:t>BRONX COUNTY</w:t>
            </w:r>
          </w:p>
        </w:tc>
      </w:tr>
      <w:tr w14:paraId="2A41FC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3F4352" w14:textId="4606EAF7">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067EFA" w14:textId="1270DBAD">
            <w:pPr>
              <w:rPr>
                <w:color w:val="000000"/>
                <w:szCs w:val="22"/>
              </w:rPr>
            </w:pPr>
            <w:r w:rsidRPr="001B0690">
              <w:rPr>
                <w:color w:val="000000"/>
                <w:szCs w:val="22"/>
              </w:rPr>
              <w:t>BROOME COUNTY</w:t>
            </w:r>
          </w:p>
        </w:tc>
      </w:tr>
      <w:tr w14:paraId="6C05FE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86AFF1" w14:textId="0EA83C70">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189482" w14:textId="67235E31">
            <w:pPr>
              <w:rPr>
                <w:color w:val="000000"/>
                <w:szCs w:val="22"/>
              </w:rPr>
            </w:pPr>
            <w:r w:rsidRPr="001B0690">
              <w:rPr>
                <w:color w:val="000000"/>
                <w:szCs w:val="22"/>
              </w:rPr>
              <w:t>CATTARAUGUS COUNTY</w:t>
            </w:r>
          </w:p>
        </w:tc>
      </w:tr>
      <w:tr w14:paraId="1B5D192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02E0A1" w14:textId="52E15EE8">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705AEE" w14:textId="2B02D3B5">
            <w:pPr>
              <w:rPr>
                <w:color w:val="000000"/>
                <w:szCs w:val="22"/>
              </w:rPr>
            </w:pPr>
            <w:r w:rsidRPr="001B0690">
              <w:rPr>
                <w:color w:val="000000"/>
                <w:szCs w:val="22"/>
              </w:rPr>
              <w:t>CAYUGA COUNTY</w:t>
            </w:r>
          </w:p>
        </w:tc>
      </w:tr>
      <w:tr w14:paraId="0BEC943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9ACBF3" w14:textId="26809009">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8F20DE" w14:textId="2D227579">
            <w:pPr>
              <w:rPr>
                <w:color w:val="000000"/>
                <w:szCs w:val="22"/>
              </w:rPr>
            </w:pPr>
            <w:r w:rsidRPr="001B0690">
              <w:rPr>
                <w:color w:val="000000"/>
                <w:szCs w:val="22"/>
              </w:rPr>
              <w:t>CHAUTAUQUA COUNTY</w:t>
            </w:r>
          </w:p>
        </w:tc>
      </w:tr>
      <w:tr w14:paraId="1F84E9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FF5C06" w14:textId="1E017262">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7A1BB0" w14:textId="388DE1C2">
            <w:pPr>
              <w:rPr>
                <w:color w:val="000000"/>
                <w:szCs w:val="22"/>
              </w:rPr>
            </w:pPr>
            <w:r w:rsidRPr="001B0690">
              <w:rPr>
                <w:color w:val="000000"/>
                <w:szCs w:val="22"/>
              </w:rPr>
              <w:t>CHEMUNG COUNTY</w:t>
            </w:r>
          </w:p>
        </w:tc>
      </w:tr>
      <w:tr w14:paraId="19F0DB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05A1A3" w14:textId="361AA63F">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16B37E" w14:textId="37687F67">
            <w:pPr>
              <w:rPr>
                <w:color w:val="000000"/>
                <w:szCs w:val="22"/>
              </w:rPr>
            </w:pPr>
            <w:r w:rsidRPr="001B0690">
              <w:rPr>
                <w:color w:val="000000"/>
                <w:szCs w:val="22"/>
              </w:rPr>
              <w:t>CHENANGO COUNTY</w:t>
            </w:r>
          </w:p>
        </w:tc>
      </w:tr>
      <w:tr w14:paraId="61F87D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1B681B" w14:textId="3EEC54F4">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75A2EE" w14:textId="0B83F9DF">
            <w:pPr>
              <w:rPr>
                <w:color w:val="000000"/>
                <w:szCs w:val="22"/>
              </w:rPr>
            </w:pPr>
            <w:r w:rsidRPr="001B0690">
              <w:rPr>
                <w:color w:val="000000"/>
                <w:szCs w:val="22"/>
              </w:rPr>
              <w:t>CLINTON COUNTY</w:t>
            </w:r>
          </w:p>
        </w:tc>
      </w:tr>
      <w:tr w14:paraId="7B2C8F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F24BD9" w14:textId="6115A2B2">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5482D9" w14:textId="160F79D5">
            <w:pPr>
              <w:rPr>
                <w:color w:val="000000"/>
                <w:szCs w:val="22"/>
              </w:rPr>
            </w:pPr>
            <w:r w:rsidRPr="001B0690">
              <w:rPr>
                <w:color w:val="000000"/>
                <w:szCs w:val="22"/>
              </w:rPr>
              <w:t>COLUMBIA COUNTY</w:t>
            </w:r>
          </w:p>
        </w:tc>
      </w:tr>
      <w:tr w14:paraId="656EED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88400F" w14:textId="6AC19AD2">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0E8772" w14:textId="205D5E35">
            <w:pPr>
              <w:rPr>
                <w:color w:val="000000"/>
                <w:szCs w:val="22"/>
              </w:rPr>
            </w:pPr>
            <w:r w:rsidRPr="001B0690">
              <w:rPr>
                <w:color w:val="000000"/>
                <w:szCs w:val="22"/>
              </w:rPr>
              <w:t>CORTLAND COUNTY</w:t>
            </w:r>
          </w:p>
        </w:tc>
      </w:tr>
      <w:tr w14:paraId="378A85B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ABF67E" w14:textId="38F3CAA8">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1C30D7" w14:textId="7BB259BB">
            <w:pPr>
              <w:rPr>
                <w:color w:val="000000"/>
                <w:szCs w:val="22"/>
              </w:rPr>
            </w:pPr>
            <w:r w:rsidRPr="001B0690">
              <w:rPr>
                <w:color w:val="000000"/>
                <w:szCs w:val="22"/>
              </w:rPr>
              <w:t>DELAWARE COUNTY</w:t>
            </w:r>
          </w:p>
        </w:tc>
      </w:tr>
      <w:tr w14:paraId="38C47F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37AC1E" w14:textId="04295ED0">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D2EC6A" w14:textId="4226F90D">
            <w:pPr>
              <w:rPr>
                <w:color w:val="000000"/>
                <w:szCs w:val="22"/>
              </w:rPr>
            </w:pPr>
            <w:r w:rsidRPr="001B0690">
              <w:rPr>
                <w:color w:val="000000"/>
                <w:szCs w:val="22"/>
              </w:rPr>
              <w:t>DUTCHESS COUNTY</w:t>
            </w:r>
          </w:p>
        </w:tc>
      </w:tr>
      <w:tr w14:paraId="6342B4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5AD3DE" w14:textId="6C2D36FF">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7ECB1B" w14:textId="1DA3B539">
            <w:pPr>
              <w:rPr>
                <w:color w:val="000000"/>
                <w:szCs w:val="22"/>
              </w:rPr>
            </w:pPr>
            <w:r w:rsidRPr="001B0690">
              <w:rPr>
                <w:color w:val="000000"/>
                <w:szCs w:val="22"/>
              </w:rPr>
              <w:t>ERIE COUNTY</w:t>
            </w:r>
          </w:p>
        </w:tc>
      </w:tr>
      <w:tr w14:paraId="0887ED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0EEAD2" w14:textId="2C6C046E">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533E41" w14:textId="46F2B6B1">
            <w:pPr>
              <w:rPr>
                <w:color w:val="000000"/>
                <w:szCs w:val="22"/>
              </w:rPr>
            </w:pPr>
            <w:r w:rsidRPr="001B0690">
              <w:rPr>
                <w:color w:val="000000"/>
                <w:szCs w:val="22"/>
              </w:rPr>
              <w:t>ESSEX COUNTY</w:t>
            </w:r>
          </w:p>
        </w:tc>
      </w:tr>
      <w:tr w14:paraId="4C5F9C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AC2FB5" w14:textId="6857901F">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AF2D0A" w14:textId="0240DDB7">
            <w:pPr>
              <w:rPr>
                <w:color w:val="000000"/>
                <w:szCs w:val="22"/>
              </w:rPr>
            </w:pPr>
            <w:r w:rsidRPr="001B0690">
              <w:rPr>
                <w:color w:val="000000"/>
                <w:szCs w:val="22"/>
              </w:rPr>
              <w:t>FRANKLIN COUNTY</w:t>
            </w:r>
          </w:p>
        </w:tc>
      </w:tr>
      <w:tr w14:paraId="275B05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12C2E1" w14:textId="0D8670E7">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CAE25D" w14:textId="79A602F7">
            <w:pPr>
              <w:rPr>
                <w:color w:val="000000"/>
                <w:szCs w:val="22"/>
              </w:rPr>
            </w:pPr>
            <w:r w:rsidRPr="001B0690">
              <w:rPr>
                <w:color w:val="000000"/>
                <w:szCs w:val="22"/>
              </w:rPr>
              <w:t>FULTON COUNTY</w:t>
            </w:r>
          </w:p>
        </w:tc>
      </w:tr>
      <w:tr w14:paraId="0FB299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F16836" w14:textId="70CCC5A6">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37C5F8" w14:textId="7AC75E52">
            <w:pPr>
              <w:rPr>
                <w:color w:val="000000"/>
                <w:szCs w:val="22"/>
              </w:rPr>
            </w:pPr>
            <w:r w:rsidRPr="001B0690">
              <w:rPr>
                <w:color w:val="000000"/>
                <w:szCs w:val="22"/>
              </w:rPr>
              <w:t>GENESEE COUNTY</w:t>
            </w:r>
          </w:p>
        </w:tc>
      </w:tr>
      <w:tr w14:paraId="58C3B2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BA9E8D" w14:textId="4D7A7B15">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61749D" w14:textId="6ED0A1E1">
            <w:pPr>
              <w:rPr>
                <w:color w:val="000000"/>
                <w:szCs w:val="22"/>
              </w:rPr>
            </w:pPr>
            <w:r w:rsidRPr="001B0690">
              <w:rPr>
                <w:color w:val="000000"/>
                <w:szCs w:val="22"/>
              </w:rPr>
              <w:t>GREENE COUNTY</w:t>
            </w:r>
          </w:p>
        </w:tc>
      </w:tr>
      <w:tr w14:paraId="2723F9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AC87F9" w14:textId="54DF18FE">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E945B6" w14:textId="0DCEA39D">
            <w:pPr>
              <w:rPr>
                <w:color w:val="000000"/>
                <w:szCs w:val="22"/>
              </w:rPr>
            </w:pPr>
            <w:r w:rsidRPr="001B0690">
              <w:rPr>
                <w:color w:val="000000"/>
                <w:szCs w:val="22"/>
              </w:rPr>
              <w:t>HAMILTON COUNTY</w:t>
            </w:r>
          </w:p>
        </w:tc>
      </w:tr>
      <w:tr w14:paraId="4142A3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39179A" w14:textId="4B67819F">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4B427D" w14:textId="5CE48475">
            <w:pPr>
              <w:rPr>
                <w:color w:val="000000"/>
                <w:szCs w:val="22"/>
              </w:rPr>
            </w:pPr>
            <w:r w:rsidRPr="001B0690">
              <w:rPr>
                <w:color w:val="000000"/>
                <w:szCs w:val="22"/>
              </w:rPr>
              <w:t>HERKIMER COUNTY</w:t>
            </w:r>
          </w:p>
        </w:tc>
      </w:tr>
      <w:tr w14:paraId="0879C2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895907" w14:textId="45BA5239">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291E3D" w14:textId="17F126C2">
            <w:pPr>
              <w:rPr>
                <w:color w:val="000000"/>
                <w:szCs w:val="22"/>
              </w:rPr>
            </w:pPr>
            <w:r w:rsidRPr="001B0690">
              <w:rPr>
                <w:color w:val="000000"/>
                <w:szCs w:val="22"/>
              </w:rPr>
              <w:t>JEFFERSON COUNTY</w:t>
            </w:r>
          </w:p>
        </w:tc>
      </w:tr>
      <w:tr w14:paraId="67BAF5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2A9F5A" w14:textId="19688FFC">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3015A3" w14:textId="5B68702A">
            <w:pPr>
              <w:rPr>
                <w:color w:val="000000"/>
                <w:szCs w:val="22"/>
              </w:rPr>
            </w:pPr>
            <w:r w:rsidRPr="001B0690">
              <w:rPr>
                <w:color w:val="000000"/>
                <w:szCs w:val="22"/>
              </w:rPr>
              <w:t>KINGS COUNTY</w:t>
            </w:r>
          </w:p>
        </w:tc>
      </w:tr>
      <w:tr w14:paraId="6B605B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5C3C47" w14:textId="50A3EF3F">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81387A" w14:textId="3C1E249F">
            <w:pPr>
              <w:rPr>
                <w:color w:val="000000"/>
                <w:szCs w:val="22"/>
              </w:rPr>
            </w:pPr>
            <w:r w:rsidRPr="001B0690">
              <w:rPr>
                <w:color w:val="000000"/>
                <w:szCs w:val="22"/>
              </w:rPr>
              <w:t>LEWIS COUNTY</w:t>
            </w:r>
          </w:p>
        </w:tc>
      </w:tr>
      <w:tr w14:paraId="14E0F2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953E1B" w14:textId="6B6FAE58">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7C7D54" w14:textId="368043DB">
            <w:pPr>
              <w:rPr>
                <w:color w:val="000000"/>
                <w:szCs w:val="22"/>
              </w:rPr>
            </w:pPr>
            <w:r w:rsidRPr="001B0690">
              <w:rPr>
                <w:color w:val="000000"/>
                <w:szCs w:val="22"/>
              </w:rPr>
              <w:t>LIVINGSTON COUNTY</w:t>
            </w:r>
          </w:p>
        </w:tc>
      </w:tr>
      <w:tr w14:paraId="7FCB5A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C23E8F" w14:textId="71B7F2F6">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E6B56F" w14:textId="38F0AF5E">
            <w:pPr>
              <w:rPr>
                <w:color w:val="000000"/>
                <w:szCs w:val="22"/>
              </w:rPr>
            </w:pPr>
            <w:r w:rsidRPr="001B0690">
              <w:rPr>
                <w:color w:val="000000"/>
                <w:szCs w:val="22"/>
              </w:rPr>
              <w:t>MADISON COUNTY</w:t>
            </w:r>
          </w:p>
        </w:tc>
      </w:tr>
      <w:tr w14:paraId="65E6757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4BD416" w14:textId="0484877D">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141E97" w14:textId="6B4E6DD2">
            <w:pPr>
              <w:rPr>
                <w:color w:val="000000"/>
                <w:szCs w:val="22"/>
              </w:rPr>
            </w:pPr>
            <w:r w:rsidRPr="001B0690">
              <w:rPr>
                <w:color w:val="000000"/>
                <w:szCs w:val="22"/>
              </w:rPr>
              <w:t>MONROE COUNTY</w:t>
            </w:r>
          </w:p>
        </w:tc>
      </w:tr>
      <w:tr w14:paraId="6B80F7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349A83" w14:textId="3AD7FFF5">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187658" w14:textId="0B833EC9">
            <w:pPr>
              <w:rPr>
                <w:color w:val="000000"/>
                <w:szCs w:val="22"/>
              </w:rPr>
            </w:pPr>
            <w:r w:rsidRPr="001B0690">
              <w:rPr>
                <w:color w:val="000000"/>
                <w:szCs w:val="22"/>
              </w:rPr>
              <w:t>MONTGOMERY COUNTY</w:t>
            </w:r>
          </w:p>
        </w:tc>
      </w:tr>
      <w:tr w14:paraId="0FD104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99E73B" w14:textId="450C6442">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4896E1" w14:textId="076F1D82">
            <w:pPr>
              <w:rPr>
                <w:color w:val="000000"/>
                <w:szCs w:val="22"/>
              </w:rPr>
            </w:pPr>
            <w:r w:rsidRPr="001B0690">
              <w:rPr>
                <w:color w:val="000000"/>
                <w:szCs w:val="22"/>
              </w:rPr>
              <w:t>NASSAU COUNTY</w:t>
            </w:r>
          </w:p>
        </w:tc>
      </w:tr>
      <w:tr w14:paraId="54FF7B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A325B5" w14:textId="4CCBBC6C">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EA6A5E" w14:textId="3F085DEA">
            <w:pPr>
              <w:rPr>
                <w:color w:val="000000"/>
                <w:szCs w:val="22"/>
              </w:rPr>
            </w:pPr>
            <w:r w:rsidRPr="001B0690">
              <w:rPr>
                <w:color w:val="000000"/>
                <w:szCs w:val="22"/>
              </w:rPr>
              <w:t>NEW YORK COUNTY</w:t>
            </w:r>
          </w:p>
        </w:tc>
      </w:tr>
      <w:tr w14:paraId="66FC60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29389E" w14:textId="3F07BC50">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6DFFD6" w14:textId="26D02EE4">
            <w:pPr>
              <w:rPr>
                <w:color w:val="000000"/>
                <w:szCs w:val="22"/>
              </w:rPr>
            </w:pPr>
            <w:r w:rsidRPr="001B0690">
              <w:rPr>
                <w:color w:val="000000"/>
                <w:szCs w:val="22"/>
              </w:rPr>
              <w:t>NIAGARA COUNTY</w:t>
            </w:r>
          </w:p>
        </w:tc>
      </w:tr>
      <w:tr w14:paraId="4047101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11CB34" w14:textId="1BA3B4E6">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AD87FE" w14:textId="725FADC0">
            <w:pPr>
              <w:rPr>
                <w:color w:val="000000"/>
                <w:szCs w:val="22"/>
              </w:rPr>
            </w:pPr>
            <w:r w:rsidRPr="001B0690">
              <w:rPr>
                <w:color w:val="000000"/>
                <w:szCs w:val="22"/>
              </w:rPr>
              <w:t>ONEIDA COUNTY</w:t>
            </w:r>
          </w:p>
        </w:tc>
      </w:tr>
      <w:tr w14:paraId="7B8CE0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40FCBB" w14:textId="5B99828E">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2C3227" w14:textId="2B325954">
            <w:pPr>
              <w:rPr>
                <w:color w:val="000000"/>
                <w:szCs w:val="22"/>
              </w:rPr>
            </w:pPr>
            <w:r w:rsidRPr="001B0690">
              <w:rPr>
                <w:color w:val="000000"/>
                <w:szCs w:val="22"/>
              </w:rPr>
              <w:t>ONONDAGA COUNTY</w:t>
            </w:r>
          </w:p>
        </w:tc>
      </w:tr>
      <w:tr w14:paraId="0AC7F0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7C4EEA" w14:textId="4599B9E4">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EC56BA" w14:textId="357D3985">
            <w:pPr>
              <w:rPr>
                <w:color w:val="000000"/>
                <w:szCs w:val="22"/>
              </w:rPr>
            </w:pPr>
            <w:r w:rsidRPr="001B0690">
              <w:rPr>
                <w:color w:val="000000"/>
                <w:szCs w:val="22"/>
              </w:rPr>
              <w:t>ONTARIO COUNTY</w:t>
            </w:r>
          </w:p>
        </w:tc>
      </w:tr>
      <w:tr w14:paraId="776236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6B7454" w14:textId="2014670E">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5A830C" w14:textId="49C23F5B">
            <w:pPr>
              <w:rPr>
                <w:color w:val="000000"/>
                <w:szCs w:val="22"/>
              </w:rPr>
            </w:pPr>
            <w:r w:rsidRPr="001B0690">
              <w:rPr>
                <w:color w:val="000000"/>
                <w:szCs w:val="22"/>
              </w:rPr>
              <w:t>ORANGE COUNTY</w:t>
            </w:r>
          </w:p>
        </w:tc>
      </w:tr>
      <w:tr w14:paraId="1DBB737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D5AA95" w14:textId="3C055389">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FDDAB0" w14:textId="33628191">
            <w:pPr>
              <w:rPr>
                <w:color w:val="000000"/>
                <w:szCs w:val="22"/>
              </w:rPr>
            </w:pPr>
            <w:r w:rsidRPr="001B0690">
              <w:rPr>
                <w:color w:val="000000"/>
                <w:szCs w:val="22"/>
              </w:rPr>
              <w:t>ORLEANS COUNTY</w:t>
            </w:r>
          </w:p>
        </w:tc>
      </w:tr>
      <w:tr w14:paraId="53C313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4A95A5" w14:textId="65116680">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5BB1DC" w14:textId="679619A2">
            <w:pPr>
              <w:rPr>
                <w:color w:val="000000"/>
                <w:szCs w:val="22"/>
              </w:rPr>
            </w:pPr>
            <w:r w:rsidRPr="001B0690">
              <w:rPr>
                <w:color w:val="000000"/>
                <w:szCs w:val="22"/>
              </w:rPr>
              <w:t>OSWEGO COUNTY</w:t>
            </w:r>
          </w:p>
        </w:tc>
      </w:tr>
      <w:tr w14:paraId="726E8E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CB042A" w14:textId="04625397">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6BCB99" w14:textId="4B2D855F">
            <w:pPr>
              <w:rPr>
                <w:color w:val="000000"/>
                <w:szCs w:val="22"/>
              </w:rPr>
            </w:pPr>
            <w:r w:rsidRPr="001B0690">
              <w:rPr>
                <w:color w:val="000000"/>
                <w:szCs w:val="22"/>
              </w:rPr>
              <w:t>OTSEGO COUNTY</w:t>
            </w:r>
          </w:p>
        </w:tc>
      </w:tr>
      <w:tr w14:paraId="1F71FB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63E0C2" w14:textId="2C626C39">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B23398" w14:textId="56DE90F6">
            <w:pPr>
              <w:rPr>
                <w:color w:val="000000"/>
                <w:szCs w:val="22"/>
              </w:rPr>
            </w:pPr>
            <w:r w:rsidRPr="001B0690">
              <w:rPr>
                <w:color w:val="000000"/>
                <w:szCs w:val="22"/>
              </w:rPr>
              <w:t>PUTNAM COUNTY</w:t>
            </w:r>
          </w:p>
        </w:tc>
      </w:tr>
      <w:tr w14:paraId="3DE394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D4C58D" w14:textId="336C076F">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AB9E44" w14:textId="5265ED89">
            <w:pPr>
              <w:rPr>
                <w:color w:val="000000"/>
                <w:szCs w:val="22"/>
              </w:rPr>
            </w:pPr>
            <w:r w:rsidRPr="001B0690">
              <w:rPr>
                <w:color w:val="000000"/>
                <w:szCs w:val="22"/>
              </w:rPr>
              <w:t>QUEENS COUNTY</w:t>
            </w:r>
          </w:p>
        </w:tc>
      </w:tr>
      <w:tr w14:paraId="240126D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B9989B" w14:textId="2B569429">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206CF8" w14:textId="337EB83F">
            <w:pPr>
              <w:rPr>
                <w:color w:val="000000"/>
                <w:szCs w:val="22"/>
              </w:rPr>
            </w:pPr>
            <w:r w:rsidRPr="001B0690">
              <w:rPr>
                <w:color w:val="000000"/>
                <w:szCs w:val="22"/>
              </w:rPr>
              <w:t>RENSSELAER COUNTY</w:t>
            </w:r>
          </w:p>
        </w:tc>
      </w:tr>
      <w:tr w14:paraId="19463F5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3B90D2" w14:textId="1F6F0A14">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2FA128" w14:textId="01E255CB">
            <w:pPr>
              <w:rPr>
                <w:color w:val="000000"/>
                <w:szCs w:val="22"/>
              </w:rPr>
            </w:pPr>
            <w:r w:rsidRPr="001B0690">
              <w:rPr>
                <w:color w:val="000000"/>
                <w:szCs w:val="22"/>
              </w:rPr>
              <w:t>RICHMOND COUNTY</w:t>
            </w:r>
          </w:p>
        </w:tc>
      </w:tr>
      <w:tr w14:paraId="4EE802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F8D535" w14:textId="63020CE2">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181B9D" w14:textId="60B52686">
            <w:pPr>
              <w:rPr>
                <w:color w:val="000000"/>
                <w:szCs w:val="22"/>
              </w:rPr>
            </w:pPr>
            <w:r w:rsidRPr="001B0690">
              <w:rPr>
                <w:color w:val="000000"/>
                <w:szCs w:val="22"/>
              </w:rPr>
              <w:t>ROCKLAND COUNTY</w:t>
            </w:r>
          </w:p>
        </w:tc>
      </w:tr>
      <w:tr w14:paraId="010759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C1E3C6" w14:textId="2093CD28">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4C0276" w14:textId="61322F47">
            <w:pPr>
              <w:rPr>
                <w:color w:val="000000"/>
                <w:szCs w:val="22"/>
              </w:rPr>
            </w:pPr>
            <w:r w:rsidRPr="001B0690">
              <w:rPr>
                <w:color w:val="000000"/>
                <w:szCs w:val="22"/>
              </w:rPr>
              <w:t>ST. LAWRENCE COUNTY</w:t>
            </w:r>
          </w:p>
        </w:tc>
      </w:tr>
      <w:tr w14:paraId="65F0EA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FDE43E" w14:textId="5D4C9606">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29E2DC" w14:textId="5E245F36">
            <w:pPr>
              <w:rPr>
                <w:color w:val="000000"/>
                <w:szCs w:val="22"/>
              </w:rPr>
            </w:pPr>
            <w:r w:rsidRPr="001B0690">
              <w:rPr>
                <w:color w:val="000000"/>
                <w:szCs w:val="22"/>
              </w:rPr>
              <w:t>SARATOGA COUNTY</w:t>
            </w:r>
          </w:p>
        </w:tc>
      </w:tr>
      <w:tr w14:paraId="2EB956C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50BC75" w14:textId="34657E33">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5AC160" w14:textId="34A72D5D">
            <w:pPr>
              <w:rPr>
                <w:color w:val="000000"/>
                <w:szCs w:val="22"/>
              </w:rPr>
            </w:pPr>
            <w:r w:rsidRPr="001B0690">
              <w:rPr>
                <w:color w:val="000000"/>
                <w:szCs w:val="22"/>
              </w:rPr>
              <w:t>SCHENECTADY COUNTY</w:t>
            </w:r>
          </w:p>
        </w:tc>
      </w:tr>
      <w:tr w14:paraId="1317BC4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437833" w14:textId="0C842387">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66F6D3" w14:textId="4453A43F">
            <w:pPr>
              <w:rPr>
                <w:color w:val="000000"/>
                <w:szCs w:val="22"/>
              </w:rPr>
            </w:pPr>
            <w:r w:rsidRPr="001B0690">
              <w:rPr>
                <w:color w:val="000000"/>
                <w:szCs w:val="22"/>
              </w:rPr>
              <w:t>SCHUYLER COUNTY</w:t>
            </w:r>
          </w:p>
        </w:tc>
      </w:tr>
      <w:tr w14:paraId="04BB35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9E5EB6" w14:textId="57D0D330">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A43613" w14:textId="0142AB2A">
            <w:pPr>
              <w:rPr>
                <w:color w:val="000000"/>
                <w:szCs w:val="22"/>
              </w:rPr>
            </w:pPr>
            <w:r w:rsidRPr="001B0690">
              <w:rPr>
                <w:color w:val="000000"/>
                <w:szCs w:val="22"/>
              </w:rPr>
              <w:t>SENECA COUNTY</w:t>
            </w:r>
          </w:p>
        </w:tc>
      </w:tr>
      <w:tr w14:paraId="7884A4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F0AA6B" w14:textId="75AD0BBF">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C69666" w14:textId="0AA8A603">
            <w:pPr>
              <w:rPr>
                <w:color w:val="000000"/>
                <w:szCs w:val="22"/>
              </w:rPr>
            </w:pPr>
            <w:r w:rsidRPr="001B0690">
              <w:rPr>
                <w:color w:val="000000"/>
                <w:szCs w:val="22"/>
              </w:rPr>
              <w:t>STEUBEN COUNTY</w:t>
            </w:r>
          </w:p>
        </w:tc>
      </w:tr>
      <w:tr w14:paraId="458B11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A73CA9" w14:textId="02F57744">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CECC94" w14:textId="1DED2BB2">
            <w:pPr>
              <w:rPr>
                <w:color w:val="000000"/>
                <w:szCs w:val="22"/>
              </w:rPr>
            </w:pPr>
            <w:r w:rsidRPr="001B0690">
              <w:rPr>
                <w:color w:val="000000"/>
                <w:szCs w:val="22"/>
              </w:rPr>
              <w:t>SUFFOLK COUNTY</w:t>
            </w:r>
          </w:p>
        </w:tc>
      </w:tr>
      <w:tr w14:paraId="679F84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2D0227" w14:textId="2EB203CA">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B840EC" w14:textId="7E4828BB">
            <w:pPr>
              <w:rPr>
                <w:color w:val="000000"/>
                <w:szCs w:val="22"/>
              </w:rPr>
            </w:pPr>
            <w:r w:rsidRPr="001B0690">
              <w:rPr>
                <w:color w:val="000000"/>
                <w:szCs w:val="22"/>
              </w:rPr>
              <w:t>SULLIVAN COUNTY</w:t>
            </w:r>
          </w:p>
        </w:tc>
      </w:tr>
      <w:tr w14:paraId="66C689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B51450" w14:textId="314F91A9">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D93B58" w14:textId="5493C075">
            <w:pPr>
              <w:rPr>
                <w:color w:val="000000"/>
                <w:szCs w:val="22"/>
              </w:rPr>
            </w:pPr>
            <w:r w:rsidRPr="001B0690">
              <w:rPr>
                <w:color w:val="000000"/>
                <w:szCs w:val="22"/>
              </w:rPr>
              <w:t>TIOGA COUNTY</w:t>
            </w:r>
          </w:p>
        </w:tc>
      </w:tr>
      <w:tr w14:paraId="0FD27D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9951E6" w14:textId="434B2DF5">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E7E1E9" w14:textId="362EE799">
            <w:pPr>
              <w:rPr>
                <w:color w:val="000000"/>
                <w:szCs w:val="22"/>
              </w:rPr>
            </w:pPr>
            <w:r w:rsidRPr="001B0690">
              <w:rPr>
                <w:color w:val="000000"/>
                <w:szCs w:val="22"/>
              </w:rPr>
              <w:t>TOMPKINS COUNTY</w:t>
            </w:r>
          </w:p>
        </w:tc>
      </w:tr>
      <w:tr w14:paraId="611027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14AB5A" w14:textId="40779905">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FE5BAF" w14:textId="473636BF">
            <w:pPr>
              <w:rPr>
                <w:color w:val="000000"/>
                <w:szCs w:val="22"/>
              </w:rPr>
            </w:pPr>
            <w:r w:rsidRPr="001B0690">
              <w:rPr>
                <w:color w:val="000000"/>
                <w:szCs w:val="22"/>
              </w:rPr>
              <w:t>ULSTER COUNTY</w:t>
            </w:r>
          </w:p>
        </w:tc>
      </w:tr>
      <w:tr w14:paraId="783A24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B74629" w14:textId="05DF26BD">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0B7952" w14:textId="5CDDE2F8">
            <w:pPr>
              <w:rPr>
                <w:color w:val="000000"/>
                <w:szCs w:val="22"/>
              </w:rPr>
            </w:pPr>
            <w:r w:rsidRPr="001B0690">
              <w:rPr>
                <w:color w:val="000000"/>
                <w:szCs w:val="22"/>
              </w:rPr>
              <w:t>WARREN COUNTY</w:t>
            </w:r>
          </w:p>
        </w:tc>
      </w:tr>
      <w:tr w14:paraId="6A77EE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8D361D" w14:textId="47593AC8">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61DD69" w14:textId="4530D9B5">
            <w:pPr>
              <w:rPr>
                <w:color w:val="000000"/>
                <w:szCs w:val="22"/>
              </w:rPr>
            </w:pPr>
            <w:r w:rsidRPr="001B0690">
              <w:rPr>
                <w:color w:val="000000"/>
                <w:szCs w:val="22"/>
              </w:rPr>
              <w:t>WASHINGTON COUNTY</w:t>
            </w:r>
          </w:p>
        </w:tc>
      </w:tr>
      <w:tr w14:paraId="41586F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F4013A" w14:textId="7E1CC06E">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DFD0C2" w14:textId="300F2756">
            <w:pPr>
              <w:rPr>
                <w:color w:val="000000"/>
                <w:szCs w:val="22"/>
              </w:rPr>
            </w:pPr>
            <w:r w:rsidRPr="001B0690">
              <w:rPr>
                <w:color w:val="000000"/>
                <w:szCs w:val="22"/>
              </w:rPr>
              <w:t>WAYNE COUNTY</w:t>
            </w:r>
          </w:p>
        </w:tc>
      </w:tr>
      <w:tr w14:paraId="42EB6DF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B1D799" w14:textId="5064CCF5">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A8FC7F" w14:textId="4617AE1E">
            <w:pPr>
              <w:rPr>
                <w:color w:val="000000"/>
                <w:szCs w:val="22"/>
              </w:rPr>
            </w:pPr>
            <w:r w:rsidRPr="001B0690">
              <w:rPr>
                <w:color w:val="000000"/>
                <w:szCs w:val="22"/>
              </w:rPr>
              <w:t>WESTCHESTER COUNTY</w:t>
            </w:r>
          </w:p>
        </w:tc>
      </w:tr>
      <w:tr w14:paraId="6FBFB1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E6E17E" w14:textId="157F89F2">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65782A" w14:textId="58DBC29C">
            <w:pPr>
              <w:rPr>
                <w:color w:val="000000"/>
                <w:szCs w:val="22"/>
              </w:rPr>
            </w:pPr>
            <w:r w:rsidRPr="001B0690">
              <w:rPr>
                <w:color w:val="000000"/>
                <w:szCs w:val="22"/>
              </w:rPr>
              <w:t>WYOMING COUNTY</w:t>
            </w:r>
          </w:p>
        </w:tc>
      </w:tr>
      <w:tr w14:paraId="5910C5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08ADCD" w14:textId="01C5AF45">
            <w:pPr>
              <w:rPr>
                <w:color w:val="000000"/>
                <w:szCs w:val="22"/>
              </w:rPr>
            </w:pPr>
            <w:r w:rsidRPr="001B0690">
              <w:rPr>
                <w:color w:val="000000"/>
                <w:szCs w:val="22"/>
              </w:rPr>
              <w:t>NY</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005D86" w14:textId="17E1A051">
            <w:pPr>
              <w:rPr>
                <w:color w:val="000000"/>
                <w:szCs w:val="22"/>
              </w:rPr>
            </w:pPr>
            <w:r w:rsidRPr="001B0690">
              <w:rPr>
                <w:color w:val="000000"/>
                <w:szCs w:val="22"/>
              </w:rPr>
              <w:t>YATES COUNTY</w:t>
            </w:r>
          </w:p>
        </w:tc>
      </w:tr>
      <w:tr w14:paraId="66CB23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76C2F4" w14:textId="45D00A63">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21EE99" w14:textId="592B42F8">
            <w:pPr>
              <w:rPr>
                <w:color w:val="000000"/>
                <w:szCs w:val="22"/>
              </w:rPr>
            </w:pPr>
            <w:r w:rsidRPr="001B0690">
              <w:rPr>
                <w:color w:val="000000"/>
                <w:szCs w:val="22"/>
              </w:rPr>
              <w:t>ALLEGHANY COUNTY</w:t>
            </w:r>
          </w:p>
        </w:tc>
      </w:tr>
      <w:tr w14:paraId="473787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0C576E" w14:textId="6BB4F71D">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82E928" w14:textId="1878F744">
            <w:pPr>
              <w:rPr>
                <w:color w:val="000000"/>
                <w:szCs w:val="22"/>
              </w:rPr>
            </w:pPr>
            <w:r w:rsidRPr="001B0690">
              <w:rPr>
                <w:color w:val="000000"/>
                <w:szCs w:val="22"/>
              </w:rPr>
              <w:t>ANSON COUNTY</w:t>
            </w:r>
          </w:p>
        </w:tc>
      </w:tr>
      <w:tr w14:paraId="142791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4FC5FC" w14:textId="73B2BC8C">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6B22EB" w14:textId="2AF846B0">
            <w:pPr>
              <w:rPr>
                <w:color w:val="000000"/>
                <w:szCs w:val="22"/>
              </w:rPr>
            </w:pPr>
            <w:r w:rsidRPr="001B0690">
              <w:rPr>
                <w:color w:val="000000"/>
                <w:szCs w:val="22"/>
              </w:rPr>
              <w:t>ASHE COUNTY</w:t>
            </w:r>
          </w:p>
        </w:tc>
      </w:tr>
      <w:tr w14:paraId="7E3E4B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02C655" w14:textId="11BCA349">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7F8C82" w14:textId="0CD0D6BA">
            <w:pPr>
              <w:rPr>
                <w:color w:val="000000"/>
                <w:szCs w:val="22"/>
              </w:rPr>
            </w:pPr>
            <w:r w:rsidRPr="001B0690">
              <w:rPr>
                <w:color w:val="000000"/>
                <w:szCs w:val="22"/>
              </w:rPr>
              <w:t>AVERY COUNTY</w:t>
            </w:r>
          </w:p>
        </w:tc>
      </w:tr>
      <w:tr w14:paraId="75BCE2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D29E1F" w14:textId="42CA61AE">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08E819" w14:textId="69122E52">
            <w:pPr>
              <w:rPr>
                <w:color w:val="000000"/>
                <w:szCs w:val="22"/>
              </w:rPr>
            </w:pPr>
            <w:r w:rsidRPr="001B0690">
              <w:rPr>
                <w:color w:val="000000"/>
                <w:szCs w:val="22"/>
              </w:rPr>
              <w:t>BEAUFORT COUNTY</w:t>
            </w:r>
          </w:p>
        </w:tc>
      </w:tr>
      <w:tr w14:paraId="7E2955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5B2BEA" w14:textId="7987DF05">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B08D4B" w14:textId="6C83BDD9">
            <w:pPr>
              <w:rPr>
                <w:color w:val="000000"/>
                <w:szCs w:val="22"/>
              </w:rPr>
            </w:pPr>
            <w:r w:rsidRPr="001B0690">
              <w:rPr>
                <w:color w:val="000000"/>
                <w:szCs w:val="22"/>
              </w:rPr>
              <w:t>BERTIE COUNTY</w:t>
            </w:r>
          </w:p>
        </w:tc>
      </w:tr>
      <w:tr w14:paraId="0E74BA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C4043A" w14:textId="15171191">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E2DE3F" w14:textId="31099229">
            <w:pPr>
              <w:rPr>
                <w:color w:val="000000"/>
                <w:szCs w:val="22"/>
              </w:rPr>
            </w:pPr>
            <w:r w:rsidRPr="001B0690">
              <w:rPr>
                <w:color w:val="000000"/>
                <w:szCs w:val="22"/>
              </w:rPr>
              <w:t>BLADEN COUNTY</w:t>
            </w:r>
          </w:p>
        </w:tc>
      </w:tr>
      <w:tr w14:paraId="51E75D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2B5E7D" w14:textId="5739085C">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D4A5BF" w14:textId="4202869E">
            <w:pPr>
              <w:rPr>
                <w:color w:val="000000"/>
                <w:szCs w:val="22"/>
              </w:rPr>
            </w:pPr>
            <w:r w:rsidRPr="001B0690">
              <w:rPr>
                <w:color w:val="000000"/>
                <w:szCs w:val="22"/>
              </w:rPr>
              <w:t>BRUNSWICK COUNTY</w:t>
            </w:r>
          </w:p>
        </w:tc>
      </w:tr>
      <w:tr w14:paraId="3C067B0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E91B81" w14:textId="75F32307">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D0F9A9" w14:textId="0B93B643">
            <w:pPr>
              <w:rPr>
                <w:color w:val="000000"/>
                <w:szCs w:val="22"/>
              </w:rPr>
            </w:pPr>
            <w:r w:rsidRPr="001B0690">
              <w:rPr>
                <w:color w:val="000000"/>
                <w:szCs w:val="22"/>
              </w:rPr>
              <w:t>CABARRUS COUNTY</w:t>
            </w:r>
          </w:p>
        </w:tc>
      </w:tr>
      <w:tr w14:paraId="7B996C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AB4D1B" w14:textId="3CC3DF6A">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B9E52B" w14:textId="415EAC64">
            <w:pPr>
              <w:rPr>
                <w:color w:val="000000"/>
                <w:szCs w:val="22"/>
              </w:rPr>
            </w:pPr>
            <w:r w:rsidRPr="001B0690">
              <w:rPr>
                <w:color w:val="000000"/>
                <w:szCs w:val="22"/>
              </w:rPr>
              <w:t>CALDWELL COUNTY</w:t>
            </w:r>
          </w:p>
        </w:tc>
      </w:tr>
      <w:tr w14:paraId="12110F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ECE7B3" w14:textId="68084BB9">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81867B" w14:textId="214DD86B">
            <w:pPr>
              <w:rPr>
                <w:color w:val="000000"/>
                <w:szCs w:val="22"/>
              </w:rPr>
            </w:pPr>
            <w:r w:rsidRPr="001B0690">
              <w:rPr>
                <w:color w:val="000000"/>
                <w:szCs w:val="22"/>
              </w:rPr>
              <w:t>CAMDEN COUNTY</w:t>
            </w:r>
          </w:p>
        </w:tc>
      </w:tr>
      <w:tr w14:paraId="2D386F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85B98C" w14:textId="42743D0A">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2BF3E5" w14:textId="00567D02">
            <w:pPr>
              <w:rPr>
                <w:color w:val="000000"/>
                <w:szCs w:val="22"/>
              </w:rPr>
            </w:pPr>
            <w:r w:rsidRPr="001B0690">
              <w:rPr>
                <w:color w:val="000000"/>
                <w:szCs w:val="22"/>
              </w:rPr>
              <w:t>COLUMBUS COUNTY</w:t>
            </w:r>
          </w:p>
        </w:tc>
      </w:tr>
      <w:tr w14:paraId="373A6E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13F33B" w14:textId="11065713">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671917" w14:textId="3B4720DD">
            <w:pPr>
              <w:rPr>
                <w:color w:val="000000"/>
                <w:szCs w:val="22"/>
              </w:rPr>
            </w:pPr>
            <w:r w:rsidRPr="001B0690">
              <w:rPr>
                <w:color w:val="000000"/>
                <w:szCs w:val="22"/>
              </w:rPr>
              <w:t>CRAVEN COUNTY</w:t>
            </w:r>
          </w:p>
        </w:tc>
      </w:tr>
      <w:tr w14:paraId="4239A5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AC55F2" w14:textId="32C47F88">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69FDC8" w14:textId="375D47C5">
            <w:pPr>
              <w:rPr>
                <w:color w:val="000000"/>
                <w:szCs w:val="22"/>
              </w:rPr>
            </w:pPr>
            <w:r w:rsidRPr="001B0690">
              <w:rPr>
                <w:color w:val="000000"/>
                <w:szCs w:val="22"/>
              </w:rPr>
              <w:t>CUMBERLAND COUNTY</w:t>
            </w:r>
          </w:p>
        </w:tc>
      </w:tr>
      <w:tr w14:paraId="6FD201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8DAED5" w14:textId="10970F5C">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78EABC" w14:textId="0E34F825">
            <w:pPr>
              <w:rPr>
                <w:color w:val="000000"/>
                <w:szCs w:val="22"/>
              </w:rPr>
            </w:pPr>
            <w:r w:rsidRPr="001B0690">
              <w:rPr>
                <w:color w:val="000000"/>
                <w:szCs w:val="22"/>
              </w:rPr>
              <w:t>DAVIE COUNTY</w:t>
            </w:r>
          </w:p>
        </w:tc>
      </w:tr>
      <w:tr w14:paraId="4EF6BA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8F23E5" w14:textId="21204E01">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60F72A" w14:textId="6F5D366E">
            <w:pPr>
              <w:rPr>
                <w:color w:val="000000"/>
                <w:szCs w:val="22"/>
              </w:rPr>
            </w:pPr>
            <w:r w:rsidRPr="001B0690">
              <w:rPr>
                <w:color w:val="000000"/>
                <w:szCs w:val="22"/>
              </w:rPr>
              <w:t>DUPLIN COUNTY</w:t>
            </w:r>
          </w:p>
        </w:tc>
      </w:tr>
      <w:tr w14:paraId="188B4D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4E9252" w14:textId="65FE1165">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503EEF" w14:textId="5EEE3E36">
            <w:pPr>
              <w:rPr>
                <w:color w:val="000000"/>
                <w:szCs w:val="22"/>
              </w:rPr>
            </w:pPr>
            <w:r w:rsidRPr="001B0690">
              <w:rPr>
                <w:color w:val="000000"/>
                <w:szCs w:val="22"/>
              </w:rPr>
              <w:t>EDGECOMBE COUNTY</w:t>
            </w:r>
          </w:p>
        </w:tc>
      </w:tr>
      <w:tr w14:paraId="0EE7AC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20CA07" w14:textId="74D57462">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F34696" w14:textId="3BDEBA7B">
            <w:pPr>
              <w:rPr>
                <w:color w:val="000000"/>
                <w:szCs w:val="22"/>
              </w:rPr>
            </w:pPr>
            <w:r w:rsidRPr="001B0690">
              <w:rPr>
                <w:color w:val="000000"/>
                <w:szCs w:val="22"/>
              </w:rPr>
              <w:t>GREENE COUNTY</w:t>
            </w:r>
          </w:p>
        </w:tc>
      </w:tr>
      <w:tr w14:paraId="123DA3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CCCE71" w14:textId="6AA4C34B">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18B0A7" w14:textId="4DE50071">
            <w:pPr>
              <w:rPr>
                <w:color w:val="000000"/>
                <w:szCs w:val="22"/>
              </w:rPr>
            </w:pPr>
            <w:r w:rsidRPr="001B0690">
              <w:rPr>
                <w:color w:val="000000"/>
                <w:szCs w:val="22"/>
              </w:rPr>
              <w:t>HOKE COUNTY</w:t>
            </w:r>
          </w:p>
        </w:tc>
      </w:tr>
      <w:tr w14:paraId="41C325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C3A9FA" w14:textId="654ED3FA">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5CB61C" w14:textId="1C27115D">
            <w:pPr>
              <w:rPr>
                <w:color w:val="000000"/>
                <w:szCs w:val="22"/>
              </w:rPr>
            </w:pPr>
            <w:r w:rsidRPr="001B0690">
              <w:rPr>
                <w:color w:val="000000"/>
                <w:szCs w:val="22"/>
              </w:rPr>
              <w:t>HYDE COUNTY</w:t>
            </w:r>
          </w:p>
        </w:tc>
      </w:tr>
      <w:tr w14:paraId="0C80A9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7A6EE8" w14:textId="21D1D3B6">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FDB11E" w14:textId="09B3A611">
            <w:pPr>
              <w:rPr>
                <w:color w:val="000000"/>
                <w:szCs w:val="22"/>
              </w:rPr>
            </w:pPr>
            <w:r w:rsidRPr="001B0690">
              <w:rPr>
                <w:color w:val="000000"/>
                <w:szCs w:val="22"/>
              </w:rPr>
              <w:t>JONES COUNTY</w:t>
            </w:r>
          </w:p>
        </w:tc>
      </w:tr>
      <w:tr w14:paraId="1E10E9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E18FA4" w14:textId="4BF68F73">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506A74" w14:textId="4CEA0E3C">
            <w:pPr>
              <w:rPr>
                <w:color w:val="000000"/>
                <w:szCs w:val="22"/>
              </w:rPr>
            </w:pPr>
            <w:r w:rsidRPr="001B0690">
              <w:rPr>
                <w:color w:val="000000"/>
                <w:szCs w:val="22"/>
              </w:rPr>
              <w:t>LEE COUNTY</w:t>
            </w:r>
          </w:p>
        </w:tc>
      </w:tr>
      <w:tr w14:paraId="49CECE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CFAD3D" w14:textId="4A30FD5F">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35B0DB" w14:textId="5474FCBA">
            <w:pPr>
              <w:rPr>
                <w:color w:val="000000"/>
                <w:szCs w:val="22"/>
              </w:rPr>
            </w:pPr>
            <w:r w:rsidRPr="001B0690">
              <w:rPr>
                <w:color w:val="000000"/>
                <w:szCs w:val="22"/>
              </w:rPr>
              <w:t>LENOIR COUNTY</w:t>
            </w:r>
          </w:p>
        </w:tc>
      </w:tr>
      <w:tr w14:paraId="454408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D4D19B" w14:textId="271055E5">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79D744" w14:textId="38BC025E">
            <w:pPr>
              <w:rPr>
                <w:color w:val="000000"/>
                <w:szCs w:val="22"/>
              </w:rPr>
            </w:pPr>
            <w:r w:rsidRPr="001B0690">
              <w:rPr>
                <w:color w:val="000000"/>
                <w:szCs w:val="22"/>
              </w:rPr>
              <w:t>MADISON COUNTY</w:t>
            </w:r>
          </w:p>
        </w:tc>
      </w:tr>
      <w:tr w14:paraId="70EF417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1148D4" w14:textId="1FB39143">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23CFFF" w14:textId="46D88B42">
            <w:pPr>
              <w:rPr>
                <w:color w:val="000000"/>
                <w:szCs w:val="22"/>
              </w:rPr>
            </w:pPr>
            <w:r w:rsidRPr="001B0690">
              <w:rPr>
                <w:color w:val="000000"/>
                <w:szCs w:val="22"/>
              </w:rPr>
              <w:t>NASH COUNTY</w:t>
            </w:r>
          </w:p>
        </w:tc>
      </w:tr>
      <w:tr w14:paraId="741547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AED47C" w14:textId="7C634D99">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1A6EB1" w14:textId="08A4D2A2">
            <w:pPr>
              <w:rPr>
                <w:color w:val="000000"/>
                <w:szCs w:val="22"/>
              </w:rPr>
            </w:pPr>
            <w:r w:rsidRPr="001B0690">
              <w:rPr>
                <w:color w:val="000000"/>
                <w:szCs w:val="22"/>
              </w:rPr>
              <w:t>NEW HANOVER COUNTY</w:t>
            </w:r>
          </w:p>
        </w:tc>
      </w:tr>
      <w:tr w14:paraId="6BD932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602E39" w14:textId="363141A1">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DA46C1" w14:textId="1AAFA0D9">
            <w:pPr>
              <w:rPr>
                <w:color w:val="000000"/>
                <w:szCs w:val="22"/>
              </w:rPr>
            </w:pPr>
            <w:r w:rsidRPr="001B0690">
              <w:rPr>
                <w:color w:val="000000"/>
                <w:szCs w:val="22"/>
              </w:rPr>
              <w:t>ONSLOW COUNTY</w:t>
            </w:r>
          </w:p>
        </w:tc>
      </w:tr>
      <w:tr w14:paraId="1B8EFAE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6BAC29" w14:textId="5EBA52C3">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B861DB" w14:textId="2D05E9F1">
            <w:pPr>
              <w:rPr>
                <w:color w:val="000000"/>
                <w:szCs w:val="22"/>
              </w:rPr>
            </w:pPr>
            <w:r w:rsidRPr="001B0690">
              <w:rPr>
                <w:color w:val="000000"/>
                <w:szCs w:val="22"/>
              </w:rPr>
              <w:t>PASQUOTANK COUNTY</w:t>
            </w:r>
          </w:p>
        </w:tc>
      </w:tr>
      <w:tr w14:paraId="64C7AB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3C62EF" w14:textId="56EC99FE">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AC3DB2" w14:textId="4DDC7E23">
            <w:pPr>
              <w:rPr>
                <w:color w:val="000000"/>
                <w:szCs w:val="22"/>
              </w:rPr>
            </w:pPr>
            <w:r w:rsidRPr="001B0690">
              <w:rPr>
                <w:color w:val="000000"/>
                <w:szCs w:val="22"/>
              </w:rPr>
              <w:t>PENDER COUNTY</w:t>
            </w:r>
          </w:p>
        </w:tc>
      </w:tr>
      <w:tr w14:paraId="506A86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098084" w14:textId="1EDFEEE4">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944011" w14:textId="0FDC6311">
            <w:pPr>
              <w:rPr>
                <w:color w:val="000000"/>
                <w:szCs w:val="22"/>
              </w:rPr>
            </w:pPr>
            <w:r w:rsidRPr="001B0690">
              <w:rPr>
                <w:color w:val="000000"/>
                <w:szCs w:val="22"/>
              </w:rPr>
              <w:t>PERQUIMANS COUNTY</w:t>
            </w:r>
          </w:p>
        </w:tc>
      </w:tr>
      <w:tr w14:paraId="459073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AA1017" w14:textId="14D14C89">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380E7C" w14:textId="3C71D094">
            <w:pPr>
              <w:rPr>
                <w:color w:val="000000"/>
                <w:szCs w:val="22"/>
              </w:rPr>
            </w:pPr>
            <w:r w:rsidRPr="001B0690">
              <w:rPr>
                <w:color w:val="000000"/>
                <w:szCs w:val="22"/>
              </w:rPr>
              <w:t>PITT COUNTY</w:t>
            </w:r>
          </w:p>
        </w:tc>
      </w:tr>
      <w:tr w14:paraId="47C17C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ABE824" w14:textId="755B8911">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F58378" w14:textId="53A64012">
            <w:pPr>
              <w:rPr>
                <w:color w:val="000000"/>
                <w:szCs w:val="22"/>
              </w:rPr>
            </w:pPr>
            <w:r w:rsidRPr="001B0690">
              <w:rPr>
                <w:color w:val="000000"/>
                <w:szCs w:val="22"/>
              </w:rPr>
              <w:t>POLK COUNTY</w:t>
            </w:r>
          </w:p>
        </w:tc>
      </w:tr>
      <w:tr w14:paraId="46094E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E4F36A" w14:textId="2BF4C5C9">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5B0CDD" w14:textId="6854824A">
            <w:pPr>
              <w:rPr>
                <w:color w:val="000000"/>
                <w:szCs w:val="22"/>
              </w:rPr>
            </w:pPr>
            <w:r w:rsidRPr="001B0690">
              <w:rPr>
                <w:color w:val="000000"/>
                <w:szCs w:val="22"/>
              </w:rPr>
              <w:t>ROBESON COUNTY</w:t>
            </w:r>
          </w:p>
        </w:tc>
      </w:tr>
      <w:tr w14:paraId="6065B1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186ADD" w14:textId="0D173BA9">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C89E17" w14:textId="4F586FA7">
            <w:pPr>
              <w:rPr>
                <w:color w:val="000000"/>
                <w:szCs w:val="22"/>
              </w:rPr>
            </w:pPr>
            <w:r w:rsidRPr="001B0690">
              <w:rPr>
                <w:color w:val="000000"/>
                <w:szCs w:val="22"/>
              </w:rPr>
              <w:t>SAMPSON COUNTY</w:t>
            </w:r>
          </w:p>
        </w:tc>
      </w:tr>
      <w:tr w14:paraId="3B0304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4F7B63" w14:textId="0EC0286C">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3D6971" w14:textId="7CDB6709">
            <w:pPr>
              <w:rPr>
                <w:color w:val="000000"/>
                <w:szCs w:val="22"/>
              </w:rPr>
            </w:pPr>
            <w:r w:rsidRPr="001B0690">
              <w:rPr>
                <w:color w:val="000000"/>
                <w:szCs w:val="22"/>
              </w:rPr>
              <w:t>SCOTLAND COUNTY</w:t>
            </w:r>
          </w:p>
        </w:tc>
      </w:tr>
      <w:tr w14:paraId="5D8B0D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C2CF16" w14:textId="080CC021">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8F826B" w14:textId="6C336F34">
            <w:pPr>
              <w:rPr>
                <w:color w:val="000000"/>
                <w:szCs w:val="22"/>
              </w:rPr>
            </w:pPr>
            <w:r w:rsidRPr="001B0690">
              <w:rPr>
                <w:color w:val="000000"/>
                <w:szCs w:val="22"/>
              </w:rPr>
              <w:t>TRANSYLVANIA COUNTY</w:t>
            </w:r>
          </w:p>
        </w:tc>
      </w:tr>
      <w:tr w14:paraId="698511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8EDE2C" w14:textId="0C3E0718">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EE1414" w14:textId="42A2D818">
            <w:pPr>
              <w:rPr>
                <w:color w:val="000000"/>
                <w:szCs w:val="22"/>
              </w:rPr>
            </w:pPr>
            <w:r w:rsidRPr="001B0690">
              <w:rPr>
                <w:color w:val="000000"/>
                <w:szCs w:val="22"/>
              </w:rPr>
              <w:t>WATAUGA COUNTY</w:t>
            </w:r>
          </w:p>
        </w:tc>
      </w:tr>
      <w:tr w14:paraId="33C196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085A03" w14:textId="7C48E948">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71E096" w14:textId="142A63D3">
            <w:pPr>
              <w:rPr>
                <w:color w:val="000000"/>
                <w:szCs w:val="22"/>
              </w:rPr>
            </w:pPr>
            <w:r w:rsidRPr="001B0690">
              <w:rPr>
                <w:color w:val="000000"/>
                <w:szCs w:val="22"/>
              </w:rPr>
              <w:t>WAYNE COUNTY</w:t>
            </w:r>
          </w:p>
        </w:tc>
      </w:tr>
      <w:tr w14:paraId="2B4278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B7E606" w14:textId="39444216">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004421" w14:textId="0AA814D2">
            <w:pPr>
              <w:rPr>
                <w:color w:val="000000"/>
                <w:szCs w:val="22"/>
              </w:rPr>
            </w:pPr>
            <w:r w:rsidRPr="001B0690">
              <w:rPr>
                <w:color w:val="000000"/>
                <w:szCs w:val="22"/>
              </w:rPr>
              <w:t>WILKES COUNTY</w:t>
            </w:r>
          </w:p>
        </w:tc>
      </w:tr>
      <w:tr w14:paraId="2E28F7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17E63C" w14:textId="6D33730F">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E84EEF" w14:textId="69D1FE2F">
            <w:pPr>
              <w:rPr>
                <w:color w:val="000000"/>
                <w:szCs w:val="22"/>
              </w:rPr>
            </w:pPr>
            <w:r w:rsidRPr="001B0690">
              <w:rPr>
                <w:color w:val="000000"/>
                <w:szCs w:val="22"/>
              </w:rPr>
              <w:t>WILSON COUNTY</w:t>
            </w:r>
          </w:p>
        </w:tc>
      </w:tr>
      <w:tr w14:paraId="2374F5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9B5BFB" w14:textId="3811351B">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24A259" w14:textId="072F1318">
            <w:pPr>
              <w:rPr>
                <w:color w:val="000000"/>
                <w:szCs w:val="22"/>
              </w:rPr>
            </w:pPr>
            <w:r w:rsidRPr="001B0690">
              <w:rPr>
                <w:color w:val="000000"/>
                <w:szCs w:val="22"/>
              </w:rPr>
              <w:t>YADKIN COUNTY</w:t>
            </w:r>
          </w:p>
        </w:tc>
      </w:tr>
      <w:tr w14:paraId="479C75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E97020" w14:textId="33FC41BB">
            <w:pPr>
              <w:rPr>
                <w:color w:val="000000"/>
                <w:szCs w:val="22"/>
              </w:rPr>
            </w:pPr>
            <w:r w:rsidRPr="001B0690">
              <w:rPr>
                <w:color w:val="000000"/>
                <w:szCs w:val="22"/>
              </w:rPr>
              <w:t>NC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7F6042" w14:textId="6F727DBE">
            <w:pPr>
              <w:rPr>
                <w:color w:val="000000"/>
                <w:szCs w:val="22"/>
              </w:rPr>
            </w:pPr>
            <w:r w:rsidRPr="001B0690">
              <w:rPr>
                <w:color w:val="000000"/>
                <w:szCs w:val="22"/>
              </w:rPr>
              <w:t>YANCEY COUNTY</w:t>
            </w:r>
          </w:p>
        </w:tc>
      </w:tr>
      <w:tr w14:paraId="7E851A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4C1290" w14:textId="164EE7EC">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70FC1F" w14:textId="6C2412FC">
            <w:pPr>
              <w:rPr>
                <w:color w:val="000000"/>
                <w:szCs w:val="22"/>
              </w:rPr>
            </w:pPr>
            <w:r w:rsidRPr="001B0690">
              <w:rPr>
                <w:color w:val="000000"/>
                <w:szCs w:val="22"/>
              </w:rPr>
              <w:t>ADAMS COUNTY</w:t>
            </w:r>
          </w:p>
        </w:tc>
      </w:tr>
      <w:tr w14:paraId="475C77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691AC6" w14:textId="3EF94DF9">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35070F" w14:textId="7D31302E">
            <w:pPr>
              <w:rPr>
                <w:color w:val="000000"/>
                <w:szCs w:val="22"/>
              </w:rPr>
            </w:pPr>
            <w:r w:rsidRPr="001B0690">
              <w:rPr>
                <w:color w:val="000000"/>
                <w:szCs w:val="22"/>
              </w:rPr>
              <w:t>BARNES COUNTY</w:t>
            </w:r>
          </w:p>
        </w:tc>
      </w:tr>
      <w:tr w14:paraId="5C00F1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6EE93F" w14:textId="63125609">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F6FAD0" w14:textId="517B84E4">
            <w:pPr>
              <w:rPr>
                <w:color w:val="000000"/>
                <w:szCs w:val="22"/>
              </w:rPr>
            </w:pPr>
            <w:r w:rsidRPr="001B0690">
              <w:rPr>
                <w:color w:val="000000"/>
                <w:szCs w:val="22"/>
              </w:rPr>
              <w:t>BENSON COUNTY</w:t>
            </w:r>
          </w:p>
        </w:tc>
      </w:tr>
      <w:tr w14:paraId="139E5E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2E4FBC" w14:textId="0AA5EEB5">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B5983E" w14:textId="1AC33AFF">
            <w:pPr>
              <w:rPr>
                <w:color w:val="000000"/>
                <w:szCs w:val="22"/>
              </w:rPr>
            </w:pPr>
            <w:r w:rsidRPr="001B0690">
              <w:rPr>
                <w:color w:val="000000"/>
                <w:szCs w:val="22"/>
              </w:rPr>
              <w:t>BOTTINEAU COUNTY</w:t>
            </w:r>
          </w:p>
        </w:tc>
      </w:tr>
      <w:tr w14:paraId="3C3C36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8F2A5B" w14:textId="4EBB06AD">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58A845" w14:textId="77FC03F8">
            <w:pPr>
              <w:rPr>
                <w:color w:val="000000"/>
                <w:szCs w:val="22"/>
              </w:rPr>
            </w:pPr>
            <w:r w:rsidRPr="001B0690">
              <w:rPr>
                <w:color w:val="000000"/>
                <w:szCs w:val="22"/>
              </w:rPr>
              <w:t>BOWMAN COUNTY</w:t>
            </w:r>
          </w:p>
        </w:tc>
      </w:tr>
      <w:tr w14:paraId="6398A12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FB527A" w14:textId="1A313B3B">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9808DC" w14:textId="6DB9FCE7">
            <w:pPr>
              <w:rPr>
                <w:color w:val="000000"/>
                <w:szCs w:val="22"/>
              </w:rPr>
            </w:pPr>
            <w:r w:rsidRPr="001B0690">
              <w:rPr>
                <w:color w:val="000000"/>
                <w:szCs w:val="22"/>
              </w:rPr>
              <w:t>BURKE COUNTY</w:t>
            </w:r>
          </w:p>
        </w:tc>
      </w:tr>
      <w:tr w14:paraId="20F33E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6C69EE" w14:textId="13282C25">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28BD4E" w14:textId="07325598">
            <w:pPr>
              <w:rPr>
                <w:color w:val="000000"/>
                <w:szCs w:val="22"/>
              </w:rPr>
            </w:pPr>
            <w:r w:rsidRPr="001B0690">
              <w:rPr>
                <w:color w:val="000000"/>
                <w:szCs w:val="22"/>
              </w:rPr>
              <w:t>CASS COUNTY</w:t>
            </w:r>
          </w:p>
        </w:tc>
      </w:tr>
      <w:tr w14:paraId="2D1DC1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A883E1" w14:textId="310A6D01">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D82C07" w14:textId="78048F75">
            <w:pPr>
              <w:rPr>
                <w:color w:val="000000"/>
                <w:szCs w:val="22"/>
              </w:rPr>
            </w:pPr>
            <w:r w:rsidRPr="001B0690">
              <w:rPr>
                <w:color w:val="000000"/>
                <w:szCs w:val="22"/>
              </w:rPr>
              <w:t>CAVALIER COUNTY</w:t>
            </w:r>
          </w:p>
        </w:tc>
      </w:tr>
      <w:tr w14:paraId="1787AE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94B40C" w14:textId="62008260">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CC0FD2" w14:textId="489674EA">
            <w:pPr>
              <w:rPr>
                <w:color w:val="000000"/>
                <w:szCs w:val="22"/>
              </w:rPr>
            </w:pPr>
            <w:r w:rsidRPr="001B0690">
              <w:rPr>
                <w:color w:val="000000"/>
                <w:szCs w:val="22"/>
              </w:rPr>
              <w:t>DICKEY COUNTY</w:t>
            </w:r>
          </w:p>
        </w:tc>
      </w:tr>
      <w:tr w14:paraId="0002400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3E3BB7" w14:textId="4F101F41">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85C5CE" w14:textId="388BF02F">
            <w:pPr>
              <w:rPr>
                <w:color w:val="000000"/>
                <w:szCs w:val="22"/>
              </w:rPr>
            </w:pPr>
            <w:r w:rsidRPr="001B0690">
              <w:rPr>
                <w:color w:val="000000"/>
                <w:szCs w:val="22"/>
              </w:rPr>
              <w:t>DUNN COUNTY</w:t>
            </w:r>
          </w:p>
        </w:tc>
      </w:tr>
      <w:tr w14:paraId="4BEA77C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5E7433" w14:textId="6B8A004E">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9CC2D0" w14:textId="283AAA3F">
            <w:pPr>
              <w:rPr>
                <w:color w:val="000000"/>
                <w:szCs w:val="22"/>
              </w:rPr>
            </w:pPr>
            <w:r w:rsidRPr="001B0690">
              <w:rPr>
                <w:color w:val="000000"/>
                <w:szCs w:val="22"/>
              </w:rPr>
              <w:t>EDDY COUNTY</w:t>
            </w:r>
          </w:p>
        </w:tc>
      </w:tr>
      <w:tr w14:paraId="0AC73C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013147" w14:textId="6DA1FABE">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CC6EE6" w14:textId="7A1D2C47">
            <w:pPr>
              <w:rPr>
                <w:color w:val="000000"/>
                <w:szCs w:val="22"/>
              </w:rPr>
            </w:pPr>
            <w:r w:rsidRPr="001B0690">
              <w:rPr>
                <w:color w:val="000000"/>
                <w:szCs w:val="22"/>
              </w:rPr>
              <w:t>EMMONS COUNTY</w:t>
            </w:r>
          </w:p>
        </w:tc>
      </w:tr>
      <w:tr w14:paraId="5AC7E9C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55D306" w14:textId="4C38974E">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8D4CCC" w14:textId="32115A63">
            <w:pPr>
              <w:rPr>
                <w:color w:val="000000"/>
                <w:szCs w:val="22"/>
              </w:rPr>
            </w:pPr>
            <w:r w:rsidRPr="001B0690">
              <w:rPr>
                <w:color w:val="000000"/>
                <w:szCs w:val="22"/>
              </w:rPr>
              <w:t>FOSTER COUNTY</w:t>
            </w:r>
          </w:p>
        </w:tc>
      </w:tr>
      <w:tr w14:paraId="2271F9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5F5B11" w14:textId="5EC553A4">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357FBA" w14:textId="5326A5F3">
            <w:pPr>
              <w:rPr>
                <w:color w:val="000000"/>
                <w:szCs w:val="22"/>
              </w:rPr>
            </w:pPr>
            <w:r w:rsidRPr="001B0690">
              <w:rPr>
                <w:color w:val="000000"/>
                <w:szCs w:val="22"/>
              </w:rPr>
              <w:t>GRANT COUNTY</w:t>
            </w:r>
          </w:p>
        </w:tc>
      </w:tr>
      <w:tr w14:paraId="1365C0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828762" w14:textId="0CB94049">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9071AC" w14:textId="39E3DE4D">
            <w:pPr>
              <w:rPr>
                <w:color w:val="000000"/>
                <w:szCs w:val="22"/>
              </w:rPr>
            </w:pPr>
            <w:r w:rsidRPr="001B0690">
              <w:rPr>
                <w:color w:val="000000"/>
                <w:szCs w:val="22"/>
              </w:rPr>
              <w:t>GRIGGS COUNTY</w:t>
            </w:r>
          </w:p>
        </w:tc>
      </w:tr>
      <w:tr w14:paraId="18BD6E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9F997B" w14:textId="75D40922">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CFCB78" w14:textId="626F6366">
            <w:pPr>
              <w:rPr>
                <w:color w:val="000000"/>
                <w:szCs w:val="22"/>
              </w:rPr>
            </w:pPr>
            <w:r w:rsidRPr="001B0690">
              <w:rPr>
                <w:color w:val="000000"/>
                <w:szCs w:val="22"/>
              </w:rPr>
              <w:t>HETTINGER COUNTY</w:t>
            </w:r>
          </w:p>
        </w:tc>
      </w:tr>
      <w:tr w14:paraId="747E53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45B970" w14:textId="6645183E">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E7BE5A" w14:textId="03BFFAB6">
            <w:pPr>
              <w:rPr>
                <w:color w:val="000000"/>
                <w:szCs w:val="22"/>
              </w:rPr>
            </w:pPr>
            <w:r w:rsidRPr="001B0690">
              <w:rPr>
                <w:color w:val="000000"/>
                <w:szCs w:val="22"/>
              </w:rPr>
              <w:t>KIDDER COUNTY</w:t>
            </w:r>
          </w:p>
        </w:tc>
      </w:tr>
      <w:tr w14:paraId="699AC8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49759C" w14:textId="7701D914">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31A52E" w14:textId="1CF1C09D">
            <w:pPr>
              <w:rPr>
                <w:color w:val="000000"/>
                <w:szCs w:val="22"/>
              </w:rPr>
            </w:pPr>
            <w:r w:rsidRPr="001B0690">
              <w:rPr>
                <w:color w:val="000000"/>
                <w:szCs w:val="22"/>
              </w:rPr>
              <w:t>LAMOURE COUNTY</w:t>
            </w:r>
          </w:p>
        </w:tc>
      </w:tr>
      <w:tr w14:paraId="640565D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163A4F" w14:textId="017713B1">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C7E0BC" w14:textId="503B19CF">
            <w:pPr>
              <w:rPr>
                <w:color w:val="000000"/>
                <w:szCs w:val="22"/>
              </w:rPr>
            </w:pPr>
            <w:r w:rsidRPr="001B0690">
              <w:rPr>
                <w:color w:val="000000"/>
                <w:szCs w:val="22"/>
              </w:rPr>
              <w:t>LOGAN COUNTY</w:t>
            </w:r>
          </w:p>
        </w:tc>
      </w:tr>
      <w:tr w14:paraId="47BB51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209EE8" w14:textId="0659EFFF">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7CEDCC" w14:textId="4358C7C1">
            <w:pPr>
              <w:rPr>
                <w:color w:val="000000"/>
                <w:szCs w:val="22"/>
              </w:rPr>
            </w:pPr>
            <w:r w:rsidRPr="001B0690">
              <w:rPr>
                <w:color w:val="000000"/>
                <w:szCs w:val="22"/>
              </w:rPr>
              <w:t>MCHENRY COUNTY</w:t>
            </w:r>
          </w:p>
        </w:tc>
      </w:tr>
      <w:tr w14:paraId="5B3271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3168CB" w14:textId="3FF400D8">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8E2BC9" w14:textId="0ED12E1F">
            <w:pPr>
              <w:rPr>
                <w:color w:val="000000"/>
                <w:szCs w:val="22"/>
              </w:rPr>
            </w:pPr>
            <w:r w:rsidRPr="001B0690">
              <w:rPr>
                <w:color w:val="000000"/>
                <w:szCs w:val="22"/>
              </w:rPr>
              <w:t>MCINTOSH COUNTY</w:t>
            </w:r>
          </w:p>
        </w:tc>
      </w:tr>
      <w:tr w14:paraId="79506A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2D6754" w14:textId="09E311F7">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E1C507" w14:textId="6734D4C5">
            <w:pPr>
              <w:rPr>
                <w:color w:val="000000"/>
                <w:szCs w:val="22"/>
              </w:rPr>
            </w:pPr>
            <w:r w:rsidRPr="001B0690">
              <w:rPr>
                <w:color w:val="000000"/>
                <w:szCs w:val="22"/>
              </w:rPr>
              <w:t>MCLEAN COUNTY</w:t>
            </w:r>
          </w:p>
        </w:tc>
      </w:tr>
      <w:tr w14:paraId="4EA22C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09B2E8" w14:textId="70D37190">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214008" w14:textId="7AB8A602">
            <w:pPr>
              <w:rPr>
                <w:color w:val="000000"/>
                <w:szCs w:val="22"/>
              </w:rPr>
            </w:pPr>
            <w:r w:rsidRPr="001B0690">
              <w:rPr>
                <w:color w:val="000000"/>
                <w:szCs w:val="22"/>
              </w:rPr>
              <w:t>MERCER COUNTY</w:t>
            </w:r>
          </w:p>
        </w:tc>
      </w:tr>
      <w:tr w14:paraId="6709CD2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A16406" w14:textId="18C58EF1">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87064E" w14:textId="6E0982E6">
            <w:pPr>
              <w:rPr>
                <w:color w:val="000000"/>
                <w:szCs w:val="22"/>
              </w:rPr>
            </w:pPr>
            <w:r w:rsidRPr="001B0690">
              <w:rPr>
                <w:color w:val="000000"/>
                <w:szCs w:val="22"/>
              </w:rPr>
              <w:t>MORTON COUNTY</w:t>
            </w:r>
          </w:p>
        </w:tc>
      </w:tr>
      <w:tr w14:paraId="75CFB5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1043CE" w14:textId="7DEF991A">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063297" w14:textId="6BD17BD8">
            <w:pPr>
              <w:rPr>
                <w:color w:val="000000"/>
                <w:szCs w:val="22"/>
              </w:rPr>
            </w:pPr>
            <w:r w:rsidRPr="001B0690">
              <w:rPr>
                <w:color w:val="000000"/>
                <w:szCs w:val="22"/>
              </w:rPr>
              <w:t>MOUNTRAIL COUNTY</w:t>
            </w:r>
          </w:p>
        </w:tc>
      </w:tr>
      <w:tr w14:paraId="4ECA10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6C35A0" w14:textId="5E8901FB">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521A5C" w14:textId="491DE568">
            <w:pPr>
              <w:rPr>
                <w:color w:val="000000"/>
                <w:szCs w:val="22"/>
              </w:rPr>
            </w:pPr>
            <w:r w:rsidRPr="001B0690">
              <w:rPr>
                <w:color w:val="000000"/>
                <w:szCs w:val="22"/>
              </w:rPr>
              <w:t>NELSON COUNTY</w:t>
            </w:r>
          </w:p>
        </w:tc>
      </w:tr>
      <w:tr w14:paraId="07635F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D825F0" w14:textId="1AF69DDA">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342B06" w14:textId="02126A39">
            <w:pPr>
              <w:rPr>
                <w:color w:val="000000"/>
                <w:szCs w:val="22"/>
              </w:rPr>
            </w:pPr>
            <w:r w:rsidRPr="001B0690">
              <w:rPr>
                <w:color w:val="000000"/>
                <w:szCs w:val="22"/>
              </w:rPr>
              <w:t>PEMBINA COUNTY</w:t>
            </w:r>
          </w:p>
        </w:tc>
      </w:tr>
      <w:tr w14:paraId="520CC12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6392F1" w14:textId="1781BEC3">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08CF7D" w14:textId="677FFF34">
            <w:pPr>
              <w:rPr>
                <w:color w:val="000000"/>
                <w:szCs w:val="22"/>
              </w:rPr>
            </w:pPr>
            <w:r w:rsidRPr="001B0690">
              <w:rPr>
                <w:color w:val="000000"/>
                <w:szCs w:val="22"/>
              </w:rPr>
              <w:t>PIERCE COUNTY</w:t>
            </w:r>
          </w:p>
        </w:tc>
      </w:tr>
      <w:tr w14:paraId="404D61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59FD35" w14:textId="346E5FDC">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53BB82" w14:textId="096038F7">
            <w:pPr>
              <w:rPr>
                <w:color w:val="000000"/>
                <w:szCs w:val="22"/>
              </w:rPr>
            </w:pPr>
            <w:r w:rsidRPr="001B0690">
              <w:rPr>
                <w:color w:val="000000"/>
                <w:szCs w:val="22"/>
              </w:rPr>
              <w:t>RAMSEY COUNTY</w:t>
            </w:r>
          </w:p>
        </w:tc>
      </w:tr>
      <w:tr w14:paraId="5C99B1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A59EF7" w14:textId="4B761E7E">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D06404" w14:textId="0D7C9B8C">
            <w:pPr>
              <w:rPr>
                <w:color w:val="000000"/>
                <w:szCs w:val="22"/>
              </w:rPr>
            </w:pPr>
            <w:r w:rsidRPr="001B0690">
              <w:rPr>
                <w:color w:val="000000"/>
                <w:szCs w:val="22"/>
              </w:rPr>
              <w:t>RANSOM COUNTY</w:t>
            </w:r>
          </w:p>
        </w:tc>
      </w:tr>
      <w:tr w14:paraId="59D77D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437F2B" w14:textId="00680030">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724540" w14:textId="30DBD900">
            <w:pPr>
              <w:rPr>
                <w:color w:val="000000"/>
                <w:szCs w:val="22"/>
              </w:rPr>
            </w:pPr>
            <w:r w:rsidRPr="001B0690">
              <w:rPr>
                <w:color w:val="000000"/>
                <w:szCs w:val="22"/>
              </w:rPr>
              <w:t>RENVILLE COUNTY</w:t>
            </w:r>
          </w:p>
        </w:tc>
      </w:tr>
      <w:tr w14:paraId="7F6342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FCE5A8" w14:textId="7D20AB3E">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034463" w14:textId="6956545E">
            <w:pPr>
              <w:rPr>
                <w:color w:val="000000"/>
                <w:szCs w:val="22"/>
              </w:rPr>
            </w:pPr>
            <w:r w:rsidRPr="001B0690">
              <w:rPr>
                <w:color w:val="000000"/>
                <w:szCs w:val="22"/>
              </w:rPr>
              <w:t>RICHLAND COUNTY</w:t>
            </w:r>
          </w:p>
        </w:tc>
      </w:tr>
      <w:tr w14:paraId="17BC23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EB21B5" w14:textId="2FEF9B40">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78DCD1" w14:textId="1623BED1">
            <w:pPr>
              <w:rPr>
                <w:color w:val="000000"/>
                <w:szCs w:val="22"/>
              </w:rPr>
            </w:pPr>
            <w:r w:rsidRPr="001B0690">
              <w:rPr>
                <w:color w:val="000000"/>
                <w:szCs w:val="22"/>
              </w:rPr>
              <w:t>ROLETTE COUNTY</w:t>
            </w:r>
          </w:p>
        </w:tc>
      </w:tr>
      <w:tr w14:paraId="052B61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A617D5" w14:textId="745C2639">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ED06D2" w14:textId="0E3351CB">
            <w:pPr>
              <w:rPr>
                <w:color w:val="000000"/>
                <w:szCs w:val="22"/>
              </w:rPr>
            </w:pPr>
            <w:r w:rsidRPr="001B0690">
              <w:rPr>
                <w:color w:val="000000"/>
                <w:szCs w:val="22"/>
              </w:rPr>
              <w:t>SARGENT COUNTY</w:t>
            </w:r>
          </w:p>
        </w:tc>
      </w:tr>
      <w:tr w14:paraId="5EE4F2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55F7E8" w14:textId="61D5A09A">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1467F5" w14:textId="5B7F1533">
            <w:pPr>
              <w:rPr>
                <w:color w:val="000000"/>
                <w:szCs w:val="22"/>
              </w:rPr>
            </w:pPr>
            <w:r w:rsidRPr="001B0690">
              <w:rPr>
                <w:color w:val="000000"/>
                <w:szCs w:val="22"/>
              </w:rPr>
              <w:t>SHERIDAN COUNTY</w:t>
            </w:r>
          </w:p>
        </w:tc>
      </w:tr>
      <w:tr w14:paraId="28DF6D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342F70" w14:textId="355D3CE4">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0CA33F" w14:textId="54F5B7DD">
            <w:pPr>
              <w:rPr>
                <w:color w:val="000000"/>
                <w:szCs w:val="22"/>
              </w:rPr>
            </w:pPr>
            <w:r w:rsidRPr="001B0690">
              <w:rPr>
                <w:color w:val="000000"/>
                <w:szCs w:val="22"/>
              </w:rPr>
              <w:t>STARK COUNTY</w:t>
            </w:r>
          </w:p>
        </w:tc>
      </w:tr>
      <w:tr w14:paraId="5FD08C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6FD18D" w14:textId="719B8C99">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C6CDC3" w14:textId="776DB853">
            <w:pPr>
              <w:rPr>
                <w:color w:val="000000"/>
                <w:szCs w:val="22"/>
              </w:rPr>
            </w:pPr>
            <w:r w:rsidRPr="001B0690">
              <w:rPr>
                <w:color w:val="000000"/>
                <w:szCs w:val="22"/>
              </w:rPr>
              <w:t>STEELE COUNTY</w:t>
            </w:r>
          </w:p>
        </w:tc>
      </w:tr>
      <w:tr w14:paraId="1F8EE9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B961D0" w14:textId="474533F9">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EA4CBF" w14:textId="44E7BFFB">
            <w:pPr>
              <w:rPr>
                <w:color w:val="000000"/>
                <w:szCs w:val="22"/>
              </w:rPr>
            </w:pPr>
            <w:r w:rsidRPr="001B0690">
              <w:rPr>
                <w:color w:val="000000"/>
                <w:szCs w:val="22"/>
              </w:rPr>
              <w:t>STUTSMAN COUNTY</w:t>
            </w:r>
          </w:p>
        </w:tc>
      </w:tr>
      <w:tr w14:paraId="63600E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96CFA8" w14:textId="09BCE8F0">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A93B98" w14:textId="2F40F01E">
            <w:pPr>
              <w:rPr>
                <w:color w:val="000000"/>
                <w:szCs w:val="22"/>
              </w:rPr>
            </w:pPr>
            <w:r w:rsidRPr="001B0690">
              <w:rPr>
                <w:color w:val="000000"/>
                <w:szCs w:val="22"/>
              </w:rPr>
              <w:t>TOWNER COUNTY</w:t>
            </w:r>
          </w:p>
        </w:tc>
      </w:tr>
      <w:tr w14:paraId="0898A0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212372" w14:textId="694879D3">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59C99E" w14:textId="1C768612">
            <w:pPr>
              <w:rPr>
                <w:color w:val="000000"/>
                <w:szCs w:val="22"/>
              </w:rPr>
            </w:pPr>
            <w:r w:rsidRPr="001B0690">
              <w:rPr>
                <w:color w:val="000000"/>
                <w:szCs w:val="22"/>
              </w:rPr>
              <w:t>TRAILL COUNTY</w:t>
            </w:r>
          </w:p>
        </w:tc>
      </w:tr>
      <w:tr w14:paraId="14E297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4B2F2C" w14:textId="0A022208">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5D8C77" w14:textId="0EE036F2">
            <w:pPr>
              <w:rPr>
                <w:color w:val="000000"/>
                <w:szCs w:val="22"/>
              </w:rPr>
            </w:pPr>
            <w:r w:rsidRPr="001B0690">
              <w:rPr>
                <w:color w:val="000000"/>
                <w:szCs w:val="22"/>
              </w:rPr>
              <w:t>WALSH COUNTY</w:t>
            </w:r>
          </w:p>
        </w:tc>
      </w:tr>
      <w:tr w14:paraId="461473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CCCE63" w14:textId="4AA89191">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16A067" w14:textId="3FE55599">
            <w:pPr>
              <w:rPr>
                <w:color w:val="000000"/>
                <w:szCs w:val="22"/>
              </w:rPr>
            </w:pPr>
            <w:r w:rsidRPr="001B0690">
              <w:rPr>
                <w:color w:val="000000"/>
                <w:szCs w:val="22"/>
              </w:rPr>
              <w:t>WARD COUNTY</w:t>
            </w:r>
          </w:p>
        </w:tc>
      </w:tr>
      <w:tr w14:paraId="359E7F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A388E1" w14:textId="5C1193F7">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C6E07A" w14:textId="29664C37">
            <w:pPr>
              <w:rPr>
                <w:color w:val="000000"/>
                <w:szCs w:val="22"/>
              </w:rPr>
            </w:pPr>
            <w:r w:rsidRPr="001B0690">
              <w:rPr>
                <w:color w:val="000000"/>
                <w:szCs w:val="22"/>
              </w:rPr>
              <w:t>WELLS COUNTY</w:t>
            </w:r>
          </w:p>
        </w:tc>
      </w:tr>
      <w:tr w14:paraId="0236C7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9834B5" w14:textId="54869985">
            <w:pPr>
              <w:rPr>
                <w:color w:val="000000"/>
                <w:szCs w:val="22"/>
              </w:rPr>
            </w:pPr>
            <w:r w:rsidRPr="001B0690">
              <w:rPr>
                <w:color w:val="000000"/>
                <w:szCs w:val="22"/>
              </w:rPr>
              <w:t>ND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2AC791" w14:textId="4ABC5E5B">
            <w:pPr>
              <w:rPr>
                <w:color w:val="000000"/>
                <w:szCs w:val="22"/>
              </w:rPr>
            </w:pPr>
            <w:r w:rsidRPr="001B0690">
              <w:rPr>
                <w:color w:val="000000"/>
                <w:szCs w:val="22"/>
              </w:rPr>
              <w:t>ADAMS COUNTY</w:t>
            </w:r>
          </w:p>
        </w:tc>
      </w:tr>
      <w:tr w14:paraId="1AC420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A0255E" w14:textId="377C9722">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C633F5" w14:textId="41BED788">
            <w:pPr>
              <w:rPr>
                <w:color w:val="000000"/>
                <w:szCs w:val="22"/>
              </w:rPr>
            </w:pPr>
            <w:r w:rsidRPr="001B0690">
              <w:rPr>
                <w:color w:val="000000"/>
                <w:szCs w:val="22"/>
              </w:rPr>
              <w:t>ALLEN COUNTY</w:t>
            </w:r>
          </w:p>
        </w:tc>
      </w:tr>
      <w:tr w14:paraId="5095E8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180083" w14:textId="515F50A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D899ED" w14:textId="50A4EA42">
            <w:pPr>
              <w:rPr>
                <w:color w:val="000000"/>
                <w:szCs w:val="22"/>
              </w:rPr>
            </w:pPr>
            <w:r w:rsidRPr="001B0690">
              <w:rPr>
                <w:color w:val="000000"/>
                <w:szCs w:val="22"/>
              </w:rPr>
              <w:t>ASHLAND COUNTY</w:t>
            </w:r>
          </w:p>
        </w:tc>
      </w:tr>
      <w:tr w14:paraId="2FC95D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F7C57C" w14:textId="61BBC18A">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5FEB0E" w14:textId="7AFCA39F">
            <w:pPr>
              <w:rPr>
                <w:color w:val="000000"/>
                <w:szCs w:val="22"/>
              </w:rPr>
            </w:pPr>
            <w:r w:rsidRPr="001B0690">
              <w:rPr>
                <w:color w:val="000000"/>
                <w:szCs w:val="22"/>
              </w:rPr>
              <w:t>ASHTABULA COUNTY</w:t>
            </w:r>
          </w:p>
        </w:tc>
      </w:tr>
      <w:tr w14:paraId="1ADEAB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050F80" w14:textId="491DF875">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307AAA" w14:textId="1DD17759">
            <w:pPr>
              <w:rPr>
                <w:color w:val="000000"/>
                <w:szCs w:val="22"/>
              </w:rPr>
            </w:pPr>
            <w:r w:rsidRPr="001B0690">
              <w:rPr>
                <w:color w:val="000000"/>
                <w:szCs w:val="22"/>
              </w:rPr>
              <w:t>ATHENS COUNTY</w:t>
            </w:r>
          </w:p>
        </w:tc>
      </w:tr>
      <w:tr w14:paraId="6687D9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63E63D" w14:textId="07DC58D1">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84AA58" w14:textId="2B480858">
            <w:pPr>
              <w:rPr>
                <w:color w:val="000000"/>
                <w:szCs w:val="22"/>
              </w:rPr>
            </w:pPr>
            <w:r w:rsidRPr="001B0690">
              <w:rPr>
                <w:color w:val="000000"/>
                <w:szCs w:val="22"/>
              </w:rPr>
              <w:t>AUGLAIZE COUNTY</w:t>
            </w:r>
          </w:p>
        </w:tc>
      </w:tr>
      <w:tr w14:paraId="5D99BD0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A7FEAC" w14:textId="0574D736">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E1B997" w14:textId="6E70F1C7">
            <w:pPr>
              <w:rPr>
                <w:color w:val="000000"/>
                <w:szCs w:val="22"/>
              </w:rPr>
            </w:pPr>
            <w:r w:rsidRPr="001B0690">
              <w:rPr>
                <w:color w:val="000000"/>
                <w:szCs w:val="22"/>
              </w:rPr>
              <w:t>BELMONT COUNTY</w:t>
            </w:r>
          </w:p>
        </w:tc>
      </w:tr>
      <w:tr w14:paraId="2E367E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F5BA50" w14:textId="7DF86436">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F98A2C" w14:textId="3D2974D0">
            <w:pPr>
              <w:rPr>
                <w:color w:val="000000"/>
                <w:szCs w:val="22"/>
              </w:rPr>
            </w:pPr>
            <w:r w:rsidRPr="001B0690">
              <w:rPr>
                <w:color w:val="000000"/>
                <w:szCs w:val="22"/>
              </w:rPr>
              <w:t>BROWN COUNTY</w:t>
            </w:r>
          </w:p>
        </w:tc>
      </w:tr>
      <w:tr w14:paraId="65C9BC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95FC91" w14:textId="7A731983">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074408" w14:textId="2CA6C182">
            <w:pPr>
              <w:rPr>
                <w:color w:val="000000"/>
                <w:szCs w:val="22"/>
              </w:rPr>
            </w:pPr>
            <w:r w:rsidRPr="001B0690">
              <w:rPr>
                <w:color w:val="000000"/>
                <w:szCs w:val="22"/>
              </w:rPr>
              <w:t>BUTLER COUNTY</w:t>
            </w:r>
          </w:p>
        </w:tc>
      </w:tr>
      <w:tr w14:paraId="03D60B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4D7890" w14:textId="145A6914">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16E82E" w14:textId="6B7DD75D">
            <w:pPr>
              <w:rPr>
                <w:color w:val="000000"/>
                <w:szCs w:val="22"/>
              </w:rPr>
            </w:pPr>
            <w:r w:rsidRPr="001B0690">
              <w:rPr>
                <w:color w:val="000000"/>
                <w:szCs w:val="22"/>
              </w:rPr>
              <w:t>CARROLL COUNTY</w:t>
            </w:r>
          </w:p>
        </w:tc>
      </w:tr>
      <w:tr w14:paraId="7DA981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86B83B" w14:textId="55BC0657">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568141" w14:textId="294C25AD">
            <w:pPr>
              <w:rPr>
                <w:color w:val="000000"/>
                <w:szCs w:val="22"/>
              </w:rPr>
            </w:pPr>
            <w:r w:rsidRPr="001B0690">
              <w:rPr>
                <w:color w:val="000000"/>
                <w:szCs w:val="22"/>
              </w:rPr>
              <w:t>CHAMPAIGN COUNTY</w:t>
            </w:r>
          </w:p>
        </w:tc>
      </w:tr>
      <w:tr w14:paraId="6AC146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EAC088" w14:textId="694E312A">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E9146C" w14:textId="77C117DC">
            <w:pPr>
              <w:rPr>
                <w:color w:val="000000"/>
                <w:szCs w:val="22"/>
              </w:rPr>
            </w:pPr>
            <w:r w:rsidRPr="001B0690">
              <w:rPr>
                <w:color w:val="000000"/>
                <w:szCs w:val="22"/>
              </w:rPr>
              <w:t>CLARK COUNTY</w:t>
            </w:r>
          </w:p>
        </w:tc>
      </w:tr>
      <w:tr w14:paraId="2B66C2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AE2F7A" w14:textId="45BD3993">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6009DA" w14:textId="0756908D">
            <w:pPr>
              <w:rPr>
                <w:color w:val="000000"/>
                <w:szCs w:val="22"/>
              </w:rPr>
            </w:pPr>
            <w:r w:rsidRPr="001B0690">
              <w:rPr>
                <w:color w:val="000000"/>
                <w:szCs w:val="22"/>
              </w:rPr>
              <w:t>CLERMONT COUNTY</w:t>
            </w:r>
          </w:p>
        </w:tc>
      </w:tr>
      <w:tr w14:paraId="1ABCF0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397A44" w14:textId="1EF42407">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143833" w14:textId="1716D9DE">
            <w:pPr>
              <w:rPr>
                <w:color w:val="000000"/>
                <w:szCs w:val="22"/>
              </w:rPr>
            </w:pPr>
            <w:r w:rsidRPr="001B0690">
              <w:rPr>
                <w:color w:val="000000"/>
                <w:szCs w:val="22"/>
              </w:rPr>
              <w:t>CLINTON COUNTY</w:t>
            </w:r>
          </w:p>
        </w:tc>
      </w:tr>
      <w:tr w14:paraId="0A57C33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72380A" w14:textId="62B0CB66">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DCAFFA" w14:textId="3377F946">
            <w:pPr>
              <w:rPr>
                <w:color w:val="000000"/>
                <w:szCs w:val="22"/>
              </w:rPr>
            </w:pPr>
            <w:r w:rsidRPr="001B0690">
              <w:rPr>
                <w:color w:val="000000"/>
                <w:szCs w:val="22"/>
              </w:rPr>
              <w:t>COLUMBIANA COUNTY</w:t>
            </w:r>
          </w:p>
        </w:tc>
      </w:tr>
      <w:tr w14:paraId="336A2A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E8F411" w14:textId="1CA2B784">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E80DE6" w14:textId="29670890">
            <w:pPr>
              <w:rPr>
                <w:color w:val="000000"/>
                <w:szCs w:val="22"/>
              </w:rPr>
            </w:pPr>
            <w:r w:rsidRPr="001B0690">
              <w:rPr>
                <w:color w:val="000000"/>
                <w:szCs w:val="22"/>
              </w:rPr>
              <w:t>COSHOCTON COUNTY</w:t>
            </w:r>
          </w:p>
        </w:tc>
      </w:tr>
      <w:tr w14:paraId="5973F1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E8FF4B" w14:textId="70C04C55">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96A63B" w14:textId="1C3D58C9">
            <w:pPr>
              <w:rPr>
                <w:color w:val="000000"/>
                <w:szCs w:val="22"/>
              </w:rPr>
            </w:pPr>
            <w:r w:rsidRPr="001B0690">
              <w:rPr>
                <w:color w:val="000000"/>
                <w:szCs w:val="22"/>
              </w:rPr>
              <w:t>CRAWFORD COUNTY</w:t>
            </w:r>
          </w:p>
        </w:tc>
      </w:tr>
      <w:tr w14:paraId="188223E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15491F" w14:textId="7883CCE4">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A3084C" w14:textId="735837AB">
            <w:pPr>
              <w:rPr>
                <w:color w:val="000000"/>
                <w:szCs w:val="22"/>
              </w:rPr>
            </w:pPr>
            <w:r w:rsidRPr="001B0690">
              <w:rPr>
                <w:color w:val="000000"/>
                <w:szCs w:val="22"/>
              </w:rPr>
              <w:t>CUYAHOGA COUNTY</w:t>
            </w:r>
          </w:p>
        </w:tc>
      </w:tr>
      <w:tr w14:paraId="7A803A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A7212A" w14:textId="1A5C8A3E">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B02B76" w14:textId="6B302E62">
            <w:pPr>
              <w:rPr>
                <w:color w:val="000000"/>
                <w:szCs w:val="22"/>
              </w:rPr>
            </w:pPr>
            <w:r w:rsidRPr="001B0690">
              <w:rPr>
                <w:color w:val="000000"/>
                <w:szCs w:val="22"/>
              </w:rPr>
              <w:t>DARKE COUNTY</w:t>
            </w:r>
          </w:p>
        </w:tc>
      </w:tr>
      <w:tr w14:paraId="4F071C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547BD6" w14:textId="327058D8">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1F9795" w14:textId="1B0D1809">
            <w:pPr>
              <w:rPr>
                <w:color w:val="000000"/>
                <w:szCs w:val="22"/>
              </w:rPr>
            </w:pPr>
            <w:r w:rsidRPr="001B0690">
              <w:rPr>
                <w:color w:val="000000"/>
                <w:szCs w:val="22"/>
              </w:rPr>
              <w:t>DEFIANCE COUNTY</w:t>
            </w:r>
          </w:p>
        </w:tc>
      </w:tr>
      <w:tr w14:paraId="5551CE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EF613C" w14:textId="605FC245">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722067" w14:textId="54ACC953">
            <w:pPr>
              <w:rPr>
                <w:color w:val="000000"/>
                <w:szCs w:val="22"/>
              </w:rPr>
            </w:pPr>
            <w:r w:rsidRPr="001B0690">
              <w:rPr>
                <w:color w:val="000000"/>
                <w:szCs w:val="22"/>
              </w:rPr>
              <w:t>DELAWARE COUNTY</w:t>
            </w:r>
          </w:p>
        </w:tc>
      </w:tr>
      <w:tr w14:paraId="4248D1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6F08B0" w14:textId="03B46373">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AD2A9E" w14:textId="3A57F4A4">
            <w:pPr>
              <w:rPr>
                <w:color w:val="000000"/>
                <w:szCs w:val="22"/>
              </w:rPr>
            </w:pPr>
            <w:r w:rsidRPr="001B0690">
              <w:rPr>
                <w:color w:val="000000"/>
                <w:szCs w:val="22"/>
              </w:rPr>
              <w:t>ERIE COUNTY</w:t>
            </w:r>
          </w:p>
        </w:tc>
      </w:tr>
      <w:tr w14:paraId="2CC738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A1CC37" w14:textId="5B510474">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24546A" w14:textId="4E24BDEA">
            <w:pPr>
              <w:rPr>
                <w:color w:val="000000"/>
                <w:szCs w:val="22"/>
              </w:rPr>
            </w:pPr>
            <w:r w:rsidRPr="001B0690">
              <w:rPr>
                <w:color w:val="000000"/>
                <w:szCs w:val="22"/>
              </w:rPr>
              <w:t>FAIRFIELD COUNTY</w:t>
            </w:r>
          </w:p>
        </w:tc>
      </w:tr>
      <w:tr w14:paraId="4BE2B1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DCF4EF" w14:textId="7296A9CC">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AD6AB0" w14:textId="18FCF79D">
            <w:pPr>
              <w:rPr>
                <w:color w:val="000000"/>
                <w:szCs w:val="22"/>
              </w:rPr>
            </w:pPr>
            <w:r w:rsidRPr="001B0690">
              <w:rPr>
                <w:color w:val="000000"/>
                <w:szCs w:val="22"/>
              </w:rPr>
              <w:t>FAYETTE COUNTY</w:t>
            </w:r>
          </w:p>
        </w:tc>
      </w:tr>
      <w:tr w14:paraId="38FEE1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B26554" w14:textId="3BB4094B">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E62AA6" w14:textId="04D55220">
            <w:pPr>
              <w:rPr>
                <w:color w:val="000000"/>
                <w:szCs w:val="22"/>
              </w:rPr>
            </w:pPr>
            <w:r w:rsidRPr="001B0690">
              <w:rPr>
                <w:color w:val="000000"/>
                <w:szCs w:val="22"/>
              </w:rPr>
              <w:t>FRANKLIN COUNTY</w:t>
            </w:r>
          </w:p>
        </w:tc>
      </w:tr>
      <w:tr w14:paraId="2A6978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2536C4" w14:textId="06BC3ADE">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B2D386" w14:textId="7E2B14B0">
            <w:pPr>
              <w:rPr>
                <w:color w:val="000000"/>
                <w:szCs w:val="22"/>
              </w:rPr>
            </w:pPr>
            <w:r w:rsidRPr="001B0690">
              <w:rPr>
                <w:color w:val="000000"/>
                <w:szCs w:val="22"/>
              </w:rPr>
              <w:t>FULTON COUNTY</w:t>
            </w:r>
          </w:p>
        </w:tc>
      </w:tr>
      <w:tr w14:paraId="2D33C1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4A12A7" w14:textId="55C58D1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BA4D49" w14:textId="16C172A9">
            <w:pPr>
              <w:rPr>
                <w:color w:val="000000"/>
                <w:szCs w:val="22"/>
              </w:rPr>
            </w:pPr>
            <w:r w:rsidRPr="001B0690">
              <w:rPr>
                <w:color w:val="000000"/>
                <w:szCs w:val="22"/>
              </w:rPr>
              <w:t>GALLIA COUNTY</w:t>
            </w:r>
          </w:p>
        </w:tc>
      </w:tr>
      <w:tr w14:paraId="249776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8CD596" w14:textId="16587AB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EAB10F" w14:textId="5B677BBE">
            <w:pPr>
              <w:rPr>
                <w:color w:val="000000"/>
                <w:szCs w:val="22"/>
              </w:rPr>
            </w:pPr>
            <w:r w:rsidRPr="001B0690">
              <w:rPr>
                <w:color w:val="000000"/>
                <w:szCs w:val="22"/>
              </w:rPr>
              <w:t>GEAUGA COUNTY</w:t>
            </w:r>
          </w:p>
        </w:tc>
      </w:tr>
      <w:tr w14:paraId="667E01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BA19EB" w14:textId="2C02FEA4">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813293" w14:textId="09EFB286">
            <w:pPr>
              <w:rPr>
                <w:color w:val="000000"/>
                <w:szCs w:val="22"/>
              </w:rPr>
            </w:pPr>
            <w:r w:rsidRPr="001B0690">
              <w:rPr>
                <w:color w:val="000000"/>
                <w:szCs w:val="22"/>
              </w:rPr>
              <w:t>GREENE COUNTY</w:t>
            </w:r>
          </w:p>
        </w:tc>
      </w:tr>
      <w:tr w14:paraId="628F0A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1DAB3C" w14:textId="4BA06318">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3EDC1D" w14:textId="63067432">
            <w:pPr>
              <w:rPr>
                <w:color w:val="000000"/>
                <w:szCs w:val="22"/>
              </w:rPr>
            </w:pPr>
            <w:r w:rsidRPr="001B0690">
              <w:rPr>
                <w:color w:val="000000"/>
                <w:szCs w:val="22"/>
              </w:rPr>
              <w:t>GUERNSEY COUNTY</w:t>
            </w:r>
          </w:p>
        </w:tc>
      </w:tr>
      <w:tr w14:paraId="386D6E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991C90" w14:textId="09A49243">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E97D02" w14:textId="098BBDA1">
            <w:pPr>
              <w:rPr>
                <w:color w:val="000000"/>
                <w:szCs w:val="22"/>
              </w:rPr>
            </w:pPr>
            <w:r w:rsidRPr="001B0690">
              <w:rPr>
                <w:color w:val="000000"/>
                <w:szCs w:val="22"/>
              </w:rPr>
              <w:t>HAMILTON COUNTY</w:t>
            </w:r>
          </w:p>
        </w:tc>
      </w:tr>
      <w:tr w14:paraId="6A0996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277907" w14:textId="50F6802F">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5AD77C" w14:textId="1BA07BD8">
            <w:pPr>
              <w:rPr>
                <w:color w:val="000000"/>
                <w:szCs w:val="22"/>
              </w:rPr>
            </w:pPr>
            <w:r w:rsidRPr="001B0690">
              <w:rPr>
                <w:color w:val="000000"/>
                <w:szCs w:val="22"/>
              </w:rPr>
              <w:t>HANCOCK COUNTY</w:t>
            </w:r>
          </w:p>
        </w:tc>
      </w:tr>
      <w:tr w14:paraId="675A18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F2A482" w14:textId="76BBCF1A">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9DC9F8" w14:textId="1E051D25">
            <w:pPr>
              <w:rPr>
                <w:color w:val="000000"/>
                <w:szCs w:val="22"/>
              </w:rPr>
            </w:pPr>
            <w:r w:rsidRPr="001B0690">
              <w:rPr>
                <w:color w:val="000000"/>
                <w:szCs w:val="22"/>
              </w:rPr>
              <w:t>HARDIN COUNTY</w:t>
            </w:r>
          </w:p>
        </w:tc>
      </w:tr>
      <w:tr w14:paraId="70E84A7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6B6F9A" w14:textId="453BE24B">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A50CC8" w14:textId="25652686">
            <w:pPr>
              <w:rPr>
                <w:color w:val="000000"/>
                <w:szCs w:val="22"/>
              </w:rPr>
            </w:pPr>
            <w:r w:rsidRPr="001B0690">
              <w:rPr>
                <w:color w:val="000000"/>
                <w:szCs w:val="22"/>
              </w:rPr>
              <w:t>HARRISON COUNTY</w:t>
            </w:r>
          </w:p>
        </w:tc>
      </w:tr>
      <w:tr w14:paraId="03EA17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7CBF93" w14:textId="34839CE6">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CE1AE2" w14:textId="38270291">
            <w:pPr>
              <w:rPr>
                <w:color w:val="000000"/>
                <w:szCs w:val="22"/>
              </w:rPr>
            </w:pPr>
            <w:r w:rsidRPr="001B0690">
              <w:rPr>
                <w:color w:val="000000"/>
                <w:szCs w:val="22"/>
              </w:rPr>
              <w:t>HENRY COUNTY</w:t>
            </w:r>
          </w:p>
        </w:tc>
      </w:tr>
      <w:tr w14:paraId="101E93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9793E8" w14:textId="4B9A347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1210E2" w14:textId="75DA9CA1">
            <w:pPr>
              <w:rPr>
                <w:color w:val="000000"/>
                <w:szCs w:val="22"/>
              </w:rPr>
            </w:pPr>
            <w:r w:rsidRPr="001B0690">
              <w:rPr>
                <w:color w:val="000000"/>
                <w:szCs w:val="22"/>
              </w:rPr>
              <w:t>HIGHLAND COUNTY</w:t>
            </w:r>
          </w:p>
        </w:tc>
      </w:tr>
      <w:tr w14:paraId="5B1E0A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12660D" w14:textId="5EB7B49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E1BD0A" w14:textId="4896DDB1">
            <w:pPr>
              <w:rPr>
                <w:color w:val="000000"/>
                <w:szCs w:val="22"/>
              </w:rPr>
            </w:pPr>
            <w:r w:rsidRPr="001B0690">
              <w:rPr>
                <w:color w:val="000000"/>
                <w:szCs w:val="22"/>
              </w:rPr>
              <w:t>HOCKING COUNTY</w:t>
            </w:r>
          </w:p>
        </w:tc>
      </w:tr>
      <w:tr w14:paraId="202B7E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968CA7" w14:textId="5EC39FEC">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9EB8FC" w14:textId="11DB0BA9">
            <w:pPr>
              <w:rPr>
                <w:color w:val="000000"/>
                <w:szCs w:val="22"/>
              </w:rPr>
            </w:pPr>
            <w:r w:rsidRPr="001B0690">
              <w:rPr>
                <w:color w:val="000000"/>
                <w:szCs w:val="22"/>
              </w:rPr>
              <w:t>HOLMES COUNTY</w:t>
            </w:r>
          </w:p>
        </w:tc>
      </w:tr>
      <w:tr w14:paraId="63C362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B31829" w14:textId="1B5B0D97">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B2A07B" w14:textId="0F25205E">
            <w:pPr>
              <w:rPr>
                <w:color w:val="000000"/>
                <w:szCs w:val="22"/>
              </w:rPr>
            </w:pPr>
            <w:r w:rsidRPr="001B0690">
              <w:rPr>
                <w:color w:val="000000"/>
                <w:szCs w:val="22"/>
              </w:rPr>
              <w:t>HURON COUNTY</w:t>
            </w:r>
          </w:p>
        </w:tc>
      </w:tr>
      <w:tr w14:paraId="52A745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A1F8F4" w14:textId="1E5766B4">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D8A10D" w14:textId="1A0BD5D8">
            <w:pPr>
              <w:rPr>
                <w:color w:val="000000"/>
                <w:szCs w:val="22"/>
              </w:rPr>
            </w:pPr>
            <w:r w:rsidRPr="001B0690">
              <w:rPr>
                <w:color w:val="000000"/>
                <w:szCs w:val="22"/>
              </w:rPr>
              <w:t>JACKSON COUNTY</w:t>
            </w:r>
          </w:p>
        </w:tc>
      </w:tr>
      <w:tr w14:paraId="57CD90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2591D6" w14:textId="531779C3">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58B2BC" w14:textId="46A713D1">
            <w:pPr>
              <w:rPr>
                <w:color w:val="000000"/>
                <w:szCs w:val="22"/>
              </w:rPr>
            </w:pPr>
            <w:r w:rsidRPr="001B0690">
              <w:rPr>
                <w:color w:val="000000"/>
                <w:szCs w:val="22"/>
              </w:rPr>
              <w:t>JEFFERSON COUNTY</w:t>
            </w:r>
          </w:p>
        </w:tc>
      </w:tr>
      <w:tr w14:paraId="26726F2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33B6B5" w14:textId="12B01AEF">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F4F546" w14:textId="09060CC8">
            <w:pPr>
              <w:rPr>
                <w:color w:val="000000"/>
                <w:szCs w:val="22"/>
              </w:rPr>
            </w:pPr>
            <w:r w:rsidRPr="001B0690">
              <w:rPr>
                <w:color w:val="000000"/>
                <w:szCs w:val="22"/>
              </w:rPr>
              <w:t>KNOX COUNTY</w:t>
            </w:r>
          </w:p>
        </w:tc>
      </w:tr>
      <w:tr w14:paraId="56296A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1DD94C" w14:textId="482512D9">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25F4B5" w14:textId="5150DF87">
            <w:pPr>
              <w:rPr>
                <w:color w:val="000000"/>
                <w:szCs w:val="22"/>
              </w:rPr>
            </w:pPr>
            <w:r w:rsidRPr="001B0690">
              <w:rPr>
                <w:color w:val="000000"/>
                <w:szCs w:val="22"/>
              </w:rPr>
              <w:t>LAKE COUNTY</w:t>
            </w:r>
          </w:p>
        </w:tc>
      </w:tr>
      <w:tr w14:paraId="5047A6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F2B994" w14:textId="269C2FF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C60F59" w14:textId="50E7C142">
            <w:pPr>
              <w:rPr>
                <w:color w:val="000000"/>
                <w:szCs w:val="22"/>
              </w:rPr>
            </w:pPr>
            <w:r w:rsidRPr="001B0690">
              <w:rPr>
                <w:color w:val="000000"/>
                <w:szCs w:val="22"/>
              </w:rPr>
              <w:t>LAWRENCE COUNTY</w:t>
            </w:r>
          </w:p>
        </w:tc>
      </w:tr>
      <w:tr w14:paraId="6CF2035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BBBB9C" w14:textId="65EDEE38">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194829" w14:textId="73D8D419">
            <w:pPr>
              <w:rPr>
                <w:color w:val="000000"/>
                <w:szCs w:val="22"/>
              </w:rPr>
            </w:pPr>
            <w:r w:rsidRPr="001B0690">
              <w:rPr>
                <w:color w:val="000000"/>
                <w:szCs w:val="22"/>
              </w:rPr>
              <w:t>LICKING COUNTY</w:t>
            </w:r>
          </w:p>
        </w:tc>
      </w:tr>
      <w:tr w14:paraId="4D70BD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780903" w14:textId="604DC9A7">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FE863D" w14:textId="233DEE33">
            <w:pPr>
              <w:rPr>
                <w:color w:val="000000"/>
                <w:szCs w:val="22"/>
              </w:rPr>
            </w:pPr>
            <w:r w:rsidRPr="001B0690">
              <w:rPr>
                <w:color w:val="000000"/>
                <w:szCs w:val="22"/>
              </w:rPr>
              <w:t>LOGAN COUNTY</w:t>
            </w:r>
          </w:p>
        </w:tc>
      </w:tr>
      <w:tr w14:paraId="1D9CF67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1B4FCB" w14:textId="19E7EEE6">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D1259E" w14:textId="71C4B542">
            <w:pPr>
              <w:rPr>
                <w:color w:val="000000"/>
                <w:szCs w:val="22"/>
              </w:rPr>
            </w:pPr>
            <w:r w:rsidRPr="001B0690">
              <w:rPr>
                <w:color w:val="000000"/>
                <w:szCs w:val="22"/>
              </w:rPr>
              <w:t>LORAIN COUNTY</w:t>
            </w:r>
          </w:p>
        </w:tc>
      </w:tr>
      <w:tr w14:paraId="334D37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A710F0" w14:textId="226A9EAA">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419065" w14:textId="6F5592A2">
            <w:pPr>
              <w:rPr>
                <w:color w:val="000000"/>
                <w:szCs w:val="22"/>
              </w:rPr>
            </w:pPr>
            <w:r w:rsidRPr="001B0690">
              <w:rPr>
                <w:color w:val="000000"/>
                <w:szCs w:val="22"/>
              </w:rPr>
              <w:t>LUCAS COUNTY</w:t>
            </w:r>
          </w:p>
        </w:tc>
      </w:tr>
      <w:tr w14:paraId="2397D27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6752A5" w14:textId="40E73781">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DA4BB8" w14:textId="01492403">
            <w:pPr>
              <w:rPr>
                <w:color w:val="000000"/>
                <w:szCs w:val="22"/>
              </w:rPr>
            </w:pPr>
            <w:r w:rsidRPr="001B0690">
              <w:rPr>
                <w:color w:val="000000"/>
                <w:szCs w:val="22"/>
              </w:rPr>
              <w:t>MADISON COUNTY</w:t>
            </w:r>
          </w:p>
        </w:tc>
      </w:tr>
      <w:tr w14:paraId="563200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732755" w14:textId="6DF739E4">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B8AF82" w14:textId="4074BF83">
            <w:pPr>
              <w:rPr>
                <w:color w:val="000000"/>
                <w:szCs w:val="22"/>
              </w:rPr>
            </w:pPr>
            <w:r w:rsidRPr="001B0690">
              <w:rPr>
                <w:color w:val="000000"/>
                <w:szCs w:val="22"/>
              </w:rPr>
              <w:t>MAHONING COUNTY</w:t>
            </w:r>
          </w:p>
        </w:tc>
      </w:tr>
      <w:tr w14:paraId="5B6F0F4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5AFAE9" w14:textId="59E3E851">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58A2EC" w14:textId="17546291">
            <w:pPr>
              <w:rPr>
                <w:color w:val="000000"/>
                <w:szCs w:val="22"/>
              </w:rPr>
            </w:pPr>
            <w:r w:rsidRPr="001B0690">
              <w:rPr>
                <w:color w:val="000000"/>
                <w:szCs w:val="22"/>
              </w:rPr>
              <w:t>MARION COUNTY</w:t>
            </w:r>
          </w:p>
        </w:tc>
      </w:tr>
      <w:tr w14:paraId="5EFEB52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A8EA15" w14:textId="1B5600D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290DAE" w14:textId="4D69DE83">
            <w:pPr>
              <w:rPr>
                <w:color w:val="000000"/>
                <w:szCs w:val="22"/>
              </w:rPr>
            </w:pPr>
            <w:r w:rsidRPr="001B0690">
              <w:rPr>
                <w:color w:val="000000"/>
                <w:szCs w:val="22"/>
              </w:rPr>
              <w:t>MEDINA COUNTY</w:t>
            </w:r>
          </w:p>
        </w:tc>
      </w:tr>
      <w:tr w14:paraId="35CEEA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79B845" w14:textId="718A3535">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9F13FF" w14:textId="5E28287D">
            <w:pPr>
              <w:rPr>
                <w:color w:val="000000"/>
                <w:szCs w:val="22"/>
              </w:rPr>
            </w:pPr>
            <w:r w:rsidRPr="001B0690">
              <w:rPr>
                <w:color w:val="000000"/>
                <w:szCs w:val="22"/>
              </w:rPr>
              <w:t>MEIGS COUNTY</w:t>
            </w:r>
          </w:p>
        </w:tc>
      </w:tr>
      <w:tr w14:paraId="1C08BE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15EAB8" w14:textId="45A63587">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DA7009" w14:textId="14604806">
            <w:pPr>
              <w:rPr>
                <w:color w:val="000000"/>
                <w:szCs w:val="22"/>
              </w:rPr>
            </w:pPr>
            <w:r w:rsidRPr="001B0690">
              <w:rPr>
                <w:color w:val="000000"/>
                <w:szCs w:val="22"/>
              </w:rPr>
              <w:t>MERCER COUNTY</w:t>
            </w:r>
          </w:p>
        </w:tc>
      </w:tr>
      <w:tr w14:paraId="1AE039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911950" w14:textId="4CB7C8B3">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84C0AB" w14:textId="419B4F8C">
            <w:pPr>
              <w:rPr>
                <w:color w:val="000000"/>
                <w:szCs w:val="22"/>
              </w:rPr>
            </w:pPr>
            <w:r w:rsidRPr="001B0690">
              <w:rPr>
                <w:color w:val="000000"/>
                <w:szCs w:val="22"/>
              </w:rPr>
              <w:t>MIAMI COUNTY</w:t>
            </w:r>
          </w:p>
        </w:tc>
      </w:tr>
      <w:tr w14:paraId="369D6B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FFA556" w14:textId="7E47838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768A1E" w14:textId="188CB6F2">
            <w:pPr>
              <w:rPr>
                <w:color w:val="000000"/>
                <w:szCs w:val="22"/>
              </w:rPr>
            </w:pPr>
            <w:r w:rsidRPr="001B0690">
              <w:rPr>
                <w:color w:val="000000"/>
                <w:szCs w:val="22"/>
              </w:rPr>
              <w:t>MONROE COUNTY</w:t>
            </w:r>
          </w:p>
        </w:tc>
      </w:tr>
      <w:tr w14:paraId="50CF0F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2D30D8" w14:textId="695315B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B7A8AE" w14:textId="3373EE7C">
            <w:pPr>
              <w:rPr>
                <w:color w:val="000000"/>
                <w:szCs w:val="22"/>
              </w:rPr>
            </w:pPr>
            <w:r w:rsidRPr="001B0690">
              <w:rPr>
                <w:color w:val="000000"/>
                <w:szCs w:val="22"/>
              </w:rPr>
              <w:t>MONTGOMERY COUNTY</w:t>
            </w:r>
          </w:p>
        </w:tc>
      </w:tr>
      <w:tr w14:paraId="33C71E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9B176E" w14:textId="0190D3F5">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DEAE08" w14:textId="2C20075E">
            <w:pPr>
              <w:rPr>
                <w:color w:val="000000"/>
                <w:szCs w:val="22"/>
              </w:rPr>
            </w:pPr>
            <w:r w:rsidRPr="001B0690">
              <w:rPr>
                <w:color w:val="000000"/>
                <w:szCs w:val="22"/>
              </w:rPr>
              <w:t>MORGAN COUNTY</w:t>
            </w:r>
          </w:p>
        </w:tc>
      </w:tr>
      <w:tr w14:paraId="579878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FA68E0" w14:textId="63C75ED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96571B" w14:textId="728D49B5">
            <w:pPr>
              <w:rPr>
                <w:color w:val="000000"/>
                <w:szCs w:val="22"/>
              </w:rPr>
            </w:pPr>
            <w:r w:rsidRPr="001B0690">
              <w:rPr>
                <w:color w:val="000000"/>
                <w:szCs w:val="22"/>
              </w:rPr>
              <w:t>MORROW COUNTY</w:t>
            </w:r>
          </w:p>
        </w:tc>
      </w:tr>
      <w:tr w14:paraId="2A7AD9C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613F6E" w14:textId="31519BBE">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CB1895" w14:textId="22D08C96">
            <w:pPr>
              <w:rPr>
                <w:color w:val="000000"/>
                <w:szCs w:val="22"/>
              </w:rPr>
            </w:pPr>
            <w:r w:rsidRPr="001B0690">
              <w:rPr>
                <w:color w:val="000000"/>
                <w:szCs w:val="22"/>
              </w:rPr>
              <w:t>MUSKINGUM COUNTY</w:t>
            </w:r>
          </w:p>
        </w:tc>
      </w:tr>
      <w:tr w14:paraId="400E68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00A1D8" w14:textId="35AE11B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4DC86B" w14:textId="71E95371">
            <w:pPr>
              <w:rPr>
                <w:color w:val="000000"/>
                <w:szCs w:val="22"/>
              </w:rPr>
            </w:pPr>
            <w:r w:rsidRPr="001B0690">
              <w:rPr>
                <w:color w:val="000000"/>
                <w:szCs w:val="22"/>
              </w:rPr>
              <w:t>NOBLE COUNTY</w:t>
            </w:r>
          </w:p>
        </w:tc>
      </w:tr>
      <w:tr w14:paraId="684EA4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C7B506" w14:textId="1F331355">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7861DA" w14:textId="05797255">
            <w:pPr>
              <w:rPr>
                <w:color w:val="000000"/>
                <w:szCs w:val="22"/>
              </w:rPr>
            </w:pPr>
            <w:r w:rsidRPr="001B0690">
              <w:rPr>
                <w:color w:val="000000"/>
                <w:szCs w:val="22"/>
              </w:rPr>
              <w:t>OTTAWA COUNTY</w:t>
            </w:r>
          </w:p>
        </w:tc>
      </w:tr>
      <w:tr w14:paraId="2360AD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017849" w14:textId="1F23E12D">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705459" w14:textId="3E823AF6">
            <w:pPr>
              <w:rPr>
                <w:color w:val="000000"/>
                <w:szCs w:val="22"/>
              </w:rPr>
            </w:pPr>
            <w:r w:rsidRPr="001B0690">
              <w:rPr>
                <w:color w:val="000000"/>
                <w:szCs w:val="22"/>
              </w:rPr>
              <w:t>PAULDING COUNTY</w:t>
            </w:r>
          </w:p>
        </w:tc>
      </w:tr>
      <w:tr w14:paraId="74AA4D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E4598E" w14:textId="251CD16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4C717B" w14:textId="5D9919D4">
            <w:pPr>
              <w:rPr>
                <w:color w:val="000000"/>
                <w:szCs w:val="22"/>
              </w:rPr>
            </w:pPr>
            <w:r w:rsidRPr="001B0690">
              <w:rPr>
                <w:color w:val="000000"/>
                <w:szCs w:val="22"/>
              </w:rPr>
              <w:t>PERRY COUNTY</w:t>
            </w:r>
          </w:p>
        </w:tc>
      </w:tr>
      <w:tr w14:paraId="221232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77B4AC" w14:textId="5580BE92">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5B066C" w14:textId="471BB7BD">
            <w:pPr>
              <w:rPr>
                <w:color w:val="000000"/>
                <w:szCs w:val="22"/>
              </w:rPr>
            </w:pPr>
            <w:r w:rsidRPr="001B0690">
              <w:rPr>
                <w:color w:val="000000"/>
                <w:szCs w:val="22"/>
              </w:rPr>
              <w:t>PICKAWAY COUNTY</w:t>
            </w:r>
          </w:p>
        </w:tc>
      </w:tr>
      <w:tr w14:paraId="2DD7C9C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1CCDFB" w14:textId="0D649931">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16EEE5" w14:textId="6755A3DF">
            <w:pPr>
              <w:rPr>
                <w:color w:val="000000"/>
                <w:szCs w:val="22"/>
              </w:rPr>
            </w:pPr>
            <w:r w:rsidRPr="001B0690">
              <w:rPr>
                <w:color w:val="000000"/>
                <w:szCs w:val="22"/>
              </w:rPr>
              <w:t>PIKE COUNTY</w:t>
            </w:r>
          </w:p>
        </w:tc>
      </w:tr>
      <w:tr w14:paraId="3B3A78F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653B4D" w14:textId="5B7C8F41">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A0C88C" w14:textId="5490AA5F">
            <w:pPr>
              <w:rPr>
                <w:color w:val="000000"/>
                <w:szCs w:val="22"/>
              </w:rPr>
            </w:pPr>
            <w:r w:rsidRPr="001B0690">
              <w:rPr>
                <w:color w:val="000000"/>
                <w:szCs w:val="22"/>
              </w:rPr>
              <w:t>PORTAGE COUNTY</w:t>
            </w:r>
          </w:p>
        </w:tc>
      </w:tr>
      <w:tr w14:paraId="365ED8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3EF72A" w14:textId="4CE4DEB8">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9CEDE3" w14:textId="03411B61">
            <w:pPr>
              <w:rPr>
                <w:color w:val="000000"/>
                <w:szCs w:val="22"/>
              </w:rPr>
            </w:pPr>
            <w:r w:rsidRPr="001B0690">
              <w:rPr>
                <w:color w:val="000000"/>
                <w:szCs w:val="22"/>
              </w:rPr>
              <w:t>PREBLE COUNTY</w:t>
            </w:r>
          </w:p>
        </w:tc>
      </w:tr>
      <w:tr w14:paraId="5CCC1E0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B61162" w14:textId="73C4063E">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C5C966" w14:textId="42306698">
            <w:pPr>
              <w:rPr>
                <w:color w:val="000000"/>
                <w:szCs w:val="22"/>
              </w:rPr>
            </w:pPr>
            <w:r w:rsidRPr="001B0690">
              <w:rPr>
                <w:color w:val="000000"/>
                <w:szCs w:val="22"/>
              </w:rPr>
              <w:t>PUTNAM COUNTY</w:t>
            </w:r>
          </w:p>
        </w:tc>
      </w:tr>
      <w:tr w14:paraId="0FBA90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A7DEF0" w14:textId="55DCBF8A">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20571B" w14:textId="10AD07AC">
            <w:pPr>
              <w:rPr>
                <w:color w:val="000000"/>
                <w:szCs w:val="22"/>
              </w:rPr>
            </w:pPr>
            <w:r w:rsidRPr="001B0690">
              <w:rPr>
                <w:color w:val="000000"/>
                <w:szCs w:val="22"/>
              </w:rPr>
              <w:t>RICHLAND COUNTY</w:t>
            </w:r>
          </w:p>
        </w:tc>
      </w:tr>
      <w:tr w14:paraId="5B72E93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3EF6F4" w14:textId="590C1299">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94905C" w14:textId="3F324B81">
            <w:pPr>
              <w:rPr>
                <w:color w:val="000000"/>
                <w:szCs w:val="22"/>
              </w:rPr>
            </w:pPr>
            <w:r w:rsidRPr="001B0690">
              <w:rPr>
                <w:color w:val="000000"/>
                <w:szCs w:val="22"/>
              </w:rPr>
              <w:t>ROSS COUNTY</w:t>
            </w:r>
          </w:p>
        </w:tc>
      </w:tr>
      <w:tr w14:paraId="163055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6A0B58" w14:textId="0787582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420E6E" w14:textId="6E4C894E">
            <w:pPr>
              <w:rPr>
                <w:color w:val="000000"/>
                <w:szCs w:val="22"/>
              </w:rPr>
            </w:pPr>
            <w:r w:rsidRPr="001B0690">
              <w:rPr>
                <w:color w:val="000000"/>
                <w:szCs w:val="22"/>
              </w:rPr>
              <w:t>SANDUSKY COUNTY</w:t>
            </w:r>
          </w:p>
        </w:tc>
      </w:tr>
      <w:tr w14:paraId="2B47E1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405033" w14:textId="093C72B2">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519ED9" w14:textId="6F08C5CB">
            <w:pPr>
              <w:rPr>
                <w:color w:val="000000"/>
                <w:szCs w:val="22"/>
              </w:rPr>
            </w:pPr>
            <w:r w:rsidRPr="001B0690">
              <w:rPr>
                <w:color w:val="000000"/>
                <w:szCs w:val="22"/>
              </w:rPr>
              <w:t>SCIOTO COUNTY</w:t>
            </w:r>
          </w:p>
        </w:tc>
      </w:tr>
      <w:tr w14:paraId="592A70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9DBA9F" w14:textId="3E98E040">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0D600B" w14:textId="09DFD97C">
            <w:pPr>
              <w:rPr>
                <w:color w:val="000000"/>
                <w:szCs w:val="22"/>
              </w:rPr>
            </w:pPr>
            <w:r w:rsidRPr="001B0690">
              <w:rPr>
                <w:color w:val="000000"/>
                <w:szCs w:val="22"/>
              </w:rPr>
              <w:t>SENECA COUNTY</w:t>
            </w:r>
          </w:p>
        </w:tc>
      </w:tr>
      <w:tr w14:paraId="170878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2F4972" w14:textId="6BA7228A">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217168" w14:textId="05E506B1">
            <w:pPr>
              <w:rPr>
                <w:color w:val="000000"/>
                <w:szCs w:val="22"/>
              </w:rPr>
            </w:pPr>
            <w:r w:rsidRPr="001B0690">
              <w:rPr>
                <w:color w:val="000000"/>
                <w:szCs w:val="22"/>
              </w:rPr>
              <w:t>SHELBY COUNTY</w:t>
            </w:r>
          </w:p>
        </w:tc>
      </w:tr>
      <w:tr w14:paraId="532A66B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F81910" w14:textId="3E3E5FD6">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E6612A" w14:textId="79EF5CAC">
            <w:pPr>
              <w:rPr>
                <w:color w:val="000000"/>
                <w:szCs w:val="22"/>
              </w:rPr>
            </w:pPr>
            <w:r w:rsidRPr="001B0690">
              <w:rPr>
                <w:color w:val="000000"/>
                <w:szCs w:val="22"/>
              </w:rPr>
              <w:t>STARK COUNTY</w:t>
            </w:r>
          </w:p>
        </w:tc>
      </w:tr>
      <w:tr w14:paraId="65BB1A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B462BD" w14:textId="6EC31AB5">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3CACB9" w14:textId="4DE48511">
            <w:pPr>
              <w:rPr>
                <w:color w:val="000000"/>
                <w:szCs w:val="22"/>
              </w:rPr>
            </w:pPr>
            <w:r w:rsidRPr="001B0690">
              <w:rPr>
                <w:color w:val="000000"/>
                <w:szCs w:val="22"/>
              </w:rPr>
              <w:t>SUMMIT COUNTY</w:t>
            </w:r>
          </w:p>
        </w:tc>
      </w:tr>
      <w:tr w14:paraId="6CAE76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FA9CFC" w14:textId="52D1CBFE">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65565A" w14:textId="558BC1EA">
            <w:pPr>
              <w:rPr>
                <w:color w:val="000000"/>
                <w:szCs w:val="22"/>
              </w:rPr>
            </w:pPr>
            <w:r w:rsidRPr="001B0690">
              <w:rPr>
                <w:color w:val="000000"/>
                <w:szCs w:val="22"/>
              </w:rPr>
              <w:t>TRUMBULL COUNTY</w:t>
            </w:r>
          </w:p>
        </w:tc>
      </w:tr>
      <w:tr w14:paraId="7E23582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FBD1B0" w14:textId="6D9B0466">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A835C4" w14:textId="6F04A773">
            <w:pPr>
              <w:rPr>
                <w:color w:val="000000"/>
                <w:szCs w:val="22"/>
              </w:rPr>
            </w:pPr>
            <w:r w:rsidRPr="001B0690">
              <w:rPr>
                <w:color w:val="000000"/>
                <w:szCs w:val="22"/>
              </w:rPr>
              <w:t>TUSCARAWAS COUNTY</w:t>
            </w:r>
          </w:p>
        </w:tc>
      </w:tr>
      <w:tr w14:paraId="4C9059E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FA8420" w14:textId="2098E449">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AB8815" w14:textId="247A8197">
            <w:pPr>
              <w:rPr>
                <w:color w:val="000000"/>
                <w:szCs w:val="22"/>
              </w:rPr>
            </w:pPr>
            <w:r w:rsidRPr="001B0690">
              <w:rPr>
                <w:color w:val="000000"/>
                <w:szCs w:val="22"/>
              </w:rPr>
              <w:t>UNION COUNTY</w:t>
            </w:r>
          </w:p>
        </w:tc>
      </w:tr>
      <w:tr w14:paraId="38C84C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D5EFAC" w14:textId="0ACA32C2">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5883E2" w14:textId="0A09F919">
            <w:pPr>
              <w:rPr>
                <w:color w:val="000000"/>
                <w:szCs w:val="22"/>
              </w:rPr>
            </w:pPr>
            <w:r w:rsidRPr="001B0690">
              <w:rPr>
                <w:color w:val="000000"/>
                <w:szCs w:val="22"/>
              </w:rPr>
              <w:t>VAN WERT COUNTY</w:t>
            </w:r>
          </w:p>
        </w:tc>
      </w:tr>
      <w:tr w14:paraId="55AAC7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21C9E0" w14:textId="3BA5E589">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4A9108" w14:textId="66638E1C">
            <w:pPr>
              <w:rPr>
                <w:color w:val="000000"/>
                <w:szCs w:val="22"/>
              </w:rPr>
            </w:pPr>
            <w:r w:rsidRPr="001B0690">
              <w:rPr>
                <w:color w:val="000000"/>
                <w:szCs w:val="22"/>
              </w:rPr>
              <w:t>VINTON COUNTY</w:t>
            </w:r>
          </w:p>
        </w:tc>
      </w:tr>
      <w:tr w14:paraId="3B1CD8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A44F0B" w14:textId="144FC41B">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790761" w14:textId="532303EB">
            <w:pPr>
              <w:rPr>
                <w:color w:val="000000"/>
                <w:szCs w:val="22"/>
              </w:rPr>
            </w:pPr>
            <w:r w:rsidRPr="001B0690">
              <w:rPr>
                <w:color w:val="000000"/>
                <w:szCs w:val="22"/>
              </w:rPr>
              <w:t>WARREN COUNTY</w:t>
            </w:r>
          </w:p>
        </w:tc>
      </w:tr>
      <w:tr w14:paraId="0912F7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A78C50" w14:textId="015A2C7C">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BEB42D" w14:textId="7B6949EA">
            <w:pPr>
              <w:rPr>
                <w:color w:val="000000"/>
                <w:szCs w:val="22"/>
              </w:rPr>
            </w:pPr>
            <w:r w:rsidRPr="001B0690">
              <w:rPr>
                <w:color w:val="000000"/>
                <w:szCs w:val="22"/>
              </w:rPr>
              <w:t>WASHINGTON COUNTY</w:t>
            </w:r>
          </w:p>
        </w:tc>
      </w:tr>
      <w:tr w14:paraId="210D9B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A99763" w14:textId="1145910B">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218590" w14:textId="34DA1BC1">
            <w:pPr>
              <w:rPr>
                <w:color w:val="000000"/>
                <w:szCs w:val="22"/>
              </w:rPr>
            </w:pPr>
            <w:r w:rsidRPr="001B0690">
              <w:rPr>
                <w:color w:val="000000"/>
                <w:szCs w:val="22"/>
              </w:rPr>
              <w:t>WAYNE COUNTY</w:t>
            </w:r>
          </w:p>
        </w:tc>
      </w:tr>
      <w:tr w14:paraId="7D7C86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15AA46" w14:textId="2E677CE7">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3201D1" w14:textId="532F6FD3">
            <w:pPr>
              <w:rPr>
                <w:color w:val="000000"/>
                <w:szCs w:val="22"/>
              </w:rPr>
            </w:pPr>
            <w:r w:rsidRPr="001B0690">
              <w:rPr>
                <w:color w:val="000000"/>
                <w:szCs w:val="22"/>
              </w:rPr>
              <w:t>WILLIAMS COUNTY</w:t>
            </w:r>
          </w:p>
        </w:tc>
      </w:tr>
      <w:tr w14:paraId="0DDE60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35DD46" w14:textId="5DE1DD8C">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76927C" w14:textId="3CFD3347">
            <w:pPr>
              <w:rPr>
                <w:color w:val="000000"/>
                <w:szCs w:val="22"/>
              </w:rPr>
            </w:pPr>
            <w:r w:rsidRPr="001B0690">
              <w:rPr>
                <w:color w:val="000000"/>
                <w:szCs w:val="22"/>
              </w:rPr>
              <w:t>WOOD COUNTY</w:t>
            </w:r>
          </w:p>
        </w:tc>
      </w:tr>
      <w:tr w14:paraId="012E1E2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2A382B" w14:textId="58A50874">
            <w:pPr>
              <w:rPr>
                <w:color w:val="000000"/>
                <w:szCs w:val="22"/>
              </w:rPr>
            </w:pPr>
            <w:r w:rsidRPr="001B0690">
              <w:rPr>
                <w:color w:val="000000"/>
                <w:szCs w:val="22"/>
              </w:rPr>
              <w:t>OH</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B99FA4" w14:textId="4E4225ED">
            <w:pPr>
              <w:rPr>
                <w:color w:val="000000"/>
                <w:szCs w:val="22"/>
              </w:rPr>
            </w:pPr>
            <w:r w:rsidRPr="001B0690">
              <w:rPr>
                <w:color w:val="000000"/>
                <w:szCs w:val="22"/>
              </w:rPr>
              <w:t>WYANDOT COUNTY</w:t>
            </w:r>
          </w:p>
        </w:tc>
      </w:tr>
      <w:tr w14:paraId="395C5F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46EA19" w14:textId="5AB5E27E">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8FA290" w14:textId="0EBEDD1C">
            <w:pPr>
              <w:rPr>
                <w:color w:val="000000"/>
                <w:szCs w:val="22"/>
              </w:rPr>
            </w:pPr>
            <w:r w:rsidRPr="001B0690">
              <w:rPr>
                <w:color w:val="000000"/>
                <w:szCs w:val="22"/>
              </w:rPr>
              <w:t>ADAIR COUNTY</w:t>
            </w:r>
          </w:p>
        </w:tc>
      </w:tr>
      <w:tr w14:paraId="535EE5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CF694F" w14:textId="4B352CC6">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07C008" w14:textId="52038B35">
            <w:pPr>
              <w:rPr>
                <w:color w:val="000000"/>
                <w:szCs w:val="22"/>
              </w:rPr>
            </w:pPr>
            <w:r w:rsidRPr="001B0690">
              <w:rPr>
                <w:color w:val="000000"/>
                <w:szCs w:val="22"/>
              </w:rPr>
              <w:t>ALFALFA COUNTY</w:t>
            </w:r>
          </w:p>
        </w:tc>
      </w:tr>
      <w:tr w14:paraId="1092B7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A7619A" w14:textId="6D0063F1">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584D1B" w14:textId="4306FFC6">
            <w:pPr>
              <w:rPr>
                <w:color w:val="000000"/>
                <w:szCs w:val="22"/>
              </w:rPr>
            </w:pPr>
            <w:r w:rsidRPr="001B0690">
              <w:rPr>
                <w:color w:val="000000"/>
                <w:szCs w:val="22"/>
              </w:rPr>
              <w:t>ATOKA COUNTY</w:t>
            </w:r>
          </w:p>
        </w:tc>
      </w:tr>
      <w:tr w14:paraId="7BA633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97DB7C" w14:textId="7E8F2611">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CC1749" w14:textId="54B463E5">
            <w:pPr>
              <w:rPr>
                <w:color w:val="000000"/>
                <w:szCs w:val="22"/>
              </w:rPr>
            </w:pPr>
            <w:r w:rsidRPr="001B0690">
              <w:rPr>
                <w:color w:val="000000"/>
                <w:szCs w:val="22"/>
              </w:rPr>
              <w:t>BEAVER COUNTY</w:t>
            </w:r>
          </w:p>
        </w:tc>
      </w:tr>
      <w:tr w14:paraId="0DE21C1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0AB40A" w14:textId="27691CA3">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A9BDC5" w14:textId="067C67E5">
            <w:pPr>
              <w:rPr>
                <w:color w:val="000000"/>
                <w:szCs w:val="22"/>
              </w:rPr>
            </w:pPr>
            <w:r w:rsidRPr="001B0690">
              <w:rPr>
                <w:color w:val="000000"/>
                <w:szCs w:val="22"/>
              </w:rPr>
              <w:t>BECKHAM COUNTY</w:t>
            </w:r>
          </w:p>
        </w:tc>
      </w:tr>
      <w:tr w14:paraId="63470A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5D4D71" w14:textId="6DAA6506">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70B7C7" w14:textId="3CF29728">
            <w:pPr>
              <w:rPr>
                <w:color w:val="000000"/>
                <w:szCs w:val="22"/>
              </w:rPr>
            </w:pPr>
            <w:r w:rsidRPr="001B0690">
              <w:rPr>
                <w:color w:val="000000"/>
                <w:szCs w:val="22"/>
              </w:rPr>
              <w:t>BLAINE COUNTY</w:t>
            </w:r>
          </w:p>
        </w:tc>
      </w:tr>
      <w:tr w14:paraId="5E13C30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7C45A7" w14:textId="419DBCA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88D9AE" w14:textId="5B5B8525">
            <w:pPr>
              <w:rPr>
                <w:color w:val="000000"/>
                <w:szCs w:val="22"/>
              </w:rPr>
            </w:pPr>
            <w:r w:rsidRPr="001B0690">
              <w:rPr>
                <w:color w:val="000000"/>
                <w:szCs w:val="22"/>
              </w:rPr>
              <w:t>BRYAN COUNTY</w:t>
            </w:r>
          </w:p>
        </w:tc>
      </w:tr>
      <w:tr w14:paraId="53C140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2D9CB7" w14:textId="610FCFE7">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E1E2A8" w14:textId="36A7CD99">
            <w:pPr>
              <w:rPr>
                <w:color w:val="000000"/>
                <w:szCs w:val="22"/>
              </w:rPr>
            </w:pPr>
            <w:r w:rsidRPr="001B0690">
              <w:rPr>
                <w:color w:val="000000"/>
                <w:szCs w:val="22"/>
              </w:rPr>
              <w:t>CADDO COUNTY</w:t>
            </w:r>
          </w:p>
        </w:tc>
      </w:tr>
      <w:tr w14:paraId="4480B7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D3E62F" w14:textId="5E874A03">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326CB1" w14:textId="072F305B">
            <w:pPr>
              <w:rPr>
                <w:color w:val="000000"/>
                <w:szCs w:val="22"/>
              </w:rPr>
            </w:pPr>
            <w:r w:rsidRPr="001B0690">
              <w:rPr>
                <w:color w:val="000000"/>
                <w:szCs w:val="22"/>
              </w:rPr>
              <w:t>CANADIAN COUNTY</w:t>
            </w:r>
          </w:p>
        </w:tc>
      </w:tr>
      <w:tr w14:paraId="38DA72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0933AE" w14:textId="385ECFAD">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104958" w14:textId="2851F7AA">
            <w:pPr>
              <w:rPr>
                <w:color w:val="000000"/>
                <w:szCs w:val="22"/>
              </w:rPr>
            </w:pPr>
            <w:r w:rsidRPr="001B0690">
              <w:rPr>
                <w:color w:val="000000"/>
                <w:szCs w:val="22"/>
              </w:rPr>
              <w:t>CARTER COUNTY</w:t>
            </w:r>
          </w:p>
        </w:tc>
      </w:tr>
      <w:tr w14:paraId="2B74BF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587E67" w14:textId="6B970A1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F61446" w14:textId="1C6B5D04">
            <w:pPr>
              <w:rPr>
                <w:color w:val="000000"/>
                <w:szCs w:val="22"/>
              </w:rPr>
            </w:pPr>
            <w:r w:rsidRPr="001B0690">
              <w:rPr>
                <w:color w:val="000000"/>
                <w:szCs w:val="22"/>
              </w:rPr>
              <w:t>CHEROKEE COUNTY</w:t>
            </w:r>
          </w:p>
        </w:tc>
      </w:tr>
      <w:tr w14:paraId="3CF919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F5F872" w14:textId="5DDC26B6">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48F558" w14:textId="61C60029">
            <w:pPr>
              <w:rPr>
                <w:color w:val="000000"/>
                <w:szCs w:val="22"/>
              </w:rPr>
            </w:pPr>
            <w:r w:rsidRPr="001B0690">
              <w:rPr>
                <w:color w:val="000000"/>
                <w:szCs w:val="22"/>
              </w:rPr>
              <w:t>CHOCTAW COUNTY</w:t>
            </w:r>
          </w:p>
        </w:tc>
      </w:tr>
      <w:tr w14:paraId="2D5550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48600B" w14:textId="04012241">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994768" w14:textId="3A8BC6AB">
            <w:pPr>
              <w:rPr>
                <w:color w:val="000000"/>
                <w:szCs w:val="22"/>
              </w:rPr>
            </w:pPr>
            <w:r w:rsidRPr="001B0690">
              <w:rPr>
                <w:color w:val="000000"/>
                <w:szCs w:val="22"/>
              </w:rPr>
              <w:t>CLEVELAND COUNTY</w:t>
            </w:r>
          </w:p>
        </w:tc>
      </w:tr>
      <w:tr w14:paraId="5A08641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00F18B" w14:textId="1F516AA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3F28AD" w14:textId="11759563">
            <w:pPr>
              <w:rPr>
                <w:color w:val="000000"/>
                <w:szCs w:val="22"/>
              </w:rPr>
            </w:pPr>
            <w:r w:rsidRPr="001B0690">
              <w:rPr>
                <w:color w:val="000000"/>
                <w:szCs w:val="22"/>
              </w:rPr>
              <w:t>COAL COUNTY</w:t>
            </w:r>
          </w:p>
        </w:tc>
      </w:tr>
      <w:tr w14:paraId="6021DF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F5A2A0" w14:textId="66F0AF16">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6C91CC" w14:textId="3A79BAB5">
            <w:pPr>
              <w:rPr>
                <w:color w:val="000000"/>
                <w:szCs w:val="22"/>
              </w:rPr>
            </w:pPr>
            <w:r w:rsidRPr="001B0690">
              <w:rPr>
                <w:color w:val="000000"/>
                <w:szCs w:val="22"/>
              </w:rPr>
              <w:t>COMANCHE COUNTY</w:t>
            </w:r>
          </w:p>
        </w:tc>
      </w:tr>
      <w:tr w14:paraId="5AE82F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75F7EC" w14:textId="6AFC71D1">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B4D8A6" w14:textId="71A74460">
            <w:pPr>
              <w:rPr>
                <w:color w:val="000000"/>
                <w:szCs w:val="22"/>
              </w:rPr>
            </w:pPr>
            <w:r w:rsidRPr="001B0690">
              <w:rPr>
                <w:color w:val="000000"/>
                <w:szCs w:val="22"/>
              </w:rPr>
              <w:t>COTTON COUNTY</w:t>
            </w:r>
          </w:p>
        </w:tc>
      </w:tr>
      <w:tr w14:paraId="2E2468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7F6B20" w14:textId="38F714F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3D6A50" w14:textId="79ECAFA1">
            <w:pPr>
              <w:rPr>
                <w:color w:val="000000"/>
                <w:szCs w:val="22"/>
              </w:rPr>
            </w:pPr>
            <w:r w:rsidRPr="001B0690">
              <w:rPr>
                <w:color w:val="000000"/>
                <w:szCs w:val="22"/>
              </w:rPr>
              <w:t>CRAIG COUNTY</w:t>
            </w:r>
          </w:p>
        </w:tc>
      </w:tr>
      <w:tr w14:paraId="453A22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B80D8A" w14:textId="081ABA83">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EC5308" w14:textId="0471F35C">
            <w:pPr>
              <w:rPr>
                <w:color w:val="000000"/>
                <w:szCs w:val="22"/>
              </w:rPr>
            </w:pPr>
            <w:r w:rsidRPr="001B0690">
              <w:rPr>
                <w:color w:val="000000"/>
                <w:szCs w:val="22"/>
              </w:rPr>
              <w:t>CREEK COUNTY</w:t>
            </w:r>
          </w:p>
        </w:tc>
      </w:tr>
      <w:tr w14:paraId="606448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5C1507" w14:textId="2291B3A4">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9F8956" w14:textId="4AA55C4A">
            <w:pPr>
              <w:rPr>
                <w:color w:val="000000"/>
                <w:szCs w:val="22"/>
              </w:rPr>
            </w:pPr>
            <w:r w:rsidRPr="001B0690">
              <w:rPr>
                <w:color w:val="000000"/>
                <w:szCs w:val="22"/>
              </w:rPr>
              <w:t>CUSTER COUNTY</w:t>
            </w:r>
          </w:p>
        </w:tc>
      </w:tr>
      <w:tr w14:paraId="1E57EF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4DF3FB" w14:textId="44D26830">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95A141" w14:textId="56F3C317">
            <w:pPr>
              <w:rPr>
                <w:color w:val="000000"/>
                <w:szCs w:val="22"/>
              </w:rPr>
            </w:pPr>
            <w:r w:rsidRPr="001B0690">
              <w:rPr>
                <w:color w:val="000000"/>
                <w:szCs w:val="22"/>
              </w:rPr>
              <w:t>DELAWARE COUNTY</w:t>
            </w:r>
          </w:p>
        </w:tc>
      </w:tr>
      <w:tr w14:paraId="602E59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8C6E91" w14:textId="60903866">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7A702D" w14:textId="17D0823D">
            <w:pPr>
              <w:rPr>
                <w:color w:val="000000"/>
                <w:szCs w:val="22"/>
              </w:rPr>
            </w:pPr>
            <w:r w:rsidRPr="001B0690">
              <w:rPr>
                <w:color w:val="000000"/>
                <w:szCs w:val="22"/>
              </w:rPr>
              <w:t>DEWEY COUNTY</w:t>
            </w:r>
          </w:p>
        </w:tc>
      </w:tr>
      <w:tr w14:paraId="7DE5FF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1C5DFB" w14:textId="35212831">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4E60D7" w14:textId="540FA4F5">
            <w:pPr>
              <w:rPr>
                <w:color w:val="000000"/>
                <w:szCs w:val="22"/>
              </w:rPr>
            </w:pPr>
            <w:r w:rsidRPr="001B0690">
              <w:rPr>
                <w:color w:val="000000"/>
                <w:szCs w:val="22"/>
              </w:rPr>
              <w:t>ELLIS COUNTY</w:t>
            </w:r>
          </w:p>
        </w:tc>
      </w:tr>
      <w:tr w14:paraId="6C7F134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7F4BA3" w14:textId="77383DF1">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85AE5D" w14:textId="43AD38D1">
            <w:pPr>
              <w:rPr>
                <w:color w:val="000000"/>
                <w:szCs w:val="22"/>
              </w:rPr>
            </w:pPr>
            <w:r w:rsidRPr="001B0690">
              <w:rPr>
                <w:color w:val="000000"/>
                <w:szCs w:val="22"/>
              </w:rPr>
              <w:t>GARFIELD COUNTY</w:t>
            </w:r>
          </w:p>
        </w:tc>
      </w:tr>
      <w:tr w14:paraId="3D574E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128CE9" w14:textId="676983EA">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B4C0D9" w14:textId="55F6879E">
            <w:pPr>
              <w:rPr>
                <w:color w:val="000000"/>
                <w:szCs w:val="22"/>
              </w:rPr>
            </w:pPr>
            <w:r w:rsidRPr="001B0690">
              <w:rPr>
                <w:color w:val="000000"/>
                <w:szCs w:val="22"/>
              </w:rPr>
              <w:t>GARVIN COUNTY</w:t>
            </w:r>
          </w:p>
        </w:tc>
      </w:tr>
      <w:tr w14:paraId="15D57B1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78CB26" w14:textId="6DBD898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16555D" w14:textId="1B528ED6">
            <w:pPr>
              <w:rPr>
                <w:color w:val="000000"/>
                <w:szCs w:val="22"/>
              </w:rPr>
            </w:pPr>
            <w:r w:rsidRPr="001B0690">
              <w:rPr>
                <w:color w:val="000000"/>
                <w:szCs w:val="22"/>
              </w:rPr>
              <w:t>GRADY COUNTY</w:t>
            </w:r>
          </w:p>
        </w:tc>
      </w:tr>
      <w:tr w14:paraId="2787F02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E11FCA" w14:textId="493E6C9A">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8D65D2" w14:textId="7AD92702">
            <w:pPr>
              <w:rPr>
                <w:color w:val="000000"/>
                <w:szCs w:val="22"/>
              </w:rPr>
            </w:pPr>
            <w:r w:rsidRPr="001B0690">
              <w:rPr>
                <w:color w:val="000000"/>
                <w:szCs w:val="22"/>
              </w:rPr>
              <w:t>GRANT COUNTY</w:t>
            </w:r>
          </w:p>
        </w:tc>
      </w:tr>
      <w:tr w14:paraId="3C0ECF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159B62" w14:textId="77BA7A7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F6B872" w14:textId="47F972CF">
            <w:pPr>
              <w:rPr>
                <w:color w:val="000000"/>
                <w:szCs w:val="22"/>
              </w:rPr>
            </w:pPr>
            <w:r w:rsidRPr="001B0690">
              <w:rPr>
                <w:color w:val="000000"/>
                <w:szCs w:val="22"/>
              </w:rPr>
              <w:t>GREER COUNTY</w:t>
            </w:r>
          </w:p>
        </w:tc>
      </w:tr>
      <w:tr w14:paraId="53493F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4C4B49" w14:textId="47B65CF8">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F0F73A" w14:textId="3A1973E8">
            <w:pPr>
              <w:rPr>
                <w:color w:val="000000"/>
                <w:szCs w:val="22"/>
              </w:rPr>
            </w:pPr>
            <w:r w:rsidRPr="001B0690">
              <w:rPr>
                <w:color w:val="000000"/>
                <w:szCs w:val="22"/>
              </w:rPr>
              <w:t>HARMON COUNTY</w:t>
            </w:r>
          </w:p>
        </w:tc>
      </w:tr>
      <w:tr w14:paraId="21555F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11B891" w14:textId="7D804EA3">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E27955" w14:textId="3E55CEBB">
            <w:pPr>
              <w:rPr>
                <w:color w:val="000000"/>
                <w:szCs w:val="22"/>
              </w:rPr>
            </w:pPr>
            <w:r w:rsidRPr="001B0690">
              <w:rPr>
                <w:color w:val="000000"/>
                <w:szCs w:val="22"/>
              </w:rPr>
              <w:t>HARPER COUNTY</w:t>
            </w:r>
          </w:p>
        </w:tc>
      </w:tr>
      <w:tr w14:paraId="00C7DE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3DEFD1" w14:textId="7CE8BE2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260CDA" w14:textId="07D4301F">
            <w:pPr>
              <w:rPr>
                <w:color w:val="000000"/>
                <w:szCs w:val="22"/>
              </w:rPr>
            </w:pPr>
            <w:r w:rsidRPr="001B0690">
              <w:rPr>
                <w:color w:val="000000"/>
                <w:szCs w:val="22"/>
              </w:rPr>
              <w:t>HASKELL COUNTY</w:t>
            </w:r>
          </w:p>
        </w:tc>
      </w:tr>
      <w:tr w14:paraId="7B785D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B20C36" w14:textId="7246C73C">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8B3B8C" w14:textId="20564EEC">
            <w:pPr>
              <w:rPr>
                <w:color w:val="000000"/>
                <w:szCs w:val="22"/>
              </w:rPr>
            </w:pPr>
            <w:r w:rsidRPr="001B0690">
              <w:rPr>
                <w:color w:val="000000"/>
                <w:szCs w:val="22"/>
              </w:rPr>
              <w:t>HUGHES COUNTY</w:t>
            </w:r>
          </w:p>
        </w:tc>
      </w:tr>
      <w:tr w14:paraId="4F9A98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AB1F0E" w14:textId="2A1E6C9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D334B9" w14:textId="6C394AFA">
            <w:pPr>
              <w:rPr>
                <w:color w:val="000000"/>
                <w:szCs w:val="22"/>
              </w:rPr>
            </w:pPr>
            <w:r w:rsidRPr="001B0690">
              <w:rPr>
                <w:color w:val="000000"/>
                <w:szCs w:val="22"/>
              </w:rPr>
              <w:t>JACKSON COUNTY</w:t>
            </w:r>
          </w:p>
        </w:tc>
      </w:tr>
      <w:tr w14:paraId="0F883A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E63EB4" w14:textId="6CFE3C66">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006DFC" w14:textId="705FFE54">
            <w:pPr>
              <w:rPr>
                <w:color w:val="000000"/>
                <w:szCs w:val="22"/>
              </w:rPr>
            </w:pPr>
            <w:r w:rsidRPr="001B0690">
              <w:rPr>
                <w:color w:val="000000"/>
                <w:szCs w:val="22"/>
              </w:rPr>
              <w:t>JEFFERSON COUNTY</w:t>
            </w:r>
          </w:p>
        </w:tc>
      </w:tr>
      <w:tr w14:paraId="316CEE2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30BEE9" w14:textId="2DACBE4C">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18D9EC" w14:textId="570D4519">
            <w:pPr>
              <w:rPr>
                <w:color w:val="000000"/>
                <w:szCs w:val="22"/>
              </w:rPr>
            </w:pPr>
            <w:r w:rsidRPr="001B0690">
              <w:rPr>
                <w:color w:val="000000"/>
                <w:szCs w:val="22"/>
              </w:rPr>
              <w:t>JOHNSTON COUNTY</w:t>
            </w:r>
          </w:p>
        </w:tc>
      </w:tr>
      <w:tr w14:paraId="06FC5C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F92995" w14:textId="3320A19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BD0F30" w14:textId="05E482C4">
            <w:pPr>
              <w:rPr>
                <w:color w:val="000000"/>
                <w:szCs w:val="22"/>
              </w:rPr>
            </w:pPr>
            <w:r w:rsidRPr="001B0690">
              <w:rPr>
                <w:color w:val="000000"/>
                <w:szCs w:val="22"/>
              </w:rPr>
              <w:t>KAY COUNTY</w:t>
            </w:r>
          </w:p>
        </w:tc>
      </w:tr>
      <w:tr w14:paraId="4E3E3F2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6F160D" w14:textId="2A79494F">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ADBD27" w14:textId="09FE26B5">
            <w:pPr>
              <w:rPr>
                <w:color w:val="000000"/>
                <w:szCs w:val="22"/>
              </w:rPr>
            </w:pPr>
            <w:r w:rsidRPr="001B0690">
              <w:rPr>
                <w:color w:val="000000"/>
                <w:szCs w:val="22"/>
              </w:rPr>
              <w:t>KINGFISHER COUNTY</w:t>
            </w:r>
          </w:p>
        </w:tc>
      </w:tr>
      <w:tr w14:paraId="644007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08DD82" w14:textId="761F9A68">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269C1F" w14:textId="357391E0">
            <w:pPr>
              <w:rPr>
                <w:color w:val="000000"/>
                <w:szCs w:val="22"/>
              </w:rPr>
            </w:pPr>
            <w:r w:rsidRPr="001B0690">
              <w:rPr>
                <w:color w:val="000000"/>
                <w:szCs w:val="22"/>
              </w:rPr>
              <w:t>KIOWA COUNTY</w:t>
            </w:r>
          </w:p>
        </w:tc>
      </w:tr>
      <w:tr w14:paraId="01E6392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617412" w14:textId="2DB00F3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AE830C" w14:textId="5644D72C">
            <w:pPr>
              <w:rPr>
                <w:color w:val="000000"/>
                <w:szCs w:val="22"/>
              </w:rPr>
            </w:pPr>
            <w:r w:rsidRPr="001B0690">
              <w:rPr>
                <w:color w:val="000000"/>
                <w:szCs w:val="22"/>
              </w:rPr>
              <w:t>LATIMER COUNTY</w:t>
            </w:r>
          </w:p>
        </w:tc>
      </w:tr>
      <w:tr w14:paraId="626C71A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2B662E" w14:textId="29FF882E">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FBEAD3" w14:textId="4B181458">
            <w:pPr>
              <w:rPr>
                <w:color w:val="000000"/>
                <w:szCs w:val="22"/>
              </w:rPr>
            </w:pPr>
            <w:r w:rsidRPr="001B0690">
              <w:rPr>
                <w:color w:val="000000"/>
                <w:szCs w:val="22"/>
              </w:rPr>
              <w:t>LE FLORE COUNTY</w:t>
            </w:r>
          </w:p>
        </w:tc>
      </w:tr>
      <w:tr w14:paraId="5AAB18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50D4B4" w14:textId="75D14051">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FCF0B5" w14:textId="779D6726">
            <w:pPr>
              <w:rPr>
                <w:color w:val="000000"/>
                <w:szCs w:val="22"/>
              </w:rPr>
            </w:pPr>
            <w:r w:rsidRPr="001B0690">
              <w:rPr>
                <w:color w:val="000000"/>
                <w:szCs w:val="22"/>
              </w:rPr>
              <w:t>LINCOLN COUNTY</w:t>
            </w:r>
          </w:p>
        </w:tc>
      </w:tr>
      <w:tr w14:paraId="3F231C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CC9BE4" w14:textId="6C8B033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857695" w14:textId="2C07D3F7">
            <w:pPr>
              <w:rPr>
                <w:color w:val="000000"/>
                <w:szCs w:val="22"/>
              </w:rPr>
            </w:pPr>
            <w:r w:rsidRPr="001B0690">
              <w:rPr>
                <w:color w:val="000000"/>
                <w:szCs w:val="22"/>
              </w:rPr>
              <w:t>LOGAN COUNTY</w:t>
            </w:r>
          </w:p>
        </w:tc>
      </w:tr>
      <w:tr w14:paraId="3B122E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0D1E21" w14:textId="435B6300">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49BE31" w14:textId="23F1E0A7">
            <w:pPr>
              <w:rPr>
                <w:color w:val="000000"/>
                <w:szCs w:val="22"/>
              </w:rPr>
            </w:pPr>
            <w:r w:rsidRPr="001B0690">
              <w:rPr>
                <w:color w:val="000000"/>
                <w:szCs w:val="22"/>
              </w:rPr>
              <w:t>LOVE COUNTY</w:t>
            </w:r>
          </w:p>
        </w:tc>
      </w:tr>
      <w:tr w14:paraId="2C3598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88F049" w14:textId="11441E7E">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770632" w14:textId="7D52879C">
            <w:pPr>
              <w:rPr>
                <w:color w:val="000000"/>
                <w:szCs w:val="22"/>
              </w:rPr>
            </w:pPr>
            <w:r w:rsidRPr="001B0690">
              <w:rPr>
                <w:color w:val="000000"/>
                <w:szCs w:val="22"/>
              </w:rPr>
              <w:t>MCCLAIN COUNTY</w:t>
            </w:r>
          </w:p>
        </w:tc>
      </w:tr>
      <w:tr w14:paraId="37F6A4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2E65D6" w14:textId="62296295">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057F6F" w14:textId="68B7D228">
            <w:pPr>
              <w:rPr>
                <w:color w:val="000000"/>
                <w:szCs w:val="22"/>
              </w:rPr>
            </w:pPr>
            <w:r w:rsidRPr="001B0690">
              <w:rPr>
                <w:color w:val="000000"/>
                <w:szCs w:val="22"/>
              </w:rPr>
              <w:t>MCCURTAIN COUNTY</w:t>
            </w:r>
          </w:p>
        </w:tc>
      </w:tr>
      <w:tr w14:paraId="1BA1D4C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029766" w14:textId="6F06352D">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76D3A2" w14:textId="5C32E7B9">
            <w:pPr>
              <w:rPr>
                <w:color w:val="000000"/>
                <w:szCs w:val="22"/>
              </w:rPr>
            </w:pPr>
            <w:r w:rsidRPr="001B0690">
              <w:rPr>
                <w:color w:val="000000"/>
                <w:szCs w:val="22"/>
              </w:rPr>
              <w:t>MCINTOSH COUNTY</w:t>
            </w:r>
          </w:p>
        </w:tc>
      </w:tr>
      <w:tr w14:paraId="68663D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6DAC58" w14:textId="27F07F1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7966B6" w14:textId="5048A238">
            <w:pPr>
              <w:rPr>
                <w:color w:val="000000"/>
                <w:szCs w:val="22"/>
              </w:rPr>
            </w:pPr>
            <w:r w:rsidRPr="001B0690">
              <w:rPr>
                <w:color w:val="000000"/>
                <w:szCs w:val="22"/>
              </w:rPr>
              <w:t>MAJOR COUNTY</w:t>
            </w:r>
          </w:p>
        </w:tc>
      </w:tr>
      <w:tr w14:paraId="3F03B3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53C6C7" w14:textId="0D842AC5">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FD8C7E" w14:textId="226974AD">
            <w:pPr>
              <w:rPr>
                <w:color w:val="000000"/>
                <w:szCs w:val="22"/>
              </w:rPr>
            </w:pPr>
            <w:r w:rsidRPr="001B0690">
              <w:rPr>
                <w:color w:val="000000"/>
                <w:szCs w:val="22"/>
              </w:rPr>
              <w:t>MARSHALL COUNTY</w:t>
            </w:r>
          </w:p>
        </w:tc>
      </w:tr>
      <w:tr w14:paraId="0049B5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0C6379" w14:textId="42ADD1A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50C95C" w14:textId="21511ECE">
            <w:pPr>
              <w:rPr>
                <w:color w:val="000000"/>
                <w:szCs w:val="22"/>
              </w:rPr>
            </w:pPr>
            <w:r w:rsidRPr="001B0690">
              <w:rPr>
                <w:color w:val="000000"/>
                <w:szCs w:val="22"/>
              </w:rPr>
              <w:t>MAYES COUNTY</w:t>
            </w:r>
          </w:p>
        </w:tc>
      </w:tr>
      <w:tr w14:paraId="74296E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BD0D83" w14:textId="40179995">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BC1975" w14:textId="646BAD50">
            <w:pPr>
              <w:rPr>
                <w:color w:val="000000"/>
                <w:szCs w:val="22"/>
              </w:rPr>
            </w:pPr>
            <w:r w:rsidRPr="001B0690">
              <w:rPr>
                <w:color w:val="000000"/>
                <w:szCs w:val="22"/>
              </w:rPr>
              <w:t>MURRAY COUNTY</w:t>
            </w:r>
          </w:p>
        </w:tc>
      </w:tr>
      <w:tr w14:paraId="7BE388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83EBC5" w14:textId="11E4BB25">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F8D3D7" w14:textId="0EEC2F32">
            <w:pPr>
              <w:rPr>
                <w:color w:val="000000"/>
                <w:szCs w:val="22"/>
              </w:rPr>
            </w:pPr>
            <w:r w:rsidRPr="001B0690">
              <w:rPr>
                <w:color w:val="000000"/>
                <w:szCs w:val="22"/>
              </w:rPr>
              <w:t>MUSKOGEE COUNTY</w:t>
            </w:r>
          </w:p>
        </w:tc>
      </w:tr>
      <w:tr w14:paraId="1F00855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FA0121" w14:textId="15DB3FD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0A3784" w14:textId="172D2188">
            <w:pPr>
              <w:rPr>
                <w:color w:val="000000"/>
                <w:szCs w:val="22"/>
              </w:rPr>
            </w:pPr>
            <w:r w:rsidRPr="001B0690">
              <w:rPr>
                <w:color w:val="000000"/>
                <w:szCs w:val="22"/>
              </w:rPr>
              <w:t>NOBLE COUNTY</w:t>
            </w:r>
          </w:p>
        </w:tc>
      </w:tr>
      <w:tr w14:paraId="22B1D4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0831E5" w14:textId="396C0CA3">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6F0F7C" w14:textId="012DA5D5">
            <w:pPr>
              <w:rPr>
                <w:color w:val="000000"/>
                <w:szCs w:val="22"/>
              </w:rPr>
            </w:pPr>
            <w:r w:rsidRPr="001B0690">
              <w:rPr>
                <w:color w:val="000000"/>
                <w:szCs w:val="22"/>
              </w:rPr>
              <w:t>NOWATA COUNTY</w:t>
            </w:r>
          </w:p>
        </w:tc>
      </w:tr>
      <w:tr w14:paraId="6F5F57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22AAEF" w14:textId="4F3F7CF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04633A" w14:textId="51AA36D2">
            <w:pPr>
              <w:rPr>
                <w:color w:val="000000"/>
                <w:szCs w:val="22"/>
              </w:rPr>
            </w:pPr>
            <w:r w:rsidRPr="001B0690">
              <w:rPr>
                <w:color w:val="000000"/>
                <w:szCs w:val="22"/>
              </w:rPr>
              <w:t>OKFUSKEE COUNTY</w:t>
            </w:r>
          </w:p>
        </w:tc>
      </w:tr>
      <w:tr w14:paraId="5EC24A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B54221" w14:textId="0A05FDD8">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B6B172" w14:textId="22E7FBFF">
            <w:pPr>
              <w:rPr>
                <w:color w:val="000000"/>
                <w:szCs w:val="22"/>
              </w:rPr>
            </w:pPr>
            <w:r w:rsidRPr="001B0690">
              <w:rPr>
                <w:color w:val="000000"/>
                <w:szCs w:val="22"/>
              </w:rPr>
              <w:t>OKLAHOMA COUNTY</w:t>
            </w:r>
          </w:p>
        </w:tc>
      </w:tr>
      <w:tr w14:paraId="27BF48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BEE211" w14:textId="38BB25C7">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F38196" w14:textId="7EA50959">
            <w:pPr>
              <w:rPr>
                <w:color w:val="000000"/>
                <w:szCs w:val="22"/>
              </w:rPr>
            </w:pPr>
            <w:r w:rsidRPr="001B0690">
              <w:rPr>
                <w:color w:val="000000"/>
                <w:szCs w:val="22"/>
              </w:rPr>
              <w:t>OKMULGEE COUNTY</w:t>
            </w:r>
          </w:p>
        </w:tc>
      </w:tr>
      <w:tr w14:paraId="185318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49B3B7" w14:textId="1C64952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806FEF" w14:textId="59BB5395">
            <w:pPr>
              <w:rPr>
                <w:color w:val="000000"/>
                <w:szCs w:val="22"/>
              </w:rPr>
            </w:pPr>
            <w:r w:rsidRPr="001B0690">
              <w:rPr>
                <w:color w:val="000000"/>
                <w:szCs w:val="22"/>
              </w:rPr>
              <w:t>OSAGE COUNTY</w:t>
            </w:r>
          </w:p>
        </w:tc>
      </w:tr>
      <w:tr w14:paraId="5B0069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EAC59D" w14:textId="0282677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ABF5C5" w14:textId="5FC87FD2">
            <w:pPr>
              <w:rPr>
                <w:color w:val="000000"/>
                <w:szCs w:val="22"/>
              </w:rPr>
            </w:pPr>
            <w:r w:rsidRPr="001B0690">
              <w:rPr>
                <w:color w:val="000000"/>
                <w:szCs w:val="22"/>
              </w:rPr>
              <w:t>OTTAWA COUNTY</w:t>
            </w:r>
          </w:p>
        </w:tc>
      </w:tr>
      <w:tr w14:paraId="46B1A5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D55810" w14:textId="29DC8697">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A03F85" w14:textId="0C241D89">
            <w:pPr>
              <w:rPr>
                <w:color w:val="000000"/>
                <w:szCs w:val="22"/>
              </w:rPr>
            </w:pPr>
            <w:r w:rsidRPr="001B0690">
              <w:rPr>
                <w:color w:val="000000"/>
                <w:szCs w:val="22"/>
              </w:rPr>
              <w:t>PAWNEE COUNTY</w:t>
            </w:r>
          </w:p>
        </w:tc>
      </w:tr>
      <w:tr w14:paraId="09DE44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30F884" w14:textId="608DB99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BAAF26" w14:textId="381648EC">
            <w:pPr>
              <w:rPr>
                <w:color w:val="000000"/>
                <w:szCs w:val="22"/>
              </w:rPr>
            </w:pPr>
            <w:r w:rsidRPr="001B0690">
              <w:rPr>
                <w:color w:val="000000"/>
                <w:szCs w:val="22"/>
              </w:rPr>
              <w:t>PAYNE COUNTY</w:t>
            </w:r>
          </w:p>
        </w:tc>
      </w:tr>
      <w:tr w14:paraId="1C2F34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018FCA" w14:textId="49F868DD">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F5F7C5" w14:textId="59DBCC09">
            <w:pPr>
              <w:rPr>
                <w:color w:val="000000"/>
                <w:szCs w:val="22"/>
              </w:rPr>
            </w:pPr>
            <w:r w:rsidRPr="001B0690">
              <w:rPr>
                <w:color w:val="000000"/>
                <w:szCs w:val="22"/>
              </w:rPr>
              <w:t>PITTSBURG COUNTY</w:t>
            </w:r>
          </w:p>
        </w:tc>
      </w:tr>
      <w:tr w14:paraId="3B6524F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EBED39" w14:textId="602F68B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F88723" w14:textId="15D1CA9E">
            <w:pPr>
              <w:rPr>
                <w:color w:val="000000"/>
                <w:szCs w:val="22"/>
              </w:rPr>
            </w:pPr>
            <w:r w:rsidRPr="001B0690">
              <w:rPr>
                <w:color w:val="000000"/>
                <w:szCs w:val="22"/>
              </w:rPr>
              <w:t>PONTOTOC COUNTY</w:t>
            </w:r>
          </w:p>
        </w:tc>
      </w:tr>
      <w:tr w14:paraId="37A1D13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486DCD" w14:textId="2C56CC77">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A9294A" w14:textId="18EECC7F">
            <w:pPr>
              <w:rPr>
                <w:color w:val="000000"/>
                <w:szCs w:val="22"/>
              </w:rPr>
            </w:pPr>
            <w:r w:rsidRPr="001B0690">
              <w:rPr>
                <w:color w:val="000000"/>
                <w:szCs w:val="22"/>
              </w:rPr>
              <w:t>POTTAWATOMIE COUNTY</w:t>
            </w:r>
          </w:p>
        </w:tc>
      </w:tr>
      <w:tr w14:paraId="68E7240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E473A3" w14:textId="1C27E0C2">
            <w:pPr>
              <w:rPr>
                <w:color w:val="000000"/>
                <w:szCs w:val="22"/>
              </w:rPr>
            </w:pPr>
            <w:r w:rsidRPr="001B0690">
              <w:rPr>
                <w:color w:val="000000"/>
                <w:szCs w:val="22"/>
              </w:rPr>
              <w:t>LA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351EB0" w14:textId="40E623EE">
            <w:pPr>
              <w:rPr>
                <w:color w:val="000000"/>
                <w:szCs w:val="22"/>
              </w:rPr>
            </w:pPr>
            <w:r w:rsidRPr="001B0690">
              <w:rPr>
                <w:color w:val="000000"/>
                <w:szCs w:val="22"/>
              </w:rPr>
              <w:t>PUSHMATAHA COUNTY</w:t>
            </w:r>
          </w:p>
        </w:tc>
      </w:tr>
      <w:tr w14:paraId="34872E0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5EBF99" w14:textId="57FD36CE">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E8FEE2" w14:textId="282C5268">
            <w:pPr>
              <w:rPr>
                <w:color w:val="000000"/>
                <w:szCs w:val="22"/>
              </w:rPr>
            </w:pPr>
            <w:r w:rsidRPr="001B0690">
              <w:rPr>
                <w:color w:val="000000"/>
                <w:szCs w:val="22"/>
              </w:rPr>
              <w:t>ROGER MILLS COUNTY</w:t>
            </w:r>
          </w:p>
        </w:tc>
      </w:tr>
      <w:tr w14:paraId="207F05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FE4545" w14:textId="476223E4">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B449C5" w14:textId="1B07BFF1">
            <w:pPr>
              <w:rPr>
                <w:color w:val="000000"/>
                <w:szCs w:val="22"/>
              </w:rPr>
            </w:pPr>
            <w:r w:rsidRPr="001B0690">
              <w:rPr>
                <w:color w:val="000000"/>
                <w:szCs w:val="22"/>
              </w:rPr>
              <w:t>ROGERS COUNTY</w:t>
            </w:r>
          </w:p>
        </w:tc>
      </w:tr>
      <w:tr w14:paraId="564134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FE02A0" w14:textId="135B396D">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B78A4C" w14:textId="2DB6B8E8">
            <w:pPr>
              <w:rPr>
                <w:color w:val="000000"/>
                <w:szCs w:val="22"/>
              </w:rPr>
            </w:pPr>
            <w:r w:rsidRPr="001B0690">
              <w:rPr>
                <w:color w:val="000000"/>
                <w:szCs w:val="22"/>
              </w:rPr>
              <w:t>SEMINOLE COUNTY</w:t>
            </w:r>
          </w:p>
        </w:tc>
      </w:tr>
      <w:tr w14:paraId="5356D59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911A2B" w14:textId="55E0597F">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A5B67E" w14:textId="1AD64657">
            <w:pPr>
              <w:rPr>
                <w:color w:val="000000"/>
                <w:szCs w:val="22"/>
              </w:rPr>
            </w:pPr>
            <w:r w:rsidRPr="001B0690">
              <w:rPr>
                <w:color w:val="000000"/>
                <w:szCs w:val="22"/>
              </w:rPr>
              <w:t>SEQUOYAH COUNTY</w:t>
            </w:r>
          </w:p>
        </w:tc>
      </w:tr>
      <w:tr w14:paraId="573038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4BF4B1" w14:textId="29552BFB">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F6FC0D" w14:textId="438514C0">
            <w:pPr>
              <w:rPr>
                <w:color w:val="000000"/>
                <w:szCs w:val="22"/>
              </w:rPr>
            </w:pPr>
            <w:r w:rsidRPr="001B0690">
              <w:rPr>
                <w:color w:val="000000"/>
                <w:szCs w:val="22"/>
              </w:rPr>
              <w:t>STEPHENS COUNTY</w:t>
            </w:r>
          </w:p>
        </w:tc>
      </w:tr>
      <w:tr w14:paraId="144E50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FCB4F2" w14:textId="6379D80C">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B69A67" w14:textId="54623D71">
            <w:pPr>
              <w:rPr>
                <w:color w:val="000000"/>
                <w:szCs w:val="22"/>
              </w:rPr>
            </w:pPr>
            <w:r w:rsidRPr="001B0690">
              <w:rPr>
                <w:color w:val="000000"/>
                <w:szCs w:val="22"/>
              </w:rPr>
              <w:t>TEXAS COUNTY</w:t>
            </w:r>
          </w:p>
        </w:tc>
      </w:tr>
      <w:tr w14:paraId="64DDAC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690071" w14:textId="57DC0645">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429F15" w14:textId="2EE96653">
            <w:pPr>
              <w:rPr>
                <w:color w:val="000000"/>
                <w:szCs w:val="22"/>
              </w:rPr>
            </w:pPr>
            <w:r w:rsidRPr="001B0690">
              <w:rPr>
                <w:color w:val="000000"/>
                <w:szCs w:val="22"/>
              </w:rPr>
              <w:t>TILLMAN COUNTY</w:t>
            </w:r>
          </w:p>
        </w:tc>
      </w:tr>
      <w:tr w14:paraId="37989C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35CCE7" w14:textId="4B074F26">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0276E9" w14:textId="72744C34">
            <w:pPr>
              <w:rPr>
                <w:color w:val="000000"/>
                <w:szCs w:val="22"/>
              </w:rPr>
            </w:pPr>
            <w:r w:rsidRPr="001B0690">
              <w:rPr>
                <w:color w:val="000000"/>
                <w:szCs w:val="22"/>
              </w:rPr>
              <w:t>TULSA COUNTY</w:t>
            </w:r>
          </w:p>
        </w:tc>
      </w:tr>
      <w:tr w14:paraId="733E19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C98A49" w14:textId="729C5A34">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CB1052" w14:textId="733D6BB5">
            <w:pPr>
              <w:rPr>
                <w:color w:val="000000"/>
                <w:szCs w:val="22"/>
              </w:rPr>
            </w:pPr>
            <w:r w:rsidRPr="001B0690">
              <w:rPr>
                <w:color w:val="000000"/>
                <w:szCs w:val="22"/>
              </w:rPr>
              <w:t>WAGONER COUNTY</w:t>
            </w:r>
          </w:p>
        </w:tc>
      </w:tr>
      <w:tr w14:paraId="35C1B4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557893" w14:textId="1659F179">
            <w:pPr>
              <w:rPr>
                <w:color w:val="000000"/>
                <w:szCs w:val="22"/>
              </w:rPr>
            </w:pPr>
            <w:r w:rsidRPr="001B0690">
              <w:rPr>
                <w:color w:val="000000"/>
                <w:szCs w:val="22"/>
              </w:rPr>
              <w:t>OK</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FF648F" w14:textId="13916608">
            <w:pPr>
              <w:rPr>
                <w:color w:val="000000"/>
                <w:szCs w:val="22"/>
              </w:rPr>
            </w:pPr>
            <w:r w:rsidRPr="001B0690">
              <w:rPr>
                <w:color w:val="000000"/>
                <w:szCs w:val="22"/>
              </w:rPr>
              <w:t>WASHINGTON COUNTY</w:t>
            </w:r>
          </w:p>
        </w:tc>
      </w:tr>
      <w:tr w14:paraId="55060A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455ABB" w14:textId="4C0407CA">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B691D8" w14:textId="51ABA3C7">
            <w:pPr>
              <w:rPr>
                <w:color w:val="000000"/>
                <w:szCs w:val="22"/>
              </w:rPr>
            </w:pPr>
            <w:r w:rsidRPr="001B0690">
              <w:rPr>
                <w:color w:val="000000"/>
                <w:szCs w:val="22"/>
              </w:rPr>
              <w:t>WASHITA COUNTY</w:t>
            </w:r>
          </w:p>
        </w:tc>
      </w:tr>
      <w:tr w14:paraId="20AF3C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CC994C" w14:textId="40B6E980">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21F48B" w14:textId="4428B608">
            <w:pPr>
              <w:rPr>
                <w:color w:val="000000"/>
                <w:szCs w:val="22"/>
              </w:rPr>
            </w:pPr>
            <w:r w:rsidRPr="001B0690">
              <w:rPr>
                <w:color w:val="000000"/>
                <w:szCs w:val="22"/>
              </w:rPr>
              <w:t>WOODS COUNTY</w:t>
            </w:r>
          </w:p>
        </w:tc>
      </w:tr>
      <w:tr w14:paraId="1A5C2C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B4E46A" w14:textId="68DC2546">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ABBC1B" w14:textId="608EDC7F">
            <w:pPr>
              <w:rPr>
                <w:color w:val="000000"/>
                <w:szCs w:val="22"/>
              </w:rPr>
            </w:pPr>
            <w:r w:rsidRPr="001B0690">
              <w:rPr>
                <w:color w:val="000000"/>
                <w:szCs w:val="22"/>
              </w:rPr>
              <w:t>WOODWARD COUNTY</w:t>
            </w:r>
          </w:p>
        </w:tc>
      </w:tr>
      <w:tr w14:paraId="3450960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2607C5" w14:textId="63ADEDD2">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04F5A6" w14:textId="22896A88">
            <w:pPr>
              <w:rPr>
                <w:color w:val="000000"/>
                <w:szCs w:val="22"/>
              </w:rPr>
            </w:pPr>
            <w:r w:rsidRPr="001B0690">
              <w:rPr>
                <w:color w:val="000000"/>
                <w:szCs w:val="22"/>
              </w:rPr>
              <w:t>BAKER COUNTY</w:t>
            </w:r>
          </w:p>
        </w:tc>
      </w:tr>
      <w:tr w14:paraId="08E5B6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996C22" w14:textId="0CC8A3B3">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D60E0C" w14:textId="083CB7AA">
            <w:pPr>
              <w:rPr>
                <w:color w:val="000000"/>
                <w:szCs w:val="22"/>
              </w:rPr>
            </w:pPr>
            <w:r w:rsidRPr="001B0690">
              <w:rPr>
                <w:color w:val="000000"/>
                <w:szCs w:val="22"/>
              </w:rPr>
              <w:t>CLACKAMAS COUNTY</w:t>
            </w:r>
          </w:p>
        </w:tc>
      </w:tr>
      <w:tr w14:paraId="18DCD2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A88B40" w14:textId="1C5E99A0">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F30392" w14:textId="743850AF">
            <w:pPr>
              <w:rPr>
                <w:color w:val="000000"/>
                <w:szCs w:val="22"/>
              </w:rPr>
            </w:pPr>
            <w:r w:rsidRPr="001B0690">
              <w:rPr>
                <w:color w:val="000000"/>
                <w:szCs w:val="22"/>
              </w:rPr>
              <w:t>COOS COUNTY</w:t>
            </w:r>
          </w:p>
        </w:tc>
      </w:tr>
      <w:tr w14:paraId="794A9E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837560" w14:textId="2F7C474E">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3AC2A9" w14:textId="4DC84D62">
            <w:pPr>
              <w:rPr>
                <w:color w:val="000000"/>
                <w:szCs w:val="22"/>
              </w:rPr>
            </w:pPr>
            <w:r w:rsidRPr="001B0690">
              <w:rPr>
                <w:color w:val="000000"/>
                <w:szCs w:val="22"/>
              </w:rPr>
              <w:t>CURRY COUNTY</w:t>
            </w:r>
          </w:p>
        </w:tc>
      </w:tr>
      <w:tr w14:paraId="327838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B3E957" w14:textId="184D7E79">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0B95A2" w14:textId="6FF9A193">
            <w:pPr>
              <w:rPr>
                <w:color w:val="000000"/>
                <w:szCs w:val="22"/>
              </w:rPr>
            </w:pPr>
            <w:r w:rsidRPr="001B0690">
              <w:rPr>
                <w:color w:val="000000"/>
                <w:szCs w:val="22"/>
              </w:rPr>
              <w:t>DESCHUTES COUNTY</w:t>
            </w:r>
          </w:p>
        </w:tc>
      </w:tr>
      <w:tr w14:paraId="1A78A2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15A523" w14:textId="56B87864">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6D1983" w14:textId="7DEF750F">
            <w:pPr>
              <w:rPr>
                <w:color w:val="000000"/>
                <w:szCs w:val="22"/>
              </w:rPr>
            </w:pPr>
            <w:r w:rsidRPr="001B0690">
              <w:rPr>
                <w:color w:val="000000"/>
                <w:szCs w:val="22"/>
              </w:rPr>
              <w:t>DOUGLAS COUNTY</w:t>
            </w:r>
          </w:p>
        </w:tc>
      </w:tr>
      <w:tr w14:paraId="62C46F3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06FE14" w14:textId="666AAD65">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4E1691" w14:textId="258AD9BA">
            <w:pPr>
              <w:rPr>
                <w:color w:val="000000"/>
                <w:szCs w:val="22"/>
              </w:rPr>
            </w:pPr>
            <w:r w:rsidRPr="001B0690">
              <w:rPr>
                <w:color w:val="000000"/>
                <w:szCs w:val="22"/>
              </w:rPr>
              <w:t>JACKSON COUNTY</w:t>
            </w:r>
          </w:p>
        </w:tc>
      </w:tr>
      <w:tr w14:paraId="37DFA8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EBC08A" w14:textId="5ACF8CD6">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463804" w14:textId="675AC688">
            <w:pPr>
              <w:rPr>
                <w:color w:val="000000"/>
                <w:szCs w:val="22"/>
              </w:rPr>
            </w:pPr>
            <w:r w:rsidRPr="001B0690">
              <w:rPr>
                <w:color w:val="000000"/>
                <w:szCs w:val="22"/>
              </w:rPr>
              <w:t>KLAMATH COUNTY</w:t>
            </w:r>
          </w:p>
        </w:tc>
      </w:tr>
      <w:tr w14:paraId="66E986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56C9AC" w14:textId="207F329D">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838748" w14:textId="4AC57764">
            <w:pPr>
              <w:rPr>
                <w:color w:val="000000"/>
                <w:szCs w:val="22"/>
              </w:rPr>
            </w:pPr>
            <w:r w:rsidRPr="001B0690">
              <w:rPr>
                <w:color w:val="000000"/>
                <w:szCs w:val="22"/>
              </w:rPr>
              <w:t>LANE COUNTY</w:t>
            </w:r>
          </w:p>
        </w:tc>
      </w:tr>
      <w:tr w14:paraId="2B4151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E0C3E3" w14:textId="148226AD">
            <w:pPr>
              <w:rPr>
                <w:color w:val="000000"/>
                <w:szCs w:val="22"/>
              </w:rPr>
            </w:pPr>
            <w:r w:rsidRPr="001B0690">
              <w:rPr>
                <w:color w:val="000000"/>
                <w:szCs w:val="22"/>
              </w:rPr>
              <w:t>OR</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C7ACE9" w14:textId="60126B2D">
            <w:pPr>
              <w:rPr>
                <w:color w:val="000000"/>
                <w:szCs w:val="22"/>
              </w:rPr>
            </w:pPr>
            <w:r w:rsidRPr="001B0690">
              <w:rPr>
                <w:color w:val="000000"/>
                <w:szCs w:val="22"/>
              </w:rPr>
              <w:t>MARION COUNTY</w:t>
            </w:r>
          </w:p>
        </w:tc>
      </w:tr>
      <w:tr w14:paraId="68404FD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E02984" w14:textId="3DA67D42">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A55F28" w14:textId="372013A3">
            <w:pPr>
              <w:rPr>
                <w:color w:val="000000"/>
                <w:szCs w:val="22"/>
              </w:rPr>
            </w:pPr>
            <w:r w:rsidRPr="001B0690">
              <w:rPr>
                <w:color w:val="000000"/>
                <w:szCs w:val="22"/>
              </w:rPr>
              <w:t>ADAMS COUNTY</w:t>
            </w:r>
          </w:p>
        </w:tc>
      </w:tr>
      <w:tr w14:paraId="6E35FD3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43711B" w14:textId="649E12B4">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56BA4D" w14:textId="1F406FF7">
            <w:pPr>
              <w:rPr>
                <w:color w:val="000000"/>
                <w:szCs w:val="22"/>
              </w:rPr>
            </w:pPr>
            <w:r w:rsidRPr="001B0690">
              <w:rPr>
                <w:color w:val="000000"/>
                <w:szCs w:val="22"/>
              </w:rPr>
              <w:t>ALLEGHENY COUNTY</w:t>
            </w:r>
          </w:p>
        </w:tc>
      </w:tr>
      <w:tr w14:paraId="463B6C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40916F" w14:textId="061411C7">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181070" w14:textId="4AFAB7DD">
            <w:pPr>
              <w:rPr>
                <w:color w:val="000000"/>
                <w:szCs w:val="22"/>
              </w:rPr>
            </w:pPr>
            <w:r w:rsidRPr="001B0690">
              <w:rPr>
                <w:color w:val="000000"/>
                <w:szCs w:val="22"/>
              </w:rPr>
              <w:t>ARMSTRONG COUNTY</w:t>
            </w:r>
          </w:p>
        </w:tc>
      </w:tr>
      <w:tr w14:paraId="5B88305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C260EE" w14:textId="0F6C7873">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0D7681" w14:textId="4F557B1D">
            <w:pPr>
              <w:rPr>
                <w:color w:val="000000"/>
                <w:szCs w:val="22"/>
              </w:rPr>
            </w:pPr>
            <w:r w:rsidRPr="001B0690">
              <w:rPr>
                <w:color w:val="000000"/>
                <w:szCs w:val="22"/>
              </w:rPr>
              <w:t>BEAVER COUNTY</w:t>
            </w:r>
          </w:p>
        </w:tc>
      </w:tr>
      <w:tr w14:paraId="6249A5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B46995" w14:textId="1D60EF3D">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432E08" w14:textId="2AC6B9A0">
            <w:pPr>
              <w:rPr>
                <w:color w:val="000000"/>
                <w:szCs w:val="22"/>
              </w:rPr>
            </w:pPr>
            <w:r w:rsidRPr="001B0690">
              <w:rPr>
                <w:color w:val="000000"/>
                <w:szCs w:val="22"/>
              </w:rPr>
              <w:t>BEDFORD COUNTY</w:t>
            </w:r>
          </w:p>
        </w:tc>
      </w:tr>
      <w:tr w14:paraId="52EE124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5FDD7F" w14:textId="24CBE706">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C1267A" w14:textId="3D6A97FD">
            <w:pPr>
              <w:rPr>
                <w:color w:val="000000"/>
                <w:szCs w:val="22"/>
              </w:rPr>
            </w:pPr>
            <w:r w:rsidRPr="001B0690">
              <w:rPr>
                <w:color w:val="000000"/>
                <w:szCs w:val="22"/>
              </w:rPr>
              <w:t>BERKS COUNTY</w:t>
            </w:r>
          </w:p>
        </w:tc>
      </w:tr>
      <w:tr w14:paraId="6F6D547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3F0BE0" w14:textId="3D559156">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B75610" w14:textId="16B57493">
            <w:pPr>
              <w:rPr>
                <w:color w:val="000000"/>
                <w:szCs w:val="22"/>
              </w:rPr>
            </w:pPr>
            <w:r w:rsidRPr="001B0690">
              <w:rPr>
                <w:color w:val="000000"/>
                <w:szCs w:val="22"/>
              </w:rPr>
              <w:t>BLAIR COUNTY</w:t>
            </w:r>
          </w:p>
        </w:tc>
      </w:tr>
      <w:tr w14:paraId="5C2BD8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4D4878" w14:textId="4A45E732">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E20021" w14:textId="76C3410D">
            <w:pPr>
              <w:rPr>
                <w:color w:val="000000"/>
                <w:szCs w:val="22"/>
              </w:rPr>
            </w:pPr>
            <w:r w:rsidRPr="001B0690">
              <w:rPr>
                <w:color w:val="000000"/>
                <w:szCs w:val="22"/>
              </w:rPr>
              <w:t>BRADFORD COUNTY</w:t>
            </w:r>
          </w:p>
        </w:tc>
      </w:tr>
      <w:tr w14:paraId="70CA28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176018" w14:textId="3BA39266">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CE2E12" w14:textId="0D342481">
            <w:pPr>
              <w:rPr>
                <w:color w:val="000000"/>
                <w:szCs w:val="22"/>
              </w:rPr>
            </w:pPr>
            <w:r w:rsidRPr="001B0690">
              <w:rPr>
                <w:color w:val="000000"/>
                <w:szCs w:val="22"/>
              </w:rPr>
              <w:t>BUCKS COUNTY</w:t>
            </w:r>
          </w:p>
        </w:tc>
      </w:tr>
      <w:tr w14:paraId="616949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848167" w14:textId="24692D5A">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64FDCB" w14:textId="71FD89EB">
            <w:pPr>
              <w:rPr>
                <w:color w:val="000000"/>
                <w:szCs w:val="22"/>
              </w:rPr>
            </w:pPr>
            <w:r w:rsidRPr="001B0690">
              <w:rPr>
                <w:color w:val="000000"/>
                <w:szCs w:val="22"/>
              </w:rPr>
              <w:t>BUTLER COUNTY</w:t>
            </w:r>
          </w:p>
        </w:tc>
      </w:tr>
      <w:tr w14:paraId="53D3A1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34F3E3" w14:textId="26A0ED5D">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7D1D23" w14:textId="06BEDF55">
            <w:pPr>
              <w:rPr>
                <w:color w:val="000000"/>
                <w:szCs w:val="22"/>
              </w:rPr>
            </w:pPr>
            <w:r w:rsidRPr="001B0690">
              <w:rPr>
                <w:color w:val="000000"/>
                <w:szCs w:val="22"/>
              </w:rPr>
              <w:t>CAMBRIA COUNTY</w:t>
            </w:r>
          </w:p>
        </w:tc>
      </w:tr>
      <w:tr w14:paraId="0BC672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D85708" w14:textId="638A6B7C">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8FC006" w14:textId="504A694F">
            <w:pPr>
              <w:rPr>
                <w:color w:val="000000"/>
                <w:szCs w:val="22"/>
              </w:rPr>
            </w:pPr>
            <w:r w:rsidRPr="001B0690">
              <w:rPr>
                <w:color w:val="000000"/>
                <w:szCs w:val="22"/>
              </w:rPr>
              <w:t>CAMERON COUNTY</w:t>
            </w:r>
          </w:p>
        </w:tc>
      </w:tr>
      <w:tr w14:paraId="0656FE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192948" w14:textId="51B6DFCD">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51A5EA" w14:textId="6FB4AF16">
            <w:pPr>
              <w:rPr>
                <w:color w:val="000000"/>
                <w:szCs w:val="22"/>
              </w:rPr>
            </w:pPr>
            <w:r w:rsidRPr="001B0690">
              <w:rPr>
                <w:color w:val="000000"/>
                <w:szCs w:val="22"/>
              </w:rPr>
              <w:t>CARBON COUNTY</w:t>
            </w:r>
          </w:p>
        </w:tc>
      </w:tr>
      <w:tr w14:paraId="21E87C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6A09E2" w14:textId="01ADC340">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0A0ED9" w14:textId="0228233A">
            <w:pPr>
              <w:rPr>
                <w:color w:val="000000"/>
                <w:szCs w:val="22"/>
              </w:rPr>
            </w:pPr>
            <w:r w:rsidRPr="001B0690">
              <w:rPr>
                <w:color w:val="000000"/>
                <w:szCs w:val="22"/>
              </w:rPr>
              <w:t>CENTRE COUNTY</w:t>
            </w:r>
          </w:p>
        </w:tc>
      </w:tr>
      <w:tr w14:paraId="2509D7B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F5EEF6" w14:textId="58DC2BA8">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DD54C4" w14:textId="1183B6BA">
            <w:pPr>
              <w:rPr>
                <w:color w:val="000000"/>
                <w:szCs w:val="22"/>
              </w:rPr>
            </w:pPr>
            <w:r w:rsidRPr="001B0690">
              <w:rPr>
                <w:color w:val="000000"/>
                <w:szCs w:val="22"/>
              </w:rPr>
              <w:t>CHESTER COUNTY</w:t>
            </w:r>
          </w:p>
        </w:tc>
      </w:tr>
      <w:tr w14:paraId="038576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A572B5" w14:textId="0505C295">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2E3A75" w14:textId="49068CC5">
            <w:pPr>
              <w:rPr>
                <w:color w:val="000000"/>
                <w:szCs w:val="22"/>
              </w:rPr>
            </w:pPr>
            <w:r w:rsidRPr="001B0690">
              <w:rPr>
                <w:color w:val="000000"/>
                <w:szCs w:val="22"/>
              </w:rPr>
              <w:t>CLARION COUNTY</w:t>
            </w:r>
          </w:p>
        </w:tc>
      </w:tr>
      <w:tr w14:paraId="1F57E8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2EE13F" w14:textId="1B5335B7">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83EE40" w14:textId="62406048">
            <w:pPr>
              <w:rPr>
                <w:color w:val="000000"/>
                <w:szCs w:val="22"/>
              </w:rPr>
            </w:pPr>
            <w:r w:rsidRPr="001B0690">
              <w:rPr>
                <w:color w:val="000000"/>
                <w:szCs w:val="22"/>
              </w:rPr>
              <w:t>CLEARFIELD COUNTY</w:t>
            </w:r>
          </w:p>
        </w:tc>
      </w:tr>
      <w:tr w14:paraId="5CDC6A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744D17" w14:textId="5ABA89D7">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BE2D4B" w14:textId="4146D539">
            <w:pPr>
              <w:rPr>
                <w:color w:val="000000"/>
                <w:szCs w:val="22"/>
              </w:rPr>
            </w:pPr>
            <w:r w:rsidRPr="001B0690">
              <w:rPr>
                <w:color w:val="000000"/>
                <w:szCs w:val="22"/>
              </w:rPr>
              <w:t>CLINTON COUNTY</w:t>
            </w:r>
          </w:p>
        </w:tc>
      </w:tr>
      <w:tr w14:paraId="40558B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DED803" w14:textId="556EB68F">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11B4E6" w14:textId="135E7766">
            <w:pPr>
              <w:rPr>
                <w:color w:val="000000"/>
                <w:szCs w:val="22"/>
              </w:rPr>
            </w:pPr>
            <w:r w:rsidRPr="001B0690">
              <w:rPr>
                <w:color w:val="000000"/>
                <w:szCs w:val="22"/>
              </w:rPr>
              <w:t>COLUMBIA COUNTY</w:t>
            </w:r>
          </w:p>
        </w:tc>
      </w:tr>
      <w:tr w14:paraId="255DCE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E15D24" w14:textId="2A1749AA">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BEF8DB" w14:textId="5A71CEC8">
            <w:pPr>
              <w:rPr>
                <w:color w:val="000000"/>
                <w:szCs w:val="22"/>
              </w:rPr>
            </w:pPr>
            <w:r w:rsidRPr="001B0690">
              <w:rPr>
                <w:color w:val="000000"/>
                <w:szCs w:val="22"/>
              </w:rPr>
              <w:t>CRAWFORD COUNTY</w:t>
            </w:r>
          </w:p>
        </w:tc>
      </w:tr>
      <w:tr w14:paraId="7B1039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B61F5D" w14:textId="5B16A832">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DE026F" w14:textId="0F3F6254">
            <w:pPr>
              <w:rPr>
                <w:color w:val="000000"/>
                <w:szCs w:val="22"/>
              </w:rPr>
            </w:pPr>
            <w:r w:rsidRPr="001B0690">
              <w:rPr>
                <w:color w:val="000000"/>
                <w:szCs w:val="22"/>
              </w:rPr>
              <w:t>CUMBERLAND COUNTY</w:t>
            </w:r>
          </w:p>
        </w:tc>
      </w:tr>
      <w:tr w14:paraId="1241730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76555F" w14:textId="0DABF408">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B5DF3A" w14:textId="18BD7D46">
            <w:pPr>
              <w:rPr>
                <w:color w:val="000000"/>
                <w:szCs w:val="22"/>
              </w:rPr>
            </w:pPr>
            <w:r w:rsidRPr="001B0690">
              <w:rPr>
                <w:color w:val="000000"/>
                <w:szCs w:val="22"/>
              </w:rPr>
              <w:t>DAUPHIN COUNTY</w:t>
            </w:r>
          </w:p>
        </w:tc>
      </w:tr>
      <w:tr w14:paraId="2B59908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E603BE" w14:textId="387B99E8">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2A7F11" w14:textId="78CC2AF3">
            <w:pPr>
              <w:rPr>
                <w:color w:val="000000"/>
                <w:szCs w:val="22"/>
              </w:rPr>
            </w:pPr>
            <w:r w:rsidRPr="001B0690">
              <w:rPr>
                <w:color w:val="000000"/>
                <w:szCs w:val="22"/>
              </w:rPr>
              <w:t>DELAWARE COUNTY</w:t>
            </w:r>
          </w:p>
        </w:tc>
      </w:tr>
      <w:tr w14:paraId="0A135C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09A332" w14:textId="4B98AC08">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C67214" w14:textId="3B0C7D35">
            <w:pPr>
              <w:rPr>
                <w:color w:val="000000"/>
                <w:szCs w:val="22"/>
              </w:rPr>
            </w:pPr>
            <w:r w:rsidRPr="001B0690">
              <w:rPr>
                <w:color w:val="000000"/>
                <w:szCs w:val="22"/>
              </w:rPr>
              <w:t>ELK COUNTY</w:t>
            </w:r>
          </w:p>
        </w:tc>
      </w:tr>
      <w:tr w14:paraId="1A13B91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E1E7DD" w14:textId="692C2CF9">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88E05A" w14:textId="5EC63AAD">
            <w:pPr>
              <w:rPr>
                <w:color w:val="000000"/>
                <w:szCs w:val="22"/>
              </w:rPr>
            </w:pPr>
            <w:r w:rsidRPr="001B0690">
              <w:rPr>
                <w:color w:val="000000"/>
                <w:szCs w:val="22"/>
              </w:rPr>
              <w:t>ERIE COUNTY</w:t>
            </w:r>
          </w:p>
        </w:tc>
      </w:tr>
      <w:tr w14:paraId="0E387B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B0330C" w14:textId="75C5E01A">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A313B9" w14:textId="43333CCE">
            <w:pPr>
              <w:rPr>
                <w:color w:val="000000"/>
                <w:szCs w:val="22"/>
              </w:rPr>
            </w:pPr>
            <w:r w:rsidRPr="001B0690">
              <w:rPr>
                <w:color w:val="000000"/>
                <w:szCs w:val="22"/>
              </w:rPr>
              <w:t>FAYETTE COUNTY</w:t>
            </w:r>
          </w:p>
        </w:tc>
      </w:tr>
      <w:tr w14:paraId="546EAD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DA2519" w14:textId="1FB09250">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CDE8F3" w14:textId="53E9DAFB">
            <w:pPr>
              <w:rPr>
                <w:color w:val="000000"/>
                <w:szCs w:val="22"/>
              </w:rPr>
            </w:pPr>
            <w:r w:rsidRPr="001B0690">
              <w:rPr>
                <w:color w:val="000000"/>
                <w:szCs w:val="22"/>
              </w:rPr>
              <w:t>FOREST COUNTY</w:t>
            </w:r>
          </w:p>
        </w:tc>
      </w:tr>
      <w:tr w14:paraId="502305C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FB936E" w14:textId="4D82B9CE">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53B3BC" w14:textId="2B1EFFE2">
            <w:pPr>
              <w:rPr>
                <w:color w:val="000000"/>
                <w:szCs w:val="22"/>
              </w:rPr>
            </w:pPr>
            <w:r w:rsidRPr="001B0690">
              <w:rPr>
                <w:color w:val="000000"/>
                <w:szCs w:val="22"/>
              </w:rPr>
              <w:t>FRANKLIN COUNTY</w:t>
            </w:r>
          </w:p>
        </w:tc>
      </w:tr>
      <w:tr w14:paraId="7DC221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A2160F" w14:textId="5F4B5817">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352B11" w14:textId="687F6623">
            <w:pPr>
              <w:rPr>
                <w:color w:val="000000"/>
                <w:szCs w:val="22"/>
              </w:rPr>
            </w:pPr>
            <w:r w:rsidRPr="001B0690">
              <w:rPr>
                <w:color w:val="000000"/>
                <w:szCs w:val="22"/>
              </w:rPr>
              <w:t>FULTON COUNTY</w:t>
            </w:r>
          </w:p>
        </w:tc>
      </w:tr>
      <w:tr w14:paraId="132C11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88AB1D" w14:textId="7A7E293F">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1935A6" w14:textId="5501629A">
            <w:pPr>
              <w:rPr>
                <w:color w:val="000000"/>
                <w:szCs w:val="22"/>
              </w:rPr>
            </w:pPr>
            <w:r w:rsidRPr="001B0690">
              <w:rPr>
                <w:color w:val="000000"/>
                <w:szCs w:val="22"/>
              </w:rPr>
              <w:t>GREENE COUNTY</w:t>
            </w:r>
          </w:p>
        </w:tc>
      </w:tr>
      <w:tr w14:paraId="2146178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A445B5" w14:textId="31308C95">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12E773" w14:textId="2E8DF36A">
            <w:pPr>
              <w:rPr>
                <w:color w:val="000000"/>
                <w:szCs w:val="22"/>
              </w:rPr>
            </w:pPr>
            <w:r w:rsidRPr="001B0690">
              <w:rPr>
                <w:color w:val="000000"/>
                <w:szCs w:val="22"/>
              </w:rPr>
              <w:t>HUNTINGDON COUNTY</w:t>
            </w:r>
          </w:p>
        </w:tc>
      </w:tr>
      <w:tr w14:paraId="08788C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021780" w14:textId="16C007B2">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4C417A" w14:textId="5FF3F780">
            <w:pPr>
              <w:rPr>
                <w:color w:val="000000"/>
                <w:szCs w:val="22"/>
              </w:rPr>
            </w:pPr>
            <w:r w:rsidRPr="001B0690">
              <w:rPr>
                <w:color w:val="000000"/>
                <w:szCs w:val="22"/>
              </w:rPr>
              <w:t>INDIANA COUNTY</w:t>
            </w:r>
          </w:p>
        </w:tc>
      </w:tr>
      <w:tr w14:paraId="2734B2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BBD09B" w14:textId="2D6AE06A">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3E9707" w14:textId="78300019">
            <w:pPr>
              <w:rPr>
                <w:color w:val="000000"/>
                <w:szCs w:val="22"/>
              </w:rPr>
            </w:pPr>
            <w:r w:rsidRPr="001B0690">
              <w:rPr>
                <w:color w:val="000000"/>
                <w:szCs w:val="22"/>
              </w:rPr>
              <w:t>JEFFERSON COUNTY</w:t>
            </w:r>
          </w:p>
        </w:tc>
      </w:tr>
      <w:tr w14:paraId="6DE5D14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A2A898" w14:textId="6480A4C2">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2A9012" w14:textId="363D930C">
            <w:pPr>
              <w:rPr>
                <w:color w:val="000000"/>
                <w:szCs w:val="22"/>
              </w:rPr>
            </w:pPr>
            <w:r w:rsidRPr="001B0690">
              <w:rPr>
                <w:color w:val="000000"/>
                <w:szCs w:val="22"/>
              </w:rPr>
              <w:t>JUNIATA COUNTY</w:t>
            </w:r>
          </w:p>
        </w:tc>
      </w:tr>
      <w:tr w14:paraId="16063B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996A1E" w14:textId="733F14C3">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88C54F" w14:textId="560C8223">
            <w:pPr>
              <w:rPr>
                <w:color w:val="000000"/>
                <w:szCs w:val="22"/>
              </w:rPr>
            </w:pPr>
            <w:r w:rsidRPr="001B0690">
              <w:rPr>
                <w:color w:val="000000"/>
                <w:szCs w:val="22"/>
              </w:rPr>
              <w:t>LACKAWANNA COUNTY</w:t>
            </w:r>
          </w:p>
        </w:tc>
      </w:tr>
      <w:tr w14:paraId="128052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1E878B" w14:textId="38E957F3">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428F4E" w14:textId="6ADFD9F2">
            <w:pPr>
              <w:rPr>
                <w:color w:val="000000"/>
                <w:szCs w:val="22"/>
              </w:rPr>
            </w:pPr>
            <w:r w:rsidRPr="001B0690">
              <w:rPr>
                <w:color w:val="000000"/>
                <w:szCs w:val="22"/>
              </w:rPr>
              <w:t>LANCASTER COUNTY</w:t>
            </w:r>
          </w:p>
        </w:tc>
      </w:tr>
      <w:tr w14:paraId="04A741E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E882BC" w14:textId="28B8FC7F">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EC4886" w14:textId="5BBB570C">
            <w:pPr>
              <w:rPr>
                <w:color w:val="000000"/>
                <w:szCs w:val="22"/>
              </w:rPr>
            </w:pPr>
            <w:r w:rsidRPr="001B0690">
              <w:rPr>
                <w:color w:val="000000"/>
                <w:szCs w:val="22"/>
              </w:rPr>
              <w:t>LAWRENCE COUNTY</w:t>
            </w:r>
          </w:p>
        </w:tc>
      </w:tr>
      <w:tr w14:paraId="14CDCD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981343" w14:textId="3D074911">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27AABD" w14:textId="5B8AE59E">
            <w:pPr>
              <w:rPr>
                <w:color w:val="000000"/>
                <w:szCs w:val="22"/>
              </w:rPr>
            </w:pPr>
            <w:r w:rsidRPr="001B0690">
              <w:rPr>
                <w:color w:val="000000"/>
                <w:szCs w:val="22"/>
              </w:rPr>
              <w:t>LEBANON COUNTY</w:t>
            </w:r>
          </w:p>
        </w:tc>
      </w:tr>
      <w:tr w14:paraId="02446A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4CEF56" w14:textId="7A97D36F">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867BB3" w14:textId="2D973EE3">
            <w:pPr>
              <w:rPr>
                <w:color w:val="000000"/>
                <w:szCs w:val="22"/>
              </w:rPr>
            </w:pPr>
            <w:r w:rsidRPr="001B0690">
              <w:rPr>
                <w:color w:val="000000"/>
                <w:szCs w:val="22"/>
              </w:rPr>
              <w:t>LEHIGH COUNTY</w:t>
            </w:r>
          </w:p>
        </w:tc>
      </w:tr>
      <w:tr w14:paraId="6C63A5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B5AC1B" w14:textId="1E546428">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983CDB" w14:textId="26931645">
            <w:pPr>
              <w:rPr>
                <w:color w:val="000000"/>
                <w:szCs w:val="22"/>
              </w:rPr>
            </w:pPr>
            <w:r w:rsidRPr="001B0690">
              <w:rPr>
                <w:color w:val="000000"/>
                <w:szCs w:val="22"/>
              </w:rPr>
              <w:t>LUZERNE COUNTY</w:t>
            </w:r>
          </w:p>
        </w:tc>
      </w:tr>
      <w:tr w14:paraId="235CA0F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D02657" w14:textId="73CA1055">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5BBC88" w14:textId="29E180B8">
            <w:pPr>
              <w:rPr>
                <w:color w:val="000000"/>
                <w:szCs w:val="22"/>
              </w:rPr>
            </w:pPr>
            <w:r w:rsidRPr="001B0690">
              <w:rPr>
                <w:color w:val="000000"/>
                <w:szCs w:val="22"/>
              </w:rPr>
              <w:t>LYCOMING COUNTY</w:t>
            </w:r>
          </w:p>
        </w:tc>
      </w:tr>
      <w:tr w14:paraId="28D18D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974133" w14:textId="4B13E5CA">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AD20D6" w14:textId="55635325">
            <w:pPr>
              <w:rPr>
                <w:color w:val="000000"/>
                <w:szCs w:val="22"/>
              </w:rPr>
            </w:pPr>
            <w:r w:rsidRPr="001B0690">
              <w:rPr>
                <w:color w:val="000000"/>
                <w:szCs w:val="22"/>
              </w:rPr>
              <w:t>MCKEAN COUNTY</w:t>
            </w:r>
          </w:p>
        </w:tc>
      </w:tr>
      <w:tr w14:paraId="2E47E2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29A1B3" w14:textId="5E798755">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2D133C" w14:textId="7749C05C">
            <w:pPr>
              <w:rPr>
                <w:color w:val="000000"/>
                <w:szCs w:val="22"/>
              </w:rPr>
            </w:pPr>
            <w:r w:rsidRPr="001B0690">
              <w:rPr>
                <w:color w:val="000000"/>
                <w:szCs w:val="22"/>
              </w:rPr>
              <w:t>MERCER COUNTY</w:t>
            </w:r>
          </w:p>
        </w:tc>
      </w:tr>
      <w:tr w14:paraId="340DBD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C46733" w14:textId="63658C9F">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B7DFB4" w14:textId="49D08BB3">
            <w:pPr>
              <w:rPr>
                <w:color w:val="000000"/>
                <w:szCs w:val="22"/>
              </w:rPr>
            </w:pPr>
            <w:r w:rsidRPr="001B0690">
              <w:rPr>
                <w:color w:val="000000"/>
                <w:szCs w:val="22"/>
              </w:rPr>
              <w:t>MIFFLIN COUNTY</w:t>
            </w:r>
          </w:p>
        </w:tc>
      </w:tr>
      <w:tr w14:paraId="40121F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2BD1C9" w14:textId="608C26FF">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1BD048" w14:textId="7BC0DDB9">
            <w:pPr>
              <w:rPr>
                <w:color w:val="000000"/>
                <w:szCs w:val="22"/>
              </w:rPr>
            </w:pPr>
            <w:r w:rsidRPr="001B0690">
              <w:rPr>
                <w:color w:val="000000"/>
                <w:szCs w:val="22"/>
              </w:rPr>
              <w:t>MONROE COUNTY</w:t>
            </w:r>
          </w:p>
        </w:tc>
      </w:tr>
      <w:tr w14:paraId="272431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5C521A" w14:textId="31070149">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C65E7F" w14:textId="74C929C1">
            <w:pPr>
              <w:rPr>
                <w:color w:val="000000"/>
                <w:szCs w:val="22"/>
              </w:rPr>
            </w:pPr>
            <w:r w:rsidRPr="001B0690">
              <w:rPr>
                <w:color w:val="000000"/>
                <w:szCs w:val="22"/>
              </w:rPr>
              <w:t>MONTGOMERY COUNTY</w:t>
            </w:r>
          </w:p>
        </w:tc>
      </w:tr>
      <w:tr w14:paraId="08CCCC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7A0CB3" w14:textId="6453C1F4">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45EE1F" w14:textId="7C449CC2">
            <w:pPr>
              <w:rPr>
                <w:color w:val="000000"/>
                <w:szCs w:val="22"/>
              </w:rPr>
            </w:pPr>
            <w:r w:rsidRPr="001B0690">
              <w:rPr>
                <w:color w:val="000000"/>
                <w:szCs w:val="22"/>
              </w:rPr>
              <w:t>MONTOUR COUNTY</w:t>
            </w:r>
          </w:p>
        </w:tc>
      </w:tr>
      <w:tr w14:paraId="628687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CDBE36" w14:textId="6F3EA6A0">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06FF8C" w14:textId="518B348C">
            <w:pPr>
              <w:rPr>
                <w:color w:val="000000"/>
                <w:szCs w:val="22"/>
              </w:rPr>
            </w:pPr>
            <w:r w:rsidRPr="001B0690">
              <w:rPr>
                <w:color w:val="000000"/>
                <w:szCs w:val="22"/>
              </w:rPr>
              <w:t>NORTHAMPTON COUNTY</w:t>
            </w:r>
          </w:p>
        </w:tc>
      </w:tr>
      <w:tr w14:paraId="641C17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FDE514" w14:textId="646BB267">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4A0E86" w14:textId="12A80791">
            <w:pPr>
              <w:rPr>
                <w:color w:val="000000"/>
                <w:szCs w:val="22"/>
              </w:rPr>
            </w:pPr>
            <w:r w:rsidRPr="001B0690">
              <w:rPr>
                <w:color w:val="000000"/>
                <w:szCs w:val="22"/>
              </w:rPr>
              <w:t>NORTHUMBERLAND COUNTY</w:t>
            </w:r>
          </w:p>
        </w:tc>
      </w:tr>
      <w:tr w14:paraId="650F78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CBD2B3" w14:textId="5336F99A">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5EE1F6" w14:textId="7F125E0F">
            <w:pPr>
              <w:rPr>
                <w:color w:val="000000"/>
                <w:szCs w:val="22"/>
              </w:rPr>
            </w:pPr>
            <w:r w:rsidRPr="001B0690">
              <w:rPr>
                <w:color w:val="000000"/>
                <w:szCs w:val="22"/>
              </w:rPr>
              <w:t>PERRY COUNTY</w:t>
            </w:r>
          </w:p>
        </w:tc>
      </w:tr>
      <w:tr w14:paraId="5EA473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8ADFB0" w14:textId="7EAF72D6">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B4155D" w14:textId="2BD572A8">
            <w:pPr>
              <w:rPr>
                <w:color w:val="000000"/>
                <w:szCs w:val="22"/>
              </w:rPr>
            </w:pPr>
            <w:r w:rsidRPr="001B0690">
              <w:rPr>
                <w:color w:val="000000"/>
                <w:szCs w:val="22"/>
              </w:rPr>
              <w:t>PHILADELPHIA COUNTY</w:t>
            </w:r>
          </w:p>
        </w:tc>
      </w:tr>
      <w:tr w14:paraId="20D37A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029DA1" w14:textId="369C54B3">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6618D6" w14:textId="266A1D50">
            <w:pPr>
              <w:rPr>
                <w:color w:val="000000"/>
                <w:szCs w:val="22"/>
              </w:rPr>
            </w:pPr>
            <w:r w:rsidRPr="001B0690">
              <w:rPr>
                <w:color w:val="000000"/>
                <w:szCs w:val="22"/>
              </w:rPr>
              <w:t>PIKE COUNTY</w:t>
            </w:r>
          </w:p>
        </w:tc>
      </w:tr>
      <w:tr w14:paraId="7EC5454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FEE472" w14:textId="4FF34813">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8ED670" w14:textId="4320DBB7">
            <w:pPr>
              <w:rPr>
                <w:color w:val="000000"/>
                <w:szCs w:val="22"/>
              </w:rPr>
            </w:pPr>
            <w:r w:rsidRPr="001B0690">
              <w:rPr>
                <w:color w:val="000000"/>
                <w:szCs w:val="22"/>
              </w:rPr>
              <w:t>POTTER COUNTY</w:t>
            </w:r>
          </w:p>
        </w:tc>
      </w:tr>
      <w:tr w14:paraId="363A4C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FE9BC9" w14:textId="5E99DB03">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AB71D1" w14:textId="4F73F2A2">
            <w:pPr>
              <w:rPr>
                <w:color w:val="000000"/>
                <w:szCs w:val="22"/>
              </w:rPr>
            </w:pPr>
            <w:r w:rsidRPr="001B0690">
              <w:rPr>
                <w:color w:val="000000"/>
                <w:szCs w:val="22"/>
              </w:rPr>
              <w:t>SCHUYLKILL COUNTY</w:t>
            </w:r>
          </w:p>
        </w:tc>
      </w:tr>
      <w:tr w14:paraId="22FD56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8BE752" w14:textId="2E3003F3">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363E36" w14:textId="0314459E">
            <w:pPr>
              <w:rPr>
                <w:color w:val="000000"/>
                <w:szCs w:val="22"/>
              </w:rPr>
            </w:pPr>
            <w:r w:rsidRPr="001B0690">
              <w:rPr>
                <w:color w:val="000000"/>
                <w:szCs w:val="22"/>
              </w:rPr>
              <w:t>SNYDER COUNTY</w:t>
            </w:r>
          </w:p>
        </w:tc>
      </w:tr>
      <w:tr w14:paraId="4387DE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E04E98" w14:textId="3BBF64B0">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341149" w14:textId="388686D0">
            <w:pPr>
              <w:rPr>
                <w:color w:val="000000"/>
                <w:szCs w:val="22"/>
              </w:rPr>
            </w:pPr>
            <w:r w:rsidRPr="001B0690">
              <w:rPr>
                <w:color w:val="000000"/>
                <w:szCs w:val="22"/>
              </w:rPr>
              <w:t>SOMERSET COUNTY</w:t>
            </w:r>
          </w:p>
        </w:tc>
      </w:tr>
      <w:tr w14:paraId="5EBACE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804041" w14:textId="1BEE9FFF">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2DD7C1" w14:textId="2C7CC996">
            <w:pPr>
              <w:rPr>
                <w:color w:val="000000"/>
                <w:szCs w:val="22"/>
              </w:rPr>
            </w:pPr>
            <w:r w:rsidRPr="001B0690">
              <w:rPr>
                <w:color w:val="000000"/>
                <w:szCs w:val="22"/>
              </w:rPr>
              <w:t>SULLIVAN COUNTY</w:t>
            </w:r>
          </w:p>
        </w:tc>
      </w:tr>
      <w:tr w14:paraId="53743D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890284" w14:textId="4A4E5210">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3251AE" w14:textId="39AF1019">
            <w:pPr>
              <w:rPr>
                <w:color w:val="000000"/>
                <w:szCs w:val="22"/>
              </w:rPr>
            </w:pPr>
            <w:r w:rsidRPr="001B0690">
              <w:rPr>
                <w:color w:val="000000"/>
                <w:szCs w:val="22"/>
              </w:rPr>
              <w:t>SUSQUEHANNA COUNTY</w:t>
            </w:r>
          </w:p>
        </w:tc>
      </w:tr>
      <w:tr w14:paraId="5A6E59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76A706" w14:textId="0C095239">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F25331" w14:textId="5CA3FE97">
            <w:pPr>
              <w:rPr>
                <w:color w:val="000000"/>
                <w:szCs w:val="22"/>
              </w:rPr>
            </w:pPr>
            <w:r w:rsidRPr="001B0690">
              <w:rPr>
                <w:color w:val="000000"/>
                <w:szCs w:val="22"/>
              </w:rPr>
              <w:t>TIOGA COUNTY</w:t>
            </w:r>
          </w:p>
        </w:tc>
      </w:tr>
      <w:tr w14:paraId="39A1297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70BB91" w14:textId="1A6AD54D">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D89A38" w14:textId="0F85BAC6">
            <w:pPr>
              <w:rPr>
                <w:color w:val="000000"/>
                <w:szCs w:val="22"/>
              </w:rPr>
            </w:pPr>
            <w:r w:rsidRPr="001B0690">
              <w:rPr>
                <w:color w:val="000000"/>
                <w:szCs w:val="22"/>
              </w:rPr>
              <w:t>UNION COUNTY</w:t>
            </w:r>
          </w:p>
        </w:tc>
      </w:tr>
      <w:tr w14:paraId="25E0B2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BF9862" w14:textId="185B0291">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45DA9E" w14:textId="767E36D6">
            <w:pPr>
              <w:rPr>
                <w:color w:val="000000"/>
                <w:szCs w:val="22"/>
              </w:rPr>
            </w:pPr>
            <w:r w:rsidRPr="001B0690">
              <w:rPr>
                <w:color w:val="000000"/>
                <w:szCs w:val="22"/>
              </w:rPr>
              <w:t>VENANGO COUNTY</w:t>
            </w:r>
          </w:p>
        </w:tc>
      </w:tr>
      <w:tr w14:paraId="7E22AF2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26B6BB" w14:textId="630A987D">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3CF8D4" w14:textId="2888F137">
            <w:pPr>
              <w:rPr>
                <w:color w:val="000000"/>
                <w:szCs w:val="22"/>
              </w:rPr>
            </w:pPr>
            <w:r w:rsidRPr="001B0690">
              <w:rPr>
                <w:color w:val="000000"/>
                <w:szCs w:val="22"/>
              </w:rPr>
              <w:t>WARREN COUNTY</w:t>
            </w:r>
          </w:p>
        </w:tc>
      </w:tr>
      <w:tr w14:paraId="128580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A5AE8E" w14:textId="289AA3D9">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263329" w14:textId="4F8C7FA4">
            <w:pPr>
              <w:rPr>
                <w:color w:val="000000"/>
                <w:szCs w:val="22"/>
              </w:rPr>
            </w:pPr>
            <w:r w:rsidRPr="001B0690">
              <w:rPr>
                <w:color w:val="000000"/>
                <w:szCs w:val="22"/>
              </w:rPr>
              <w:t>WASHINGTON COUNTY</w:t>
            </w:r>
          </w:p>
        </w:tc>
      </w:tr>
      <w:tr w14:paraId="36D75B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AD7760" w14:textId="5C099F2D">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C97697" w14:textId="782C7110">
            <w:pPr>
              <w:rPr>
                <w:color w:val="000000"/>
                <w:szCs w:val="22"/>
              </w:rPr>
            </w:pPr>
            <w:r w:rsidRPr="001B0690">
              <w:rPr>
                <w:color w:val="000000"/>
                <w:szCs w:val="22"/>
              </w:rPr>
              <w:t>WAYNE COUNTY</w:t>
            </w:r>
          </w:p>
        </w:tc>
      </w:tr>
      <w:tr w14:paraId="01ED0D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CE7232" w14:textId="5BFA6C58">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FFD722" w14:textId="311B5DC9">
            <w:pPr>
              <w:rPr>
                <w:color w:val="000000"/>
                <w:szCs w:val="22"/>
              </w:rPr>
            </w:pPr>
            <w:r w:rsidRPr="001B0690">
              <w:rPr>
                <w:color w:val="000000"/>
                <w:szCs w:val="22"/>
              </w:rPr>
              <w:t>WESTMORELAND COUNTY</w:t>
            </w:r>
          </w:p>
        </w:tc>
      </w:tr>
      <w:tr w14:paraId="5149BD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3121B1" w14:textId="01E9BE7E">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E690B1" w14:textId="7F3D8C69">
            <w:pPr>
              <w:rPr>
                <w:color w:val="000000"/>
                <w:szCs w:val="22"/>
              </w:rPr>
            </w:pPr>
            <w:r w:rsidRPr="001B0690">
              <w:rPr>
                <w:color w:val="000000"/>
                <w:szCs w:val="22"/>
              </w:rPr>
              <w:t>WYOMING COUNTY</w:t>
            </w:r>
          </w:p>
        </w:tc>
      </w:tr>
      <w:tr w14:paraId="3426D1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024F37" w14:textId="77409187">
            <w:pPr>
              <w:rPr>
                <w:color w:val="000000"/>
                <w:szCs w:val="22"/>
              </w:rPr>
            </w:pPr>
            <w:r w:rsidRPr="001B0690">
              <w:rPr>
                <w:color w:val="000000"/>
                <w:szCs w:val="22"/>
              </w:rPr>
              <w:t>PA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A5B53E" w14:textId="031BE2DB">
            <w:pPr>
              <w:rPr>
                <w:color w:val="000000"/>
                <w:szCs w:val="22"/>
              </w:rPr>
            </w:pPr>
            <w:r w:rsidRPr="001B0690">
              <w:rPr>
                <w:color w:val="000000"/>
                <w:szCs w:val="22"/>
              </w:rPr>
              <w:t>YORK COUNTY</w:t>
            </w:r>
          </w:p>
        </w:tc>
      </w:tr>
      <w:tr w14:paraId="2E9717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34B53F" w14:textId="5FDA93F1">
            <w:pPr>
              <w:rPr>
                <w:color w:val="000000"/>
                <w:szCs w:val="22"/>
              </w:rPr>
            </w:pPr>
            <w:r w:rsidRPr="001B0690">
              <w:rPr>
                <w:color w:val="000000"/>
                <w:szCs w:val="22"/>
              </w:rPr>
              <w:t>RI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1A074F" w14:textId="5F6A8115">
            <w:pPr>
              <w:rPr>
                <w:color w:val="000000"/>
                <w:szCs w:val="22"/>
              </w:rPr>
            </w:pPr>
            <w:r w:rsidRPr="001B0690">
              <w:rPr>
                <w:color w:val="000000"/>
                <w:szCs w:val="22"/>
              </w:rPr>
              <w:t>BRISTOL COUNTY</w:t>
            </w:r>
          </w:p>
        </w:tc>
      </w:tr>
      <w:tr w14:paraId="4E7E14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7BAC5C" w14:textId="13E6EF21">
            <w:pPr>
              <w:rPr>
                <w:color w:val="000000"/>
                <w:szCs w:val="22"/>
              </w:rPr>
            </w:pPr>
            <w:r w:rsidRPr="001B0690">
              <w:rPr>
                <w:color w:val="000000"/>
                <w:szCs w:val="22"/>
              </w:rPr>
              <w:t>RI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904A46" w14:textId="1D707911">
            <w:pPr>
              <w:rPr>
                <w:color w:val="000000"/>
                <w:szCs w:val="22"/>
              </w:rPr>
            </w:pPr>
            <w:r w:rsidRPr="001B0690">
              <w:rPr>
                <w:color w:val="000000"/>
                <w:szCs w:val="22"/>
              </w:rPr>
              <w:t>KENT COUNTY</w:t>
            </w:r>
          </w:p>
        </w:tc>
      </w:tr>
      <w:tr w14:paraId="2860FF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F2DC97" w14:textId="7EE13DDD">
            <w:pPr>
              <w:rPr>
                <w:color w:val="000000"/>
                <w:szCs w:val="22"/>
              </w:rPr>
            </w:pPr>
            <w:r w:rsidRPr="001B0690">
              <w:rPr>
                <w:color w:val="000000"/>
                <w:szCs w:val="22"/>
              </w:rPr>
              <w:t>RI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056E30" w14:textId="220F4C6F">
            <w:pPr>
              <w:rPr>
                <w:color w:val="000000"/>
                <w:szCs w:val="22"/>
              </w:rPr>
            </w:pPr>
            <w:r w:rsidRPr="001B0690">
              <w:rPr>
                <w:color w:val="000000"/>
                <w:szCs w:val="22"/>
              </w:rPr>
              <w:t>NEWPORT COUNTY</w:t>
            </w:r>
          </w:p>
        </w:tc>
      </w:tr>
      <w:tr w14:paraId="7822E4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32F5B3" w14:textId="3FF40F9F">
            <w:pPr>
              <w:rPr>
                <w:color w:val="000000"/>
                <w:szCs w:val="22"/>
              </w:rPr>
            </w:pPr>
            <w:r w:rsidRPr="001B0690">
              <w:rPr>
                <w:color w:val="000000"/>
                <w:szCs w:val="22"/>
              </w:rPr>
              <w:t>RI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08A15B" w14:textId="110823AD">
            <w:pPr>
              <w:rPr>
                <w:color w:val="000000"/>
                <w:szCs w:val="22"/>
              </w:rPr>
            </w:pPr>
            <w:r w:rsidRPr="001B0690">
              <w:rPr>
                <w:color w:val="000000"/>
                <w:szCs w:val="22"/>
              </w:rPr>
              <w:t>PROVIDENCE COUNTY</w:t>
            </w:r>
          </w:p>
        </w:tc>
      </w:tr>
      <w:tr w14:paraId="2737D4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B4E26F" w14:textId="004D6052">
            <w:pPr>
              <w:rPr>
                <w:color w:val="000000"/>
                <w:szCs w:val="22"/>
              </w:rPr>
            </w:pPr>
            <w:r w:rsidRPr="001B0690">
              <w:rPr>
                <w:color w:val="000000"/>
                <w:szCs w:val="22"/>
              </w:rPr>
              <w:t>RI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5FBF39" w14:textId="3374CD4E">
            <w:pPr>
              <w:rPr>
                <w:color w:val="000000"/>
                <w:szCs w:val="22"/>
              </w:rPr>
            </w:pPr>
            <w:r w:rsidRPr="001B0690">
              <w:rPr>
                <w:color w:val="000000"/>
                <w:szCs w:val="22"/>
              </w:rPr>
              <w:t>WASHINGTON COUNTY</w:t>
            </w:r>
          </w:p>
        </w:tc>
      </w:tr>
      <w:tr w14:paraId="60A223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D201CE" w14:textId="22F506ED">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9C136D" w14:textId="2D176EF1">
            <w:pPr>
              <w:rPr>
                <w:color w:val="000000"/>
                <w:szCs w:val="22"/>
              </w:rPr>
            </w:pPr>
            <w:r w:rsidRPr="001B0690">
              <w:rPr>
                <w:color w:val="000000"/>
                <w:szCs w:val="22"/>
              </w:rPr>
              <w:t>ABBEVILLE COUNTY</w:t>
            </w:r>
          </w:p>
        </w:tc>
      </w:tr>
      <w:tr w14:paraId="53C15E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34E1FC" w14:textId="7707D9E8">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CE69E5" w14:textId="033F88A1">
            <w:pPr>
              <w:rPr>
                <w:color w:val="000000"/>
                <w:szCs w:val="22"/>
              </w:rPr>
            </w:pPr>
            <w:r w:rsidRPr="001B0690">
              <w:rPr>
                <w:color w:val="000000"/>
                <w:szCs w:val="22"/>
              </w:rPr>
              <w:t>AIKEN COUNTY</w:t>
            </w:r>
          </w:p>
        </w:tc>
      </w:tr>
      <w:tr w14:paraId="631813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613AF9" w14:textId="376938F8">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203181" w14:textId="5ABB4994">
            <w:pPr>
              <w:rPr>
                <w:color w:val="000000"/>
                <w:szCs w:val="22"/>
              </w:rPr>
            </w:pPr>
            <w:r w:rsidRPr="001B0690">
              <w:rPr>
                <w:color w:val="000000"/>
                <w:szCs w:val="22"/>
              </w:rPr>
              <w:t>ALLENDALE COUNTY</w:t>
            </w:r>
          </w:p>
        </w:tc>
      </w:tr>
      <w:tr w14:paraId="6D7BCB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C07071" w14:textId="5E02882F">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A66BA1" w14:textId="222F4F9D">
            <w:pPr>
              <w:rPr>
                <w:color w:val="000000"/>
                <w:szCs w:val="22"/>
              </w:rPr>
            </w:pPr>
            <w:r w:rsidRPr="001B0690">
              <w:rPr>
                <w:color w:val="000000"/>
                <w:szCs w:val="22"/>
              </w:rPr>
              <w:t>ANDERSON COUNTY</w:t>
            </w:r>
          </w:p>
        </w:tc>
      </w:tr>
      <w:tr w14:paraId="662BD4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36953E" w14:textId="0C0DFA07">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084429" w14:textId="0F3D96AB">
            <w:pPr>
              <w:rPr>
                <w:color w:val="000000"/>
                <w:szCs w:val="22"/>
              </w:rPr>
            </w:pPr>
            <w:r w:rsidRPr="001B0690">
              <w:rPr>
                <w:color w:val="000000"/>
                <w:szCs w:val="22"/>
              </w:rPr>
              <w:t>BAMBERG COUNTY</w:t>
            </w:r>
          </w:p>
        </w:tc>
      </w:tr>
      <w:tr w14:paraId="690FE4B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850DA5" w14:textId="48C9D378">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693B2D" w14:textId="01C28906">
            <w:pPr>
              <w:rPr>
                <w:color w:val="000000"/>
                <w:szCs w:val="22"/>
              </w:rPr>
            </w:pPr>
            <w:r w:rsidRPr="001B0690">
              <w:rPr>
                <w:color w:val="000000"/>
                <w:szCs w:val="22"/>
              </w:rPr>
              <w:t>BARNWELL COUNTY</w:t>
            </w:r>
          </w:p>
        </w:tc>
      </w:tr>
      <w:tr w14:paraId="288AC2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C6499A" w14:textId="1F0F6A46">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025BDB" w14:textId="2D6CB0A9">
            <w:pPr>
              <w:rPr>
                <w:color w:val="000000"/>
                <w:szCs w:val="22"/>
              </w:rPr>
            </w:pPr>
            <w:r w:rsidRPr="001B0690">
              <w:rPr>
                <w:color w:val="000000"/>
                <w:szCs w:val="22"/>
              </w:rPr>
              <w:t>BEAUFORT COUNTY</w:t>
            </w:r>
          </w:p>
        </w:tc>
      </w:tr>
      <w:tr w14:paraId="46E1750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4B7F25" w14:textId="3DC21AD6">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59A37A" w14:textId="5A8C5C9B">
            <w:pPr>
              <w:rPr>
                <w:color w:val="000000"/>
                <w:szCs w:val="22"/>
              </w:rPr>
            </w:pPr>
            <w:r w:rsidRPr="001B0690">
              <w:rPr>
                <w:color w:val="000000"/>
                <w:szCs w:val="22"/>
              </w:rPr>
              <w:t>BERKELEY COUNTY</w:t>
            </w:r>
          </w:p>
        </w:tc>
      </w:tr>
      <w:tr w14:paraId="79EB8CD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539B75" w14:textId="55C9907B">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7FB264" w14:textId="30B8A749">
            <w:pPr>
              <w:rPr>
                <w:color w:val="000000"/>
                <w:szCs w:val="22"/>
              </w:rPr>
            </w:pPr>
            <w:r w:rsidRPr="001B0690">
              <w:rPr>
                <w:color w:val="000000"/>
                <w:szCs w:val="22"/>
              </w:rPr>
              <w:t>CALHOUN COUNTY</w:t>
            </w:r>
          </w:p>
        </w:tc>
      </w:tr>
      <w:tr w14:paraId="08BD26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868D6F" w14:textId="36F664E0">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ECD53C" w14:textId="2588B88C">
            <w:pPr>
              <w:rPr>
                <w:color w:val="000000"/>
                <w:szCs w:val="22"/>
              </w:rPr>
            </w:pPr>
            <w:r w:rsidRPr="001B0690">
              <w:rPr>
                <w:color w:val="000000"/>
                <w:szCs w:val="22"/>
              </w:rPr>
              <w:t>CHARLESTON COUNTY</w:t>
            </w:r>
          </w:p>
        </w:tc>
      </w:tr>
      <w:tr w14:paraId="0DA02D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7DD60E" w14:textId="091C9E2A">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89AC35" w14:textId="29EC79CA">
            <w:pPr>
              <w:rPr>
                <w:color w:val="000000"/>
                <w:szCs w:val="22"/>
              </w:rPr>
            </w:pPr>
            <w:r w:rsidRPr="001B0690">
              <w:rPr>
                <w:color w:val="000000"/>
                <w:szCs w:val="22"/>
              </w:rPr>
              <w:t>CHEROKEE COUNTY</w:t>
            </w:r>
          </w:p>
        </w:tc>
      </w:tr>
      <w:tr w14:paraId="36781A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0E60D8" w14:textId="70090DA0">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A61B75" w14:textId="265CABC3">
            <w:pPr>
              <w:rPr>
                <w:color w:val="000000"/>
                <w:szCs w:val="22"/>
              </w:rPr>
            </w:pPr>
            <w:r w:rsidRPr="001B0690">
              <w:rPr>
                <w:color w:val="000000"/>
                <w:szCs w:val="22"/>
              </w:rPr>
              <w:t>CHESTER COUNTY</w:t>
            </w:r>
          </w:p>
        </w:tc>
      </w:tr>
      <w:tr w14:paraId="3E7945B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AE554F" w14:textId="4C361C66">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0B95AA" w14:textId="52EC569C">
            <w:pPr>
              <w:rPr>
                <w:color w:val="000000"/>
                <w:szCs w:val="22"/>
              </w:rPr>
            </w:pPr>
            <w:r w:rsidRPr="001B0690">
              <w:rPr>
                <w:color w:val="000000"/>
                <w:szCs w:val="22"/>
              </w:rPr>
              <w:t>CHESTERFIELD COUNTY</w:t>
            </w:r>
          </w:p>
        </w:tc>
      </w:tr>
      <w:tr w14:paraId="2722EB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737436" w14:textId="4FC38B8B">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3E1E72" w14:textId="1BCD2A6A">
            <w:pPr>
              <w:rPr>
                <w:color w:val="000000"/>
                <w:szCs w:val="22"/>
              </w:rPr>
            </w:pPr>
            <w:r w:rsidRPr="001B0690">
              <w:rPr>
                <w:color w:val="000000"/>
                <w:szCs w:val="22"/>
              </w:rPr>
              <w:t>CLARENDON COUNTY</w:t>
            </w:r>
          </w:p>
        </w:tc>
      </w:tr>
      <w:tr w14:paraId="7B2ADA7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B7699F" w14:textId="28E0F2F6">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5BA737" w14:textId="58D581A9">
            <w:pPr>
              <w:rPr>
                <w:color w:val="000000"/>
                <w:szCs w:val="22"/>
              </w:rPr>
            </w:pPr>
            <w:r w:rsidRPr="001B0690">
              <w:rPr>
                <w:color w:val="000000"/>
                <w:szCs w:val="22"/>
              </w:rPr>
              <w:t>COLLETON COUNTY</w:t>
            </w:r>
          </w:p>
        </w:tc>
      </w:tr>
      <w:tr w14:paraId="61F3F6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0D3219" w14:textId="11DC1660">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47BB94" w14:textId="43531C85">
            <w:pPr>
              <w:rPr>
                <w:color w:val="000000"/>
                <w:szCs w:val="22"/>
              </w:rPr>
            </w:pPr>
            <w:r w:rsidRPr="001B0690">
              <w:rPr>
                <w:color w:val="000000"/>
                <w:szCs w:val="22"/>
              </w:rPr>
              <w:t>DARLINGTON COUNTY</w:t>
            </w:r>
          </w:p>
        </w:tc>
      </w:tr>
      <w:tr w14:paraId="4744F3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344AE2" w14:textId="6679E445">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29B656" w14:textId="6D370F9E">
            <w:pPr>
              <w:rPr>
                <w:color w:val="000000"/>
                <w:szCs w:val="22"/>
              </w:rPr>
            </w:pPr>
            <w:r w:rsidRPr="001B0690">
              <w:rPr>
                <w:color w:val="000000"/>
                <w:szCs w:val="22"/>
              </w:rPr>
              <w:t>DILLON COUNTY</w:t>
            </w:r>
          </w:p>
        </w:tc>
      </w:tr>
      <w:tr w14:paraId="39F9CC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331CA9" w14:textId="745F1775">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DF4228" w14:textId="7F13D577">
            <w:pPr>
              <w:rPr>
                <w:color w:val="000000"/>
                <w:szCs w:val="22"/>
              </w:rPr>
            </w:pPr>
            <w:r w:rsidRPr="001B0690">
              <w:rPr>
                <w:color w:val="000000"/>
                <w:szCs w:val="22"/>
              </w:rPr>
              <w:t>DORCHESTER COUNTY</w:t>
            </w:r>
          </w:p>
        </w:tc>
      </w:tr>
      <w:tr w14:paraId="71902F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1F82A9" w14:textId="36F14113">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E45B52" w14:textId="605A3FB4">
            <w:pPr>
              <w:rPr>
                <w:color w:val="000000"/>
                <w:szCs w:val="22"/>
              </w:rPr>
            </w:pPr>
            <w:r w:rsidRPr="001B0690">
              <w:rPr>
                <w:color w:val="000000"/>
                <w:szCs w:val="22"/>
              </w:rPr>
              <w:t>EDGEFIELD COUNTY</w:t>
            </w:r>
          </w:p>
        </w:tc>
      </w:tr>
      <w:tr w14:paraId="5DF5B6C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69225E" w14:textId="014AD960">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584FAF" w14:textId="2F81EA74">
            <w:pPr>
              <w:rPr>
                <w:color w:val="000000"/>
                <w:szCs w:val="22"/>
              </w:rPr>
            </w:pPr>
            <w:r w:rsidRPr="001B0690">
              <w:rPr>
                <w:color w:val="000000"/>
                <w:szCs w:val="22"/>
              </w:rPr>
              <w:t>FAIRFIELD COUNTY</w:t>
            </w:r>
          </w:p>
        </w:tc>
      </w:tr>
      <w:tr w14:paraId="7F0D71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70DD36" w14:textId="260C2EEC">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E324F4" w14:textId="3C70DD5A">
            <w:pPr>
              <w:rPr>
                <w:color w:val="000000"/>
                <w:szCs w:val="22"/>
              </w:rPr>
            </w:pPr>
            <w:r w:rsidRPr="001B0690">
              <w:rPr>
                <w:color w:val="000000"/>
                <w:szCs w:val="22"/>
              </w:rPr>
              <w:t>FLORENCE COUNTY</w:t>
            </w:r>
          </w:p>
        </w:tc>
      </w:tr>
      <w:tr w14:paraId="1B3068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C01D1E" w14:textId="50E89E13">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29DDD8" w14:textId="07050EEE">
            <w:pPr>
              <w:rPr>
                <w:color w:val="000000"/>
                <w:szCs w:val="22"/>
              </w:rPr>
            </w:pPr>
            <w:r w:rsidRPr="001B0690">
              <w:rPr>
                <w:color w:val="000000"/>
                <w:szCs w:val="22"/>
              </w:rPr>
              <w:t>GEORGETOWN COUNTY</w:t>
            </w:r>
          </w:p>
        </w:tc>
      </w:tr>
      <w:tr w14:paraId="373F5E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14D0F5" w14:textId="681A73A3">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A118C0" w14:textId="59D31060">
            <w:pPr>
              <w:rPr>
                <w:color w:val="000000"/>
                <w:szCs w:val="22"/>
              </w:rPr>
            </w:pPr>
            <w:r w:rsidRPr="001B0690">
              <w:rPr>
                <w:color w:val="000000"/>
                <w:szCs w:val="22"/>
              </w:rPr>
              <w:t>GREENVILLE COUNTY</w:t>
            </w:r>
          </w:p>
        </w:tc>
      </w:tr>
      <w:tr w14:paraId="4B3C2B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0A2247" w14:textId="11281CC0">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D1C9EC" w14:textId="4AE3BE7A">
            <w:pPr>
              <w:rPr>
                <w:color w:val="000000"/>
                <w:szCs w:val="22"/>
              </w:rPr>
            </w:pPr>
            <w:r w:rsidRPr="001B0690">
              <w:rPr>
                <w:color w:val="000000"/>
                <w:szCs w:val="22"/>
              </w:rPr>
              <w:t>GREENWOOD COUNTY</w:t>
            </w:r>
          </w:p>
        </w:tc>
      </w:tr>
      <w:tr w14:paraId="31AD93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51C314" w14:textId="1E0F2829">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B5ACA9" w14:textId="46847E91">
            <w:pPr>
              <w:rPr>
                <w:color w:val="000000"/>
                <w:szCs w:val="22"/>
              </w:rPr>
            </w:pPr>
            <w:r w:rsidRPr="001B0690">
              <w:rPr>
                <w:color w:val="000000"/>
                <w:szCs w:val="22"/>
              </w:rPr>
              <w:t>HAMPTON COUNTY</w:t>
            </w:r>
          </w:p>
        </w:tc>
      </w:tr>
      <w:tr w14:paraId="0AEFB72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FDBA1A" w14:textId="63F85A10">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D971CE" w14:textId="49A40C67">
            <w:pPr>
              <w:rPr>
                <w:color w:val="000000"/>
                <w:szCs w:val="22"/>
              </w:rPr>
            </w:pPr>
            <w:r w:rsidRPr="001B0690">
              <w:rPr>
                <w:color w:val="000000"/>
                <w:szCs w:val="22"/>
              </w:rPr>
              <w:t>HORRY COUNTY</w:t>
            </w:r>
          </w:p>
        </w:tc>
      </w:tr>
      <w:tr w14:paraId="690D78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51A89C" w14:textId="357C972C">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BE3BEB" w14:textId="07C03EF7">
            <w:pPr>
              <w:rPr>
                <w:color w:val="000000"/>
                <w:szCs w:val="22"/>
              </w:rPr>
            </w:pPr>
            <w:r w:rsidRPr="001B0690">
              <w:rPr>
                <w:color w:val="000000"/>
                <w:szCs w:val="22"/>
              </w:rPr>
              <w:t>JASPER COUNTY</w:t>
            </w:r>
          </w:p>
        </w:tc>
      </w:tr>
      <w:tr w14:paraId="570148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DA165A" w14:textId="753C443F">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984E50" w14:textId="24131FC5">
            <w:pPr>
              <w:rPr>
                <w:color w:val="000000"/>
                <w:szCs w:val="22"/>
              </w:rPr>
            </w:pPr>
            <w:r w:rsidRPr="001B0690">
              <w:rPr>
                <w:color w:val="000000"/>
                <w:szCs w:val="22"/>
              </w:rPr>
              <w:t>KERSHAW COUNTY</w:t>
            </w:r>
          </w:p>
        </w:tc>
      </w:tr>
      <w:tr w14:paraId="697507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3ABC97" w14:textId="0CB69E37">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61C951" w14:textId="54E048B2">
            <w:pPr>
              <w:rPr>
                <w:color w:val="000000"/>
                <w:szCs w:val="22"/>
              </w:rPr>
            </w:pPr>
            <w:r w:rsidRPr="001B0690">
              <w:rPr>
                <w:color w:val="000000"/>
                <w:szCs w:val="22"/>
              </w:rPr>
              <w:t>LANCASTER COUNTY</w:t>
            </w:r>
          </w:p>
        </w:tc>
      </w:tr>
      <w:tr w14:paraId="515695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B972CE" w14:textId="3B51AEA7">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76242C" w14:textId="47A61C47">
            <w:pPr>
              <w:rPr>
                <w:color w:val="000000"/>
                <w:szCs w:val="22"/>
              </w:rPr>
            </w:pPr>
            <w:r w:rsidRPr="001B0690">
              <w:rPr>
                <w:color w:val="000000"/>
                <w:szCs w:val="22"/>
              </w:rPr>
              <w:t>LAURENS COUNTY</w:t>
            </w:r>
          </w:p>
        </w:tc>
      </w:tr>
      <w:tr w14:paraId="7B6B0C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C2C586" w14:textId="4A97A0F1">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205509" w14:textId="36060C87">
            <w:pPr>
              <w:rPr>
                <w:color w:val="000000"/>
                <w:szCs w:val="22"/>
              </w:rPr>
            </w:pPr>
            <w:r w:rsidRPr="001B0690">
              <w:rPr>
                <w:color w:val="000000"/>
                <w:szCs w:val="22"/>
              </w:rPr>
              <w:t>LEE COUNTY</w:t>
            </w:r>
          </w:p>
        </w:tc>
      </w:tr>
      <w:tr w14:paraId="3181C75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C46C4C" w14:textId="211B5BC1">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7B769B" w14:textId="319BC43F">
            <w:pPr>
              <w:rPr>
                <w:color w:val="000000"/>
                <w:szCs w:val="22"/>
              </w:rPr>
            </w:pPr>
            <w:r w:rsidRPr="001B0690">
              <w:rPr>
                <w:color w:val="000000"/>
                <w:szCs w:val="22"/>
              </w:rPr>
              <w:t>LEXINGTON COUNTY</w:t>
            </w:r>
          </w:p>
        </w:tc>
      </w:tr>
      <w:tr w14:paraId="54FFC2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CA1752" w14:textId="3FC46327">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ED8B25" w14:textId="6C1CA6D5">
            <w:pPr>
              <w:rPr>
                <w:color w:val="000000"/>
                <w:szCs w:val="22"/>
              </w:rPr>
            </w:pPr>
            <w:r w:rsidRPr="001B0690">
              <w:rPr>
                <w:color w:val="000000"/>
                <w:szCs w:val="22"/>
              </w:rPr>
              <w:t>MCCORMICK COUNTY</w:t>
            </w:r>
          </w:p>
        </w:tc>
      </w:tr>
      <w:tr w14:paraId="24B7F5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D7EA06" w14:textId="22392727">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39CE9B" w14:textId="059FBAB2">
            <w:pPr>
              <w:rPr>
                <w:color w:val="000000"/>
                <w:szCs w:val="22"/>
              </w:rPr>
            </w:pPr>
            <w:r w:rsidRPr="001B0690">
              <w:rPr>
                <w:color w:val="000000"/>
                <w:szCs w:val="22"/>
              </w:rPr>
              <w:t>MARION COUNTY</w:t>
            </w:r>
          </w:p>
        </w:tc>
      </w:tr>
      <w:tr w14:paraId="04855DF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5EF14D" w14:textId="5BC9E2A1">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5BF9A8" w14:textId="6B081B85">
            <w:pPr>
              <w:rPr>
                <w:color w:val="000000"/>
                <w:szCs w:val="22"/>
              </w:rPr>
            </w:pPr>
            <w:r w:rsidRPr="001B0690">
              <w:rPr>
                <w:color w:val="000000"/>
                <w:szCs w:val="22"/>
              </w:rPr>
              <w:t>MARLBORO COUNTY</w:t>
            </w:r>
          </w:p>
        </w:tc>
      </w:tr>
      <w:tr w14:paraId="1E6ADE0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72FF4A" w14:textId="31149FC6">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B86797" w14:textId="7F423C7A">
            <w:pPr>
              <w:rPr>
                <w:color w:val="000000"/>
                <w:szCs w:val="22"/>
              </w:rPr>
            </w:pPr>
            <w:r w:rsidRPr="001B0690">
              <w:rPr>
                <w:color w:val="000000"/>
                <w:szCs w:val="22"/>
              </w:rPr>
              <w:t>NEWBERRY COUNTY</w:t>
            </w:r>
          </w:p>
        </w:tc>
      </w:tr>
      <w:tr w14:paraId="4B04D3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D57C88" w14:textId="2B171473">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171ECA" w14:textId="2F784AA2">
            <w:pPr>
              <w:rPr>
                <w:color w:val="000000"/>
                <w:szCs w:val="22"/>
              </w:rPr>
            </w:pPr>
            <w:r w:rsidRPr="001B0690">
              <w:rPr>
                <w:color w:val="000000"/>
                <w:szCs w:val="22"/>
              </w:rPr>
              <w:t>OCONEE COUNTY</w:t>
            </w:r>
          </w:p>
        </w:tc>
      </w:tr>
      <w:tr w14:paraId="221986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2EA362" w14:textId="34D3EDF0">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3EAA55" w14:textId="415BD5CC">
            <w:pPr>
              <w:rPr>
                <w:color w:val="000000"/>
                <w:szCs w:val="22"/>
              </w:rPr>
            </w:pPr>
            <w:r w:rsidRPr="001B0690">
              <w:rPr>
                <w:color w:val="000000"/>
                <w:szCs w:val="22"/>
              </w:rPr>
              <w:t>ORANGEBURG COUNTY</w:t>
            </w:r>
          </w:p>
        </w:tc>
      </w:tr>
      <w:tr w14:paraId="6B8B1D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580CED" w14:textId="7B25C321">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F4B9DC" w14:textId="72BBC8E3">
            <w:pPr>
              <w:rPr>
                <w:color w:val="000000"/>
                <w:szCs w:val="22"/>
              </w:rPr>
            </w:pPr>
            <w:r w:rsidRPr="001B0690">
              <w:rPr>
                <w:color w:val="000000"/>
                <w:szCs w:val="22"/>
              </w:rPr>
              <w:t>PICKENS COUNTY</w:t>
            </w:r>
          </w:p>
        </w:tc>
      </w:tr>
      <w:tr w14:paraId="30981E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0A507F" w14:textId="2916AF11">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BEED08" w14:textId="6646E9BA">
            <w:pPr>
              <w:rPr>
                <w:color w:val="000000"/>
                <w:szCs w:val="22"/>
              </w:rPr>
            </w:pPr>
            <w:r w:rsidRPr="001B0690">
              <w:rPr>
                <w:color w:val="000000"/>
                <w:szCs w:val="22"/>
              </w:rPr>
              <w:t>RICHLAND COUNTY</w:t>
            </w:r>
          </w:p>
        </w:tc>
      </w:tr>
      <w:tr w14:paraId="635BEB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C4CF61" w14:textId="49817A82">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549819" w14:textId="0745A353">
            <w:pPr>
              <w:rPr>
                <w:color w:val="000000"/>
                <w:szCs w:val="22"/>
              </w:rPr>
            </w:pPr>
            <w:r w:rsidRPr="001B0690">
              <w:rPr>
                <w:color w:val="000000"/>
                <w:szCs w:val="22"/>
              </w:rPr>
              <w:t>SALUDA COUNTY</w:t>
            </w:r>
          </w:p>
        </w:tc>
      </w:tr>
      <w:tr w14:paraId="543B97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6451A0" w14:textId="15974F51">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9C3F78" w14:textId="68CA97B0">
            <w:pPr>
              <w:rPr>
                <w:color w:val="000000"/>
                <w:szCs w:val="22"/>
              </w:rPr>
            </w:pPr>
            <w:r w:rsidRPr="001B0690">
              <w:rPr>
                <w:color w:val="000000"/>
                <w:szCs w:val="22"/>
              </w:rPr>
              <w:t>SPARTANBURG COUNTY</w:t>
            </w:r>
          </w:p>
        </w:tc>
      </w:tr>
      <w:tr w14:paraId="46D7E5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42A3FF" w14:textId="3F2A1CCB">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9A345E" w14:textId="4D9F7A20">
            <w:pPr>
              <w:rPr>
                <w:color w:val="000000"/>
                <w:szCs w:val="22"/>
              </w:rPr>
            </w:pPr>
            <w:r w:rsidRPr="001B0690">
              <w:rPr>
                <w:color w:val="000000"/>
                <w:szCs w:val="22"/>
              </w:rPr>
              <w:t>SUMTER COUNTY</w:t>
            </w:r>
          </w:p>
        </w:tc>
      </w:tr>
      <w:tr w14:paraId="0314383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9E438B" w14:textId="7A1D0A6B">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920D47" w14:textId="4725A12F">
            <w:pPr>
              <w:rPr>
                <w:color w:val="000000"/>
                <w:szCs w:val="22"/>
              </w:rPr>
            </w:pPr>
            <w:r w:rsidRPr="001B0690">
              <w:rPr>
                <w:color w:val="000000"/>
                <w:szCs w:val="22"/>
              </w:rPr>
              <w:t>UNION COUNTY</w:t>
            </w:r>
          </w:p>
        </w:tc>
      </w:tr>
      <w:tr w14:paraId="150988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BD13CF" w14:textId="09A55AB9">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ADBBC7" w14:textId="27962C19">
            <w:pPr>
              <w:rPr>
                <w:color w:val="000000"/>
                <w:szCs w:val="22"/>
              </w:rPr>
            </w:pPr>
            <w:r w:rsidRPr="001B0690">
              <w:rPr>
                <w:color w:val="000000"/>
                <w:szCs w:val="22"/>
              </w:rPr>
              <w:t>WILLIAMSBURG COUNTY</w:t>
            </w:r>
          </w:p>
        </w:tc>
      </w:tr>
      <w:tr w14:paraId="6C91EF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B43A01" w14:textId="47267A19">
            <w:pPr>
              <w:rPr>
                <w:color w:val="000000"/>
                <w:szCs w:val="22"/>
              </w:rPr>
            </w:pPr>
            <w:r w:rsidRPr="001B0690">
              <w:rPr>
                <w:color w:val="000000"/>
                <w:szCs w:val="22"/>
              </w:rPr>
              <w:t>SC</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21FA74" w14:textId="2A26E1B5">
            <w:pPr>
              <w:rPr>
                <w:color w:val="000000"/>
                <w:szCs w:val="22"/>
              </w:rPr>
            </w:pPr>
            <w:r w:rsidRPr="001B0690">
              <w:rPr>
                <w:color w:val="000000"/>
                <w:szCs w:val="22"/>
              </w:rPr>
              <w:t>YORK COUNTY</w:t>
            </w:r>
          </w:p>
        </w:tc>
      </w:tr>
      <w:tr w14:paraId="2242BF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A01C5D" w14:textId="30ADA151">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6CFD6A" w14:textId="10125B9F">
            <w:pPr>
              <w:rPr>
                <w:color w:val="000000"/>
                <w:szCs w:val="22"/>
              </w:rPr>
            </w:pPr>
            <w:r w:rsidRPr="001B0690">
              <w:rPr>
                <w:color w:val="000000"/>
                <w:szCs w:val="22"/>
              </w:rPr>
              <w:t>BON HOMME COUNTY</w:t>
            </w:r>
          </w:p>
        </w:tc>
      </w:tr>
      <w:tr w14:paraId="7F73B4B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B38C20" w14:textId="2B51A945">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139CD1" w14:textId="76D792FB">
            <w:pPr>
              <w:rPr>
                <w:color w:val="000000"/>
                <w:szCs w:val="22"/>
              </w:rPr>
            </w:pPr>
            <w:r w:rsidRPr="001B0690">
              <w:rPr>
                <w:color w:val="000000"/>
                <w:szCs w:val="22"/>
              </w:rPr>
              <w:t>BROOKINGS COUNTY</w:t>
            </w:r>
          </w:p>
        </w:tc>
      </w:tr>
      <w:tr w14:paraId="5310B3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E80867" w14:textId="472E9BFF">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971516" w14:textId="6223665E">
            <w:pPr>
              <w:rPr>
                <w:color w:val="000000"/>
                <w:szCs w:val="22"/>
              </w:rPr>
            </w:pPr>
            <w:r w:rsidRPr="001B0690">
              <w:rPr>
                <w:color w:val="000000"/>
                <w:szCs w:val="22"/>
              </w:rPr>
              <w:t>BROWN COUNTY</w:t>
            </w:r>
          </w:p>
        </w:tc>
      </w:tr>
      <w:tr w14:paraId="1198C0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BA6CCE" w14:textId="031B1119">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ECF5A7" w14:textId="406BA39B">
            <w:pPr>
              <w:rPr>
                <w:color w:val="000000"/>
                <w:szCs w:val="22"/>
              </w:rPr>
            </w:pPr>
            <w:r w:rsidRPr="001B0690">
              <w:rPr>
                <w:color w:val="000000"/>
                <w:szCs w:val="22"/>
              </w:rPr>
              <w:t>BRULE COUNTY</w:t>
            </w:r>
          </w:p>
        </w:tc>
      </w:tr>
      <w:tr w14:paraId="76849A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2AC249" w14:textId="7C703BA3">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6C3D9D" w14:textId="78ACD43F">
            <w:pPr>
              <w:rPr>
                <w:color w:val="000000"/>
                <w:szCs w:val="22"/>
              </w:rPr>
            </w:pPr>
            <w:r w:rsidRPr="001B0690">
              <w:rPr>
                <w:color w:val="000000"/>
                <w:szCs w:val="22"/>
              </w:rPr>
              <w:t>BUTTE COUNTY</w:t>
            </w:r>
          </w:p>
        </w:tc>
      </w:tr>
      <w:tr w14:paraId="3C304A7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30EAF3" w14:textId="195774CB">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B23F39" w14:textId="4B28459F">
            <w:pPr>
              <w:rPr>
                <w:color w:val="000000"/>
                <w:szCs w:val="22"/>
              </w:rPr>
            </w:pPr>
            <w:r w:rsidRPr="001B0690">
              <w:rPr>
                <w:color w:val="000000"/>
                <w:szCs w:val="22"/>
              </w:rPr>
              <w:t>CAMPBELL COUNTY</w:t>
            </w:r>
          </w:p>
        </w:tc>
      </w:tr>
      <w:tr w14:paraId="440839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A5B27D" w14:textId="6303AF3D">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BD3789" w14:textId="1F66A622">
            <w:pPr>
              <w:rPr>
                <w:color w:val="000000"/>
                <w:szCs w:val="22"/>
              </w:rPr>
            </w:pPr>
            <w:r w:rsidRPr="001B0690">
              <w:rPr>
                <w:color w:val="000000"/>
                <w:szCs w:val="22"/>
              </w:rPr>
              <w:t>CHARLES MIX COUNTY</w:t>
            </w:r>
          </w:p>
        </w:tc>
      </w:tr>
      <w:tr w14:paraId="42910A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88DB64" w14:textId="40001A34">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5532F7" w14:textId="5EFA0B0A">
            <w:pPr>
              <w:rPr>
                <w:color w:val="000000"/>
                <w:szCs w:val="22"/>
              </w:rPr>
            </w:pPr>
            <w:r w:rsidRPr="001B0690">
              <w:rPr>
                <w:color w:val="000000"/>
                <w:szCs w:val="22"/>
              </w:rPr>
              <w:t>CLAY COUNTY</w:t>
            </w:r>
          </w:p>
        </w:tc>
      </w:tr>
      <w:tr w14:paraId="1AAC8A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5D97E4" w14:textId="398669C8">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98E597" w14:textId="7494EDC0">
            <w:pPr>
              <w:rPr>
                <w:color w:val="000000"/>
                <w:szCs w:val="22"/>
              </w:rPr>
            </w:pPr>
            <w:r w:rsidRPr="001B0690">
              <w:rPr>
                <w:color w:val="000000"/>
                <w:szCs w:val="22"/>
              </w:rPr>
              <w:t>CODINGTON COUNTY</w:t>
            </w:r>
          </w:p>
        </w:tc>
      </w:tr>
      <w:tr w14:paraId="6BA32C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4D167F" w14:textId="1071E5A0">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64F1F5" w14:textId="7C82DCCD">
            <w:pPr>
              <w:rPr>
                <w:color w:val="000000"/>
                <w:szCs w:val="22"/>
              </w:rPr>
            </w:pPr>
            <w:r w:rsidRPr="001B0690">
              <w:rPr>
                <w:color w:val="000000"/>
                <w:szCs w:val="22"/>
              </w:rPr>
              <w:t>CORSON COUNTY</w:t>
            </w:r>
          </w:p>
        </w:tc>
      </w:tr>
      <w:tr w14:paraId="78665C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ED4012" w14:textId="435D8EB9">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BFDBF7" w14:textId="7739188F">
            <w:pPr>
              <w:rPr>
                <w:color w:val="000000"/>
                <w:szCs w:val="22"/>
              </w:rPr>
            </w:pPr>
            <w:r w:rsidRPr="001B0690">
              <w:rPr>
                <w:color w:val="000000"/>
                <w:szCs w:val="22"/>
              </w:rPr>
              <w:t>DAY COUNTY</w:t>
            </w:r>
          </w:p>
        </w:tc>
      </w:tr>
      <w:tr w14:paraId="33C63D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E78B2B" w14:textId="64701F7B">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D295B7" w14:textId="3C74A380">
            <w:pPr>
              <w:rPr>
                <w:color w:val="000000"/>
                <w:szCs w:val="22"/>
              </w:rPr>
            </w:pPr>
            <w:r w:rsidRPr="001B0690">
              <w:rPr>
                <w:color w:val="000000"/>
                <w:szCs w:val="22"/>
              </w:rPr>
              <w:t>DEUEL COUNTY</w:t>
            </w:r>
          </w:p>
        </w:tc>
      </w:tr>
      <w:tr w14:paraId="2D50CF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356E7F" w14:textId="61B13BF7">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DCD128" w14:textId="67566418">
            <w:pPr>
              <w:rPr>
                <w:color w:val="000000"/>
                <w:szCs w:val="22"/>
              </w:rPr>
            </w:pPr>
            <w:r w:rsidRPr="001B0690">
              <w:rPr>
                <w:color w:val="000000"/>
                <w:szCs w:val="22"/>
              </w:rPr>
              <w:t>DOUGLAS COUNTY</w:t>
            </w:r>
          </w:p>
        </w:tc>
      </w:tr>
      <w:tr w14:paraId="2799A93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2C0E1E" w14:textId="784AE619">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264109" w14:textId="6C6A572C">
            <w:pPr>
              <w:rPr>
                <w:color w:val="000000"/>
                <w:szCs w:val="22"/>
              </w:rPr>
            </w:pPr>
            <w:r w:rsidRPr="001B0690">
              <w:rPr>
                <w:color w:val="000000"/>
                <w:szCs w:val="22"/>
              </w:rPr>
              <w:t>EDMUNDS COUNTY</w:t>
            </w:r>
          </w:p>
        </w:tc>
      </w:tr>
      <w:tr w14:paraId="6E2192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FDB6F7" w14:textId="469F2A32">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60F19B" w14:textId="632299B4">
            <w:pPr>
              <w:rPr>
                <w:color w:val="000000"/>
                <w:szCs w:val="22"/>
              </w:rPr>
            </w:pPr>
            <w:r w:rsidRPr="001B0690">
              <w:rPr>
                <w:color w:val="000000"/>
                <w:szCs w:val="22"/>
              </w:rPr>
              <w:t>GRANT COUNTY</w:t>
            </w:r>
          </w:p>
        </w:tc>
      </w:tr>
      <w:tr w14:paraId="6A698A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0DD90D" w14:textId="416F6A8D">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4C8A7C" w14:textId="6A578D18">
            <w:pPr>
              <w:rPr>
                <w:color w:val="000000"/>
                <w:szCs w:val="22"/>
              </w:rPr>
            </w:pPr>
            <w:r w:rsidRPr="001B0690">
              <w:rPr>
                <w:color w:val="000000"/>
                <w:szCs w:val="22"/>
              </w:rPr>
              <w:t>GREGORY COUNTY</w:t>
            </w:r>
          </w:p>
        </w:tc>
      </w:tr>
      <w:tr w14:paraId="676207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FF509C" w14:textId="3BCCC4CF">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C464F5" w14:textId="39A7130A">
            <w:pPr>
              <w:rPr>
                <w:color w:val="000000"/>
                <w:szCs w:val="22"/>
              </w:rPr>
            </w:pPr>
            <w:r w:rsidRPr="001B0690">
              <w:rPr>
                <w:color w:val="000000"/>
                <w:szCs w:val="22"/>
              </w:rPr>
              <w:t>HANSON COUNTY</w:t>
            </w:r>
          </w:p>
        </w:tc>
      </w:tr>
      <w:tr w14:paraId="7C7F3B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CAC836" w14:textId="5992384E">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6F7F9C" w14:textId="5986E1B9">
            <w:pPr>
              <w:rPr>
                <w:color w:val="000000"/>
                <w:szCs w:val="22"/>
              </w:rPr>
            </w:pPr>
            <w:r w:rsidRPr="001B0690">
              <w:rPr>
                <w:color w:val="000000"/>
                <w:szCs w:val="22"/>
              </w:rPr>
              <w:t>HARDING COUNTY</w:t>
            </w:r>
          </w:p>
        </w:tc>
      </w:tr>
      <w:tr w14:paraId="308C6B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25B676" w14:textId="268E6ACC">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D58CEF" w14:textId="40A3DFDD">
            <w:pPr>
              <w:rPr>
                <w:color w:val="000000"/>
                <w:szCs w:val="22"/>
              </w:rPr>
            </w:pPr>
            <w:r w:rsidRPr="001B0690">
              <w:rPr>
                <w:color w:val="000000"/>
                <w:szCs w:val="22"/>
              </w:rPr>
              <w:t>HUGHES COUNTY</w:t>
            </w:r>
          </w:p>
        </w:tc>
      </w:tr>
      <w:tr w14:paraId="6ED2D4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14C79A" w14:textId="69CFED43">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3A1F62" w14:textId="68CE0438">
            <w:pPr>
              <w:rPr>
                <w:color w:val="000000"/>
                <w:szCs w:val="22"/>
              </w:rPr>
            </w:pPr>
            <w:r w:rsidRPr="001B0690">
              <w:rPr>
                <w:color w:val="000000"/>
                <w:szCs w:val="22"/>
              </w:rPr>
              <w:t>HUTCHINSON COUNTY</w:t>
            </w:r>
          </w:p>
        </w:tc>
      </w:tr>
      <w:tr w14:paraId="615E17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304EC2" w14:textId="4284D33A">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4A2AF0" w14:textId="7CA82DB6">
            <w:pPr>
              <w:rPr>
                <w:color w:val="000000"/>
                <w:szCs w:val="22"/>
              </w:rPr>
            </w:pPr>
            <w:r w:rsidRPr="001B0690">
              <w:rPr>
                <w:color w:val="000000"/>
                <w:szCs w:val="22"/>
              </w:rPr>
              <w:t>HYDE COUNTY</w:t>
            </w:r>
          </w:p>
        </w:tc>
      </w:tr>
      <w:tr w14:paraId="013C8E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B65D95" w14:textId="5AEE908F">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310FEA" w14:textId="0D2C9817">
            <w:pPr>
              <w:rPr>
                <w:color w:val="000000"/>
                <w:szCs w:val="22"/>
              </w:rPr>
            </w:pPr>
            <w:r w:rsidRPr="001B0690">
              <w:rPr>
                <w:color w:val="000000"/>
                <w:szCs w:val="22"/>
              </w:rPr>
              <w:t>KINGSBURY COUNTY</w:t>
            </w:r>
          </w:p>
        </w:tc>
      </w:tr>
      <w:tr w14:paraId="602A526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3B4B43" w14:textId="02D3718B">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C301D5" w14:textId="04B7840B">
            <w:pPr>
              <w:rPr>
                <w:color w:val="000000"/>
                <w:szCs w:val="22"/>
              </w:rPr>
            </w:pPr>
            <w:r w:rsidRPr="001B0690">
              <w:rPr>
                <w:color w:val="000000"/>
                <w:szCs w:val="22"/>
              </w:rPr>
              <w:t>LAKE COUNTY</w:t>
            </w:r>
          </w:p>
        </w:tc>
      </w:tr>
      <w:tr w14:paraId="25A0E00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A94CE8" w14:textId="0F51435D">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F83F4A" w14:textId="3B91F515">
            <w:pPr>
              <w:rPr>
                <w:color w:val="000000"/>
                <w:szCs w:val="22"/>
              </w:rPr>
            </w:pPr>
            <w:r w:rsidRPr="001B0690">
              <w:rPr>
                <w:color w:val="000000"/>
                <w:szCs w:val="22"/>
              </w:rPr>
              <w:t>LAWRENCE COUNTY</w:t>
            </w:r>
          </w:p>
        </w:tc>
      </w:tr>
      <w:tr w14:paraId="021847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BE9CAC" w14:textId="6973FAF5">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8D3432" w14:textId="216F86BC">
            <w:pPr>
              <w:rPr>
                <w:color w:val="000000"/>
                <w:szCs w:val="22"/>
              </w:rPr>
            </w:pPr>
            <w:r w:rsidRPr="001B0690">
              <w:rPr>
                <w:color w:val="000000"/>
                <w:szCs w:val="22"/>
              </w:rPr>
              <w:t>LINCOLN COUNTY</w:t>
            </w:r>
          </w:p>
        </w:tc>
      </w:tr>
      <w:tr w14:paraId="48F635B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7A903F" w14:textId="4E90AC31">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FCAFF0" w14:textId="1F2AC219">
            <w:pPr>
              <w:rPr>
                <w:color w:val="000000"/>
                <w:szCs w:val="22"/>
              </w:rPr>
            </w:pPr>
            <w:r w:rsidRPr="001B0690">
              <w:rPr>
                <w:color w:val="000000"/>
                <w:szCs w:val="22"/>
              </w:rPr>
              <w:t>LYMAN COUNTY</w:t>
            </w:r>
          </w:p>
        </w:tc>
      </w:tr>
      <w:tr w14:paraId="10AE0A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77C224" w14:textId="4664FAF2">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5FA0F1" w14:textId="2AFBE2CB">
            <w:pPr>
              <w:rPr>
                <w:color w:val="000000"/>
                <w:szCs w:val="22"/>
              </w:rPr>
            </w:pPr>
            <w:r w:rsidRPr="001B0690">
              <w:rPr>
                <w:color w:val="000000"/>
                <w:szCs w:val="22"/>
              </w:rPr>
              <w:t>MCCOOK COUNTY</w:t>
            </w:r>
          </w:p>
        </w:tc>
      </w:tr>
      <w:tr w14:paraId="68B39D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D2DF5F" w14:textId="1C384729">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D02F4E" w14:textId="360EB953">
            <w:pPr>
              <w:rPr>
                <w:color w:val="000000"/>
                <w:szCs w:val="22"/>
              </w:rPr>
            </w:pPr>
            <w:r w:rsidRPr="001B0690">
              <w:rPr>
                <w:color w:val="000000"/>
                <w:szCs w:val="22"/>
              </w:rPr>
              <w:t>MEADE COUNTY</w:t>
            </w:r>
          </w:p>
        </w:tc>
      </w:tr>
      <w:tr w14:paraId="69C2B6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AD1880" w14:textId="6DE87F4A">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91D5C6" w14:textId="0B68276E">
            <w:pPr>
              <w:rPr>
                <w:color w:val="000000"/>
                <w:szCs w:val="22"/>
              </w:rPr>
            </w:pPr>
            <w:r w:rsidRPr="001B0690">
              <w:rPr>
                <w:color w:val="000000"/>
                <w:szCs w:val="22"/>
              </w:rPr>
              <w:t>PENNINGTON COUNTY</w:t>
            </w:r>
          </w:p>
        </w:tc>
      </w:tr>
      <w:tr w14:paraId="45C5F2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D818E9" w14:textId="35BD7004">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408F4B" w14:textId="3F7F271D">
            <w:pPr>
              <w:rPr>
                <w:color w:val="000000"/>
                <w:szCs w:val="22"/>
              </w:rPr>
            </w:pPr>
            <w:r w:rsidRPr="001B0690">
              <w:rPr>
                <w:color w:val="000000"/>
                <w:szCs w:val="22"/>
              </w:rPr>
              <w:t>PERKINS COUNTY</w:t>
            </w:r>
          </w:p>
        </w:tc>
      </w:tr>
      <w:tr w14:paraId="30DB9D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F16888" w14:textId="0C0C5F53">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4400B3" w14:textId="51B1BA2F">
            <w:pPr>
              <w:rPr>
                <w:color w:val="000000"/>
                <w:szCs w:val="22"/>
              </w:rPr>
            </w:pPr>
            <w:r w:rsidRPr="001B0690">
              <w:rPr>
                <w:color w:val="000000"/>
                <w:szCs w:val="22"/>
              </w:rPr>
              <w:t>ROBERTS COUNTY</w:t>
            </w:r>
          </w:p>
        </w:tc>
      </w:tr>
      <w:tr w14:paraId="3C2CB3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478C0E" w14:textId="2A407E68">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D4DCEF" w14:textId="073E33C0">
            <w:pPr>
              <w:rPr>
                <w:color w:val="000000"/>
                <w:szCs w:val="22"/>
              </w:rPr>
            </w:pPr>
            <w:r w:rsidRPr="001B0690">
              <w:rPr>
                <w:color w:val="000000"/>
                <w:szCs w:val="22"/>
              </w:rPr>
              <w:t>SANBORN COUNTY</w:t>
            </w:r>
          </w:p>
        </w:tc>
      </w:tr>
      <w:tr w14:paraId="6CCEF5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F81754" w14:textId="785409AA">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A3B7CC" w14:textId="4B03B272">
            <w:pPr>
              <w:rPr>
                <w:color w:val="000000"/>
                <w:szCs w:val="22"/>
              </w:rPr>
            </w:pPr>
            <w:r w:rsidRPr="001B0690">
              <w:rPr>
                <w:color w:val="000000"/>
                <w:szCs w:val="22"/>
              </w:rPr>
              <w:t>STANLEY COUNTY</w:t>
            </w:r>
          </w:p>
        </w:tc>
      </w:tr>
      <w:tr w14:paraId="58C35D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AC70DC" w14:textId="67E1AAA2">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728775" w14:textId="575C0648">
            <w:pPr>
              <w:rPr>
                <w:color w:val="000000"/>
                <w:szCs w:val="22"/>
              </w:rPr>
            </w:pPr>
            <w:r w:rsidRPr="001B0690">
              <w:rPr>
                <w:color w:val="000000"/>
                <w:szCs w:val="22"/>
              </w:rPr>
              <w:t>TRIPP COUNTY</w:t>
            </w:r>
          </w:p>
        </w:tc>
      </w:tr>
      <w:tr w14:paraId="4DA5A3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EDD5AB" w14:textId="0069D48C">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2AEBD2" w14:textId="770BB0E9">
            <w:pPr>
              <w:rPr>
                <w:color w:val="000000"/>
                <w:szCs w:val="22"/>
              </w:rPr>
            </w:pPr>
            <w:r w:rsidRPr="001B0690">
              <w:rPr>
                <w:color w:val="000000"/>
                <w:szCs w:val="22"/>
              </w:rPr>
              <w:t>TURNER COUNTY</w:t>
            </w:r>
          </w:p>
        </w:tc>
      </w:tr>
      <w:tr w14:paraId="128755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8F276B" w14:textId="168EC160">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E83008" w14:textId="7D9D42EF">
            <w:pPr>
              <w:rPr>
                <w:color w:val="000000"/>
                <w:szCs w:val="22"/>
              </w:rPr>
            </w:pPr>
            <w:r w:rsidRPr="001B0690">
              <w:rPr>
                <w:color w:val="000000"/>
                <w:szCs w:val="22"/>
              </w:rPr>
              <w:t>UNION COUNTY</w:t>
            </w:r>
          </w:p>
        </w:tc>
      </w:tr>
      <w:tr w14:paraId="14CD097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EA20B2" w14:textId="151DBA78">
            <w:pPr>
              <w:rPr>
                <w:color w:val="000000"/>
                <w:szCs w:val="22"/>
              </w:rPr>
            </w:pPr>
            <w:r w:rsidRPr="001B0690">
              <w:rPr>
                <w:color w:val="000000"/>
                <w:szCs w:val="22"/>
              </w:rPr>
              <w:t>SD</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F52D05" w14:textId="308759F2">
            <w:pPr>
              <w:rPr>
                <w:color w:val="000000"/>
                <w:szCs w:val="22"/>
              </w:rPr>
            </w:pPr>
            <w:r w:rsidRPr="001B0690">
              <w:rPr>
                <w:color w:val="000000"/>
                <w:szCs w:val="22"/>
              </w:rPr>
              <w:t>YANKTON COUNTY</w:t>
            </w:r>
          </w:p>
        </w:tc>
      </w:tr>
      <w:tr w14:paraId="151EE0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EFC177" w14:textId="53927646">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DDB96A" w14:textId="34D041B5">
            <w:pPr>
              <w:rPr>
                <w:color w:val="000000"/>
                <w:szCs w:val="22"/>
              </w:rPr>
            </w:pPr>
            <w:r w:rsidRPr="001B0690">
              <w:rPr>
                <w:color w:val="000000"/>
                <w:szCs w:val="22"/>
              </w:rPr>
              <w:t>ANDERSON COUNTY</w:t>
            </w:r>
          </w:p>
        </w:tc>
      </w:tr>
      <w:tr w14:paraId="1B51AC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94123B" w14:textId="34759445">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8C4577" w14:textId="1DC5FAE7">
            <w:pPr>
              <w:rPr>
                <w:color w:val="000000"/>
                <w:szCs w:val="22"/>
              </w:rPr>
            </w:pPr>
            <w:r w:rsidRPr="001B0690">
              <w:rPr>
                <w:color w:val="000000"/>
                <w:szCs w:val="22"/>
              </w:rPr>
              <w:t>BEDFORD COUNTY</w:t>
            </w:r>
          </w:p>
        </w:tc>
      </w:tr>
      <w:tr w14:paraId="06DC47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5405F7" w14:textId="4F372F9B">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75AF8B" w14:textId="132A3649">
            <w:pPr>
              <w:rPr>
                <w:color w:val="000000"/>
                <w:szCs w:val="22"/>
              </w:rPr>
            </w:pPr>
            <w:r w:rsidRPr="001B0690">
              <w:rPr>
                <w:color w:val="000000"/>
                <w:szCs w:val="22"/>
              </w:rPr>
              <w:t>BENTON COUNTY</w:t>
            </w:r>
          </w:p>
        </w:tc>
      </w:tr>
      <w:tr w14:paraId="680F81B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9DC816" w14:textId="5571545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11C716" w14:textId="77BDE59F">
            <w:pPr>
              <w:rPr>
                <w:color w:val="000000"/>
                <w:szCs w:val="22"/>
              </w:rPr>
            </w:pPr>
            <w:r w:rsidRPr="001B0690">
              <w:rPr>
                <w:color w:val="000000"/>
                <w:szCs w:val="22"/>
              </w:rPr>
              <w:t>BLEDSOE COUNTY</w:t>
            </w:r>
          </w:p>
        </w:tc>
      </w:tr>
      <w:tr w14:paraId="504255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EF2FF4" w14:textId="4B1EF84D">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0F7683" w14:textId="7E287F68">
            <w:pPr>
              <w:rPr>
                <w:color w:val="000000"/>
                <w:szCs w:val="22"/>
              </w:rPr>
            </w:pPr>
            <w:r w:rsidRPr="001B0690">
              <w:rPr>
                <w:color w:val="000000"/>
                <w:szCs w:val="22"/>
              </w:rPr>
              <w:t>BLOUNT COUNTY</w:t>
            </w:r>
          </w:p>
        </w:tc>
      </w:tr>
      <w:tr w14:paraId="68E7FF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D2699E" w14:textId="72ACA606">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2AA424" w14:textId="646A2E16">
            <w:pPr>
              <w:rPr>
                <w:color w:val="000000"/>
                <w:szCs w:val="22"/>
              </w:rPr>
            </w:pPr>
            <w:r w:rsidRPr="001B0690">
              <w:rPr>
                <w:color w:val="000000"/>
                <w:szCs w:val="22"/>
              </w:rPr>
              <w:t>BRADLEY COUNTY</w:t>
            </w:r>
          </w:p>
        </w:tc>
      </w:tr>
      <w:tr w14:paraId="6F496F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4D25BA" w14:textId="5876F036">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AD2AA2" w14:textId="65EA28DF">
            <w:pPr>
              <w:rPr>
                <w:color w:val="000000"/>
                <w:szCs w:val="22"/>
              </w:rPr>
            </w:pPr>
            <w:r w:rsidRPr="001B0690">
              <w:rPr>
                <w:color w:val="000000"/>
                <w:szCs w:val="22"/>
              </w:rPr>
              <w:t>CAMPBELL COUNTY</w:t>
            </w:r>
          </w:p>
        </w:tc>
      </w:tr>
      <w:tr w14:paraId="2C46B3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449BFC" w14:textId="632EEA5F">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210843" w14:textId="19E225EA">
            <w:pPr>
              <w:rPr>
                <w:color w:val="000000"/>
                <w:szCs w:val="22"/>
              </w:rPr>
            </w:pPr>
            <w:r w:rsidRPr="001B0690">
              <w:rPr>
                <w:color w:val="000000"/>
                <w:szCs w:val="22"/>
              </w:rPr>
              <w:t>CANNON COUNTY</w:t>
            </w:r>
          </w:p>
        </w:tc>
      </w:tr>
      <w:tr w14:paraId="3B3665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64FCCE" w14:textId="13D54EF6">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4326DA" w14:textId="7942FBBF">
            <w:pPr>
              <w:rPr>
                <w:color w:val="000000"/>
                <w:szCs w:val="22"/>
              </w:rPr>
            </w:pPr>
            <w:r w:rsidRPr="001B0690">
              <w:rPr>
                <w:color w:val="000000"/>
                <w:szCs w:val="22"/>
              </w:rPr>
              <w:t>CARROLL COUNTY</w:t>
            </w:r>
          </w:p>
        </w:tc>
      </w:tr>
      <w:tr w14:paraId="0DF226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F39139" w14:textId="19C0BA1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170A48" w14:textId="11AEAC0A">
            <w:pPr>
              <w:rPr>
                <w:color w:val="000000"/>
                <w:szCs w:val="22"/>
              </w:rPr>
            </w:pPr>
            <w:r w:rsidRPr="001B0690">
              <w:rPr>
                <w:color w:val="000000"/>
                <w:szCs w:val="22"/>
              </w:rPr>
              <w:t>CARTER COUNTY</w:t>
            </w:r>
          </w:p>
        </w:tc>
      </w:tr>
      <w:tr w14:paraId="0AC75B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AB9067" w14:textId="750AC642">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CF8FAA" w14:textId="3964CEE2">
            <w:pPr>
              <w:rPr>
                <w:color w:val="000000"/>
                <w:szCs w:val="22"/>
              </w:rPr>
            </w:pPr>
            <w:r w:rsidRPr="001B0690">
              <w:rPr>
                <w:color w:val="000000"/>
                <w:szCs w:val="22"/>
              </w:rPr>
              <w:t>CHEATHAM COUNTY</w:t>
            </w:r>
          </w:p>
        </w:tc>
      </w:tr>
      <w:tr w14:paraId="224E4C5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02A9B1" w14:textId="6B618625">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34AFF0" w14:textId="176435AD">
            <w:pPr>
              <w:rPr>
                <w:color w:val="000000"/>
                <w:szCs w:val="22"/>
              </w:rPr>
            </w:pPr>
            <w:r w:rsidRPr="001B0690">
              <w:rPr>
                <w:color w:val="000000"/>
                <w:szCs w:val="22"/>
              </w:rPr>
              <w:t>CHESTER COUNTY</w:t>
            </w:r>
          </w:p>
        </w:tc>
      </w:tr>
      <w:tr w14:paraId="736CA7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D3DB15" w14:textId="7A6BE79D">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888BEC" w14:textId="18A173F7">
            <w:pPr>
              <w:rPr>
                <w:color w:val="000000"/>
                <w:szCs w:val="22"/>
              </w:rPr>
            </w:pPr>
            <w:r w:rsidRPr="001B0690">
              <w:rPr>
                <w:color w:val="000000"/>
                <w:szCs w:val="22"/>
              </w:rPr>
              <w:t>CLAIBORNE COUNTY</w:t>
            </w:r>
          </w:p>
        </w:tc>
      </w:tr>
      <w:tr w14:paraId="54C92B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68F0D0" w14:textId="04EA7D03">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EB1D21" w14:textId="32CA8AFF">
            <w:pPr>
              <w:rPr>
                <w:color w:val="000000"/>
                <w:szCs w:val="22"/>
              </w:rPr>
            </w:pPr>
            <w:r w:rsidRPr="001B0690">
              <w:rPr>
                <w:color w:val="000000"/>
                <w:szCs w:val="22"/>
              </w:rPr>
              <w:t>CLAY COUNTY</w:t>
            </w:r>
          </w:p>
        </w:tc>
      </w:tr>
      <w:tr w14:paraId="1DA6C5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A9812C" w14:textId="1F43273D">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CD3CEB" w14:textId="6E451763">
            <w:pPr>
              <w:rPr>
                <w:color w:val="000000"/>
                <w:szCs w:val="22"/>
              </w:rPr>
            </w:pPr>
            <w:r w:rsidRPr="001B0690">
              <w:rPr>
                <w:color w:val="000000"/>
                <w:szCs w:val="22"/>
              </w:rPr>
              <w:t>COCKE COUNTY</w:t>
            </w:r>
          </w:p>
        </w:tc>
      </w:tr>
      <w:tr w14:paraId="035F7CC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E95BAD" w14:textId="6B9F351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6EBD43" w14:textId="55C389A4">
            <w:pPr>
              <w:rPr>
                <w:color w:val="000000"/>
                <w:szCs w:val="22"/>
              </w:rPr>
            </w:pPr>
            <w:r w:rsidRPr="001B0690">
              <w:rPr>
                <w:color w:val="000000"/>
                <w:szCs w:val="22"/>
              </w:rPr>
              <w:t>COFFEE COUNTY</w:t>
            </w:r>
          </w:p>
        </w:tc>
      </w:tr>
      <w:tr w14:paraId="3FF851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426BB6" w14:textId="498448E5">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2AC5EF" w14:textId="72ED5DBE">
            <w:pPr>
              <w:rPr>
                <w:color w:val="000000"/>
                <w:szCs w:val="22"/>
              </w:rPr>
            </w:pPr>
            <w:r w:rsidRPr="001B0690">
              <w:rPr>
                <w:color w:val="000000"/>
                <w:szCs w:val="22"/>
              </w:rPr>
              <w:t>CROCKETT COUNTY</w:t>
            </w:r>
          </w:p>
        </w:tc>
      </w:tr>
      <w:tr w14:paraId="1DA4EC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4BE10F" w14:textId="17323916">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05C008" w14:textId="7CC4CC97">
            <w:pPr>
              <w:rPr>
                <w:color w:val="000000"/>
                <w:szCs w:val="22"/>
              </w:rPr>
            </w:pPr>
            <w:r w:rsidRPr="001B0690">
              <w:rPr>
                <w:color w:val="000000"/>
                <w:szCs w:val="22"/>
              </w:rPr>
              <w:t>CUMBERLAND COUNTY</w:t>
            </w:r>
          </w:p>
        </w:tc>
      </w:tr>
      <w:tr w14:paraId="69F62A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239572" w14:textId="24E9C7A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292ED2" w14:textId="379C07E3">
            <w:pPr>
              <w:rPr>
                <w:color w:val="000000"/>
                <w:szCs w:val="22"/>
              </w:rPr>
            </w:pPr>
            <w:r w:rsidRPr="001B0690">
              <w:rPr>
                <w:color w:val="000000"/>
                <w:szCs w:val="22"/>
              </w:rPr>
              <w:t>DAVIDSON COUNTY</w:t>
            </w:r>
          </w:p>
        </w:tc>
      </w:tr>
      <w:tr w14:paraId="23E8CD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CA1074" w14:textId="77E7633B">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E5E758" w14:textId="02D6D17D">
            <w:pPr>
              <w:rPr>
                <w:color w:val="000000"/>
                <w:szCs w:val="22"/>
              </w:rPr>
            </w:pPr>
            <w:r w:rsidRPr="001B0690">
              <w:rPr>
                <w:color w:val="000000"/>
                <w:szCs w:val="22"/>
              </w:rPr>
              <w:t>DECATUR COUNTY</w:t>
            </w:r>
          </w:p>
        </w:tc>
      </w:tr>
      <w:tr w14:paraId="2F9AB02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10FF6A" w14:textId="062F500D">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235C59" w14:textId="601EB992">
            <w:pPr>
              <w:rPr>
                <w:color w:val="000000"/>
                <w:szCs w:val="22"/>
              </w:rPr>
            </w:pPr>
            <w:r w:rsidRPr="001B0690">
              <w:rPr>
                <w:color w:val="000000"/>
                <w:szCs w:val="22"/>
              </w:rPr>
              <w:t>DEKALB COUNTY</w:t>
            </w:r>
          </w:p>
        </w:tc>
      </w:tr>
      <w:tr w14:paraId="47104E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659320" w14:textId="15C2056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CA183A" w14:textId="4F54FB48">
            <w:pPr>
              <w:rPr>
                <w:color w:val="000000"/>
                <w:szCs w:val="22"/>
              </w:rPr>
            </w:pPr>
            <w:r w:rsidRPr="001B0690">
              <w:rPr>
                <w:color w:val="000000"/>
                <w:szCs w:val="22"/>
              </w:rPr>
              <w:t>DICKSON COUNTY</w:t>
            </w:r>
          </w:p>
        </w:tc>
      </w:tr>
      <w:tr w14:paraId="025071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A42224" w14:textId="0A38D6F8">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BEA1C2" w14:textId="419BAB74">
            <w:pPr>
              <w:rPr>
                <w:color w:val="000000"/>
                <w:szCs w:val="22"/>
              </w:rPr>
            </w:pPr>
            <w:r w:rsidRPr="001B0690">
              <w:rPr>
                <w:color w:val="000000"/>
                <w:szCs w:val="22"/>
              </w:rPr>
              <w:t>DYER COUNTY</w:t>
            </w:r>
          </w:p>
        </w:tc>
      </w:tr>
      <w:tr w14:paraId="427910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29EB7B" w14:textId="0C0D664C">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3BC81E" w14:textId="791A2D53">
            <w:pPr>
              <w:rPr>
                <w:color w:val="000000"/>
                <w:szCs w:val="22"/>
              </w:rPr>
            </w:pPr>
            <w:r w:rsidRPr="001B0690">
              <w:rPr>
                <w:color w:val="000000"/>
                <w:szCs w:val="22"/>
              </w:rPr>
              <w:t>FAYETTE COUNTY</w:t>
            </w:r>
          </w:p>
        </w:tc>
      </w:tr>
      <w:tr w14:paraId="470120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6B69D2" w14:textId="7C49C06F">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C775DA" w14:textId="3468691F">
            <w:pPr>
              <w:rPr>
                <w:color w:val="000000"/>
                <w:szCs w:val="22"/>
              </w:rPr>
            </w:pPr>
            <w:r w:rsidRPr="001B0690">
              <w:rPr>
                <w:color w:val="000000"/>
                <w:szCs w:val="22"/>
              </w:rPr>
              <w:t>FENTRESS COUNTY</w:t>
            </w:r>
          </w:p>
        </w:tc>
      </w:tr>
      <w:tr w14:paraId="080C8A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566AA5" w14:textId="24959B69">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4603CC" w14:textId="1A77DA1F">
            <w:pPr>
              <w:rPr>
                <w:color w:val="000000"/>
                <w:szCs w:val="22"/>
              </w:rPr>
            </w:pPr>
            <w:r w:rsidRPr="001B0690">
              <w:rPr>
                <w:color w:val="000000"/>
                <w:szCs w:val="22"/>
              </w:rPr>
              <w:t>FRANKLIN COUNTY</w:t>
            </w:r>
          </w:p>
        </w:tc>
      </w:tr>
      <w:tr w14:paraId="5D85A6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250925" w14:textId="02F79BF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DCB7D7" w14:textId="70276896">
            <w:pPr>
              <w:rPr>
                <w:color w:val="000000"/>
                <w:szCs w:val="22"/>
              </w:rPr>
            </w:pPr>
            <w:r w:rsidRPr="001B0690">
              <w:rPr>
                <w:color w:val="000000"/>
                <w:szCs w:val="22"/>
              </w:rPr>
              <w:t>GIBSON COUNTY</w:t>
            </w:r>
          </w:p>
        </w:tc>
      </w:tr>
      <w:tr w14:paraId="52FCFB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4E45B0" w14:textId="32E4272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D46394" w14:textId="75BDBEEE">
            <w:pPr>
              <w:rPr>
                <w:color w:val="000000"/>
                <w:szCs w:val="22"/>
              </w:rPr>
            </w:pPr>
            <w:r w:rsidRPr="001B0690">
              <w:rPr>
                <w:color w:val="000000"/>
                <w:szCs w:val="22"/>
              </w:rPr>
              <w:t>GILES COUNTY</w:t>
            </w:r>
          </w:p>
        </w:tc>
      </w:tr>
      <w:tr w14:paraId="28AA83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41D7AC" w14:textId="0B52952B">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FBB062" w14:textId="7A314AE4">
            <w:pPr>
              <w:rPr>
                <w:color w:val="000000"/>
                <w:szCs w:val="22"/>
              </w:rPr>
            </w:pPr>
            <w:r w:rsidRPr="001B0690">
              <w:rPr>
                <w:color w:val="000000"/>
                <w:szCs w:val="22"/>
              </w:rPr>
              <w:t>GRAINGER COUNTY</w:t>
            </w:r>
          </w:p>
        </w:tc>
      </w:tr>
      <w:tr w14:paraId="785BCE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8B8402" w14:textId="5012F67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53FE9D" w14:textId="028684A9">
            <w:pPr>
              <w:rPr>
                <w:color w:val="000000"/>
                <w:szCs w:val="22"/>
              </w:rPr>
            </w:pPr>
            <w:r w:rsidRPr="001B0690">
              <w:rPr>
                <w:color w:val="000000"/>
                <w:szCs w:val="22"/>
              </w:rPr>
              <w:t>GREENE COUNTY</w:t>
            </w:r>
          </w:p>
        </w:tc>
      </w:tr>
      <w:tr w14:paraId="173DD3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112C93" w14:textId="7D9BEECE">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E80CBF" w14:textId="62254381">
            <w:pPr>
              <w:rPr>
                <w:color w:val="000000"/>
                <w:szCs w:val="22"/>
              </w:rPr>
            </w:pPr>
            <w:r w:rsidRPr="001B0690">
              <w:rPr>
                <w:color w:val="000000"/>
                <w:szCs w:val="22"/>
              </w:rPr>
              <w:t>GRUNDY COUNTY</w:t>
            </w:r>
          </w:p>
        </w:tc>
      </w:tr>
      <w:tr w14:paraId="3A0590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DF271B" w14:textId="4A9BA792">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EC0842" w14:textId="5078619B">
            <w:pPr>
              <w:rPr>
                <w:color w:val="000000"/>
                <w:szCs w:val="22"/>
              </w:rPr>
            </w:pPr>
            <w:r w:rsidRPr="001B0690">
              <w:rPr>
                <w:color w:val="000000"/>
                <w:szCs w:val="22"/>
              </w:rPr>
              <w:t>HAMBLEN COUNTY</w:t>
            </w:r>
          </w:p>
        </w:tc>
      </w:tr>
      <w:tr w14:paraId="2D2276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83D976" w14:textId="354561C8">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3A2823" w14:textId="41C513C4">
            <w:pPr>
              <w:rPr>
                <w:color w:val="000000"/>
                <w:szCs w:val="22"/>
              </w:rPr>
            </w:pPr>
            <w:r w:rsidRPr="001B0690">
              <w:rPr>
                <w:color w:val="000000"/>
                <w:szCs w:val="22"/>
              </w:rPr>
              <w:t>HAMILTON COUNTY</w:t>
            </w:r>
          </w:p>
        </w:tc>
      </w:tr>
      <w:tr w14:paraId="57061A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38182B" w14:textId="4094257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03EF74" w14:textId="0E6D0E5C">
            <w:pPr>
              <w:rPr>
                <w:color w:val="000000"/>
                <w:szCs w:val="22"/>
              </w:rPr>
            </w:pPr>
            <w:r w:rsidRPr="001B0690">
              <w:rPr>
                <w:color w:val="000000"/>
                <w:szCs w:val="22"/>
              </w:rPr>
              <w:t>HANCOCK COUNTY</w:t>
            </w:r>
          </w:p>
        </w:tc>
      </w:tr>
      <w:tr w14:paraId="49FEFC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22F1B8" w14:textId="08CC9CA4">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9FD6C3" w14:textId="2CA2026A">
            <w:pPr>
              <w:rPr>
                <w:color w:val="000000"/>
                <w:szCs w:val="22"/>
              </w:rPr>
            </w:pPr>
            <w:r w:rsidRPr="001B0690">
              <w:rPr>
                <w:color w:val="000000"/>
                <w:szCs w:val="22"/>
              </w:rPr>
              <w:t>HARDEMAN COUNTY</w:t>
            </w:r>
          </w:p>
        </w:tc>
      </w:tr>
      <w:tr w14:paraId="0BFC859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2A093A" w14:textId="5E43773F">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B0D588" w14:textId="5D428473">
            <w:pPr>
              <w:rPr>
                <w:color w:val="000000"/>
                <w:szCs w:val="22"/>
              </w:rPr>
            </w:pPr>
            <w:r w:rsidRPr="001B0690">
              <w:rPr>
                <w:color w:val="000000"/>
                <w:szCs w:val="22"/>
              </w:rPr>
              <w:t>HARDIN COUNTY</w:t>
            </w:r>
          </w:p>
        </w:tc>
      </w:tr>
      <w:tr w14:paraId="4413E3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9ED59D" w14:textId="5BE0247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75D25B" w14:textId="40E2D5C6">
            <w:pPr>
              <w:rPr>
                <w:color w:val="000000"/>
                <w:szCs w:val="22"/>
              </w:rPr>
            </w:pPr>
            <w:r w:rsidRPr="001B0690">
              <w:rPr>
                <w:color w:val="000000"/>
                <w:szCs w:val="22"/>
              </w:rPr>
              <w:t>HAWKINS COUNTY</w:t>
            </w:r>
          </w:p>
        </w:tc>
      </w:tr>
      <w:tr w14:paraId="364485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1205A4" w14:textId="592FD4C9">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6F3B59" w14:textId="1B030447">
            <w:pPr>
              <w:rPr>
                <w:color w:val="000000"/>
                <w:szCs w:val="22"/>
              </w:rPr>
            </w:pPr>
            <w:r w:rsidRPr="001B0690">
              <w:rPr>
                <w:color w:val="000000"/>
                <w:szCs w:val="22"/>
              </w:rPr>
              <w:t>HAYWOOD COUNTY</w:t>
            </w:r>
          </w:p>
        </w:tc>
      </w:tr>
      <w:tr w14:paraId="6860D2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CF985D" w14:textId="5DC7E8C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153361" w14:textId="593A74C8">
            <w:pPr>
              <w:rPr>
                <w:color w:val="000000"/>
                <w:szCs w:val="22"/>
              </w:rPr>
            </w:pPr>
            <w:r w:rsidRPr="001B0690">
              <w:rPr>
                <w:color w:val="000000"/>
                <w:szCs w:val="22"/>
              </w:rPr>
              <w:t>HENDERSON COUNTY</w:t>
            </w:r>
          </w:p>
        </w:tc>
      </w:tr>
      <w:tr w14:paraId="7D9CEF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8B7AC5" w14:textId="329F0FF9">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F1B441" w14:textId="1B348BD7">
            <w:pPr>
              <w:rPr>
                <w:color w:val="000000"/>
                <w:szCs w:val="22"/>
              </w:rPr>
            </w:pPr>
            <w:r w:rsidRPr="001B0690">
              <w:rPr>
                <w:color w:val="000000"/>
                <w:szCs w:val="22"/>
              </w:rPr>
              <w:t>HENRY COUNTY</w:t>
            </w:r>
          </w:p>
        </w:tc>
      </w:tr>
      <w:tr w14:paraId="12E9D4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9E5761" w14:textId="49E57C6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8ADA69" w14:textId="03E2C906">
            <w:pPr>
              <w:rPr>
                <w:color w:val="000000"/>
                <w:szCs w:val="22"/>
              </w:rPr>
            </w:pPr>
            <w:r w:rsidRPr="001B0690">
              <w:rPr>
                <w:color w:val="000000"/>
                <w:szCs w:val="22"/>
              </w:rPr>
              <w:t>HICKMAN COUNTY</w:t>
            </w:r>
          </w:p>
        </w:tc>
      </w:tr>
      <w:tr w14:paraId="247755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89EA9F" w14:textId="2E46AED7">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FAB179" w14:textId="68AE48C4">
            <w:pPr>
              <w:rPr>
                <w:color w:val="000000"/>
                <w:szCs w:val="22"/>
              </w:rPr>
            </w:pPr>
            <w:r w:rsidRPr="001B0690">
              <w:rPr>
                <w:color w:val="000000"/>
                <w:szCs w:val="22"/>
              </w:rPr>
              <w:t>HOUSTON COUNTY</w:t>
            </w:r>
          </w:p>
        </w:tc>
      </w:tr>
      <w:tr w14:paraId="7799A9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13760F" w14:textId="012A7F2B">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A4CEAE" w14:textId="565D40AE">
            <w:pPr>
              <w:rPr>
                <w:color w:val="000000"/>
                <w:szCs w:val="22"/>
              </w:rPr>
            </w:pPr>
            <w:r w:rsidRPr="001B0690">
              <w:rPr>
                <w:color w:val="000000"/>
                <w:szCs w:val="22"/>
              </w:rPr>
              <w:t>HUMPHREYS COUNTY</w:t>
            </w:r>
          </w:p>
        </w:tc>
      </w:tr>
      <w:tr w14:paraId="4E3BDD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0E273C" w14:textId="5287258F">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04123A" w14:textId="25B8B5CB">
            <w:pPr>
              <w:rPr>
                <w:color w:val="000000"/>
                <w:szCs w:val="22"/>
              </w:rPr>
            </w:pPr>
            <w:r w:rsidRPr="001B0690">
              <w:rPr>
                <w:color w:val="000000"/>
                <w:szCs w:val="22"/>
              </w:rPr>
              <w:t>JACKSON COUNTY</w:t>
            </w:r>
          </w:p>
        </w:tc>
      </w:tr>
      <w:tr w14:paraId="07AB7F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BFFF1D" w14:textId="3A22F43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AAE1F7" w14:textId="6A0039D9">
            <w:pPr>
              <w:rPr>
                <w:color w:val="000000"/>
                <w:szCs w:val="22"/>
              </w:rPr>
            </w:pPr>
            <w:r w:rsidRPr="001B0690">
              <w:rPr>
                <w:color w:val="000000"/>
                <w:szCs w:val="22"/>
              </w:rPr>
              <w:t>JEFFERSON COUNTY</w:t>
            </w:r>
          </w:p>
        </w:tc>
      </w:tr>
      <w:tr w14:paraId="323378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5372E1" w14:textId="25B81F7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6B088A" w14:textId="239ACADB">
            <w:pPr>
              <w:rPr>
                <w:color w:val="000000"/>
                <w:szCs w:val="22"/>
              </w:rPr>
            </w:pPr>
            <w:r w:rsidRPr="001B0690">
              <w:rPr>
                <w:color w:val="000000"/>
                <w:szCs w:val="22"/>
              </w:rPr>
              <w:t>JOHNSON COUNTY</w:t>
            </w:r>
          </w:p>
        </w:tc>
      </w:tr>
      <w:tr w14:paraId="495C33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91E73C" w14:textId="0464EBC2">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60D871" w14:textId="2EB52DCC">
            <w:pPr>
              <w:rPr>
                <w:color w:val="000000"/>
                <w:szCs w:val="22"/>
              </w:rPr>
            </w:pPr>
            <w:r w:rsidRPr="001B0690">
              <w:rPr>
                <w:color w:val="000000"/>
                <w:szCs w:val="22"/>
              </w:rPr>
              <w:t>KNOX COUNTY</w:t>
            </w:r>
          </w:p>
        </w:tc>
      </w:tr>
      <w:tr w14:paraId="31F03B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2CD3C7" w14:textId="77AAA70D">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C55F92" w14:textId="68D7838C">
            <w:pPr>
              <w:rPr>
                <w:color w:val="000000"/>
                <w:szCs w:val="22"/>
              </w:rPr>
            </w:pPr>
            <w:r w:rsidRPr="001B0690">
              <w:rPr>
                <w:color w:val="000000"/>
                <w:szCs w:val="22"/>
              </w:rPr>
              <w:t>LAKE COUNTY</w:t>
            </w:r>
          </w:p>
        </w:tc>
      </w:tr>
      <w:tr w14:paraId="29B7D2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2C764A" w14:textId="2EDE8C5E">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C2D6D1" w14:textId="2ABBCB51">
            <w:pPr>
              <w:rPr>
                <w:color w:val="000000"/>
                <w:szCs w:val="22"/>
              </w:rPr>
            </w:pPr>
            <w:r w:rsidRPr="001B0690">
              <w:rPr>
                <w:color w:val="000000"/>
                <w:szCs w:val="22"/>
              </w:rPr>
              <w:t>LAUDERDALE COUNTY</w:t>
            </w:r>
          </w:p>
        </w:tc>
      </w:tr>
      <w:tr w14:paraId="44065E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231D53" w14:textId="01739BC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28A31D" w14:textId="4B2AC681">
            <w:pPr>
              <w:rPr>
                <w:color w:val="000000"/>
                <w:szCs w:val="22"/>
              </w:rPr>
            </w:pPr>
            <w:r w:rsidRPr="001B0690">
              <w:rPr>
                <w:color w:val="000000"/>
                <w:szCs w:val="22"/>
              </w:rPr>
              <w:t>LAWRENCE COUNTY</w:t>
            </w:r>
          </w:p>
        </w:tc>
      </w:tr>
      <w:tr w14:paraId="2BD32D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676C2B" w14:textId="430E0DB8">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AD98FE" w14:textId="0D311C65">
            <w:pPr>
              <w:rPr>
                <w:color w:val="000000"/>
                <w:szCs w:val="22"/>
              </w:rPr>
            </w:pPr>
            <w:r w:rsidRPr="001B0690">
              <w:rPr>
                <w:color w:val="000000"/>
                <w:szCs w:val="22"/>
              </w:rPr>
              <w:t>LEWIS COUNTY</w:t>
            </w:r>
          </w:p>
        </w:tc>
      </w:tr>
      <w:tr w14:paraId="09453C6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7CD0F0" w14:textId="301B0C49">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68605A" w14:textId="18B30BD6">
            <w:pPr>
              <w:rPr>
                <w:color w:val="000000"/>
                <w:szCs w:val="22"/>
              </w:rPr>
            </w:pPr>
            <w:r w:rsidRPr="001B0690">
              <w:rPr>
                <w:color w:val="000000"/>
                <w:szCs w:val="22"/>
              </w:rPr>
              <w:t>LINCOLN COUNTY</w:t>
            </w:r>
          </w:p>
        </w:tc>
      </w:tr>
      <w:tr w14:paraId="774DC4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2A2D5B" w14:textId="27D9D6E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1AC6EA" w14:textId="6B1529D0">
            <w:pPr>
              <w:rPr>
                <w:color w:val="000000"/>
                <w:szCs w:val="22"/>
              </w:rPr>
            </w:pPr>
            <w:r w:rsidRPr="001B0690">
              <w:rPr>
                <w:color w:val="000000"/>
                <w:szCs w:val="22"/>
              </w:rPr>
              <w:t>LOUDON COUNTY</w:t>
            </w:r>
          </w:p>
        </w:tc>
      </w:tr>
      <w:tr w14:paraId="5167179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689253" w14:textId="25F1F39F">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C2709E" w14:textId="4E1BD355">
            <w:pPr>
              <w:rPr>
                <w:color w:val="000000"/>
                <w:szCs w:val="22"/>
              </w:rPr>
            </w:pPr>
            <w:r w:rsidRPr="001B0690">
              <w:rPr>
                <w:color w:val="000000"/>
                <w:szCs w:val="22"/>
              </w:rPr>
              <w:t>MCMINN COUNTY</w:t>
            </w:r>
          </w:p>
        </w:tc>
      </w:tr>
      <w:tr w14:paraId="03D3C2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01E767" w14:textId="1C87430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1766E9" w14:textId="0C23A456">
            <w:pPr>
              <w:rPr>
                <w:color w:val="000000"/>
                <w:szCs w:val="22"/>
              </w:rPr>
            </w:pPr>
            <w:r w:rsidRPr="001B0690">
              <w:rPr>
                <w:color w:val="000000"/>
                <w:szCs w:val="22"/>
              </w:rPr>
              <w:t>MCNAIRY COUNTY</w:t>
            </w:r>
          </w:p>
        </w:tc>
      </w:tr>
      <w:tr w14:paraId="69918C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D1CCA7" w14:textId="4E643894">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A503DA" w14:textId="75DB6E96">
            <w:pPr>
              <w:rPr>
                <w:color w:val="000000"/>
                <w:szCs w:val="22"/>
              </w:rPr>
            </w:pPr>
            <w:r w:rsidRPr="001B0690">
              <w:rPr>
                <w:color w:val="000000"/>
                <w:szCs w:val="22"/>
              </w:rPr>
              <w:t>MACON COUNTY</w:t>
            </w:r>
          </w:p>
        </w:tc>
      </w:tr>
      <w:tr w14:paraId="7ABD85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C0321A" w14:textId="7E2E751D">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4ED7E6" w14:textId="574FC6DB">
            <w:pPr>
              <w:rPr>
                <w:color w:val="000000"/>
                <w:szCs w:val="22"/>
              </w:rPr>
            </w:pPr>
            <w:r w:rsidRPr="001B0690">
              <w:rPr>
                <w:color w:val="000000"/>
                <w:szCs w:val="22"/>
              </w:rPr>
              <w:t>MADISON COUNTY</w:t>
            </w:r>
          </w:p>
        </w:tc>
      </w:tr>
      <w:tr w14:paraId="0F7CD4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ABA58E" w14:textId="2A8C9A0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FB230E" w14:textId="6EFCAEB0">
            <w:pPr>
              <w:rPr>
                <w:color w:val="000000"/>
                <w:szCs w:val="22"/>
              </w:rPr>
            </w:pPr>
            <w:r w:rsidRPr="001B0690">
              <w:rPr>
                <w:color w:val="000000"/>
                <w:szCs w:val="22"/>
              </w:rPr>
              <w:t>MARION COUNTY</w:t>
            </w:r>
          </w:p>
        </w:tc>
      </w:tr>
      <w:tr w14:paraId="0752F8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F3512F" w14:textId="6EC69B15">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7E4CBF" w14:textId="54386C4A">
            <w:pPr>
              <w:rPr>
                <w:color w:val="000000"/>
                <w:szCs w:val="22"/>
              </w:rPr>
            </w:pPr>
            <w:r w:rsidRPr="001B0690">
              <w:rPr>
                <w:color w:val="000000"/>
                <w:szCs w:val="22"/>
              </w:rPr>
              <w:t>MARSHALL COUNTY</w:t>
            </w:r>
          </w:p>
        </w:tc>
      </w:tr>
      <w:tr w14:paraId="2E50484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181526" w14:textId="139F2FDF">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F0072E" w14:textId="5CFC4172">
            <w:pPr>
              <w:rPr>
                <w:color w:val="000000"/>
                <w:szCs w:val="22"/>
              </w:rPr>
            </w:pPr>
            <w:r w:rsidRPr="001B0690">
              <w:rPr>
                <w:color w:val="000000"/>
                <w:szCs w:val="22"/>
              </w:rPr>
              <w:t>MAURY COUNTY</w:t>
            </w:r>
          </w:p>
        </w:tc>
      </w:tr>
      <w:tr w14:paraId="7A5A7F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F19A18" w14:textId="54679E89">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B15D70" w14:textId="2639CBBB">
            <w:pPr>
              <w:rPr>
                <w:color w:val="000000"/>
                <w:szCs w:val="22"/>
              </w:rPr>
            </w:pPr>
            <w:r w:rsidRPr="001B0690">
              <w:rPr>
                <w:color w:val="000000"/>
                <w:szCs w:val="22"/>
              </w:rPr>
              <w:t>MEIGS COUNTY</w:t>
            </w:r>
          </w:p>
        </w:tc>
      </w:tr>
      <w:tr w14:paraId="5352C4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E9C889" w14:textId="1249963C">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BF2748" w14:textId="2C153259">
            <w:pPr>
              <w:rPr>
                <w:color w:val="000000"/>
                <w:szCs w:val="22"/>
              </w:rPr>
            </w:pPr>
            <w:r w:rsidRPr="001B0690">
              <w:rPr>
                <w:color w:val="000000"/>
                <w:szCs w:val="22"/>
              </w:rPr>
              <w:t>MONROE COUNTY</w:t>
            </w:r>
          </w:p>
        </w:tc>
      </w:tr>
      <w:tr w14:paraId="5DC261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3DF0EF" w14:textId="44393CCD">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50C5D5" w14:textId="62DE4E5A">
            <w:pPr>
              <w:rPr>
                <w:color w:val="000000"/>
                <w:szCs w:val="22"/>
              </w:rPr>
            </w:pPr>
            <w:r w:rsidRPr="001B0690">
              <w:rPr>
                <w:color w:val="000000"/>
                <w:szCs w:val="22"/>
              </w:rPr>
              <w:t>MONTGOMERY COUNTY</w:t>
            </w:r>
          </w:p>
        </w:tc>
      </w:tr>
      <w:tr w14:paraId="19E758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1EC0C0" w14:textId="0570B049">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D5388E" w14:textId="4F278EF9">
            <w:pPr>
              <w:rPr>
                <w:color w:val="000000"/>
                <w:szCs w:val="22"/>
              </w:rPr>
            </w:pPr>
            <w:r w:rsidRPr="001B0690">
              <w:rPr>
                <w:color w:val="000000"/>
                <w:szCs w:val="22"/>
              </w:rPr>
              <w:t>MOORE COUNTY</w:t>
            </w:r>
          </w:p>
        </w:tc>
      </w:tr>
      <w:tr w14:paraId="4806CAB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4A9465" w14:textId="3BA4D7F9">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2BD7E8" w14:textId="3DFE4C6A">
            <w:pPr>
              <w:rPr>
                <w:color w:val="000000"/>
                <w:szCs w:val="22"/>
              </w:rPr>
            </w:pPr>
            <w:r w:rsidRPr="001B0690">
              <w:rPr>
                <w:color w:val="000000"/>
                <w:szCs w:val="22"/>
              </w:rPr>
              <w:t>MORGAN COUNTY</w:t>
            </w:r>
          </w:p>
        </w:tc>
      </w:tr>
      <w:tr w14:paraId="0E89B0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9C2D8B" w14:textId="5FC659FE">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8BFD85" w14:textId="57775D28">
            <w:pPr>
              <w:rPr>
                <w:color w:val="000000"/>
                <w:szCs w:val="22"/>
              </w:rPr>
            </w:pPr>
            <w:r w:rsidRPr="001B0690">
              <w:rPr>
                <w:color w:val="000000"/>
                <w:szCs w:val="22"/>
              </w:rPr>
              <w:t>OBION COUNTY</w:t>
            </w:r>
          </w:p>
        </w:tc>
      </w:tr>
      <w:tr w14:paraId="080BB09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529DB8" w14:textId="193DB95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7985B8" w14:textId="6FFC61CC">
            <w:pPr>
              <w:rPr>
                <w:color w:val="000000"/>
                <w:szCs w:val="22"/>
              </w:rPr>
            </w:pPr>
            <w:r w:rsidRPr="001B0690">
              <w:rPr>
                <w:color w:val="000000"/>
                <w:szCs w:val="22"/>
              </w:rPr>
              <w:t>OVERTON COUNTY</w:t>
            </w:r>
          </w:p>
        </w:tc>
      </w:tr>
      <w:tr w14:paraId="74AAD4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81AAE1" w14:textId="4040C07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854B69" w14:textId="0F24DB6B">
            <w:pPr>
              <w:rPr>
                <w:color w:val="000000"/>
                <w:szCs w:val="22"/>
              </w:rPr>
            </w:pPr>
            <w:r w:rsidRPr="001B0690">
              <w:rPr>
                <w:color w:val="000000"/>
                <w:szCs w:val="22"/>
              </w:rPr>
              <w:t>PERRY COUNTY</w:t>
            </w:r>
          </w:p>
        </w:tc>
      </w:tr>
      <w:tr w14:paraId="5BD263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A859FE" w14:textId="14025C35">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915764" w14:textId="399829E8">
            <w:pPr>
              <w:rPr>
                <w:color w:val="000000"/>
                <w:szCs w:val="22"/>
              </w:rPr>
            </w:pPr>
            <w:r w:rsidRPr="001B0690">
              <w:rPr>
                <w:color w:val="000000"/>
                <w:szCs w:val="22"/>
              </w:rPr>
              <w:t>PICKETT COUNTY</w:t>
            </w:r>
          </w:p>
        </w:tc>
      </w:tr>
      <w:tr w14:paraId="71FE13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388838" w14:textId="1D8C7C28">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CEA0DC" w14:textId="3183B9F6">
            <w:pPr>
              <w:rPr>
                <w:color w:val="000000"/>
                <w:szCs w:val="22"/>
              </w:rPr>
            </w:pPr>
            <w:r w:rsidRPr="001B0690">
              <w:rPr>
                <w:color w:val="000000"/>
                <w:szCs w:val="22"/>
              </w:rPr>
              <w:t>POLK COUNTY</w:t>
            </w:r>
          </w:p>
        </w:tc>
      </w:tr>
      <w:tr w14:paraId="3CB0E8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4F5C8A" w14:textId="2581EB62">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9DF445" w14:textId="042FE05A">
            <w:pPr>
              <w:rPr>
                <w:color w:val="000000"/>
                <w:szCs w:val="22"/>
              </w:rPr>
            </w:pPr>
            <w:r w:rsidRPr="001B0690">
              <w:rPr>
                <w:color w:val="000000"/>
                <w:szCs w:val="22"/>
              </w:rPr>
              <w:t>PUTNAM COUNTY</w:t>
            </w:r>
          </w:p>
        </w:tc>
      </w:tr>
      <w:tr w14:paraId="4721DD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D89817" w14:textId="3BBE96B1">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4F8804" w14:textId="19A7CE68">
            <w:pPr>
              <w:rPr>
                <w:color w:val="000000"/>
                <w:szCs w:val="22"/>
              </w:rPr>
            </w:pPr>
            <w:r w:rsidRPr="001B0690">
              <w:rPr>
                <w:color w:val="000000"/>
                <w:szCs w:val="22"/>
              </w:rPr>
              <w:t>RHEA COUNTY</w:t>
            </w:r>
          </w:p>
        </w:tc>
      </w:tr>
      <w:tr w14:paraId="45BA41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315A8D" w14:textId="55A637E8">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6BDAEA" w14:textId="64BBAE19">
            <w:pPr>
              <w:rPr>
                <w:color w:val="000000"/>
                <w:szCs w:val="22"/>
              </w:rPr>
            </w:pPr>
            <w:r w:rsidRPr="001B0690">
              <w:rPr>
                <w:color w:val="000000"/>
                <w:szCs w:val="22"/>
              </w:rPr>
              <w:t>ROANE COUNTY</w:t>
            </w:r>
          </w:p>
        </w:tc>
      </w:tr>
      <w:tr w14:paraId="43F3A0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6C4378" w14:textId="0F12E7B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6522C4" w14:textId="63507A99">
            <w:pPr>
              <w:rPr>
                <w:color w:val="000000"/>
                <w:szCs w:val="22"/>
              </w:rPr>
            </w:pPr>
            <w:r w:rsidRPr="001B0690">
              <w:rPr>
                <w:color w:val="000000"/>
                <w:szCs w:val="22"/>
              </w:rPr>
              <w:t>ROBERTSON COUNTY</w:t>
            </w:r>
          </w:p>
        </w:tc>
      </w:tr>
      <w:tr w14:paraId="716821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680734" w14:textId="217C29FB">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E9477B" w14:textId="33635954">
            <w:pPr>
              <w:rPr>
                <w:color w:val="000000"/>
                <w:szCs w:val="22"/>
              </w:rPr>
            </w:pPr>
            <w:r w:rsidRPr="001B0690">
              <w:rPr>
                <w:color w:val="000000"/>
                <w:szCs w:val="22"/>
              </w:rPr>
              <w:t>RUTHERFORD COUNTY</w:t>
            </w:r>
          </w:p>
        </w:tc>
      </w:tr>
      <w:tr w14:paraId="27F8F3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DE350A" w14:textId="0566A883">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A592AD" w14:textId="4E5B5785">
            <w:pPr>
              <w:rPr>
                <w:color w:val="000000"/>
                <w:szCs w:val="22"/>
              </w:rPr>
            </w:pPr>
            <w:r w:rsidRPr="001B0690">
              <w:rPr>
                <w:color w:val="000000"/>
                <w:szCs w:val="22"/>
              </w:rPr>
              <w:t>SCOTT COUNTY</w:t>
            </w:r>
          </w:p>
        </w:tc>
      </w:tr>
      <w:tr w14:paraId="2BF69C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922640" w14:textId="2139706C">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D232E0" w14:textId="339A9050">
            <w:pPr>
              <w:rPr>
                <w:color w:val="000000"/>
                <w:szCs w:val="22"/>
              </w:rPr>
            </w:pPr>
            <w:r w:rsidRPr="001B0690">
              <w:rPr>
                <w:color w:val="000000"/>
                <w:szCs w:val="22"/>
              </w:rPr>
              <w:t>SEQUATCHIE COUNTY</w:t>
            </w:r>
          </w:p>
        </w:tc>
      </w:tr>
      <w:tr w14:paraId="1652F0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CFA4C1" w14:textId="4B9F25ED">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F05DFF" w14:textId="337EDF46">
            <w:pPr>
              <w:rPr>
                <w:color w:val="000000"/>
                <w:szCs w:val="22"/>
              </w:rPr>
            </w:pPr>
            <w:r w:rsidRPr="001B0690">
              <w:rPr>
                <w:color w:val="000000"/>
                <w:szCs w:val="22"/>
              </w:rPr>
              <w:t>SEVIER COUNTY</w:t>
            </w:r>
          </w:p>
        </w:tc>
      </w:tr>
      <w:tr w14:paraId="652C58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DAA78D" w14:textId="254842AB">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5A8852" w14:textId="60326379">
            <w:pPr>
              <w:rPr>
                <w:color w:val="000000"/>
                <w:szCs w:val="22"/>
              </w:rPr>
            </w:pPr>
            <w:r w:rsidRPr="001B0690">
              <w:rPr>
                <w:color w:val="000000"/>
                <w:szCs w:val="22"/>
              </w:rPr>
              <w:t>SHELBY COUNTY</w:t>
            </w:r>
          </w:p>
        </w:tc>
      </w:tr>
      <w:tr w14:paraId="02B854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5888D7" w14:textId="081F127F">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869969" w14:textId="2B153714">
            <w:pPr>
              <w:rPr>
                <w:color w:val="000000"/>
                <w:szCs w:val="22"/>
              </w:rPr>
            </w:pPr>
            <w:r w:rsidRPr="001B0690">
              <w:rPr>
                <w:color w:val="000000"/>
                <w:szCs w:val="22"/>
              </w:rPr>
              <w:t>SMITH COUNTY</w:t>
            </w:r>
          </w:p>
        </w:tc>
      </w:tr>
      <w:tr w14:paraId="0DE263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888FE7" w14:textId="67EEC2CB">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058C41" w14:textId="4DB3DF5B">
            <w:pPr>
              <w:rPr>
                <w:color w:val="000000"/>
                <w:szCs w:val="22"/>
              </w:rPr>
            </w:pPr>
            <w:r w:rsidRPr="001B0690">
              <w:rPr>
                <w:color w:val="000000"/>
                <w:szCs w:val="22"/>
              </w:rPr>
              <w:t>STEWART COUNTY</w:t>
            </w:r>
          </w:p>
        </w:tc>
      </w:tr>
      <w:tr w14:paraId="5C9D11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0CD67D" w14:textId="088C7855">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8D525A" w14:textId="0FF1194B">
            <w:pPr>
              <w:rPr>
                <w:color w:val="000000"/>
                <w:szCs w:val="22"/>
              </w:rPr>
            </w:pPr>
            <w:r w:rsidRPr="001B0690">
              <w:rPr>
                <w:color w:val="000000"/>
                <w:szCs w:val="22"/>
              </w:rPr>
              <w:t>SULLIVAN COUNTY</w:t>
            </w:r>
          </w:p>
        </w:tc>
      </w:tr>
      <w:tr w14:paraId="0CA9ED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B43370" w14:textId="2F63FF81">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26196A" w14:textId="2A4DC69D">
            <w:pPr>
              <w:rPr>
                <w:color w:val="000000"/>
                <w:szCs w:val="22"/>
              </w:rPr>
            </w:pPr>
            <w:r w:rsidRPr="001B0690">
              <w:rPr>
                <w:color w:val="000000"/>
                <w:szCs w:val="22"/>
              </w:rPr>
              <w:t>SUMNER COUNTY</w:t>
            </w:r>
          </w:p>
        </w:tc>
      </w:tr>
      <w:tr w14:paraId="3FC3109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09E473" w14:textId="04C94B35">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8E0784" w14:textId="3956DF62">
            <w:pPr>
              <w:rPr>
                <w:color w:val="000000"/>
                <w:szCs w:val="22"/>
              </w:rPr>
            </w:pPr>
            <w:r w:rsidRPr="001B0690">
              <w:rPr>
                <w:color w:val="000000"/>
                <w:szCs w:val="22"/>
              </w:rPr>
              <w:t>TIPTON COUNTY</w:t>
            </w:r>
          </w:p>
        </w:tc>
      </w:tr>
      <w:tr w14:paraId="2736E7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616A0C" w14:textId="54C4961B">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2E105E" w14:textId="14BF6C0B">
            <w:pPr>
              <w:rPr>
                <w:color w:val="000000"/>
                <w:szCs w:val="22"/>
              </w:rPr>
            </w:pPr>
            <w:r w:rsidRPr="001B0690">
              <w:rPr>
                <w:color w:val="000000"/>
                <w:szCs w:val="22"/>
              </w:rPr>
              <w:t>TROUSDALE COUNTY</w:t>
            </w:r>
          </w:p>
        </w:tc>
      </w:tr>
      <w:tr w14:paraId="3D441D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553AB1" w14:textId="0EA09A7F">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B93C1D" w14:textId="4253ABF7">
            <w:pPr>
              <w:rPr>
                <w:color w:val="000000"/>
                <w:szCs w:val="22"/>
              </w:rPr>
            </w:pPr>
            <w:r w:rsidRPr="001B0690">
              <w:rPr>
                <w:color w:val="000000"/>
                <w:szCs w:val="22"/>
              </w:rPr>
              <w:t>UNICOI COUNTY</w:t>
            </w:r>
          </w:p>
        </w:tc>
      </w:tr>
      <w:tr w14:paraId="74F7D41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3F925B" w14:textId="1EF8F48E">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DE9B48" w14:textId="4FCAAC8C">
            <w:pPr>
              <w:rPr>
                <w:color w:val="000000"/>
                <w:szCs w:val="22"/>
              </w:rPr>
            </w:pPr>
            <w:r w:rsidRPr="001B0690">
              <w:rPr>
                <w:color w:val="000000"/>
                <w:szCs w:val="22"/>
              </w:rPr>
              <w:t>UNION COUNTY</w:t>
            </w:r>
          </w:p>
        </w:tc>
      </w:tr>
      <w:tr w14:paraId="423DDE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91A797" w14:textId="2D4A6335">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D72F4A" w14:textId="19CCB4C2">
            <w:pPr>
              <w:rPr>
                <w:color w:val="000000"/>
                <w:szCs w:val="22"/>
              </w:rPr>
            </w:pPr>
            <w:r w:rsidRPr="001B0690">
              <w:rPr>
                <w:color w:val="000000"/>
                <w:szCs w:val="22"/>
              </w:rPr>
              <w:t>VAN BUREN COUNTY</w:t>
            </w:r>
          </w:p>
        </w:tc>
      </w:tr>
      <w:tr w14:paraId="77D062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9881A3" w14:textId="5D3F3B69">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B22208" w14:textId="5DD7092E">
            <w:pPr>
              <w:rPr>
                <w:color w:val="000000"/>
                <w:szCs w:val="22"/>
              </w:rPr>
            </w:pPr>
            <w:r w:rsidRPr="001B0690">
              <w:rPr>
                <w:color w:val="000000"/>
                <w:szCs w:val="22"/>
              </w:rPr>
              <w:t>WARREN COUNTY</w:t>
            </w:r>
          </w:p>
        </w:tc>
      </w:tr>
      <w:tr w14:paraId="5B1468E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5606D2" w14:textId="1D8801FB">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506A8C" w14:textId="05C0AC9D">
            <w:pPr>
              <w:rPr>
                <w:color w:val="000000"/>
                <w:szCs w:val="22"/>
              </w:rPr>
            </w:pPr>
            <w:r w:rsidRPr="001B0690">
              <w:rPr>
                <w:color w:val="000000"/>
                <w:szCs w:val="22"/>
              </w:rPr>
              <w:t>WASHINGTON COUNTY</w:t>
            </w:r>
          </w:p>
        </w:tc>
      </w:tr>
      <w:tr w14:paraId="7C47E65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096346" w14:textId="4BAABFE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3249D9" w14:textId="708FE118">
            <w:pPr>
              <w:rPr>
                <w:color w:val="000000"/>
                <w:szCs w:val="22"/>
              </w:rPr>
            </w:pPr>
            <w:r w:rsidRPr="001B0690">
              <w:rPr>
                <w:color w:val="000000"/>
                <w:szCs w:val="22"/>
              </w:rPr>
              <w:t>WAYNE COUNTY</w:t>
            </w:r>
          </w:p>
        </w:tc>
      </w:tr>
      <w:tr w14:paraId="1AF815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5D8A80" w14:textId="5ABB4510">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972F23" w14:textId="5D554DA7">
            <w:pPr>
              <w:rPr>
                <w:color w:val="000000"/>
                <w:szCs w:val="22"/>
              </w:rPr>
            </w:pPr>
            <w:r w:rsidRPr="001B0690">
              <w:rPr>
                <w:color w:val="000000"/>
                <w:szCs w:val="22"/>
              </w:rPr>
              <w:t>WEAKLEY COUNTY</w:t>
            </w:r>
          </w:p>
        </w:tc>
      </w:tr>
      <w:tr w14:paraId="6FA9088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4D5F0E" w14:textId="2C90ED84">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447E2B" w14:textId="4EF49F5E">
            <w:pPr>
              <w:rPr>
                <w:color w:val="000000"/>
                <w:szCs w:val="22"/>
              </w:rPr>
            </w:pPr>
            <w:r w:rsidRPr="001B0690">
              <w:rPr>
                <w:color w:val="000000"/>
                <w:szCs w:val="22"/>
              </w:rPr>
              <w:t>WHITE COUNTY</w:t>
            </w:r>
          </w:p>
        </w:tc>
      </w:tr>
      <w:tr w14:paraId="7DEA5A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B99CEE" w14:textId="1992BEC1">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C6279B" w14:textId="2DACB147">
            <w:pPr>
              <w:rPr>
                <w:color w:val="000000"/>
                <w:szCs w:val="22"/>
              </w:rPr>
            </w:pPr>
            <w:r w:rsidRPr="001B0690">
              <w:rPr>
                <w:color w:val="000000"/>
                <w:szCs w:val="22"/>
              </w:rPr>
              <w:t>WILLIAMSON COUNTY</w:t>
            </w:r>
          </w:p>
        </w:tc>
      </w:tr>
      <w:tr w14:paraId="5BD201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A45704" w14:textId="5519CF5A">
            <w:pPr>
              <w:rPr>
                <w:color w:val="000000"/>
                <w:szCs w:val="22"/>
              </w:rPr>
            </w:pPr>
            <w:r w:rsidRPr="001B0690">
              <w:rPr>
                <w:color w:val="000000"/>
                <w:szCs w:val="22"/>
              </w:rPr>
              <w:t>TN</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AAFDA9" w14:textId="5A349260">
            <w:pPr>
              <w:rPr>
                <w:color w:val="000000"/>
                <w:szCs w:val="22"/>
              </w:rPr>
            </w:pPr>
            <w:r w:rsidRPr="001B0690">
              <w:rPr>
                <w:color w:val="000000"/>
                <w:szCs w:val="22"/>
              </w:rPr>
              <w:t>WILSON COUNTY</w:t>
            </w:r>
          </w:p>
        </w:tc>
      </w:tr>
      <w:tr w14:paraId="5B20630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955109" w14:textId="2DE04F2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528E0D" w14:textId="114A7D8B">
            <w:pPr>
              <w:rPr>
                <w:color w:val="000000"/>
                <w:szCs w:val="22"/>
              </w:rPr>
            </w:pPr>
            <w:r w:rsidRPr="001B0690">
              <w:rPr>
                <w:color w:val="000000"/>
                <w:szCs w:val="22"/>
              </w:rPr>
              <w:t>ANDERSON COUNTY</w:t>
            </w:r>
          </w:p>
        </w:tc>
      </w:tr>
      <w:tr w14:paraId="7B4989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833F36" w14:textId="71BEEB3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1CBB48" w14:textId="4451FC16">
            <w:pPr>
              <w:rPr>
                <w:color w:val="000000"/>
                <w:szCs w:val="22"/>
              </w:rPr>
            </w:pPr>
            <w:r w:rsidRPr="001B0690">
              <w:rPr>
                <w:color w:val="000000"/>
                <w:szCs w:val="22"/>
              </w:rPr>
              <w:t>ANDREWS COUNTY</w:t>
            </w:r>
          </w:p>
        </w:tc>
      </w:tr>
      <w:tr w14:paraId="3961091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31C279" w14:textId="1840BBE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FE85D5" w14:textId="067438BA">
            <w:pPr>
              <w:rPr>
                <w:color w:val="000000"/>
                <w:szCs w:val="22"/>
              </w:rPr>
            </w:pPr>
            <w:r w:rsidRPr="001B0690">
              <w:rPr>
                <w:color w:val="000000"/>
                <w:szCs w:val="22"/>
              </w:rPr>
              <w:t>ANGELINA COUNTY</w:t>
            </w:r>
          </w:p>
        </w:tc>
      </w:tr>
      <w:tr w14:paraId="7D6B97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A72AA5" w14:textId="33B0DB7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1BF3FA" w14:textId="22E017EF">
            <w:pPr>
              <w:rPr>
                <w:color w:val="000000"/>
                <w:szCs w:val="22"/>
              </w:rPr>
            </w:pPr>
            <w:r w:rsidRPr="001B0690">
              <w:rPr>
                <w:color w:val="000000"/>
                <w:szCs w:val="22"/>
              </w:rPr>
              <w:t>ARANSAS COUNTY</w:t>
            </w:r>
          </w:p>
        </w:tc>
      </w:tr>
      <w:tr w14:paraId="304458B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94C0D8" w14:textId="0A02EC0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B6EA39" w14:textId="2D2608A9">
            <w:pPr>
              <w:rPr>
                <w:color w:val="000000"/>
                <w:szCs w:val="22"/>
              </w:rPr>
            </w:pPr>
            <w:r w:rsidRPr="001B0690">
              <w:rPr>
                <w:color w:val="000000"/>
                <w:szCs w:val="22"/>
              </w:rPr>
              <w:t>ARCHER COUNTY</w:t>
            </w:r>
          </w:p>
        </w:tc>
      </w:tr>
      <w:tr w14:paraId="6ADEA6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0B1275" w14:textId="27270AB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CFE706" w14:textId="1FD40294">
            <w:pPr>
              <w:rPr>
                <w:color w:val="000000"/>
                <w:szCs w:val="22"/>
              </w:rPr>
            </w:pPr>
            <w:r w:rsidRPr="001B0690">
              <w:rPr>
                <w:color w:val="000000"/>
                <w:szCs w:val="22"/>
              </w:rPr>
              <w:t>ARMSTRONG COUNTY</w:t>
            </w:r>
          </w:p>
        </w:tc>
      </w:tr>
      <w:tr w14:paraId="5A95AF2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B2B7BA" w14:textId="23739C4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3F5B13" w14:textId="253FA963">
            <w:pPr>
              <w:rPr>
                <w:color w:val="000000"/>
                <w:szCs w:val="22"/>
              </w:rPr>
            </w:pPr>
            <w:r w:rsidRPr="001B0690">
              <w:rPr>
                <w:color w:val="000000"/>
                <w:szCs w:val="22"/>
              </w:rPr>
              <w:t>ATASCOSA COUNTY</w:t>
            </w:r>
          </w:p>
        </w:tc>
      </w:tr>
      <w:tr w14:paraId="0022C2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6D87C5" w14:textId="1652010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FE5C2B" w14:textId="62FE16A6">
            <w:pPr>
              <w:rPr>
                <w:color w:val="000000"/>
                <w:szCs w:val="22"/>
              </w:rPr>
            </w:pPr>
            <w:r w:rsidRPr="001B0690">
              <w:rPr>
                <w:color w:val="000000"/>
                <w:szCs w:val="22"/>
              </w:rPr>
              <w:t>AUSTIN COUNTY</w:t>
            </w:r>
          </w:p>
        </w:tc>
      </w:tr>
      <w:tr w14:paraId="05793BE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7A494E" w14:textId="48B7C57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5B091B" w14:textId="4D1FDE18">
            <w:pPr>
              <w:rPr>
                <w:color w:val="000000"/>
                <w:szCs w:val="22"/>
              </w:rPr>
            </w:pPr>
            <w:r w:rsidRPr="001B0690">
              <w:rPr>
                <w:color w:val="000000"/>
                <w:szCs w:val="22"/>
              </w:rPr>
              <w:t>BAILEY COUNTY</w:t>
            </w:r>
          </w:p>
        </w:tc>
      </w:tr>
      <w:tr w14:paraId="6E85395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FB164F" w14:textId="5A98137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9399EF" w14:textId="172F806B">
            <w:pPr>
              <w:rPr>
                <w:color w:val="000000"/>
                <w:szCs w:val="22"/>
              </w:rPr>
            </w:pPr>
            <w:r w:rsidRPr="001B0690">
              <w:rPr>
                <w:color w:val="000000"/>
                <w:szCs w:val="22"/>
              </w:rPr>
              <w:t>BANDERA COUNTY</w:t>
            </w:r>
          </w:p>
        </w:tc>
      </w:tr>
      <w:tr w14:paraId="749DB8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F6B94C" w14:textId="145E479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2F4CB0" w14:textId="7FED209A">
            <w:pPr>
              <w:rPr>
                <w:color w:val="000000"/>
                <w:szCs w:val="22"/>
              </w:rPr>
            </w:pPr>
            <w:r w:rsidRPr="001B0690">
              <w:rPr>
                <w:color w:val="000000"/>
                <w:szCs w:val="22"/>
              </w:rPr>
              <w:t>BASTROP COUNTY</w:t>
            </w:r>
          </w:p>
        </w:tc>
      </w:tr>
      <w:tr w14:paraId="7057E1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C0D745" w14:textId="4708AF5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0F69BA" w14:textId="333BEFD4">
            <w:pPr>
              <w:rPr>
                <w:color w:val="000000"/>
                <w:szCs w:val="22"/>
              </w:rPr>
            </w:pPr>
            <w:r w:rsidRPr="001B0690">
              <w:rPr>
                <w:color w:val="000000"/>
                <w:szCs w:val="22"/>
              </w:rPr>
              <w:t>BAYLOR COUNTY</w:t>
            </w:r>
          </w:p>
        </w:tc>
      </w:tr>
      <w:tr w14:paraId="716D53E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720E83" w14:textId="1D6C739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A3A7E9" w14:textId="649ACD41">
            <w:pPr>
              <w:rPr>
                <w:color w:val="000000"/>
                <w:szCs w:val="22"/>
              </w:rPr>
            </w:pPr>
            <w:r w:rsidRPr="001B0690">
              <w:rPr>
                <w:color w:val="000000"/>
                <w:szCs w:val="22"/>
              </w:rPr>
              <w:t>BEE COUNTY</w:t>
            </w:r>
          </w:p>
        </w:tc>
      </w:tr>
      <w:tr w14:paraId="01EFBE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38E950" w14:textId="21C1244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5B699E" w14:textId="099AC18B">
            <w:pPr>
              <w:rPr>
                <w:color w:val="000000"/>
                <w:szCs w:val="22"/>
              </w:rPr>
            </w:pPr>
            <w:r w:rsidRPr="001B0690">
              <w:rPr>
                <w:color w:val="000000"/>
                <w:szCs w:val="22"/>
              </w:rPr>
              <w:t>BELL COUNTY</w:t>
            </w:r>
          </w:p>
        </w:tc>
      </w:tr>
      <w:tr w14:paraId="04F138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5E72EC" w14:textId="10FFB8F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6BADA3" w14:textId="3D683399">
            <w:pPr>
              <w:rPr>
                <w:color w:val="000000"/>
                <w:szCs w:val="22"/>
              </w:rPr>
            </w:pPr>
            <w:r w:rsidRPr="001B0690">
              <w:rPr>
                <w:color w:val="000000"/>
                <w:szCs w:val="22"/>
              </w:rPr>
              <w:t>BEXAR COUNTY</w:t>
            </w:r>
          </w:p>
        </w:tc>
      </w:tr>
      <w:tr w14:paraId="694DD1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080123" w14:textId="61905A2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20684B" w14:textId="79E0A299">
            <w:pPr>
              <w:rPr>
                <w:color w:val="000000"/>
                <w:szCs w:val="22"/>
              </w:rPr>
            </w:pPr>
            <w:r w:rsidRPr="001B0690">
              <w:rPr>
                <w:color w:val="000000"/>
                <w:szCs w:val="22"/>
              </w:rPr>
              <w:t>BLANCO COUNTY</w:t>
            </w:r>
          </w:p>
        </w:tc>
      </w:tr>
      <w:tr w14:paraId="3CAB81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5D78B7" w14:textId="39CACC8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ED037C" w14:textId="341453B2">
            <w:pPr>
              <w:rPr>
                <w:color w:val="000000"/>
                <w:szCs w:val="22"/>
              </w:rPr>
            </w:pPr>
            <w:r w:rsidRPr="001B0690">
              <w:rPr>
                <w:color w:val="000000"/>
                <w:szCs w:val="22"/>
              </w:rPr>
              <w:t>BOSQUE COUNTY</w:t>
            </w:r>
          </w:p>
        </w:tc>
      </w:tr>
      <w:tr w14:paraId="3B0A14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8CCF07" w14:textId="0ADB9D8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EF07C7" w14:textId="2637BB15">
            <w:pPr>
              <w:rPr>
                <w:color w:val="000000"/>
                <w:szCs w:val="22"/>
              </w:rPr>
            </w:pPr>
            <w:r w:rsidRPr="001B0690">
              <w:rPr>
                <w:color w:val="000000"/>
                <w:szCs w:val="22"/>
              </w:rPr>
              <w:t>BOWIE COUNTY</w:t>
            </w:r>
          </w:p>
        </w:tc>
      </w:tr>
      <w:tr w14:paraId="1458C1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C7A084" w14:textId="4310E97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65AADD" w14:textId="7AD8ABED">
            <w:pPr>
              <w:rPr>
                <w:color w:val="000000"/>
                <w:szCs w:val="22"/>
              </w:rPr>
            </w:pPr>
            <w:r w:rsidRPr="001B0690">
              <w:rPr>
                <w:color w:val="000000"/>
                <w:szCs w:val="22"/>
              </w:rPr>
              <w:t>BRAZORIA COUNTY</w:t>
            </w:r>
          </w:p>
        </w:tc>
      </w:tr>
      <w:tr w14:paraId="4FFEC3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1701B8" w14:textId="6548AA6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A9BE86" w14:textId="2FBEA682">
            <w:pPr>
              <w:rPr>
                <w:color w:val="000000"/>
                <w:szCs w:val="22"/>
              </w:rPr>
            </w:pPr>
            <w:r w:rsidRPr="001B0690">
              <w:rPr>
                <w:color w:val="000000"/>
                <w:szCs w:val="22"/>
              </w:rPr>
              <w:t>BRAZOS COUNTY</w:t>
            </w:r>
          </w:p>
        </w:tc>
      </w:tr>
      <w:tr w14:paraId="6DDA05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9F7890" w14:textId="4006A8A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E135CF" w14:textId="5A822B26">
            <w:pPr>
              <w:rPr>
                <w:color w:val="000000"/>
                <w:szCs w:val="22"/>
              </w:rPr>
            </w:pPr>
            <w:r w:rsidRPr="001B0690">
              <w:rPr>
                <w:color w:val="000000"/>
                <w:szCs w:val="22"/>
              </w:rPr>
              <w:t>BREWSTER COUNTY</w:t>
            </w:r>
          </w:p>
        </w:tc>
      </w:tr>
      <w:tr w14:paraId="3BCD24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181ED3" w14:textId="4EBE280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637D5D" w14:textId="70123223">
            <w:pPr>
              <w:rPr>
                <w:color w:val="000000"/>
                <w:szCs w:val="22"/>
              </w:rPr>
            </w:pPr>
            <w:r w:rsidRPr="001B0690">
              <w:rPr>
                <w:color w:val="000000"/>
                <w:szCs w:val="22"/>
              </w:rPr>
              <w:t>BRISCOE COUNTY</w:t>
            </w:r>
          </w:p>
        </w:tc>
      </w:tr>
      <w:tr w14:paraId="0E13C1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F12EC2" w14:textId="051A5F4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9B979B" w14:textId="5FC501E0">
            <w:pPr>
              <w:rPr>
                <w:color w:val="000000"/>
                <w:szCs w:val="22"/>
              </w:rPr>
            </w:pPr>
            <w:r w:rsidRPr="001B0690">
              <w:rPr>
                <w:color w:val="000000"/>
                <w:szCs w:val="22"/>
              </w:rPr>
              <w:t>BROOKS COUNTY</w:t>
            </w:r>
          </w:p>
        </w:tc>
      </w:tr>
      <w:tr w14:paraId="3E7A1C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F6A51C" w14:textId="23E5D03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28E22F" w14:textId="427249D1">
            <w:pPr>
              <w:rPr>
                <w:color w:val="000000"/>
                <w:szCs w:val="22"/>
              </w:rPr>
            </w:pPr>
            <w:r w:rsidRPr="001B0690">
              <w:rPr>
                <w:color w:val="000000"/>
                <w:szCs w:val="22"/>
              </w:rPr>
              <w:t>BROWN COUNTY</w:t>
            </w:r>
          </w:p>
        </w:tc>
      </w:tr>
      <w:tr w14:paraId="7389E5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93565F" w14:textId="35869D5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655C11" w14:textId="084FA260">
            <w:pPr>
              <w:rPr>
                <w:color w:val="000000"/>
                <w:szCs w:val="22"/>
              </w:rPr>
            </w:pPr>
            <w:r w:rsidRPr="001B0690">
              <w:rPr>
                <w:color w:val="000000"/>
                <w:szCs w:val="22"/>
              </w:rPr>
              <w:t>BURLESON COUNTY</w:t>
            </w:r>
          </w:p>
        </w:tc>
      </w:tr>
      <w:tr w14:paraId="599369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2A9405" w14:textId="7214E91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7D4A2C" w14:textId="273EAAEA">
            <w:pPr>
              <w:rPr>
                <w:color w:val="000000"/>
                <w:szCs w:val="22"/>
              </w:rPr>
            </w:pPr>
            <w:r w:rsidRPr="001B0690">
              <w:rPr>
                <w:color w:val="000000"/>
                <w:szCs w:val="22"/>
              </w:rPr>
              <w:t>BURNET COUNTY</w:t>
            </w:r>
          </w:p>
        </w:tc>
      </w:tr>
      <w:tr w14:paraId="5D01A0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3C9236" w14:textId="2A2F963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C1DB2A" w14:textId="7EA2B98F">
            <w:pPr>
              <w:rPr>
                <w:color w:val="000000"/>
                <w:szCs w:val="22"/>
              </w:rPr>
            </w:pPr>
            <w:r w:rsidRPr="001B0690">
              <w:rPr>
                <w:color w:val="000000"/>
                <w:szCs w:val="22"/>
              </w:rPr>
              <w:t>CALDWELL COUNTY</w:t>
            </w:r>
          </w:p>
        </w:tc>
      </w:tr>
      <w:tr w14:paraId="4C34142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8715DD" w14:textId="43B58D4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5E857E" w14:textId="26F986AE">
            <w:pPr>
              <w:rPr>
                <w:color w:val="000000"/>
                <w:szCs w:val="22"/>
              </w:rPr>
            </w:pPr>
            <w:r w:rsidRPr="001B0690">
              <w:rPr>
                <w:color w:val="000000"/>
                <w:szCs w:val="22"/>
              </w:rPr>
              <w:t>CALHOUN COUNTY</w:t>
            </w:r>
          </w:p>
        </w:tc>
      </w:tr>
      <w:tr w14:paraId="0B8EC7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F707A6" w14:textId="4DB0894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ED241A" w14:textId="088FD20C">
            <w:pPr>
              <w:rPr>
                <w:color w:val="000000"/>
                <w:szCs w:val="22"/>
              </w:rPr>
            </w:pPr>
            <w:r w:rsidRPr="001B0690">
              <w:rPr>
                <w:color w:val="000000"/>
                <w:szCs w:val="22"/>
              </w:rPr>
              <w:t>CALLAHAN COUNTY</w:t>
            </w:r>
          </w:p>
        </w:tc>
      </w:tr>
      <w:tr w14:paraId="1FE8A34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7ABE23" w14:textId="1079DAF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DD53E8" w14:textId="2DD32ACD">
            <w:pPr>
              <w:rPr>
                <w:color w:val="000000"/>
                <w:szCs w:val="22"/>
              </w:rPr>
            </w:pPr>
            <w:r w:rsidRPr="001B0690">
              <w:rPr>
                <w:color w:val="000000"/>
                <w:szCs w:val="22"/>
              </w:rPr>
              <w:t>CAMERON COUNTY</w:t>
            </w:r>
          </w:p>
        </w:tc>
      </w:tr>
      <w:tr w14:paraId="6988B1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CBC264" w14:textId="191DBCD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ED3EA3" w14:textId="24E31B37">
            <w:pPr>
              <w:rPr>
                <w:color w:val="000000"/>
                <w:szCs w:val="22"/>
              </w:rPr>
            </w:pPr>
            <w:r w:rsidRPr="001B0690">
              <w:rPr>
                <w:color w:val="000000"/>
                <w:szCs w:val="22"/>
              </w:rPr>
              <w:t>CAMP COUNTY</w:t>
            </w:r>
          </w:p>
        </w:tc>
      </w:tr>
      <w:tr w14:paraId="362F32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107339" w14:textId="3797D7E9">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2114FE" w14:textId="5742D1B2">
            <w:pPr>
              <w:rPr>
                <w:color w:val="000000"/>
                <w:szCs w:val="22"/>
              </w:rPr>
            </w:pPr>
            <w:r w:rsidRPr="001B0690">
              <w:rPr>
                <w:color w:val="000000"/>
                <w:szCs w:val="22"/>
              </w:rPr>
              <w:t>CARSON COUNTY</w:t>
            </w:r>
          </w:p>
        </w:tc>
      </w:tr>
      <w:tr w14:paraId="5E50F5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AF98B5" w14:textId="3973818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82284E" w14:textId="1F3C755A">
            <w:pPr>
              <w:rPr>
                <w:color w:val="000000"/>
                <w:szCs w:val="22"/>
              </w:rPr>
            </w:pPr>
            <w:r w:rsidRPr="001B0690">
              <w:rPr>
                <w:color w:val="000000"/>
                <w:szCs w:val="22"/>
              </w:rPr>
              <w:t>CASS COUNTY</w:t>
            </w:r>
          </w:p>
        </w:tc>
      </w:tr>
      <w:tr w14:paraId="3FAAA2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F76AC6" w14:textId="6D6ED3B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C81A6D" w14:textId="4FBCDB09">
            <w:pPr>
              <w:rPr>
                <w:color w:val="000000"/>
                <w:szCs w:val="22"/>
              </w:rPr>
            </w:pPr>
            <w:r w:rsidRPr="001B0690">
              <w:rPr>
                <w:color w:val="000000"/>
                <w:szCs w:val="22"/>
              </w:rPr>
              <w:t>CASTRO COUNTY</w:t>
            </w:r>
          </w:p>
        </w:tc>
      </w:tr>
      <w:tr w14:paraId="4C5464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171654" w14:textId="1B2BD41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C04CEF" w14:textId="7B745ECD">
            <w:pPr>
              <w:rPr>
                <w:color w:val="000000"/>
                <w:szCs w:val="22"/>
              </w:rPr>
            </w:pPr>
            <w:r w:rsidRPr="001B0690">
              <w:rPr>
                <w:color w:val="000000"/>
                <w:szCs w:val="22"/>
              </w:rPr>
              <w:t>CHAMBERS COUNTY</w:t>
            </w:r>
          </w:p>
        </w:tc>
      </w:tr>
      <w:tr w14:paraId="7E7DCD6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9CE616" w14:textId="3A65E69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33C0F3" w14:textId="724D16E2">
            <w:pPr>
              <w:rPr>
                <w:color w:val="000000"/>
                <w:szCs w:val="22"/>
              </w:rPr>
            </w:pPr>
            <w:r w:rsidRPr="001B0690">
              <w:rPr>
                <w:color w:val="000000"/>
                <w:szCs w:val="22"/>
              </w:rPr>
              <w:t>CHEROKEE COUNTY</w:t>
            </w:r>
          </w:p>
        </w:tc>
      </w:tr>
      <w:tr w14:paraId="26F80C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3E62FB" w14:textId="1273D3F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67FA3E" w14:textId="00985C5E">
            <w:pPr>
              <w:rPr>
                <w:color w:val="000000"/>
                <w:szCs w:val="22"/>
              </w:rPr>
            </w:pPr>
            <w:r w:rsidRPr="001B0690">
              <w:rPr>
                <w:color w:val="000000"/>
                <w:szCs w:val="22"/>
              </w:rPr>
              <w:t>CHILDRESS COUNTY</w:t>
            </w:r>
          </w:p>
        </w:tc>
      </w:tr>
      <w:tr w14:paraId="7BE3DE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F799D3" w14:textId="701C324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D50313" w14:textId="04C0B29F">
            <w:pPr>
              <w:rPr>
                <w:color w:val="000000"/>
                <w:szCs w:val="22"/>
              </w:rPr>
            </w:pPr>
            <w:r w:rsidRPr="001B0690">
              <w:rPr>
                <w:color w:val="000000"/>
                <w:szCs w:val="22"/>
              </w:rPr>
              <w:t>CLAY COUNTY</w:t>
            </w:r>
          </w:p>
        </w:tc>
      </w:tr>
      <w:tr w14:paraId="63665E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D8AC13" w14:textId="6F91360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4E42D2" w14:textId="30D2BA8E">
            <w:pPr>
              <w:rPr>
                <w:color w:val="000000"/>
                <w:szCs w:val="22"/>
              </w:rPr>
            </w:pPr>
            <w:r w:rsidRPr="001B0690">
              <w:rPr>
                <w:color w:val="000000"/>
                <w:szCs w:val="22"/>
              </w:rPr>
              <w:t>COCHRAN COUNTY</w:t>
            </w:r>
          </w:p>
        </w:tc>
      </w:tr>
      <w:tr w14:paraId="1564B0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35409F" w14:textId="1F4BB7E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FCF58B" w14:textId="36DBA683">
            <w:pPr>
              <w:rPr>
                <w:color w:val="000000"/>
                <w:szCs w:val="22"/>
              </w:rPr>
            </w:pPr>
            <w:r w:rsidRPr="001B0690">
              <w:rPr>
                <w:color w:val="000000"/>
                <w:szCs w:val="22"/>
              </w:rPr>
              <w:t>COKE COUNTY</w:t>
            </w:r>
          </w:p>
        </w:tc>
      </w:tr>
      <w:tr w14:paraId="3B446C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E3A533" w14:textId="238FB7E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45651B" w14:textId="5B8EB0E5">
            <w:pPr>
              <w:rPr>
                <w:color w:val="000000"/>
                <w:szCs w:val="22"/>
              </w:rPr>
            </w:pPr>
            <w:r w:rsidRPr="001B0690">
              <w:rPr>
                <w:color w:val="000000"/>
                <w:szCs w:val="22"/>
              </w:rPr>
              <w:t>COLEMAN COUNTY</w:t>
            </w:r>
          </w:p>
        </w:tc>
      </w:tr>
      <w:tr w14:paraId="4CF2432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04B8A9" w14:textId="0C251FD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2D03AA" w14:textId="0742CB4E">
            <w:pPr>
              <w:rPr>
                <w:color w:val="000000"/>
                <w:szCs w:val="22"/>
              </w:rPr>
            </w:pPr>
            <w:r w:rsidRPr="001B0690">
              <w:rPr>
                <w:color w:val="000000"/>
                <w:szCs w:val="22"/>
              </w:rPr>
              <w:t>COLLIN COUNTY</w:t>
            </w:r>
          </w:p>
        </w:tc>
      </w:tr>
      <w:tr w14:paraId="7B7F0D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084548" w14:textId="287E2729">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56A184" w14:textId="0AB10FBD">
            <w:pPr>
              <w:rPr>
                <w:color w:val="000000"/>
                <w:szCs w:val="22"/>
              </w:rPr>
            </w:pPr>
            <w:r w:rsidRPr="001B0690">
              <w:rPr>
                <w:color w:val="000000"/>
                <w:szCs w:val="22"/>
              </w:rPr>
              <w:t>COLLINGSWORTH COUNTY</w:t>
            </w:r>
          </w:p>
        </w:tc>
      </w:tr>
      <w:tr w14:paraId="0EF8CF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466084" w14:textId="45B56FD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F187F0" w14:textId="5C90956C">
            <w:pPr>
              <w:rPr>
                <w:color w:val="000000"/>
                <w:szCs w:val="22"/>
              </w:rPr>
            </w:pPr>
            <w:r w:rsidRPr="001B0690">
              <w:rPr>
                <w:color w:val="000000"/>
                <w:szCs w:val="22"/>
              </w:rPr>
              <w:t>COLORADO COUNTY</w:t>
            </w:r>
          </w:p>
        </w:tc>
      </w:tr>
      <w:tr w14:paraId="211CEE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493F4B" w14:textId="31C135E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0E0D31" w14:textId="5C3E1824">
            <w:pPr>
              <w:rPr>
                <w:color w:val="000000"/>
                <w:szCs w:val="22"/>
              </w:rPr>
            </w:pPr>
            <w:r w:rsidRPr="001B0690">
              <w:rPr>
                <w:color w:val="000000"/>
                <w:szCs w:val="22"/>
              </w:rPr>
              <w:t>COMAL COUNTY</w:t>
            </w:r>
          </w:p>
        </w:tc>
      </w:tr>
      <w:tr w14:paraId="60EB7C3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036001" w14:textId="5530F78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870585" w14:textId="52946602">
            <w:pPr>
              <w:rPr>
                <w:color w:val="000000"/>
                <w:szCs w:val="22"/>
              </w:rPr>
            </w:pPr>
            <w:r w:rsidRPr="001B0690">
              <w:rPr>
                <w:color w:val="000000"/>
                <w:szCs w:val="22"/>
              </w:rPr>
              <w:t>COMANCHE COUNTY</w:t>
            </w:r>
          </w:p>
        </w:tc>
      </w:tr>
      <w:tr w14:paraId="6D558B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09D71F" w14:textId="221A398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8EAB7C" w14:textId="631D27CF">
            <w:pPr>
              <w:rPr>
                <w:color w:val="000000"/>
                <w:szCs w:val="22"/>
              </w:rPr>
            </w:pPr>
            <w:r w:rsidRPr="001B0690">
              <w:rPr>
                <w:color w:val="000000"/>
                <w:szCs w:val="22"/>
              </w:rPr>
              <w:t>CONCHO COUNTY</w:t>
            </w:r>
          </w:p>
        </w:tc>
      </w:tr>
      <w:tr w14:paraId="6BC6A1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C6B3ED" w14:textId="708D2C8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F13D3A" w14:textId="72F137D0">
            <w:pPr>
              <w:rPr>
                <w:color w:val="000000"/>
                <w:szCs w:val="22"/>
              </w:rPr>
            </w:pPr>
            <w:r w:rsidRPr="001B0690">
              <w:rPr>
                <w:color w:val="000000"/>
                <w:szCs w:val="22"/>
              </w:rPr>
              <w:t>COOKE COUNTY</w:t>
            </w:r>
          </w:p>
        </w:tc>
      </w:tr>
      <w:tr w14:paraId="340944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2AC343" w14:textId="2AF7169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91A8E6" w14:textId="642A1AE2">
            <w:pPr>
              <w:rPr>
                <w:color w:val="000000"/>
                <w:szCs w:val="22"/>
              </w:rPr>
            </w:pPr>
            <w:r w:rsidRPr="001B0690">
              <w:rPr>
                <w:color w:val="000000"/>
                <w:szCs w:val="22"/>
              </w:rPr>
              <w:t>CORYELL COUNTY</w:t>
            </w:r>
          </w:p>
        </w:tc>
      </w:tr>
      <w:tr w14:paraId="0E105B3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A68CAB" w14:textId="3E56384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6F6206" w14:textId="0CB8DB86">
            <w:pPr>
              <w:rPr>
                <w:color w:val="000000"/>
                <w:szCs w:val="22"/>
              </w:rPr>
            </w:pPr>
            <w:r w:rsidRPr="001B0690">
              <w:rPr>
                <w:color w:val="000000"/>
                <w:szCs w:val="22"/>
              </w:rPr>
              <w:t>COTTLE COUNTY</w:t>
            </w:r>
          </w:p>
        </w:tc>
      </w:tr>
      <w:tr w14:paraId="05B6E8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88416C" w14:textId="2ACA693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428A0E" w14:textId="32332C09">
            <w:pPr>
              <w:rPr>
                <w:color w:val="000000"/>
                <w:szCs w:val="22"/>
              </w:rPr>
            </w:pPr>
            <w:r w:rsidRPr="001B0690">
              <w:rPr>
                <w:color w:val="000000"/>
                <w:szCs w:val="22"/>
              </w:rPr>
              <w:t>CRANE COUNTY</w:t>
            </w:r>
          </w:p>
        </w:tc>
      </w:tr>
      <w:tr w14:paraId="4674E5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1345AF" w14:textId="702D32E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652623" w14:textId="1107B040">
            <w:pPr>
              <w:rPr>
                <w:color w:val="000000"/>
                <w:szCs w:val="22"/>
              </w:rPr>
            </w:pPr>
            <w:r w:rsidRPr="001B0690">
              <w:rPr>
                <w:color w:val="000000"/>
                <w:szCs w:val="22"/>
              </w:rPr>
              <w:t>CROSBY COUNTY</w:t>
            </w:r>
          </w:p>
        </w:tc>
      </w:tr>
      <w:tr w14:paraId="7E4108B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89E997" w14:textId="6F014E5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D2F655" w14:textId="2027E15C">
            <w:pPr>
              <w:rPr>
                <w:color w:val="000000"/>
                <w:szCs w:val="22"/>
              </w:rPr>
            </w:pPr>
            <w:r w:rsidRPr="001B0690">
              <w:rPr>
                <w:color w:val="000000"/>
                <w:szCs w:val="22"/>
              </w:rPr>
              <w:t>DALLAM COUNTY</w:t>
            </w:r>
          </w:p>
        </w:tc>
      </w:tr>
      <w:tr w14:paraId="2D711CF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F88623" w14:textId="34FD5A4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3EB9F8" w14:textId="767CC65B">
            <w:pPr>
              <w:rPr>
                <w:color w:val="000000"/>
                <w:szCs w:val="22"/>
              </w:rPr>
            </w:pPr>
            <w:r w:rsidRPr="001B0690">
              <w:rPr>
                <w:color w:val="000000"/>
                <w:szCs w:val="22"/>
              </w:rPr>
              <w:t>DALLAS COUNTY</w:t>
            </w:r>
          </w:p>
        </w:tc>
      </w:tr>
      <w:tr w14:paraId="00AA34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71CABC" w14:textId="2BD2813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7B6A50" w14:textId="45B464C3">
            <w:pPr>
              <w:rPr>
                <w:color w:val="000000"/>
                <w:szCs w:val="22"/>
              </w:rPr>
            </w:pPr>
            <w:r w:rsidRPr="001B0690">
              <w:rPr>
                <w:color w:val="000000"/>
                <w:szCs w:val="22"/>
              </w:rPr>
              <w:t>DAWSON COUNTY</w:t>
            </w:r>
          </w:p>
        </w:tc>
      </w:tr>
      <w:tr w14:paraId="4D12D9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B22630" w14:textId="348A6CC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6FB229" w14:textId="3D7AC868">
            <w:pPr>
              <w:rPr>
                <w:color w:val="000000"/>
                <w:szCs w:val="22"/>
              </w:rPr>
            </w:pPr>
            <w:r w:rsidRPr="001B0690">
              <w:rPr>
                <w:color w:val="000000"/>
                <w:szCs w:val="22"/>
              </w:rPr>
              <w:t>DEAF SMITH COUNTY</w:t>
            </w:r>
          </w:p>
        </w:tc>
      </w:tr>
      <w:tr w14:paraId="26DE681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2DE1E1" w14:textId="2A6722A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3F564B" w14:textId="51A88D6C">
            <w:pPr>
              <w:rPr>
                <w:color w:val="000000"/>
                <w:szCs w:val="22"/>
              </w:rPr>
            </w:pPr>
            <w:r w:rsidRPr="001B0690">
              <w:rPr>
                <w:color w:val="000000"/>
                <w:szCs w:val="22"/>
              </w:rPr>
              <w:t>DELTA COUNTY</w:t>
            </w:r>
          </w:p>
        </w:tc>
      </w:tr>
      <w:tr w14:paraId="39D7A8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4D1DD1" w14:textId="4A4649A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7DA960" w14:textId="0583F784">
            <w:pPr>
              <w:rPr>
                <w:color w:val="000000"/>
                <w:szCs w:val="22"/>
              </w:rPr>
            </w:pPr>
            <w:r w:rsidRPr="001B0690">
              <w:rPr>
                <w:color w:val="000000"/>
                <w:szCs w:val="22"/>
              </w:rPr>
              <w:t>DENTON COUNTY</w:t>
            </w:r>
          </w:p>
        </w:tc>
      </w:tr>
      <w:tr w14:paraId="77AFDE9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694F63" w14:textId="32BB3BC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17449B" w14:textId="53F00273">
            <w:pPr>
              <w:rPr>
                <w:color w:val="000000"/>
                <w:szCs w:val="22"/>
              </w:rPr>
            </w:pPr>
            <w:r w:rsidRPr="001B0690">
              <w:rPr>
                <w:color w:val="000000"/>
                <w:szCs w:val="22"/>
              </w:rPr>
              <w:t>DEWITT COUNTY</w:t>
            </w:r>
          </w:p>
        </w:tc>
      </w:tr>
      <w:tr w14:paraId="1DBF90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FC84AE" w14:textId="399ADD7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7AD80F" w14:textId="052F7A26">
            <w:pPr>
              <w:rPr>
                <w:color w:val="000000"/>
                <w:szCs w:val="22"/>
              </w:rPr>
            </w:pPr>
            <w:r w:rsidRPr="001B0690">
              <w:rPr>
                <w:color w:val="000000"/>
                <w:szCs w:val="22"/>
              </w:rPr>
              <w:t>DICKENS COUNTY</w:t>
            </w:r>
          </w:p>
        </w:tc>
      </w:tr>
      <w:tr w14:paraId="3BED510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273633" w14:textId="096DBBB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573085" w14:textId="51C6AF32">
            <w:pPr>
              <w:rPr>
                <w:color w:val="000000"/>
                <w:szCs w:val="22"/>
              </w:rPr>
            </w:pPr>
            <w:r w:rsidRPr="001B0690">
              <w:rPr>
                <w:color w:val="000000"/>
                <w:szCs w:val="22"/>
              </w:rPr>
              <w:t>DIMMIT COUNTY</w:t>
            </w:r>
          </w:p>
        </w:tc>
      </w:tr>
      <w:tr w14:paraId="459E97B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4A7D45" w14:textId="4E3C03F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B47FFB" w14:textId="6F708BF8">
            <w:pPr>
              <w:rPr>
                <w:color w:val="000000"/>
                <w:szCs w:val="22"/>
              </w:rPr>
            </w:pPr>
            <w:r w:rsidRPr="001B0690">
              <w:rPr>
                <w:color w:val="000000"/>
                <w:szCs w:val="22"/>
              </w:rPr>
              <w:t>DONLEY COUNTY</w:t>
            </w:r>
          </w:p>
        </w:tc>
      </w:tr>
      <w:tr w14:paraId="6F4F37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2E8DDC" w14:textId="4BB68B4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50516F9" w14:textId="3508EE4B">
            <w:pPr>
              <w:rPr>
                <w:color w:val="000000"/>
                <w:szCs w:val="22"/>
              </w:rPr>
            </w:pPr>
            <w:r w:rsidRPr="001B0690">
              <w:rPr>
                <w:color w:val="000000"/>
                <w:szCs w:val="22"/>
              </w:rPr>
              <w:t>DUVAL COUNTY</w:t>
            </w:r>
          </w:p>
        </w:tc>
      </w:tr>
      <w:tr w14:paraId="41AE0E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1422E6" w14:textId="32AA7722">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8BAE65" w14:textId="50A91C8E">
            <w:pPr>
              <w:rPr>
                <w:color w:val="000000"/>
                <w:szCs w:val="22"/>
              </w:rPr>
            </w:pPr>
            <w:r w:rsidRPr="001B0690">
              <w:rPr>
                <w:color w:val="000000"/>
                <w:szCs w:val="22"/>
              </w:rPr>
              <w:t>EASTLAND COUNTY</w:t>
            </w:r>
          </w:p>
        </w:tc>
      </w:tr>
      <w:tr w14:paraId="7C9285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633BCD" w14:textId="02B95F3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FA04AE" w14:textId="1C85619F">
            <w:pPr>
              <w:rPr>
                <w:color w:val="000000"/>
                <w:szCs w:val="22"/>
              </w:rPr>
            </w:pPr>
            <w:r w:rsidRPr="001B0690">
              <w:rPr>
                <w:color w:val="000000"/>
                <w:szCs w:val="22"/>
              </w:rPr>
              <w:t>ECTOR COUNTY</w:t>
            </w:r>
          </w:p>
        </w:tc>
      </w:tr>
      <w:tr w14:paraId="7F85B6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2841D8" w14:textId="43FED88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72BB3B" w14:textId="22C63DCA">
            <w:pPr>
              <w:rPr>
                <w:color w:val="000000"/>
                <w:szCs w:val="22"/>
              </w:rPr>
            </w:pPr>
            <w:r w:rsidRPr="001B0690">
              <w:rPr>
                <w:color w:val="000000"/>
                <w:szCs w:val="22"/>
              </w:rPr>
              <w:t>ELLIS COUNTY</w:t>
            </w:r>
          </w:p>
        </w:tc>
      </w:tr>
      <w:tr w14:paraId="67A558A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B268F3" w14:textId="2A3D3A7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7117A8" w14:textId="09F79C2E">
            <w:pPr>
              <w:rPr>
                <w:color w:val="000000"/>
                <w:szCs w:val="22"/>
              </w:rPr>
            </w:pPr>
            <w:r w:rsidRPr="001B0690">
              <w:rPr>
                <w:color w:val="000000"/>
                <w:szCs w:val="22"/>
              </w:rPr>
              <w:t>EL PASO COUNTY</w:t>
            </w:r>
          </w:p>
        </w:tc>
      </w:tr>
      <w:tr w14:paraId="1A00D4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46E997" w14:textId="7B2F3AB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7C276A" w14:textId="5DED8767">
            <w:pPr>
              <w:rPr>
                <w:color w:val="000000"/>
                <w:szCs w:val="22"/>
              </w:rPr>
            </w:pPr>
            <w:r w:rsidRPr="001B0690">
              <w:rPr>
                <w:color w:val="000000"/>
                <w:szCs w:val="22"/>
              </w:rPr>
              <w:t>ERATH COUNTY</w:t>
            </w:r>
          </w:p>
        </w:tc>
      </w:tr>
      <w:tr w14:paraId="146174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D2745F" w14:textId="7C70685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C72EF7" w14:textId="7F5F96FC">
            <w:pPr>
              <w:rPr>
                <w:color w:val="000000"/>
                <w:szCs w:val="22"/>
              </w:rPr>
            </w:pPr>
            <w:r w:rsidRPr="001B0690">
              <w:rPr>
                <w:color w:val="000000"/>
                <w:szCs w:val="22"/>
              </w:rPr>
              <w:t>FALLS COUNTY</w:t>
            </w:r>
          </w:p>
        </w:tc>
      </w:tr>
      <w:tr w14:paraId="043548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ACF027" w14:textId="1130498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861089" w14:textId="0482270D">
            <w:pPr>
              <w:rPr>
                <w:color w:val="000000"/>
                <w:szCs w:val="22"/>
              </w:rPr>
            </w:pPr>
            <w:r w:rsidRPr="001B0690">
              <w:rPr>
                <w:color w:val="000000"/>
                <w:szCs w:val="22"/>
              </w:rPr>
              <w:t>FANNIN COUNTY</w:t>
            </w:r>
          </w:p>
        </w:tc>
      </w:tr>
      <w:tr w14:paraId="79417A5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1B58A0" w14:textId="1020D12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23A36E" w14:textId="56038354">
            <w:pPr>
              <w:rPr>
                <w:color w:val="000000"/>
                <w:szCs w:val="22"/>
              </w:rPr>
            </w:pPr>
            <w:r w:rsidRPr="001B0690">
              <w:rPr>
                <w:color w:val="000000"/>
                <w:szCs w:val="22"/>
              </w:rPr>
              <w:t>FAYETTE COUNTY</w:t>
            </w:r>
          </w:p>
        </w:tc>
      </w:tr>
      <w:tr w14:paraId="681711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0045F5" w14:textId="5FD20B0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88B1BB" w14:textId="17FDD965">
            <w:pPr>
              <w:rPr>
                <w:color w:val="000000"/>
                <w:szCs w:val="22"/>
              </w:rPr>
            </w:pPr>
            <w:r w:rsidRPr="001B0690">
              <w:rPr>
                <w:color w:val="000000"/>
                <w:szCs w:val="22"/>
              </w:rPr>
              <w:t>FISHER COUNTY</w:t>
            </w:r>
          </w:p>
        </w:tc>
      </w:tr>
      <w:tr w14:paraId="0230B2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0FC849" w14:textId="0089C6F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838FCD" w14:textId="40A2D250">
            <w:pPr>
              <w:rPr>
                <w:color w:val="000000"/>
                <w:szCs w:val="22"/>
              </w:rPr>
            </w:pPr>
            <w:r w:rsidRPr="001B0690">
              <w:rPr>
                <w:color w:val="000000"/>
                <w:szCs w:val="22"/>
              </w:rPr>
              <w:t>FLOYD COUNTY</w:t>
            </w:r>
          </w:p>
        </w:tc>
      </w:tr>
      <w:tr w14:paraId="1358D0B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33D237" w14:textId="416B261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1456F5" w14:textId="46A07221">
            <w:pPr>
              <w:rPr>
                <w:color w:val="000000"/>
                <w:szCs w:val="22"/>
              </w:rPr>
            </w:pPr>
            <w:r w:rsidRPr="001B0690">
              <w:rPr>
                <w:color w:val="000000"/>
                <w:szCs w:val="22"/>
              </w:rPr>
              <w:t>FOARD COUNTY</w:t>
            </w:r>
          </w:p>
        </w:tc>
      </w:tr>
      <w:tr w14:paraId="06FDDAE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4BE2E8" w14:textId="144743E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4CC3BB" w14:textId="0D053F61">
            <w:pPr>
              <w:rPr>
                <w:color w:val="000000"/>
                <w:szCs w:val="22"/>
              </w:rPr>
            </w:pPr>
            <w:r w:rsidRPr="001B0690">
              <w:rPr>
                <w:color w:val="000000"/>
                <w:szCs w:val="22"/>
              </w:rPr>
              <w:t>FORT BEND COUNTY</w:t>
            </w:r>
          </w:p>
        </w:tc>
      </w:tr>
      <w:tr w14:paraId="52CD7F3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C31D44" w14:textId="1D5D17C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469BA2" w14:textId="1765CEDD">
            <w:pPr>
              <w:rPr>
                <w:color w:val="000000"/>
                <w:szCs w:val="22"/>
              </w:rPr>
            </w:pPr>
            <w:r w:rsidRPr="001B0690">
              <w:rPr>
                <w:color w:val="000000"/>
                <w:szCs w:val="22"/>
              </w:rPr>
              <w:t>FRANKLIN COUNTY</w:t>
            </w:r>
          </w:p>
        </w:tc>
      </w:tr>
      <w:tr w14:paraId="55975F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95B05A" w14:textId="37BDB62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9B4AF4" w14:textId="04019CAF">
            <w:pPr>
              <w:rPr>
                <w:color w:val="000000"/>
                <w:szCs w:val="22"/>
              </w:rPr>
            </w:pPr>
            <w:r w:rsidRPr="001B0690">
              <w:rPr>
                <w:color w:val="000000"/>
                <w:szCs w:val="22"/>
              </w:rPr>
              <w:t>FREESTONE COUNTY</w:t>
            </w:r>
          </w:p>
        </w:tc>
      </w:tr>
      <w:tr w14:paraId="447210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437B11" w14:textId="4CE4A6F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D5001C" w14:textId="7AE70156">
            <w:pPr>
              <w:rPr>
                <w:color w:val="000000"/>
                <w:szCs w:val="22"/>
              </w:rPr>
            </w:pPr>
            <w:r w:rsidRPr="001B0690">
              <w:rPr>
                <w:color w:val="000000"/>
                <w:szCs w:val="22"/>
              </w:rPr>
              <w:t>FRIO COUNTY</w:t>
            </w:r>
          </w:p>
        </w:tc>
      </w:tr>
      <w:tr w14:paraId="08F45B0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E49984" w14:textId="0B2B40B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E25C1B" w14:textId="155FA6A5">
            <w:pPr>
              <w:rPr>
                <w:color w:val="000000"/>
                <w:szCs w:val="22"/>
              </w:rPr>
            </w:pPr>
            <w:r w:rsidRPr="001B0690">
              <w:rPr>
                <w:color w:val="000000"/>
                <w:szCs w:val="22"/>
              </w:rPr>
              <w:t>GAINES COUNTY</w:t>
            </w:r>
          </w:p>
        </w:tc>
      </w:tr>
      <w:tr w14:paraId="12D1AD3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546ED0" w14:textId="1188D7D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2BEA8B" w14:textId="49CC3887">
            <w:pPr>
              <w:rPr>
                <w:color w:val="000000"/>
                <w:szCs w:val="22"/>
              </w:rPr>
            </w:pPr>
            <w:r w:rsidRPr="001B0690">
              <w:rPr>
                <w:color w:val="000000"/>
                <w:szCs w:val="22"/>
              </w:rPr>
              <w:t>GALVESTON COUNTY</w:t>
            </w:r>
          </w:p>
        </w:tc>
      </w:tr>
      <w:tr w14:paraId="5A65B4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EDEA59" w14:textId="3AA1777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441EFE" w14:textId="5F703989">
            <w:pPr>
              <w:rPr>
                <w:color w:val="000000"/>
                <w:szCs w:val="22"/>
              </w:rPr>
            </w:pPr>
            <w:r w:rsidRPr="001B0690">
              <w:rPr>
                <w:color w:val="000000"/>
                <w:szCs w:val="22"/>
              </w:rPr>
              <w:t>GARZA COUNTY</w:t>
            </w:r>
          </w:p>
        </w:tc>
      </w:tr>
      <w:tr w14:paraId="54D99A2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D4896A" w14:textId="6F5C36E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A8628E" w14:textId="3FB3189B">
            <w:pPr>
              <w:rPr>
                <w:color w:val="000000"/>
                <w:szCs w:val="22"/>
              </w:rPr>
            </w:pPr>
            <w:r w:rsidRPr="001B0690">
              <w:rPr>
                <w:color w:val="000000"/>
                <w:szCs w:val="22"/>
              </w:rPr>
              <w:t>GILLESPIE COUNTY</w:t>
            </w:r>
          </w:p>
        </w:tc>
      </w:tr>
      <w:tr w14:paraId="7756F2B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FBCFB1" w14:textId="54C3C04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5B8700" w14:textId="74B573E8">
            <w:pPr>
              <w:rPr>
                <w:color w:val="000000"/>
                <w:szCs w:val="22"/>
              </w:rPr>
            </w:pPr>
            <w:r w:rsidRPr="001B0690">
              <w:rPr>
                <w:color w:val="000000"/>
                <w:szCs w:val="22"/>
              </w:rPr>
              <w:t>GOLIAD COUNTY</w:t>
            </w:r>
          </w:p>
        </w:tc>
      </w:tr>
      <w:tr w14:paraId="2105812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A9A5DA" w14:textId="702C89F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4C7A88" w14:textId="77B66861">
            <w:pPr>
              <w:rPr>
                <w:color w:val="000000"/>
                <w:szCs w:val="22"/>
              </w:rPr>
            </w:pPr>
            <w:r w:rsidRPr="001B0690">
              <w:rPr>
                <w:color w:val="000000"/>
                <w:szCs w:val="22"/>
              </w:rPr>
              <w:t>GONZALES COUNTY</w:t>
            </w:r>
          </w:p>
        </w:tc>
      </w:tr>
      <w:tr w14:paraId="1D90C5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39B061" w14:textId="2BCF375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305DF2" w14:textId="478BDACE">
            <w:pPr>
              <w:rPr>
                <w:color w:val="000000"/>
                <w:szCs w:val="22"/>
              </w:rPr>
            </w:pPr>
            <w:r w:rsidRPr="001B0690">
              <w:rPr>
                <w:color w:val="000000"/>
                <w:szCs w:val="22"/>
              </w:rPr>
              <w:t>GRAY COUNTY</w:t>
            </w:r>
          </w:p>
        </w:tc>
      </w:tr>
      <w:tr w14:paraId="15CF2A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E985B9" w14:textId="5B55D98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BBE863" w14:textId="07867E24">
            <w:pPr>
              <w:rPr>
                <w:color w:val="000000"/>
                <w:szCs w:val="22"/>
              </w:rPr>
            </w:pPr>
            <w:r w:rsidRPr="001B0690">
              <w:rPr>
                <w:color w:val="000000"/>
                <w:szCs w:val="22"/>
              </w:rPr>
              <w:t>GRAYSON COUNTY</w:t>
            </w:r>
          </w:p>
        </w:tc>
      </w:tr>
      <w:tr w14:paraId="146B1B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9F73F4" w14:textId="4DA1CEB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303B98" w14:textId="53853A8B">
            <w:pPr>
              <w:rPr>
                <w:color w:val="000000"/>
                <w:szCs w:val="22"/>
              </w:rPr>
            </w:pPr>
            <w:r w:rsidRPr="001B0690">
              <w:rPr>
                <w:color w:val="000000"/>
                <w:szCs w:val="22"/>
              </w:rPr>
              <w:t>GREGG COUNTY</w:t>
            </w:r>
          </w:p>
        </w:tc>
      </w:tr>
      <w:tr w14:paraId="5A46C4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1A0CAF" w14:textId="3923D97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659660" w14:textId="2F596997">
            <w:pPr>
              <w:rPr>
                <w:color w:val="000000"/>
                <w:szCs w:val="22"/>
              </w:rPr>
            </w:pPr>
            <w:r w:rsidRPr="001B0690">
              <w:rPr>
                <w:color w:val="000000"/>
                <w:szCs w:val="22"/>
              </w:rPr>
              <w:t>GRIMES COUNTY</w:t>
            </w:r>
          </w:p>
        </w:tc>
      </w:tr>
      <w:tr w14:paraId="6D39B2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DA401D" w14:textId="14349FC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DA8C00" w14:textId="41E22135">
            <w:pPr>
              <w:rPr>
                <w:color w:val="000000"/>
                <w:szCs w:val="22"/>
              </w:rPr>
            </w:pPr>
            <w:r w:rsidRPr="001B0690">
              <w:rPr>
                <w:color w:val="000000"/>
                <w:szCs w:val="22"/>
              </w:rPr>
              <w:t>GUADALUPE COUNTY</w:t>
            </w:r>
          </w:p>
        </w:tc>
      </w:tr>
      <w:tr w14:paraId="6792E7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7AB0DB" w14:textId="1B20C38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DF9CE5" w14:textId="52F9BA47">
            <w:pPr>
              <w:rPr>
                <w:color w:val="000000"/>
                <w:szCs w:val="22"/>
              </w:rPr>
            </w:pPr>
            <w:r w:rsidRPr="001B0690">
              <w:rPr>
                <w:color w:val="000000"/>
                <w:szCs w:val="22"/>
              </w:rPr>
              <w:t>HALE COUNTY</w:t>
            </w:r>
          </w:p>
        </w:tc>
      </w:tr>
      <w:tr w14:paraId="74B90A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BA23C7" w14:textId="516C246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FB38A6" w14:textId="3CBCC7B3">
            <w:pPr>
              <w:rPr>
                <w:color w:val="000000"/>
                <w:szCs w:val="22"/>
              </w:rPr>
            </w:pPr>
            <w:r w:rsidRPr="001B0690">
              <w:rPr>
                <w:color w:val="000000"/>
                <w:szCs w:val="22"/>
              </w:rPr>
              <w:t>HALL COUNTY</w:t>
            </w:r>
          </w:p>
        </w:tc>
      </w:tr>
      <w:tr w14:paraId="0D7BA90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CEF48F" w14:textId="314600C9">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891873" w14:textId="6598E1EE">
            <w:pPr>
              <w:rPr>
                <w:color w:val="000000"/>
                <w:szCs w:val="22"/>
              </w:rPr>
            </w:pPr>
            <w:r w:rsidRPr="001B0690">
              <w:rPr>
                <w:color w:val="000000"/>
                <w:szCs w:val="22"/>
              </w:rPr>
              <w:t>HAMILTON COUNTY</w:t>
            </w:r>
          </w:p>
        </w:tc>
      </w:tr>
      <w:tr w14:paraId="69FCCC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11372E" w14:textId="3520492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7EC94A" w14:textId="32A3CB11">
            <w:pPr>
              <w:rPr>
                <w:color w:val="000000"/>
                <w:szCs w:val="22"/>
              </w:rPr>
            </w:pPr>
            <w:r w:rsidRPr="001B0690">
              <w:rPr>
                <w:color w:val="000000"/>
                <w:szCs w:val="22"/>
              </w:rPr>
              <w:t>HANSFORD COUNTY</w:t>
            </w:r>
          </w:p>
        </w:tc>
      </w:tr>
      <w:tr w14:paraId="2F8231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47329F" w14:textId="50B219D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6DCDF0" w14:textId="5B968F65">
            <w:pPr>
              <w:rPr>
                <w:color w:val="000000"/>
                <w:szCs w:val="22"/>
              </w:rPr>
            </w:pPr>
            <w:r w:rsidRPr="001B0690">
              <w:rPr>
                <w:color w:val="000000"/>
                <w:szCs w:val="22"/>
              </w:rPr>
              <w:t>HARDEMAN COUNTY</w:t>
            </w:r>
          </w:p>
        </w:tc>
      </w:tr>
      <w:tr w14:paraId="24F3C2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AA2AE5" w14:textId="3A07EF4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3C5774" w14:textId="5D746677">
            <w:pPr>
              <w:rPr>
                <w:color w:val="000000"/>
                <w:szCs w:val="22"/>
              </w:rPr>
            </w:pPr>
            <w:r w:rsidRPr="001B0690">
              <w:rPr>
                <w:color w:val="000000"/>
                <w:szCs w:val="22"/>
              </w:rPr>
              <w:t>HARDIN COUNTY</w:t>
            </w:r>
          </w:p>
        </w:tc>
      </w:tr>
      <w:tr w14:paraId="0C953F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85EFA5" w14:textId="558BC8F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47625C" w14:textId="6EAA38A5">
            <w:pPr>
              <w:rPr>
                <w:color w:val="000000"/>
                <w:szCs w:val="22"/>
              </w:rPr>
            </w:pPr>
            <w:r w:rsidRPr="001B0690">
              <w:rPr>
                <w:color w:val="000000"/>
                <w:szCs w:val="22"/>
              </w:rPr>
              <w:t>HARRIS COUNTY</w:t>
            </w:r>
          </w:p>
        </w:tc>
      </w:tr>
      <w:tr w14:paraId="45E80D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C3805B" w14:textId="134C0EA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20018A" w14:textId="67D9CD31">
            <w:pPr>
              <w:rPr>
                <w:color w:val="000000"/>
                <w:szCs w:val="22"/>
              </w:rPr>
            </w:pPr>
            <w:r w:rsidRPr="001B0690">
              <w:rPr>
                <w:color w:val="000000"/>
                <w:szCs w:val="22"/>
              </w:rPr>
              <w:t>HARRISON COUNTY</w:t>
            </w:r>
          </w:p>
        </w:tc>
      </w:tr>
      <w:tr w14:paraId="2EE679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4F90AE" w14:textId="29A1AC1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6E48A9" w14:textId="3A52C4CB">
            <w:pPr>
              <w:rPr>
                <w:color w:val="000000"/>
                <w:szCs w:val="22"/>
              </w:rPr>
            </w:pPr>
            <w:r w:rsidRPr="001B0690">
              <w:rPr>
                <w:color w:val="000000"/>
                <w:szCs w:val="22"/>
              </w:rPr>
              <w:t>HASKELL COUNTY</w:t>
            </w:r>
          </w:p>
        </w:tc>
      </w:tr>
      <w:tr w14:paraId="6E45D1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CFF1F3" w14:textId="1454779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81D7EF" w14:textId="077BA4A9">
            <w:pPr>
              <w:rPr>
                <w:color w:val="000000"/>
                <w:szCs w:val="22"/>
              </w:rPr>
            </w:pPr>
            <w:r w:rsidRPr="001B0690">
              <w:rPr>
                <w:color w:val="000000"/>
                <w:szCs w:val="22"/>
              </w:rPr>
              <w:t>HAYS COUNTY</w:t>
            </w:r>
          </w:p>
        </w:tc>
      </w:tr>
      <w:tr w14:paraId="67A8F2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8E878F" w14:textId="2D68969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F32396" w14:textId="2066560F">
            <w:pPr>
              <w:rPr>
                <w:color w:val="000000"/>
                <w:szCs w:val="22"/>
              </w:rPr>
            </w:pPr>
            <w:r w:rsidRPr="001B0690">
              <w:rPr>
                <w:color w:val="000000"/>
                <w:szCs w:val="22"/>
              </w:rPr>
              <w:t>HEMPHILL COUNTY</w:t>
            </w:r>
          </w:p>
        </w:tc>
      </w:tr>
      <w:tr w14:paraId="002AA17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6D185C" w14:textId="1100353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4C60CF" w14:textId="50059E66">
            <w:pPr>
              <w:rPr>
                <w:color w:val="000000"/>
                <w:szCs w:val="22"/>
              </w:rPr>
            </w:pPr>
            <w:r w:rsidRPr="001B0690">
              <w:rPr>
                <w:color w:val="000000"/>
                <w:szCs w:val="22"/>
              </w:rPr>
              <w:t>HENDERSON COUNTY</w:t>
            </w:r>
          </w:p>
        </w:tc>
      </w:tr>
      <w:tr w14:paraId="12C115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804763" w14:textId="029A83B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3F8AEB" w14:textId="7CBC33C9">
            <w:pPr>
              <w:rPr>
                <w:color w:val="000000"/>
                <w:szCs w:val="22"/>
              </w:rPr>
            </w:pPr>
            <w:r w:rsidRPr="001B0690">
              <w:rPr>
                <w:color w:val="000000"/>
                <w:szCs w:val="22"/>
              </w:rPr>
              <w:t>HIDALGO COUNTY</w:t>
            </w:r>
          </w:p>
        </w:tc>
      </w:tr>
      <w:tr w14:paraId="33A17A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52E448" w14:textId="5B1B8F3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0C583A" w14:textId="4B524929">
            <w:pPr>
              <w:rPr>
                <w:color w:val="000000"/>
                <w:szCs w:val="22"/>
              </w:rPr>
            </w:pPr>
            <w:r w:rsidRPr="001B0690">
              <w:rPr>
                <w:color w:val="000000"/>
                <w:szCs w:val="22"/>
              </w:rPr>
              <w:t>HILL COUNTY</w:t>
            </w:r>
          </w:p>
        </w:tc>
      </w:tr>
      <w:tr w14:paraId="56C52A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D7A572" w14:textId="2ECD805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F2F59B" w14:textId="1CC23ACA">
            <w:pPr>
              <w:rPr>
                <w:color w:val="000000"/>
                <w:szCs w:val="22"/>
              </w:rPr>
            </w:pPr>
            <w:r w:rsidRPr="001B0690">
              <w:rPr>
                <w:color w:val="000000"/>
                <w:szCs w:val="22"/>
              </w:rPr>
              <w:t>HOCKLEY COUNTY</w:t>
            </w:r>
          </w:p>
        </w:tc>
      </w:tr>
      <w:tr w14:paraId="4DCDB8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F97FD2" w14:textId="62562A6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A98E87" w14:textId="1EA59526">
            <w:pPr>
              <w:rPr>
                <w:color w:val="000000"/>
                <w:szCs w:val="22"/>
              </w:rPr>
            </w:pPr>
            <w:r w:rsidRPr="001B0690">
              <w:rPr>
                <w:color w:val="000000"/>
                <w:szCs w:val="22"/>
              </w:rPr>
              <w:t>HOOD COUNTY</w:t>
            </w:r>
          </w:p>
        </w:tc>
      </w:tr>
      <w:tr w14:paraId="5E6A67B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3819B7" w14:textId="5157A39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3F81FB" w14:textId="2A2B3743">
            <w:pPr>
              <w:rPr>
                <w:color w:val="000000"/>
                <w:szCs w:val="22"/>
              </w:rPr>
            </w:pPr>
            <w:r w:rsidRPr="001B0690">
              <w:rPr>
                <w:color w:val="000000"/>
                <w:szCs w:val="22"/>
              </w:rPr>
              <w:t>HOPKINS COUNTY</w:t>
            </w:r>
          </w:p>
        </w:tc>
      </w:tr>
      <w:tr w14:paraId="2C3DF50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1A39D7" w14:textId="56F3DEA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29BCD5" w14:textId="64B19A49">
            <w:pPr>
              <w:rPr>
                <w:color w:val="000000"/>
                <w:szCs w:val="22"/>
              </w:rPr>
            </w:pPr>
            <w:r w:rsidRPr="001B0690">
              <w:rPr>
                <w:color w:val="000000"/>
                <w:szCs w:val="22"/>
              </w:rPr>
              <w:t>HOUSTON COUNTY</w:t>
            </w:r>
          </w:p>
        </w:tc>
      </w:tr>
      <w:tr w14:paraId="29E985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EE93A4" w14:textId="0C78D8C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A2E2F4" w14:textId="13205615">
            <w:pPr>
              <w:rPr>
                <w:color w:val="000000"/>
                <w:szCs w:val="22"/>
              </w:rPr>
            </w:pPr>
            <w:r w:rsidRPr="001B0690">
              <w:rPr>
                <w:color w:val="000000"/>
                <w:szCs w:val="22"/>
              </w:rPr>
              <w:t>HOWARD COUNTY</w:t>
            </w:r>
          </w:p>
        </w:tc>
      </w:tr>
      <w:tr w14:paraId="377DFC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B192AC" w14:textId="5A9321A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54C106" w14:textId="597F863F">
            <w:pPr>
              <w:rPr>
                <w:color w:val="000000"/>
                <w:szCs w:val="22"/>
              </w:rPr>
            </w:pPr>
            <w:r w:rsidRPr="001B0690">
              <w:rPr>
                <w:color w:val="000000"/>
                <w:szCs w:val="22"/>
              </w:rPr>
              <w:t>HUDSPETH COUNTY</w:t>
            </w:r>
          </w:p>
        </w:tc>
      </w:tr>
      <w:tr w14:paraId="0C18B4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57A3BA" w14:textId="0C4DF2A9">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31084F" w14:textId="2562F3B8">
            <w:pPr>
              <w:rPr>
                <w:color w:val="000000"/>
                <w:szCs w:val="22"/>
              </w:rPr>
            </w:pPr>
            <w:r w:rsidRPr="001B0690">
              <w:rPr>
                <w:color w:val="000000"/>
                <w:szCs w:val="22"/>
              </w:rPr>
              <w:t>HUNT COUNTY</w:t>
            </w:r>
          </w:p>
        </w:tc>
      </w:tr>
      <w:tr w14:paraId="41EE3C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D98741" w14:textId="602CA7C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2699FC" w14:textId="2C2D06CF">
            <w:pPr>
              <w:rPr>
                <w:color w:val="000000"/>
                <w:szCs w:val="22"/>
              </w:rPr>
            </w:pPr>
            <w:r w:rsidRPr="001B0690">
              <w:rPr>
                <w:color w:val="000000"/>
                <w:szCs w:val="22"/>
              </w:rPr>
              <w:t>HUTCHINSON COUNTY</w:t>
            </w:r>
          </w:p>
        </w:tc>
      </w:tr>
      <w:tr w14:paraId="0B02F4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910061" w14:textId="566B0FA9">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C880D3" w14:textId="6444A5C7">
            <w:pPr>
              <w:rPr>
                <w:color w:val="000000"/>
                <w:szCs w:val="22"/>
              </w:rPr>
            </w:pPr>
            <w:r w:rsidRPr="001B0690">
              <w:rPr>
                <w:color w:val="000000"/>
                <w:szCs w:val="22"/>
              </w:rPr>
              <w:t>JACK COUNTY</w:t>
            </w:r>
          </w:p>
        </w:tc>
      </w:tr>
      <w:tr w14:paraId="6BB83B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6E522C" w14:textId="3898A5E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532B7E" w14:textId="532143E4">
            <w:pPr>
              <w:rPr>
                <w:color w:val="000000"/>
                <w:szCs w:val="22"/>
              </w:rPr>
            </w:pPr>
            <w:r w:rsidRPr="001B0690">
              <w:rPr>
                <w:color w:val="000000"/>
                <w:szCs w:val="22"/>
              </w:rPr>
              <w:t>JACKSON COUNTY</w:t>
            </w:r>
          </w:p>
        </w:tc>
      </w:tr>
      <w:tr w14:paraId="2A4584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D02061" w14:textId="3E366BC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76F297" w14:textId="48D184FD">
            <w:pPr>
              <w:rPr>
                <w:color w:val="000000"/>
                <w:szCs w:val="22"/>
              </w:rPr>
            </w:pPr>
            <w:r w:rsidRPr="001B0690">
              <w:rPr>
                <w:color w:val="000000"/>
                <w:szCs w:val="22"/>
              </w:rPr>
              <w:t>JASPER COUNTY</w:t>
            </w:r>
          </w:p>
        </w:tc>
      </w:tr>
      <w:tr w14:paraId="068E9C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F4BBC8" w14:textId="28E7B3A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D4BE20" w14:textId="5BE2F989">
            <w:pPr>
              <w:rPr>
                <w:color w:val="000000"/>
                <w:szCs w:val="22"/>
              </w:rPr>
            </w:pPr>
            <w:r w:rsidRPr="001B0690">
              <w:rPr>
                <w:color w:val="000000"/>
                <w:szCs w:val="22"/>
              </w:rPr>
              <w:t>JEFFERSON COUNTY</w:t>
            </w:r>
          </w:p>
        </w:tc>
      </w:tr>
      <w:tr w14:paraId="46FA84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1B9F83" w14:textId="2D8BD2A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C321F5" w14:textId="681C9732">
            <w:pPr>
              <w:rPr>
                <w:color w:val="000000"/>
                <w:szCs w:val="22"/>
              </w:rPr>
            </w:pPr>
            <w:r w:rsidRPr="001B0690">
              <w:rPr>
                <w:color w:val="000000"/>
                <w:szCs w:val="22"/>
              </w:rPr>
              <w:t>JIM HOGG COUNTY</w:t>
            </w:r>
          </w:p>
        </w:tc>
      </w:tr>
      <w:tr w14:paraId="71D8D8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C498CB" w14:textId="2BE14D2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2656B2" w14:textId="7D59B1E6">
            <w:pPr>
              <w:rPr>
                <w:color w:val="000000"/>
                <w:szCs w:val="22"/>
              </w:rPr>
            </w:pPr>
            <w:r w:rsidRPr="001B0690">
              <w:rPr>
                <w:color w:val="000000"/>
                <w:szCs w:val="22"/>
              </w:rPr>
              <w:t>JIM WELLS COUNTY</w:t>
            </w:r>
          </w:p>
        </w:tc>
      </w:tr>
      <w:tr w14:paraId="403CD9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EE3878" w14:textId="750AB17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F9263E" w14:textId="36485989">
            <w:pPr>
              <w:rPr>
                <w:color w:val="000000"/>
                <w:szCs w:val="22"/>
              </w:rPr>
            </w:pPr>
            <w:r w:rsidRPr="001B0690">
              <w:rPr>
                <w:color w:val="000000"/>
                <w:szCs w:val="22"/>
              </w:rPr>
              <w:t>JOHNSON COUNTY</w:t>
            </w:r>
          </w:p>
        </w:tc>
      </w:tr>
      <w:tr w14:paraId="09194BE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6D7685" w14:textId="109FB51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68C34D" w14:textId="59F3D2EE">
            <w:pPr>
              <w:rPr>
                <w:color w:val="000000"/>
                <w:szCs w:val="22"/>
              </w:rPr>
            </w:pPr>
            <w:r w:rsidRPr="001B0690">
              <w:rPr>
                <w:color w:val="000000"/>
                <w:szCs w:val="22"/>
              </w:rPr>
              <w:t>JONES COUNTY</w:t>
            </w:r>
          </w:p>
        </w:tc>
      </w:tr>
      <w:tr w14:paraId="514BB9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8171D3" w14:textId="79EFD38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F87921" w14:textId="00936899">
            <w:pPr>
              <w:rPr>
                <w:color w:val="000000"/>
                <w:szCs w:val="22"/>
              </w:rPr>
            </w:pPr>
            <w:r w:rsidRPr="001B0690">
              <w:rPr>
                <w:color w:val="000000"/>
                <w:szCs w:val="22"/>
              </w:rPr>
              <w:t>KARNES COUNTY</w:t>
            </w:r>
          </w:p>
        </w:tc>
      </w:tr>
      <w:tr w14:paraId="44042C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2322D8" w14:textId="322054A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FC959B" w14:textId="1D5D594D">
            <w:pPr>
              <w:rPr>
                <w:color w:val="000000"/>
                <w:szCs w:val="22"/>
              </w:rPr>
            </w:pPr>
            <w:r w:rsidRPr="001B0690">
              <w:rPr>
                <w:color w:val="000000"/>
                <w:szCs w:val="22"/>
              </w:rPr>
              <w:t>KAUFMAN COUNTY</w:t>
            </w:r>
          </w:p>
        </w:tc>
      </w:tr>
      <w:tr w14:paraId="156A8E6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32F316" w14:textId="2137A5E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A49811" w14:textId="6EE405E3">
            <w:pPr>
              <w:rPr>
                <w:color w:val="000000"/>
                <w:szCs w:val="22"/>
              </w:rPr>
            </w:pPr>
            <w:r w:rsidRPr="001B0690">
              <w:rPr>
                <w:color w:val="000000"/>
                <w:szCs w:val="22"/>
              </w:rPr>
              <w:t>KENDALL COUNTY</w:t>
            </w:r>
          </w:p>
        </w:tc>
      </w:tr>
      <w:tr w14:paraId="4C00478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E6EC07" w14:textId="3CC2C6C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F988C2" w14:textId="17513C94">
            <w:pPr>
              <w:rPr>
                <w:color w:val="000000"/>
                <w:szCs w:val="22"/>
              </w:rPr>
            </w:pPr>
            <w:r w:rsidRPr="001B0690">
              <w:rPr>
                <w:color w:val="000000"/>
                <w:szCs w:val="22"/>
              </w:rPr>
              <w:t>KERR COUNTY</w:t>
            </w:r>
          </w:p>
        </w:tc>
      </w:tr>
      <w:tr w14:paraId="2AD796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C3EF36" w14:textId="228DC3A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BCD22C" w14:textId="33976E87">
            <w:pPr>
              <w:rPr>
                <w:color w:val="000000"/>
                <w:szCs w:val="22"/>
              </w:rPr>
            </w:pPr>
            <w:r w:rsidRPr="001B0690">
              <w:rPr>
                <w:color w:val="000000"/>
                <w:szCs w:val="22"/>
              </w:rPr>
              <w:t>KIMBLE COUNTY</w:t>
            </w:r>
          </w:p>
        </w:tc>
      </w:tr>
      <w:tr w14:paraId="7F95B9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B5DFBB" w14:textId="537805D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54CEFD" w14:textId="3E85BA70">
            <w:pPr>
              <w:rPr>
                <w:color w:val="000000"/>
                <w:szCs w:val="22"/>
              </w:rPr>
            </w:pPr>
            <w:r w:rsidRPr="001B0690">
              <w:rPr>
                <w:color w:val="000000"/>
                <w:szCs w:val="22"/>
              </w:rPr>
              <w:t>KLEBERG COUNTY</w:t>
            </w:r>
          </w:p>
        </w:tc>
      </w:tr>
      <w:tr w14:paraId="4A50B6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03955A" w14:textId="2B4E3BA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8563C1" w14:textId="7353046D">
            <w:pPr>
              <w:rPr>
                <w:color w:val="000000"/>
                <w:szCs w:val="22"/>
              </w:rPr>
            </w:pPr>
            <w:r w:rsidRPr="001B0690">
              <w:rPr>
                <w:color w:val="000000"/>
                <w:szCs w:val="22"/>
              </w:rPr>
              <w:t>KNOX COUNTY</w:t>
            </w:r>
          </w:p>
        </w:tc>
      </w:tr>
      <w:tr w14:paraId="7224EB2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79594F" w14:textId="52DDC17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63E3BE" w14:textId="20547D80">
            <w:pPr>
              <w:rPr>
                <w:color w:val="000000"/>
                <w:szCs w:val="22"/>
              </w:rPr>
            </w:pPr>
            <w:r w:rsidRPr="001B0690">
              <w:rPr>
                <w:color w:val="000000"/>
                <w:szCs w:val="22"/>
              </w:rPr>
              <w:t>LAMAR COUNTY</w:t>
            </w:r>
          </w:p>
        </w:tc>
      </w:tr>
      <w:tr w14:paraId="326538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5D3B9D" w14:textId="645F6DF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C4BBCB" w14:textId="3C0A8E19">
            <w:pPr>
              <w:rPr>
                <w:color w:val="000000"/>
                <w:szCs w:val="22"/>
              </w:rPr>
            </w:pPr>
            <w:r w:rsidRPr="001B0690">
              <w:rPr>
                <w:color w:val="000000"/>
                <w:szCs w:val="22"/>
              </w:rPr>
              <w:t>LAMB COUNTY</w:t>
            </w:r>
          </w:p>
        </w:tc>
      </w:tr>
      <w:tr w14:paraId="7843AD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3D490C" w14:textId="7BFA2819">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2854A1" w14:textId="46E1512D">
            <w:pPr>
              <w:rPr>
                <w:color w:val="000000"/>
                <w:szCs w:val="22"/>
              </w:rPr>
            </w:pPr>
            <w:r w:rsidRPr="001B0690">
              <w:rPr>
                <w:color w:val="000000"/>
                <w:szCs w:val="22"/>
              </w:rPr>
              <w:t>LAMPASAS COUNTY</w:t>
            </w:r>
          </w:p>
        </w:tc>
      </w:tr>
      <w:tr w14:paraId="0C1B9D2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6ADC87" w14:textId="4CF3FC32">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9B0BAC" w14:textId="471EE3A1">
            <w:pPr>
              <w:rPr>
                <w:color w:val="000000"/>
                <w:szCs w:val="22"/>
              </w:rPr>
            </w:pPr>
            <w:r w:rsidRPr="001B0690">
              <w:rPr>
                <w:color w:val="000000"/>
                <w:szCs w:val="22"/>
              </w:rPr>
              <w:t>LA SALLE COUNTY</w:t>
            </w:r>
          </w:p>
        </w:tc>
      </w:tr>
      <w:tr w14:paraId="7CF41A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68A894" w14:textId="070F6CB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17ED37" w14:textId="75C93D34">
            <w:pPr>
              <w:rPr>
                <w:color w:val="000000"/>
                <w:szCs w:val="22"/>
              </w:rPr>
            </w:pPr>
            <w:r w:rsidRPr="001B0690">
              <w:rPr>
                <w:color w:val="000000"/>
                <w:szCs w:val="22"/>
              </w:rPr>
              <w:t>LAVACA COUNTY</w:t>
            </w:r>
          </w:p>
        </w:tc>
      </w:tr>
      <w:tr w14:paraId="44C402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A360C2" w14:textId="443DE69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C3D4B6" w14:textId="15C4A5BF">
            <w:pPr>
              <w:rPr>
                <w:color w:val="000000"/>
                <w:szCs w:val="22"/>
              </w:rPr>
            </w:pPr>
            <w:r w:rsidRPr="001B0690">
              <w:rPr>
                <w:color w:val="000000"/>
                <w:szCs w:val="22"/>
              </w:rPr>
              <w:t>LEE COUNTY</w:t>
            </w:r>
          </w:p>
        </w:tc>
      </w:tr>
      <w:tr w14:paraId="4D60ED2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A5193A" w14:textId="3417574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C597E5" w14:textId="7E7BC575">
            <w:pPr>
              <w:rPr>
                <w:color w:val="000000"/>
                <w:szCs w:val="22"/>
              </w:rPr>
            </w:pPr>
            <w:r w:rsidRPr="001B0690">
              <w:rPr>
                <w:color w:val="000000"/>
                <w:szCs w:val="22"/>
              </w:rPr>
              <w:t>LEON COUNTY</w:t>
            </w:r>
          </w:p>
        </w:tc>
      </w:tr>
      <w:tr w14:paraId="3768967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76DD84" w14:textId="6D53201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1CDD74" w14:textId="29025B6F">
            <w:pPr>
              <w:rPr>
                <w:color w:val="000000"/>
                <w:szCs w:val="22"/>
              </w:rPr>
            </w:pPr>
            <w:r w:rsidRPr="001B0690">
              <w:rPr>
                <w:color w:val="000000"/>
                <w:szCs w:val="22"/>
              </w:rPr>
              <w:t>LIBERTY COUNTY</w:t>
            </w:r>
          </w:p>
        </w:tc>
      </w:tr>
      <w:tr w14:paraId="7271EB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6024B9" w14:textId="5A7A85C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6DA578" w14:textId="296AA53E">
            <w:pPr>
              <w:rPr>
                <w:color w:val="000000"/>
                <w:szCs w:val="22"/>
              </w:rPr>
            </w:pPr>
            <w:r w:rsidRPr="001B0690">
              <w:rPr>
                <w:color w:val="000000"/>
                <w:szCs w:val="22"/>
              </w:rPr>
              <w:t>LIMESTONE COUNTY</w:t>
            </w:r>
          </w:p>
        </w:tc>
      </w:tr>
      <w:tr w14:paraId="0FA7228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6DE1AB" w14:textId="7B520AB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772A85" w14:textId="157234D3">
            <w:pPr>
              <w:rPr>
                <w:color w:val="000000"/>
                <w:szCs w:val="22"/>
              </w:rPr>
            </w:pPr>
            <w:r w:rsidRPr="001B0690">
              <w:rPr>
                <w:color w:val="000000"/>
                <w:szCs w:val="22"/>
              </w:rPr>
              <w:t>LIVE OAK COUNTY</w:t>
            </w:r>
          </w:p>
        </w:tc>
      </w:tr>
      <w:tr w14:paraId="133980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E3A82D" w14:textId="59613F6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B77CBF" w14:textId="02CAD1A1">
            <w:pPr>
              <w:rPr>
                <w:color w:val="000000"/>
                <w:szCs w:val="22"/>
              </w:rPr>
            </w:pPr>
            <w:r w:rsidRPr="001B0690">
              <w:rPr>
                <w:color w:val="000000"/>
                <w:szCs w:val="22"/>
              </w:rPr>
              <w:t>LLANO COUNTY</w:t>
            </w:r>
          </w:p>
        </w:tc>
      </w:tr>
      <w:tr w14:paraId="538378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FB1C48" w14:textId="39D8B43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78ACA0" w14:textId="4986EB64">
            <w:pPr>
              <w:rPr>
                <w:color w:val="000000"/>
                <w:szCs w:val="22"/>
              </w:rPr>
            </w:pPr>
            <w:r w:rsidRPr="001B0690">
              <w:rPr>
                <w:color w:val="000000"/>
                <w:szCs w:val="22"/>
              </w:rPr>
              <w:t>LUBBOCK COUNTY</w:t>
            </w:r>
          </w:p>
        </w:tc>
      </w:tr>
      <w:tr w14:paraId="590574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ACE2D8" w14:textId="58012F6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87639F" w14:textId="40842E40">
            <w:pPr>
              <w:rPr>
                <w:color w:val="000000"/>
                <w:szCs w:val="22"/>
              </w:rPr>
            </w:pPr>
            <w:r w:rsidRPr="001B0690">
              <w:rPr>
                <w:color w:val="000000"/>
                <w:szCs w:val="22"/>
              </w:rPr>
              <w:t>LYNN COUNTY</w:t>
            </w:r>
          </w:p>
        </w:tc>
      </w:tr>
      <w:tr w14:paraId="200740D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58CC63" w14:textId="29EF310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A5C1C4" w14:textId="5839BDD3">
            <w:pPr>
              <w:rPr>
                <w:color w:val="000000"/>
                <w:szCs w:val="22"/>
              </w:rPr>
            </w:pPr>
            <w:r w:rsidRPr="001B0690">
              <w:rPr>
                <w:color w:val="000000"/>
                <w:szCs w:val="22"/>
              </w:rPr>
              <w:t>MCCULLOCH COUNTY</w:t>
            </w:r>
          </w:p>
        </w:tc>
      </w:tr>
      <w:tr w14:paraId="7B3ED8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4F3A44" w14:textId="3A343C6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7B2B73" w14:textId="00FDA205">
            <w:pPr>
              <w:rPr>
                <w:color w:val="000000"/>
                <w:szCs w:val="22"/>
              </w:rPr>
            </w:pPr>
            <w:r w:rsidRPr="001B0690">
              <w:rPr>
                <w:color w:val="000000"/>
                <w:szCs w:val="22"/>
              </w:rPr>
              <w:t>MCLENNAN COUNTY</w:t>
            </w:r>
          </w:p>
        </w:tc>
      </w:tr>
      <w:tr w14:paraId="2A39F3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01E541" w14:textId="1D3D5D8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C4BAAB" w14:textId="563ACBDB">
            <w:pPr>
              <w:rPr>
                <w:color w:val="000000"/>
                <w:szCs w:val="22"/>
              </w:rPr>
            </w:pPr>
            <w:r w:rsidRPr="001B0690">
              <w:rPr>
                <w:color w:val="000000"/>
                <w:szCs w:val="22"/>
              </w:rPr>
              <w:t>MADISON COUNTY</w:t>
            </w:r>
          </w:p>
        </w:tc>
      </w:tr>
      <w:tr w14:paraId="3687D58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437813" w14:textId="28AB698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62208F" w14:textId="52FC8E2D">
            <w:pPr>
              <w:rPr>
                <w:color w:val="000000"/>
                <w:szCs w:val="22"/>
              </w:rPr>
            </w:pPr>
            <w:r w:rsidRPr="001B0690">
              <w:rPr>
                <w:color w:val="000000"/>
                <w:szCs w:val="22"/>
              </w:rPr>
              <w:t>MARION COUNTY</w:t>
            </w:r>
          </w:p>
        </w:tc>
      </w:tr>
      <w:tr w14:paraId="72AC21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16A19D" w14:textId="3DE7334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42BF27" w14:textId="69A73050">
            <w:pPr>
              <w:rPr>
                <w:color w:val="000000"/>
                <w:szCs w:val="22"/>
              </w:rPr>
            </w:pPr>
            <w:r w:rsidRPr="001B0690">
              <w:rPr>
                <w:color w:val="000000"/>
                <w:szCs w:val="22"/>
              </w:rPr>
              <w:t>MASON COUNTY</w:t>
            </w:r>
          </w:p>
        </w:tc>
      </w:tr>
      <w:tr w14:paraId="7F9A852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7D8A94" w14:textId="4DF5612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3A1DEA" w14:textId="599BF053">
            <w:pPr>
              <w:rPr>
                <w:color w:val="000000"/>
                <w:szCs w:val="22"/>
              </w:rPr>
            </w:pPr>
            <w:r w:rsidRPr="001B0690">
              <w:rPr>
                <w:color w:val="000000"/>
                <w:szCs w:val="22"/>
              </w:rPr>
              <w:t>MATAGORDA COUNTY</w:t>
            </w:r>
          </w:p>
        </w:tc>
      </w:tr>
      <w:tr w14:paraId="7CFA19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F31FC7" w14:textId="4E5F88F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1703D0" w14:textId="4216BD15">
            <w:pPr>
              <w:rPr>
                <w:color w:val="000000"/>
                <w:szCs w:val="22"/>
              </w:rPr>
            </w:pPr>
            <w:r w:rsidRPr="001B0690">
              <w:rPr>
                <w:color w:val="000000"/>
                <w:szCs w:val="22"/>
              </w:rPr>
              <w:t>MAVERICK COUNTY</w:t>
            </w:r>
          </w:p>
        </w:tc>
      </w:tr>
      <w:tr w14:paraId="62EF49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AA9265" w14:textId="7D60956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BEEF4E" w14:textId="7D51B61C">
            <w:pPr>
              <w:rPr>
                <w:color w:val="000000"/>
                <w:szCs w:val="22"/>
              </w:rPr>
            </w:pPr>
            <w:r w:rsidRPr="001B0690">
              <w:rPr>
                <w:color w:val="000000"/>
                <w:szCs w:val="22"/>
              </w:rPr>
              <w:t>MEDINA COUNTY</w:t>
            </w:r>
          </w:p>
        </w:tc>
      </w:tr>
      <w:tr w14:paraId="3D248F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D6DB8D" w14:textId="42C45AD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B17D67" w14:textId="01DEB285">
            <w:pPr>
              <w:rPr>
                <w:color w:val="000000"/>
                <w:szCs w:val="22"/>
              </w:rPr>
            </w:pPr>
            <w:r w:rsidRPr="001B0690">
              <w:rPr>
                <w:color w:val="000000"/>
                <w:szCs w:val="22"/>
              </w:rPr>
              <w:t>MENARD COUNTY</w:t>
            </w:r>
          </w:p>
        </w:tc>
      </w:tr>
      <w:tr w14:paraId="36A448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9BDBEA" w14:textId="577350D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507BA4" w14:textId="7DF013C1">
            <w:pPr>
              <w:rPr>
                <w:color w:val="000000"/>
                <w:szCs w:val="22"/>
              </w:rPr>
            </w:pPr>
            <w:r w:rsidRPr="001B0690">
              <w:rPr>
                <w:color w:val="000000"/>
                <w:szCs w:val="22"/>
              </w:rPr>
              <w:t>MIDLAND COUNTY</w:t>
            </w:r>
          </w:p>
        </w:tc>
      </w:tr>
      <w:tr w14:paraId="7A4F1C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7A5AC7" w14:textId="7E32BBE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F96973" w14:textId="7B60C485">
            <w:pPr>
              <w:rPr>
                <w:color w:val="000000"/>
                <w:szCs w:val="22"/>
              </w:rPr>
            </w:pPr>
            <w:r w:rsidRPr="001B0690">
              <w:rPr>
                <w:color w:val="000000"/>
                <w:szCs w:val="22"/>
              </w:rPr>
              <w:t>MILAM COUNTY</w:t>
            </w:r>
          </w:p>
        </w:tc>
      </w:tr>
      <w:tr w14:paraId="29E8DF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05050F" w14:textId="4A60168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9FF0E3" w14:textId="634D2EC1">
            <w:pPr>
              <w:rPr>
                <w:color w:val="000000"/>
                <w:szCs w:val="22"/>
              </w:rPr>
            </w:pPr>
            <w:r w:rsidRPr="001B0690">
              <w:rPr>
                <w:color w:val="000000"/>
                <w:szCs w:val="22"/>
              </w:rPr>
              <w:t>MILLS COUNTY</w:t>
            </w:r>
          </w:p>
        </w:tc>
      </w:tr>
      <w:tr w14:paraId="12B063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C6895A" w14:textId="230789A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9030E4" w14:textId="733919A5">
            <w:pPr>
              <w:rPr>
                <w:color w:val="000000"/>
                <w:szCs w:val="22"/>
              </w:rPr>
            </w:pPr>
            <w:r w:rsidRPr="001B0690">
              <w:rPr>
                <w:color w:val="000000"/>
                <w:szCs w:val="22"/>
              </w:rPr>
              <w:t>MITCHELL COUNTY</w:t>
            </w:r>
          </w:p>
        </w:tc>
      </w:tr>
      <w:tr w14:paraId="4BBEACB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E93348" w14:textId="7099B57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611710" w14:textId="53D29C79">
            <w:pPr>
              <w:rPr>
                <w:color w:val="000000"/>
                <w:szCs w:val="22"/>
              </w:rPr>
            </w:pPr>
            <w:r w:rsidRPr="001B0690">
              <w:rPr>
                <w:color w:val="000000"/>
                <w:szCs w:val="22"/>
              </w:rPr>
              <w:t>MONTAGUE COUNTY</w:t>
            </w:r>
          </w:p>
        </w:tc>
      </w:tr>
      <w:tr w14:paraId="203539E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F48B2B" w14:textId="51C9A18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8BF4A4" w14:textId="3F4599A5">
            <w:pPr>
              <w:rPr>
                <w:color w:val="000000"/>
                <w:szCs w:val="22"/>
              </w:rPr>
            </w:pPr>
            <w:r w:rsidRPr="001B0690">
              <w:rPr>
                <w:color w:val="000000"/>
                <w:szCs w:val="22"/>
              </w:rPr>
              <w:t>MONTGOMERY COUNTY</w:t>
            </w:r>
          </w:p>
        </w:tc>
      </w:tr>
      <w:tr w14:paraId="2F42C2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FA41C8" w14:textId="6C24293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BA75B6" w14:textId="424E918D">
            <w:pPr>
              <w:rPr>
                <w:color w:val="000000"/>
                <w:szCs w:val="22"/>
              </w:rPr>
            </w:pPr>
            <w:r w:rsidRPr="001B0690">
              <w:rPr>
                <w:color w:val="000000"/>
                <w:szCs w:val="22"/>
              </w:rPr>
              <w:t>MOORE COUNTY</w:t>
            </w:r>
          </w:p>
        </w:tc>
      </w:tr>
      <w:tr w14:paraId="1631AB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1C2F97" w14:textId="5B32B53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5A81C7" w14:textId="436028B9">
            <w:pPr>
              <w:rPr>
                <w:color w:val="000000"/>
                <w:szCs w:val="22"/>
              </w:rPr>
            </w:pPr>
            <w:r w:rsidRPr="001B0690">
              <w:rPr>
                <w:color w:val="000000"/>
                <w:szCs w:val="22"/>
              </w:rPr>
              <w:t>MORRIS COUNTY</w:t>
            </w:r>
          </w:p>
        </w:tc>
      </w:tr>
      <w:tr w14:paraId="119ED75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9C7305" w14:textId="5B071E3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F53FD7" w14:textId="3B1E279A">
            <w:pPr>
              <w:rPr>
                <w:color w:val="000000"/>
                <w:szCs w:val="22"/>
              </w:rPr>
            </w:pPr>
            <w:r w:rsidRPr="001B0690">
              <w:rPr>
                <w:color w:val="000000"/>
                <w:szCs w:val="22"/>
              </w:rPr>
              <w:t>NACOGDOCHES COUNTY</w:t>
            </w:r>
          </w:p>
        </w:tc>
      </w:tr>
      <w:tr w14:paraId="025B54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B84CAC" w14:textId="0EE204B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622612" w14:textId="0FDB4B5B">
            <w:pPr>
              <w:rPr>
                <w:color w:val="000000"/>
                <w:szCs w:val="22"/>
              </w:rPr>
            </w:pPr>
            <w:r w:rsidRPr="001B0690">
              <w:rPr>
                <w:color w:val="000000"/>
                <w:szCs w:val="22"/>
              </w:rPr>
              <w:t>NAVARRO COUNTY</w:t>
            </w:r>
          </w:p>
        </w:tc>
      </w:tr>
      <w:tr w14:paraId="3C132D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BB5785" w14:textId="6AE68CF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193501" w14:textId="29BBC930">
            <w:pPr>
              <w:rPr>
                <w:color w:val="000000"/>
                <w:szCs w:val="22"/>
              </w:rPr>
            </w:pPr>
            <w:r w:rsidRPr="001B0690">
              <w:rPr>
                <w:color w:val="000000"/>
                <w:szCs w:val="22"/>
              </w:rPr>
              <w:t>NEWTON COUNTY</w:t>
            </w:r>
          </w:p>
        </w:tc>
      </w:tr>
      <w:tr w14:paraId="25D2007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D33EF4" w14:textId="2421F2E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22F9B2" w14:textId="45707829">
            <w:pPr>
              <w:rPr>
                <w:color w:val="000000"/>
                <w:szCs w:val="22"/>
              </w:rPr>
            </w:pPr>
            <w:r w:rsidRPr="001B0690">
              <w:rPr>
                <w:color w:val="000000"/>
                <w:szCs w:val="22"/>
              </w:rPr>
              <w:t>NOLAN COUNTY</w:t>
            </w:r>
          </w:p>
        </w:tc>
      </w:tr>
      <w:tr w14:paraId="50C39A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680D01" w14:textId="06BE9A7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C78EF2" w14:textId="59393580">
            <w:pPr>
              <w:rPr>
                <w:color w:val="000000"/>
                <w:szCs w:val="22"/>
              </w:rPr>
            </w:pPr>
            <w:r w:rsidRPr="001B0690">
              <w:rPr>
                <w:color w:val="000000"/>
                <w:szCs w:val="22"/>
              </w:rPr>
              <w:t>NUECES COUNTY</w:t>
            </w:r>
          </w:p>
        </w:tc>
      </w:tr>
      <w:tr w14:paraId="2B0BF2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0B105D" w14:textId="02C6610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7FC741" w14:textId="0F84B76A">
            <w:pPr>
              <w:rPr>
                <w:color w:val="000000"/>
                <w:szCs w:val="22"/>
              </w:rPr>
            </w:pPr>
            <w:r w:rsidRPr="001B0690">
              <w:rPr>
                <w:color w:val="000000"/>
                <w:szCs w:val="22"/>
              </w:rPr>
              <w:t>OCHILTREE COUNTY</w:t>
            </w:r>
          </w:p>
        </w:tc>
      </w:tr>
      <w:tr w14:paraId="2836DB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5132FE" w14:textId="717D12A2">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1DE715" w14:textId="6640B960">
            <w:pPr>
              <w:rPr>
                <w:color w:val="000000"/>
                <w:szCs w:val="22"/>
              </w:rPr>
            </w:pPr>
            <w:r w:rsidRPr="001B0690">
              <w:rPr>
                <w:color w:val="000000"/>
                <w:szCs w:val="22"/>
              </w:rPr>
              <w:t>ORANGE COUNTY</w:t>
            </w:r>
          </w:p>
        </w:tc>
      </w:tr>
      <w:tr w14:paraId="6780C8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A0285A" w14:textId="5C1480B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38FE4E" w14:textId="199A314A">
            <w:pPr>
              <w:rPr>
                <w:color w:val="000000"/>
                <w:szCs w:val="22"/>
              </w:rPr>
            </w:pPr>
            <w:r w:rsidRPr="001B0690">
              <w:rPr>
                <w:color w:val="000000"/>
                <w:szCs w:val="22"/>
              </w:rPr>
              <w:t>PALO PINTO COUNTY</w:t>
            </w:r>
          </w:p>
        </w:tc>
      </w:tr>
      <w:tr w14:paraId="624FCF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9CCD15" w14:textId="4B61AAB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74723F" w14:textId="7CDE14B9">
            <w:pPr>
              <w:rPr>
                <w:color w:val="000000"/>
                <w:szCs w:val="22"/>
              </w:rPr>
            </w:pPr>
            <w:r w:rsidRPr="001B0690">
              <w:rPr>
                <w:color w:val="000000"/>
                <w:szCs w:val="22"/>
              </w:rPr>
              <w:t>PANOLA COUNTY</w:t>
            </w:r>
          </w:p>
        </w:tc>
      </w:tr>
      <w:tr w14:paraId="64BD1D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EB662B" w14:textId="6ECE07E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BB551E" w14:textId="7111E4C8">
            <w:pPr>
              <w:rPr>
                <w:color w:val="000000"/>
                <w:szCs w:val="22"/>
              </w:rPr>
            </w:pPr>
            <w:r w:rsidRPr="001B0690">
              <w:rPr>
                <w:color w:val="000000"/>
                <w:szCs w:val="22"/>
              </w:rPr>
              <w:t>PARKER COUNTY</w:t>
            </w:r>
          </w:p>
        </w:tc>
      </w:tr>
      <w:tr w14:paraId="269606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0FEADD" w14:textId="5682D1F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B1FF24" w14:textId="73BD5CDF">
            <w:pPr>
              <w:rPr>
                <w:color w:val="000000"/>
                <w:szCs w:val="22"/>
              </w:rPr>
            </w:pPr>
            <w:r w:rsidRPr="001B0690">
              <w:rPr>
                <w:color w:val="000000"/>
                <w:szCs w:val="22"/>
              </w:rPr>
              <w:t>PARMER COUNTY</w:t>
            </w:r>
          </w:p>
        </w:tc>
      </w:tr>
      <w:tr w14:paraId="26A32A7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8946BF" w14:textId="42A0D20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6BFBAF" w14:textId="2EA6D3BA">
            <w:pPr>
              <w:rPr>
                <w:color w:val="000000"/>
                <w:szCs w:val="22"/>
              </w:rPr>
            </w:pPr>
            <w:r w:rsidRPr="001B0690">
              <w:rPr>
                <w:color w:val="000000"/>
                <w:szCs w:val="22"/>
              </w:rPr>
              <w:t>PECOS COUNTY</w:t>
            </w:r>
          </w:p>
        </w:tc>
      </w:tr>
      <w:tr w14:paraId="3AF352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9FD790" w14:textId="51155758">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1DA296" w14:textId="3AC49D77">
            <w:pPr>
              <w:rPr>
                <w:color w:val="000000"/>
                <w:szCs w:val="22"/>
              </w:rPr>
            </w:pPr>
            <w:r w:rsidRPr="001B0690">
              <w:rPr>
                <w:color w:val="000000"/>
                <w:szCs w:val="22"/>
              </w:rPr>
              <w:t>POLK COUNTY</w:t>
            </w:r>
          </w:p>
        </w:tc>
      </w:tr>
      <w:tr w14:paraId="71F3BE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C2E550" w14:textId="23D9B78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E3F326" w14:textId="72633D1D">
            <w:pPr>
              <w:rPr>
                <w:color w:val="000000"/>
                <w:szCs w:val="22"/>
              </w:rPr>
            </w:pPr>
            <w:r w:rsidRPr="001B0690">
              <w:rPr>
                <w:color w:val="000000"/>
                <w:szCs w:val="22"/>
              </w:rPr>
              <w:t>POTTER COUNTY</w:t>
            </w:r>
          </w:p>
        </w:tc>
      </w:tr>
      <w:tr w14:paraId="6C03AA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DCB888" w14:textId="642C77C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A012F2" w14:textId="18FBB2AF">
            <w:pPr>
              <w:rPr>
                <w:color w:val="000000"/>
                <w:szCs w:val="22"/>
              </w:rPr>
            </w:pPr>
            <w:r w:rsidRPr="001B0690">
              <w:rPr>
                <w:color w:val="000000"/>
                <w:szCs w:val="22"/>
              </w:rPr>
              <w:t>RAINS COUNTY</w:t>
            </w:r>
          </w:p>
        </w:tc>
      </w:tr>
      <w:tr w14:paraId="03A1E0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A084C6" w14:textId="0B02AF8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129319" w14:textId="0115951C">
            <w:pPr>
              <w:rPr>
                <w:color w:val="000000"/>
                <w:szCs w:val="22"/>
              </w:rPr>
            </w:pPr>
            <w:r w:rsidRPr="001B0690">
              <w:rPr>
                <w:color w:val="000000"/>
                <w:szCs w:val="22"/>
              </w:rPr>
              <w:t>RANDALL COUNTY</w:t>
            </w:r>
          </w:p>
        </w:tc>
      </w:tr>
      <w:tr w14:paraId="11E456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2F6897" w14:textId="3406015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CC68FB" w14:textId="656DC928">
            <w:pPr>
              <w:rPr>
                <w:color w:val="000000"/>
                <w:szCs w:val="22"/>
              </w:rPr>
            </w:pPr>
            <w:r w:rsidRPr="001B0690">
              <w:rPr>
                <w:color w:val="000000"/>
                <w:szCs w:val="22"/>
              </w:rPr>
              <w:t>REAGAN COUNTY</w:t>
            </w:r>
          </w:p>
        </w:tc>
      </w:tr>
      <w:tr w14:paraId="3FD2E60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D37280" w14:textId="3FCB0079">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DC8478" w14:textId="69DE0A8E">
            <w:pPr>
              <w:rPr>
                <w:color w:val="000000"/>
                <w:szCs w:val="22"/>
              </w:rPr>
            </w:pPr>
            <w:r w:rsidRPr="001B0690">
              <w:rPr>
                <w:color w:val="000000"/>
                <w:szCs w:val="22"/>
              </w:rPr>
              <w:t>RED RIVER COUNTY</w:t>
            </w:r>
          </w:p>
        </w:tc>
      </w:tr>
      <w:tr w14:paraId="574CFA1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D087AC" w14:textId="0647D94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F18A22" w14:textId="0D685882">
            <w:pPr>
              <w:rPr>
                <w:color w:val="000000"/>
                <w:szCs w:val="22"/>
              </w:rPr>
            </w:pPr>
            <w:r w:rsidRPr="001B0690">
              <w:rPr>
                <w:color w:val="000000"/>
                <w:szCs w:val="22"/>
              </w:rPr>
              <w:t>REEVES COUNTY</w:t>
            </w:r>
          </w:p>
        </w:tc>
      </w:tr>
      <w:tr w14:paraId="371AE1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241A7A" w14:textId="77183E8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18A265" w14:textId="7823AFEF">
            <w:pPr>
              <w:rPr>
                <w:color w:val="000000"/>
                <w:szCs w:val="22"/>
              </w:rPr>
            </w:pPr>
            <w:r w:rsidRPr="001B0690">
              <w:rPr>
                <w:color w:val="000000"/>
                <w:szCs w:val="22"/>
              </w:rPr>
              <w:t>REFUGIO COUNTY</w:t>
            </w:r>
          </w:p>
        </w:tc>
      </w:tr>
      <w:tr w14:paraId="0C019B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5CBD4B" w14:textId="0C215D70">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D6AEEE" w14:textId="770A3DAB">
            <w:pPr>
              <w:rPr>
                <w:color w:val="000000"/>
                <w:szCs w:val="22"/>
              </w:rPr>
            </w:pPr>
            <w:r w:rsidRPr="001B0690">
              <w:rPr>
                <w:color w:val="000000"/>
                <w:szCs w:val="22"/>
              </w:rPr>
              <w:t>ROBERTSON COUNTY</w:t>
            </w:r>
          </w:p>
        </w:tc>
      </w:tr>
      <w:tr w14:paraId="3FCF53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AEE330" w14:textId="5EECBAD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4E6D99" w14:textId="3AC97FEF">
            <w:pPr>
              <w:rPr>
                <w:color w:val="000000"/>
                <w:szCs w:val="22"/>
              </w:rPr>
            </w:pPr>
            <w:r w:rsidRPr="001B0690">
              <w:rPr>
                <w:color w:val="000000"/>
                <w:szCs w:val="22"/>
              </w:rPr>
              <w:t>ROCKWALL COUNTY</w:t>
            </w:r>
          </w:p>
        </w:tc>
      </w:tr>
      <w:tr w14:paraId="59CF09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B617CD" w14:textId="5F3DD0E2">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BBC706" w14:textId="61835EDE">
            <w:pPr>
              <w:rPr>
                <w:color w:val="000000"/>
                <w:szCs w:val="22"/>
              </w:rPr>
            </w:pPr>
            <w:r w:rsidRPr="001B0690">
              <w:rPr>
                <w:color w:val="000000"/>
                <w:szCs w:val="22"/>
              </w:rPr>
              <w:t>RUNNELS COUNTY</w:t>
            </w:r>
          </w:p>
        </w:tc>
      </w:tr>
      <w:tr w14:paraId="742E57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B8928E" w14:textId="07DB52A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DB468D" w14:textId="03FE88A5">
            <w:pPr>
              <w:rPr>
                <w:color w:val="000000"/>
                <w:szCs w:val="22"/>
              </w:rPr>
            </w:pPr>
            <w:r w:rsidRPr="001B0690">
              <w:rPr>
                <w:color w:val="000000"/>
                <w:szCs w:val="22"/>
              </w:rPr>
              <w:t>RUSK COUNTY</w:t>
            </w:r>
          </w:p>
        </w:tc>
      </w:tr>
      <w:tr w14:paraId="319879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E0BABF" w14:textId="56CCC95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691006" w14:textId="0955705E">
            <w:pPr>
              <w:rPr>
                <w:color w:val="000000"/>
                <w:szCs w:val="22"/>
              </w:rPr>
            </w:pPr>
            <w:r w:rsidRPr="001B0690">
              <w:rPr>
                <w:color w:val="000000"/>
                <w:szCs w:val="22"/>
              </w:rPr>
              <w:t>SABINE COUNTY</w:t>
            </w:r>
          </w:p>
        </w:tc>
      </w:tr>
      <w:tr w14:paraId="0E10A6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78A86A" w14:textId="2DC4847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E1D0B6" w14:textId="671B8E0B">
            <w:pPr>
              <w:rPr>
                <w:color w:val="000000"/>
                <w:szCs w:val="22"/>
              </w:rPr>
            </w:pPr>
            <w:r w:rsidRPr="001B0690">
              <w:rPr>
                <w:color w:val="000000"/>
                <w:szCs w:val="22"/>
              </w:rPr>
              <w:t>SAN AUGUSTINE COUNTY</w:t>
            </w:r>
          </w:p>
        </w:tc>
      </w:tr>
      <w:tr w14:paraId="0FF03A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D6ABB7" w14:textId="272525A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864ACB" w14:textId="57220920">
            <w:pPr>
              <w:rPr>
                <w:color w:val="000000"/>
                <w:szCs w:val="22"/>
              </w:rPr>
            </w:pPr>
            <w:r w:rsidRPr="001B0690">
              <w:rPr>
                <w:color w:val="000000"/>
                <w:szCs w:val="22"/>
              </w:rPr>
              <w:t>SAN JACINTO COUNTY</w:t>
            </w:r>
          </w:p>
        </w:tc>
      </w:tr>
      <w:tr w14:paraId="22A734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F736F7" w14:textId="4FC4F6D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045E6C" w14:textId="523DF390">
            <w:pPr>
              <w:rPr>
                <w:color w:val="000000"/>
                <w:szCs w:val="22"/>
              </w:rPr>
            </w:pPr>
            <w:r w:rsidRPr="001B0690">
              <w:rPr>
                <w:color w:val="000000"/>
                <w:szCs w:val="22"/>
              </w:rPr>
              <w:t>SAN PATRICIO COUNTY</w:t>
            </w:r>
          </w:p>
        </w:tc>
      </w:tr>
      <w:tr w14:paraId="2A8DAC5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83750B" w14:textId="2DB5BF4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2DD693" w14:textId="30777962">
            <w:pPr>
              <w:rPr>
                <w:color w:val="000000"/>
                <w:szCs w:val="22"/>
              </w:rPr>
            </w:pPr>
            <w:r w:rsidRPr="001B0690">
              <w:rPr>
                <w:color w:val="000000"/>
                <w:szCs w:val="22"/>
              </w:rPr>
              <w:t>SAN SABA COUNTY</w:t>
            </w:r>
          </w:p>
        </w:tc>
      </w:tr>
      <w:tr w14:paraId="389E9B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19E891" w14:textId="72786AB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FBBD6C" w14:textId="10A388BD">
            <w:pPr>
              <w:rPr>
                <w:color w:val="000000"/>
                <w:szCs w:val="22"/>
              </w:rPr>
            </w:pPr>
            <w:r w:rsidRPr="001B0690">
              <w:rPr>
                <w:color w:val="000000"/>
                <w:szCs w:val="22"/>
              </w:rPr>
              <w:t>SCURRY COUNTY</w:t>
            </w:r>
          </w:p>
        </w:tc>
      </w:tr>
      <w:tr w14:paraId="2B6F50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B87BE4" w14:textId="6CC1776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75A608" w14:textId="550F7659">
            <w:pPr>
              <w:rPr>
                <w:color w:val="000000"/>
                <w:szCs w:val="22"/>
              </w:rPr>
            </w:pPr>
            <w:r w:rsidRPr="001B0690">
              <w:rPr>
                <w:color w:val="000000"/>
                <w:szCs w:val="22"/>
              </w:rPr>
              <w:t>SHELBY COUNTY</w:t>
            </w:r>
          </w:p>
        </w:tc>
      </w:tr>
      <w:tr w14:paraId="233CAD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699508" w14:textId="4D3C27F2">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87510A" w14:textId="17D5532C">
            <w:pPr>
              <w:rPr>
                <w:color w:val="000000"/>
                <w:szCs w:val="22"/>
              </w:rPr>
            </w:pPr>
            <w:r w:rsidRPr="001B0690">
              <w:rPr>
                <w:color w:val="000000"/>
                <w:szCs w:val="22"/>
              </w:rPr>
              <w:t>SMITH COUNTY</w:t>
            </w:r>
          </w:p>
        </w:tc>
      </w:tr>
      <w:tr w14:paraId="6864BF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CB4D57" w14:textId="6DE473C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62E7D6" w14:textId="703BA835">
            <w:pPr>
              <w:rPr>
                <w:color w:val="000000"/>
                <w:szCs w:val="22"/>
              </w:rPr>
            </w:pPr>
            <w:r w:rsidRPr="001B0690">
              <w:rPr>
                <w:color w:val="000000"/>
                <w:szCs w:val="22"/>
              </w:rPr>
              <w:t>SOMERVELL COUNTY</w:t>
            </w:r>
          </w:p>
        </w:tc>
      </w:tr>
      <w:tr w14:paraId="057C05D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10ABC2" w14:textId="3BB0FB8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9A38A6" w14:textId="0FAF4BA2">
            <w:pPr>
              <w:rPr>
                <w:color w:val="000000"/>
                <w:szCs w:val="22"/>
              </w:rPr>
            </w:pPr>
            <w:r w:rsidRPr="001B0690">
              <w:rPr>
                <w:color w:val="000000"/>
                <w:szCs w:val="22"/>
              </w:rPr>
              <w:t>STARR COUNTY</w:t>
            </w:r>
          </w:p>
        </w:tc>
      </w:tr>
      <w:tr w14:paraId="73621D1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F97C54" w14:textId="52F53F8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2346DB" w14:textId="2593B275">
            <w:pPr>
              <w:rPr>
                <w:color w:val="000000"/>
                <w:szCs w:val="22"/>
              </w:rPr>
            </w:pPr>
            <w:r w:rsidRPr="001B0690">
              <w:rPr>
                <w:color w:val="000000"/>
                <w:szCs w:val="22"/>
              </w:rPr>
              <w:t>STEPHENS COUNTY</w:t>
            </w:r>
          </w:p>
        </w:tc>
      </w:tr>
      <w:tr w14:paraId="521380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022065" w14:textId="2E31E8C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A1890C" w14:textId="4BBAFB12">
            <w:pPr>
              <w:rPr>
                <w:color w:val="000000"/>
                <w:szCs w:val="22"/>
              </w:rPr>
            </w:pPr>
            <w:r w:rsidRPr="001B0690">
              <w:rPr>
                <w:color w:val="000000"/>
                <w:szCs w:val="22"/>
              </w:rPr>
              <w:t>STONEWALL COUNTY</w:t>
            </w:r>
          </w:p>
        </w:tc>
      </w:tr>
      <w:tr w14:paraId="0DE515C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3D5015" w14:textId="5F3EBBE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36158A" w14:textId="04BB6902">
            <w:pPr>
              <w:rPr>
                <w:color w:val="000000"/>
                <w:szCs w:val="22"/>
              </w:rPr>
            </w:pPr>
            <w:r w:rsidRPr="001B0690">
              <w:rPr>
                <w:color w:val="000000"/>
                <w:szCs w:val="22"/>
              </w:rPr>
              <w:t>SWISHER COUNTY</w:t>
            </w:r>
          </w:p>
        </w:tc>
      </w:tr>
      <w:tr w14:paraId="48945C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81CB3D" w14:textId="24B82E4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5EA95F" w14:textId="48D3DDEA">
            <w:pPr>
              <w:rPr>
                <w:color w:val="000000"/>
                <w:szCs w:val="22"/>
              </w:rPr>
            </w:pPr>
            <w:r w:rsidRPr="001B0690">
              <w:rPr>
                <w:color w:val="000000"/>
                <w:szCs w:val="22"/>
              </w:rPr>
              <w:t>TARRANT COUNTY</w:t>
            </w:r>
          </w:p>
        </w:tc>
      </w:tr>
      <w:tr w14:paraId="591B31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AF9284" w14:textId="02F5337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94D77A" w14:textId="13C47E27">
            <w:pPr>
              <w:rPr>
                <w:color w:val="000000"/>
                <w:szCs w:val="22"/>
              </w:rPr>
            </w:pPr>
            <w:r w:rsidRPr="001B0690">
              <w:rPr>
                <w:color w:val="000000"/>
                <w:szCs w:val="22"/>
              </w:rPr>
              <w:t>TAYLOR COUNTY</w:t>
            </w:r>
          </w:p>
        </w:tc>
      </w:tr>
      <w:tr w14:paraId="209654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3A3443" w14:textId="742865C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F3A88F" w14:textId="4CD64CD4">
            <w:pPr>
              <w:rPr>
                <w:color w:val="000000"/>
                <w:szCs w:val="22"/>
              </w:rPr>
            </w:pPr>
            <w:r w:rsidRPr="001B0690">
              <w:rPr>
                <w:color w:val="000000"/>
                <w:szCs w:val="22"/>
              </w:rPr>
              <w:t>TERRY COUNTY</w:t>
            </w:r>
          </w:p>
        </w:tc>
      </w:tr>
      <w:tr w14:paraId="33399E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463836" w14:textId="544E357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E7371A" w14:textId="5765BE8A">
            <w:pPr>
              <w:rPr>
                <w:color w:val="000000"/>
                <w:szCs w:val="22"/>
              </w:rPr>
            </w:pPr>
            <w:r w:rsidRPr="001B0690">
              <w:rPr>
                <w:color w:val="000000"/>
                <w:szCs w:val="22"/>
              </w:rPr>
              <w:t>THROCKMORTON COUNTY</w:t>
            </w:r>
          </w:p>
        </w:tc>
      </w:tr>
      <w:tr w14:paraId="2EE73C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904386" w14:textId="754BA9B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7B5134" w14:textId="72B9EB47">
            <w:pPr>
              <w:rPr>
                <w:color w:val="000000"/>
                <w:szCs w:val="22"/>
              </w:rPr>
            </w:pPr>
            <w:r w:rsidRPr="001B0690">
              <w:rPr>
                <w:color w:val="000000"/>
                <w:szCs w:val="22"/>
              </w:rPr>
              <w:t>TITUS COUNTY</w:t>
            </w:r>
          </w:p>
        </w:tc>
      </w:tr>
      <w:tr w14:paraId="6CA0A4C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14DA64" w14:textId="6183E5E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0B1E92" w14:textId="1C187490">
            <w:pPr>
              <w:rPr>
                <w:color w:val="000000"/>
                <w:szCs w:val="22"/>
              </w:rPr>
            </w:pPr>
            <w:r w:rsidRPr="001B0690">
              <w:rPr>
                <w:color w:val="000000"/>
                <w:szCs w:val="22"/>
              </w:rPr>
              <w:t>TOM GREEN COUNTY</w:t>
            </w:r>
          </w:p>
        </w:tc>
      </w:tr>
      <w:tr w14:paraId="43F932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DE22AF" w14:textId="713C8C6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E57D00" w14:textId="3AE25DCC">
            <w:pPr>
              <w:rPr>
                <w:color w:val="000000"/>
                <w:szCs w:val="22"/>
              </w:rPr>
            </w:pPr>
            <w:r w:rsidRPr="001B0690">
              <w:rPr>
                <w:color w:val="000000"/>
                <w:szCs w:val="22"/>
              </w:rPr>
              <w:t>TRAVIS COUNTY</w:t>
            </w:r>
          </w:p>
        </w:tc>
      </w:tr>
      <w:tr w14:paraId="389744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0AC05C" w14:textId="19353EF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8258D9" w14:textId="2ABE4E9F">
            <w:pPr>
              <w:rPr>
                <w:color w:val="000000"/>
                <w:szCs w:val="22"/>
              </w:rPr>
            </w:pPr>
            <w:r w:rsidRPr="001B0690">
              <w:rPr>
                <w:color w:val="000000"/>
                <w:szCs w:val="22"/>
              </w:rPr>
              <w:t>TRINITY COUNTY</w:t>
            </w:r>
          </w:p>
        </w:tc>
      </w:tr>
      <w:tr w14:paraId="22425D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3E74AE" w14:textId="61DAF40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0EF7B9" w14:textId="27D01785">
            <w:pPr>
              <w:rPr>
                <w:color w:val="000000"/>
                <w:szCs w:val="22"/>
              </w:rPr>
            </w:pPr>
            <w:r w:rsidRPr="001B0690">
              <w:rPr>
                <w:color w:val="000000"/>
                <w:szCs w:val="22"/>
              </w:rPr>
              <w:t>TYLER COUNTY</w:t>
            </w:r>
          </w:p>
        </w:tc>
      </w:tr>
      <w:tr w14:paraId="49411A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FABA09" w14:textId="7523098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BFD452" w14:textId="5C31736E">
            <w:pPr>
              <w:rPr>
                <w:color w:val="000000"/>
                <w:szCs w:val="22"/>
              </w:rPr>
            </w:pPr>
            <w:r w:rsidRPr="001B0690">
              <w:rPr>
                <w:color w:val="000000"/>
                <w:szCs w:val="22"/>
              </w:rPr>
              <w:t>UPSHUR COUNTY</w:t>
            </w:r>
          </w:p>
        </w:tc>
      </w:tr>
      <w:tr w14:paraId="233D46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A5F3A9" w14:textId="702638A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818E4F" w14:textId="0559060A">
            <w:pPr>
              <w:rPr>
                <w:color w:val="000000"/>
                <w:szCs w:val="22"/>
              </w:rPr>
            </w:pPr>
            <w:r w:rsidRPr="001B0690">
              <w:rPr>
                <w:color w:val="000000"/>
                <w:szCs w:val="22"/>
              </w:rPr>
              <w:t>UVALDE COUNTY</w:t>
            </w:r>
          </w:p>
        </w:tc>
      </w:tr>
      <w:tr w14:paraId="7DED1C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C50DF0" w14:textId="4349624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B46756" w14:textId="714D3EC6">
            <w:pPr>
              <w:rPr>
                <w:color w:val="000000"/>
                <w:szCs w:val="22"/>
              </w:rPr>
            </w:pPr>
            <w:r w:rsidRPr="001B0690">
              <w:rPr>
                <w:color w:val="000000"/>
                <w:szCs w:val="22"/>
              </w:rPr>
              <w:t>VAL VERDE COUNTY</w:t>
            </w:r>
          </w:p>
        </w:tc>
      </w:tr>
      <w:tr w14:paraId="27F639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5B9F7F" w14:textId="3B6E161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02940B" w14:textId="09530478">
            <w:pPr>
              <w:rPr>
                <w:color w:val="000000"/>
                <w:szCs w:val="22"/>
              </w:rPr>
            </w:pPr>
            <w:r w:rsidRPr="001B0690">
              <w:rPr>
                <w:color w:val="000000"/>
                <w:szCs w:val="22"/>
              </w:rPr>
              <w:t>VAN ZANDT COUNTY</w:t>
            </w:r>
          </w:p>
        </w:tc>
      </w:tr>
      <w:tr w14:paraId="371F73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112BE0" w14:textId="50DF305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CCF6A9" w14:textId="1D4E0453">
            <w:pPr>
              <w:rPr>
                <w:color w:val="000000"/>
                <w:szCs w:val="22"/>
              </w:rPr>
            </w:pPr>
            <w:r w:rsidRPr="001B0690">
              <w:rPr>
                <w:color w:val="000000"/>
                <w:szCs w:val="22"/>
              </w:rPr>
              <w:t>VICTORIA COUNTY</w:t>
            </w:r>
          </w:p>
        </w:tc>
      </w:tr>
      <w:tr w14:paraId="083A33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9B3798" w14:textId="550896A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B0A1C0" w14:textId="45886ED7">
            <w:pPr>
              <w:rPr>
                <w:color w:val="000000"/>
                <w:szCs w:val="22"/>
              </w:rPr>
            </w:pPr>
            <w:r w:rsidRPr="001B0690">
              <w:rPr>
                <w:color w:val="000000"/>
                <w:szCs w:val="22"/>
              </w:rPr>
              <w:t>WALKER COUNTY</w:t>
            </w:r>
          </w:p>
        </w:tc>
      </w:tr>
      <w:tr w14:paraId="4DFA83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CE977E" w14:textId="1E1116B5">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968F0B" w14:textId="10A0E71D">
            <w:pPr>
              <w:rPr>
                <w:color w:val="000000"/>
                <w:szCs w:val="22"/>
              </w:rPr>
            </w:pPr>
            <w:r w:rsidRPr="001B0690">
              <w:rPr>
                <w:color w:val="000000"/>
                <w:szCs w:val="22"/>
              </w:rPr>
              <w:t>WALLER COUNTY</w:t>
            </w:r>
          </w:p>
        </w:tc>
      </w:tr>
      <w:tr w14:paraId="0BCFE1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9DF044" w14:textId="07CEF059">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17100F" w14:textId="28E72B46">
            <w:pPr>
              <w:rPr>
                <w:color w:val="000000"/>
                <w:szCs w:val="22"/>
              </w:rPr>
            </w:pPr>
            <w:r w:rsidRPr="001B0690">
              <w:rPr>
                <w:color w:val="000000"/>
                <w:szCs w:val="22"/>
              </w:rPr>
              <w:t>WARD COUNTY</w:t>
            </w:r>
          </w:p>
        </w:tc>
      </w:tr>
      <w:tr w14:paraId="687C04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0A9B01" w14:textId="4773E4F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E95559" w14:textId="4423849D">
            <w:pPr>
              <w:rPr>
                <w:color w:val="000000"/>
                <w:szCs w:val="22"/>
              </w:rPr>
            </w:pPr>
            <w:r w:rsidRPr="001B0690">
              <w:rPr>
                <w:color w:val="000000"/>
                <w:szCs w:val="22"/>
              </w:rPr>
              <w:t>WASHINGTON COUNTY</w:t>
            </w:r>
          </w:p>
        </w:tc>
      </w:tr>
      <w:tr w14:paraId="6BB0E0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D70BBC" w14:textId="21A34D4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EA183D" w14:textId="10D9941D">
            <w:pPr>
              <w:rPr>
                <w:color w:val="000000"/>
                <w:szCs w:val="22"/>
              </w:rPr>
            </w:pPr>
            <w:r w:rsidRPr="001B0690">
              <w:rPr>
                <w:color w:val="000000"/>
                <w:szCs w:val="22"/>
              </w:rPr>
              <w:t>WEBB COUNTY</w:t>
            </w:r>
          </w:p>
        </w:tc>
      </w:tr>
      <w:tr w14:paraId="406C06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A3A649" w14:textId="0613C9C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2F44B7" w14:textId="40313F7F">
            <w:pPr>
              <w:rPr>
                <w:color w:val="000000"/>
                <w:szCs w:val="22"/>
              </w:rPr>
            </w:pPr>
            <w:r w:rsidRPr="001B0690">
              <w:rPr>
                <w:color w:val="000000"/>
                <w:szCs w:val="22"/>
              </w:rPr>
              <w:t>WHARTON COUNTY</w:t>
            </w:r>
          </w:p>
        </w:tc>
      </w:tr>
      <w:tr w14:paraId="3A52907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465841" w14:textId="3C5DC14E">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B47754" w14:textId="73CDA2D4">
            <w:pPr>
              <w:rPr>
                <w:color w:val="000000"/>
                <w:szCs w:val="22"/>
              </w:rPr>
            </w:pPr>
            <w:r w:rsidRPr="001B0690">
              <w:rPr>
                <w:color w:val="000000"/>
                <w:szCs w:val="22"/>
              </w:rPr>
              <w:t>WHEELER COUNTY</w:t>
            </w:r>
          </w:p>
        </w:tc>
      </w:tr>
      <w:tr w14:paraId="6FA633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7CA229" w14:textId="32EC8286">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65C794" w14:textId="36580A8C">
            <w:pPr>
              <w:rPr>
                <w:color w:val="000000"/>
                <w:szCs w:val="22"/>
              </w:rPr>
            </w:pPr>
            <w:r w:rsidRPr="001B0690">
              <w:rPr>
                <w:color w:val="000000"/>
                <w:szCs w:val="22"/>
              </w:rPr>
              <w:t>WICHITA COUNTY</w:t>
            </w:r>
          </w:p>
        </w:tc>
      </w:tr>
      <w:tr w14:paraId="794D3C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15CB85" w14:textId="6A997BB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2D98D7" w14:textId="1D2C1A09">
            <w:pPr>
              <w:rPr>
                <w:color w:val="000000"/>
                <w:szCs w:val="22"/>
              </w:rPr>
            </w:pPr>
            <w:r w:rsidRPr="001B0690">
              <w:rPr>
                <w:color w:val="000000"/>
                <w:szCs w:val="22"/>
              </w:rPr>
              <w:t>WILBARGER COUNTY</w:t>
            </w:r>
          </w:p>
        </w:tc>
      </w:tr>
      <w:tr w14:paraId="192A29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1DD17B" w14:textId="3FEF9D17">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FA0F4F" w14:textId="666A62AE">
            <w:pPr>
              <w:rPr>
                <w:color w:val="000000"/>
                <w:szCs w:val="22"/>
              </w:rPr>
            </w:pPr>
            <w:r w:rsidRPr="001B0690">
              <w:rPr>
                <w:color w:val="000000"/>
                <w:szCs w:val="22"/>
              </w:rPr>
              <w:t>WILLACY COUNTY</w:t>
            </w:r>
          </w:p>
        </w:tc>
      </w:tr>
      <w:tr w14:paraId="0075DC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7F8CDA" w14:textId="1A58998F">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4B2FCF" w14:textId="5407CF73">
            <w:pPr>
              <w:rPr>
                <w:color w:val="000000"/>
                <w:szCs w:val="22"/>
              </w:rPr>
            </w:pPr>
            <w:r w:rsidRPr="001B0690">
              <w:rPr>
                <w:color w:val="000000"/>
                <w:szCs w:val="22"/>
              </w:rPr>
              <w:t>WILLIAMSON COUNTY</w:t>
            </w:r>
          </w:p>
        </w:tc>
      </w:tr>
      <w:tr w14:paraId="70F8F6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A8AB47" w14:textId="4AAE5A1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BF8FB6" w14:textId="1DC268F1">
            <w:pPr>
              <w:rPr>
                <w:color w:val="000000"/>
                <w:szCs w:val="22"/>
              </w:rPr>
            </w:pPr>
            <w:r w:rsidRPr="001B0690">
              <w:rPr>
                <w:color w:val="000000"/>
                <w:szCs w:val="22"/>
              </w:rPr>
              <w:t>WILSON COUNTY</w:t>
            </w:r>
          </w:p>
        </w:tc>
      </w:tr>
      <w:tr w14:paraId="51E954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0F0415" w14:textId="46409774">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1C4E01" w14:textId="36FF15EE">
            <w:pPr>
              <w:rPr>
                <w:color w:val="000000"/>
                <w:szCs w:val="22"/>
              </w:rPr>
            </w:pPr>
            <w:r w:rsidRPr="001B0690">
              <w:rPr>
                <w:color w:val="000000"/>
                <w:szCs w:val="22"/>
              </w:rPr>
              <w:t>WINKLER COUNTY</w:t>
            </w:r>
          </w:p>
        </w:tc>
      </w:tr>
      <w:tr w14:paraId="7FDF37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6BFCC2" w14:textId="72F92EAA">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CC978F" w14:textId="5C801C7A">
            <w:pPr>
              <w:rPr>
                <w:color w:val="000000"/>
                <w:szCs w:val="22"/>
              </w:rPr>
            </w:pPr>
            <w:r w:rsidRPr="001B0690">
              <w:rPr>
                <w:color w:val="000000"/>
                <w:szCs w:val="22"/>
              </w:rPr>
              <w:t>WISE COUNTY</w:t>
            </w:r>
          </w:p>
        </w:tc>
      </w:tr>
      <w:tr w14:paraId="3C933A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544DF4" w14:textId="39D163BD">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3F61AF" w14:textId="30EC2752">
            <w:pPr>
              <w:rPr>
                <w:color w:val="000000"/>
                <w:szCs w:val="22"/>
              </w:rPr>
            </w:pPr>
            <w:r w:rsidRPr="001B0690">
              <w:rPr>
                <w:color w:val="000000"/>
                <w:szCs w:val="22"/>
              </w:rPr>
              <w:t>WOOD COUNTY</w:t>
            </w:r>
          </w:p>
        </w:tc>
      </w:tr>
      <w:tr w14:paraId="14E6D2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368A12" w14:textId="6EAD5093">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5BC024" w14:textId="09F904CD">
            <w:pPr>
              <w:rPr>
                <w:color w:val="000000"/>
                <w:szCs w:val="22"/>
              </w:rPr>
            </w:pPr>
            <w:r w:rsidRPr="001B0690">
              <w:rPr>
                <w:color w:val="000000"/>
                <w:szCs w:val="22"/>
              </w:rPr>
              <w:t>YOAKUM COUNTY</w:t>
            </w:r>
          </w:p>
        </w:tc>
      </w:tr>
      <w:tr w14:paraId="2B508DA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1D1C1F" w14:textId="3139E771">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CCC28D" w14:textId="1570B205">
            <w:pPr>
              <w:rPr>
                <w:color w:val="000000"/>
                <w:szCs w:val="22"/>
              </w:rPr>
            </w:pPr>
            <w:r w:rsidRPr="001B0690">
              <w:rPr>
                <w:color w:val="000000"/>
                <w:szCs w:val="22"/>
              </w:rPr>
              <w:t>YOUNG COUNTY</w:t>
            </w:r>
          </w:p>
        </w:tc>
      </w:tr>
      <w:tr w14:paraId="002AC76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568E11" w14:textId="1F6A26BC">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94F293" w14:textId="465CC79F">
            <w:pPr>
              <w:rPr>
                <w:color w:val="000000"/>
                <w:szCs w:val="22"/>
              </w:rPr>
            </w:pPr>
            <w:r w:rsidRPr="001B0690">
              <w:rPr>
                <w:color w:val="000000"/>
                <w:szCs w:val="22"/>
              </w:rPr>
              <w:t>ZAPATA COUNTY</w:t>
            </w:r>
          </w:p>
        </w:tc>
      </w:tr>
      <w:tr w14:paraId="09B1B7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3141CB" w14:textId="706309FB">
            <w:pPr>
              <w:rPr>
                <w:color w:val="000000"/>
                <w:szCs w:val="22"/>
              </w:rPr>
            </w:pPr>
            <w:r w:rsidRPr="001B0690">
              <w:rPr>
                <w:color w:val="000000"/>
                <w:szCs w:val="22"/>
              </w:rPr>
              <w:t>TX</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B5CE21" w14:textId="2282DF9E">
            <w:pPr>
              <w:rPr>
                <w:color w:val="000000"/>
                <w:szCs w:val="22"/>
              </w:rPr>
            </w:pPr>
            <w:r w:rsidRPr="001B0690">
              <w:rPr>
                <w:color w:val="000000"/>
                <w:szCs w:val="22"/>
              </w:rPr>
              <w:t>ZAVALA COUNTY</w:t>
            </w:r>
          </w:p>
        </w:tc>
      </w:tr>
      <w:tr w14:paraId="60139F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E6A3BA" w14:textId="11C96693">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23CA46" w14:textId="7670D563">
            <w:pPr>
              <w:rPr>
                <w:color w:val="000000"/>
                <w:szCs w:val="22"/>
              </w:rPr>
            </w:pPr>
            <w:r w:rsidRPr="001B0690">
              <w:rPr>
                <w:color w:val="000000"/>
                <w:szCs w:val="22"/>
              </w:rPr>
              <w:t>BEAVER COUNTY</w:t>
            </w:r>
          </w:p>
        </w:tc>
      </w:tr>
      <w:tr w14:paraId="57E0B7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E060F5" w14:textId="61B73BD0">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F49ABB" w14:textId="4D7E7659">
            <w:pPr>
              <w:rPr>
                <w:color w:val="000000"/>
                <w:szCs w:val="22"/>
              </w:rPr>
            </w:pPr>
            <w:r w:rsidRPr="001B0690">
              <w:rPr>
                <w:color w:val="000000"/>
                <w:szCs w:val="22"/>
              </w:rPr>
              <w:t>BOX ELDER COUNTY</w:t>
            </w:r>
          </w:p>
        </w:tc>
      </w:tr>
      <w:tr w14:paraId="711A3E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FF9716" w14:textId="078F21BB">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5424F3" w14:textId="190DBDE8">
            <w:pPr>
              <w:rPr>
                <w:color w:val="000000"/>
                <w:szCs w:val="22"/>
              </w:rPr>
            </w:pPr>
            <w:r w:rsidRPr="001B0690">
              <w:rPr>
                <w:color w:val="000000"/>
                <w:szCs w:val="22"/>
              </w:rPr>
              <w:t>CACHE COUNTY</w:t>
            </w:r>
          </w:p>
        </w:tc>
      </w:tr>
      <w:tr w14:paraId="4EA6A7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E4D46B" w14:textId="3F3B1EE2">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B5C07F" w14:textId="5A1CA761">
            <w:pPr>
              <w:rPr>
                <w:color w:val="000000"/>
                <w:szCs w:val="22"/>
              </w:rPr>
            </w:pPr>
            <w:r w:rsidRPr="001B0690">
              <w:rPr>
                <w:color w:val="000000"/>
                <w:szCs w:val="22"/>
              </w:rPr>
              <w:t>CARBON COUNTY</w:t>
            </w:r>
          </w:p>
        </w:tc>
      </w:tr>
      <w:tr w14:paraId="44FBD5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7E1B88" w14:textId="184E27EE">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F325BF" w14:textId="095E9A53">
            <w:pPr>
              <w:rPr>
                <w:color w:val="000000"/>
                <w:szCs w:val="22"/>
              </w:rPr>
            </w:pPr>
            <w:r w:rsidRPr="001B0690">
              <w:rPr>
                <w:color w:val="000000"/>
                <w:szCs w:val="22"/>
              </w:rPr>
              <w:t>DAVIS COUNTY</w:t>
            </w:r>
          </w:p>
        </w:tc>
      </w:tr>
      <w:tr w14:paraId="25463D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2AE938" w14:textId="0D5312DC">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41B83F" w14:textId="470737F2">
            <w:pPr>
              <w:rPr>
                <w:color w:val="000000"/>
                <w:szCs w:val="22"/>
              </w:rPr>
            </w:pPr>
            <w:r w:rsidRPr="001B0690">
              <w:rPr>
                <w:color w:val="000000"/>
                <w:szCs w:val="22"/>
              </w:rPr>
              <w:t>DUCHESNE COUNTY</w:t>
            </w:r>
          </w:p>
        </w:tc>
      </w:tr>
      <w:tr w14:paraId="5CE4A2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BF9C6E" w14:textId="7AFA1754">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E0DF55" w14:textId="675DD83E">
            <w:pPr>
              <w:rPr>
                <w:color w:val="000000"/>
                <w:szCs w:val="22"/>
              </w:rPr>
            </w:pPr>
            <w:r w:rsidRPr="001B0690">
              <w:rPr>
                <w:color w:val="000000"/>
                <w:szCs w:val="22"/>
              </w:rPr>
              <w:t>EMERY COUNTY</w:t>
            </w:r>
          </w:p>
        </w:tc>
      </w:tr>
      <w:tr w14:paraId="19DD44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400A20" w14:textId="163D9D90">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D14F56" w14:textId="54D26B63">
            <w:pPr>
              <w:rPr>
                <w:color w:val="000000"/>
                <w:szCs w:val="22"/>
              </w:rPr>
            </w:pPr>
            <w:r w:rsidRPr="001B0690">
              <w:rPr>
                <w:color w:val="000000"/>
                <w:szCs w:val="22"/>
              </w:rPr>
              <w:t>GARFIELD COUNTY</w:t>
            </w:r>
          </w:p>
        </w:tc>
      </w:tr>
      <w:tr w14:paraId="2E48DD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92F2D3" w14:textId="276E9925">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7A7E38" w14:textId="58F5F4A9">
            <w:pPr>
              <w:rPr>
                <w:color w:val="000000"/>
                <w:szCs w:val="22"/>
              </w:rPr>
            </w:pPr>
            <w:r w:rsidRPr="001B0690">
              <w:rPr>
                <w:color w:val="000000"/>
                <w:szCs w:val="22"/>
              </w:rPr>
              <w:t>GRAND COUNTY</w:t>
            </w:r>
          </w:p>
        </w:tc>
      </w:tr>
      <w:tr w14:paraId="4D16B01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69F359" w14:textId="6EB7D786">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A98316" w14:textId="1DD4319C">
            <w:pPr>
              <w:rPr>
                <w:color w:val="000000"/>
                <w:szCs w:val="22"/>
              </w:rPr>
            </w:pPr>
            <w:r w:rsidRPr="001B0690">
              <w:rPr>
                <w:color w:val="000000"/>
                <w:szCs w:val="22"/>
              </w:rPr>
              <w:t>IRON COUNTY</w:t>
            </w:r>
          </w:p>
        </w:tc>
      </w:tr>
      <w:tr w14:paraId="0A07115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6E5F08" w14:textId="707FDFF2">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40BFB2" w14:textId="74BF428B">
            <w:pPr>
              <w:rPr>
                <w:color w:val="000000"/>
                <w:szCs w:val="22"/>
              </w:rPr>
            </w:pPr>
            <w:r w:rsidRPr="001B0690">
              <w:rPr>
                <w:color w:val="000000"/>
                <w:szCs w:val="22"/>
              </w:rPr>
              <w:t>JUAB COUNTY</w:t>
            </w:r>
          </w:p>
        </w:tc>
      </w:tr>
      <w:tr w14:paraId="38ECA8E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3206CF" w14:textId="6868C39B">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3C0DDD" w14:textId="16250DEB">
            <w:pPr>
              <w:rPr>
                <w:color w:val="000000"/>
                <w:szCs w:val="22"/>
              </w:rPr>
            </w:pPr>
            <w:r w:rsidRPr="001B0690">
              <w:rPr>
                <w:color w:val="000000"/>
                <w:szCs w:val="22"/>
              </w:rPr>
              <w:t>KANE COUNTY</w:t>
            </w:r>
          </w:p>
        </w:tc>
      </w:tr>
      <w:tr w14:paraId="6FC33A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17B885" w14:textId="2693A679">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0EBF07" w14:textId="096628FB">
            <w:pPr>
              <w:rPr>
                <w:color w:val="000000"/>
                <w:szCs w:val="22"/>
              </w:rPr>
            </w:pPr>
            <w:r w:rsidRPr="001B0690">
              <w:rPr>
                <w:color w:val="000000"/>
                <w:szCs w:val="22"/>
              </w:rPr>
              <w:t>MILLARD COUNTY</w:t>
            </w:r>
          </w:p>
        </w:tc>
      </w:tr>
      <w:tr w14:paraId="2D92A34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B83F3C" w14:textId="2F3EE16D">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5EAFFF" w14:textId="1A5AEDF0">
            <w:pPr>
              <w:rPr>
                <w:color w:val="000000"/>
                <w:szCs w:val="22"/>
              </w:rPr>
            </w:pPr>
            <w:r w:rsidRPr="001B0690">
              <w:rPr>
                <w:color w:val="000000"/>
                <w:szCs w:val="22"/>
              </w:rPr>
              <w:t>MORGAN COUNTY</w:t>
            </w:r>
          </w:p>
        </w:tc>
      </w:tr>
      <w:tr w14:paraId="356ACC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8DB161" w14:textId="2D66D3C6">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DABBFD" w14:textId="5CD726A0">
            <w:pPr>
              <w:rPr>
                <w:color w:val="000000"/>
                <w:szCs w:val="22"/>
              </w:rPr>
            </w:pPr>
            <w:r w:rsidRPr="001B0690">
              <w:rPr>
                <w:color w:val="000000"/>
                <w:szCs w:val="22"/>
              </w:rPr>
              <w:t>PIUTE COUNTY</w:t>
            </w:r>
          </w:p>
        </w:tc>
      </w:tr>
      <w:tr w14:paraId="6DFAE8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351502" w14:textId="44F19DD8">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73CFE2" w14:textId="04413985">
            <w:pPr>
              <w:rPr>
                <w:color w:val="000000"/>
                <w:szCs w:val="22"/>
              </w:rPr>
            </w:pPr>
            <w:r w:rsidRPr="001B0690">
              <w:rPr>
                <w:color w:val="000000"/>
                <w:szCs w:val="22"/>
              </w:rPr>
              <w:t>RICH COUNTY</w:t>
            </w:r>
          </w:p>
        </w:tc>
      </w:tr>
      <w:tr w14:paraId="1E82F5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C93496" w14:textId="554852D2">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F32FF1" w14:textId="529E2245">
            <w:pPr>
              <w:rPr>
                <w:color w:val="000000"/>
                <w:szCs w:val="22"/>
              </w:rPr>
            </w:pPr>
            <w:r w:rsidRPr="001B0690">
              <w:rPr>
                <w:color w:val="000000"/>
                <w:szCs w:val="22"/>
              </w:rPr>
              <w:t>SALT LAKE COUNTY</w:t>
            </w:r>
          </w:p>
        </w:tc>
      </w:tr>
      <w:tr w14:paraId="635145C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FF34DC" w14:textId="1795A50F">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9BA68C" w14:textId="62E9EAD1">
            <w:pPr>
              <w:rPr>
                <w:color w:val="000000"/>
                <w:szCs w:val="22"/>
              </w:rPr>
            </w:pPr>
            <w:r w:rsidRPr="001B0690">
              <w:rPr>
                <w:color w:val="000000"/>
                <w:szCs w:val="22"/>
              </w:rPr>
              <w:t>SANPETE COUNTY</w:t>
            </w:r>
          </w:p>
        </w:tc>
      </w:tr>
      <w:tr w14:paraId="1D30C9E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EE4240" w14:textId="42E240DF">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70671E" w14:textId="7CDF88E5">
            <w:pPr>
              <w:rPr>
                <w:color w:val="000000"/>
                <w:szCs w:val="22"/>
              </w:rPr>
            </w:pPr>
            <w:r w:rsidRPr="001B0690">
              <w:rPr>
                <w:color w:val="000000"/>
                <w:szCs w:val="22"/>
              </w:rPr>
              <w:t>SEVIER COUNTY</w:t>
            </w:r>
          </w:p>
        </w:tc>
      </w:tr>
      <w:tr w14:paraId="404566F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BDB0B9" w14:textId="2693A9E3">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31B04D" w14:textId="09E92423">
            <w:pPr>
              <w:rPr>
                <w:color w:val="000000"/>
                <w:szCs w:val="22"/>
              </w:rPr>
            </w:pPr>
            <w:r w:rsidRPr="001B0690">
              <w:rPr>
                <w:color w:val="000000"/>
                <w:szCs w:val="22"/>
              </w:rPr>
              <w:t>SUMMIT COUNTY</w:t>
            </w:r>
          </w:p>
        </w:tc>
      </w:tr>
      <w:tr w14:paraId="61C292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8D0321" w14:textId="501C0ECF">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BDCF32" w14:textId="5F70E899">
            <w:pPr>
              <w:rPr>
                <w:color w:val="000000"/>
                <w:szCs w:val="22"/>
              </w:rPr>
            </w:pPr>
            <w:r w:rsidRPr="001B0690">
              <w:rPr>
                <w:color w:val="000000"/>
                <w:szCs w:val="22"/>
              </w:rPr>
              <w:t>TOOELE COUNTY</w:t>
            </w:r>
          </w:p>
        </w:tc>
      </w:tr>
      <w:tr w14:paraId="26815F1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7DC9FA" w14:textId="099827C7">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BA349D" w14:textId="2D3AA9E0">
            <w:pPr>
              <w:rPr>
                <w:color w:val="000000"/>
                <w:szCs w:val="22"/>
              </w:rPr>
            </w:pPr>
            <w:r w:rsidRPr="001B0690">
              <w:rPr>
                <w:color w:val="000000"/>
                <w:szCs w:val="22"/>
              </w:rPr>
              <w:t>UINTAH COUNTY</w:t>
            </w:r>
          </w:p>
        </w:tc>
      </w:tr>
      <w:tr w14:paraId="201A580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2A3565" w14:textId="3E93D323">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4F5270" w14:textId="4817BA9C">
            <w:pPr>
              <w:rPr>
                <w:color w:val="000000"/>
                <w:szCs w:val="22"/>
              </w:rPr>
            </w:pPr>
            <w:r w:rsidRPr="001B0690">
              <w:rPr>
                <w:color w:val="000000"/>
                <w:szCs w:val="22"/>
              </w:rPr>
              <w:t>UTAH COUNTY</w:t>
            </w:r>
          </w:p>
        </w:tc>
      </w:tr>
      <w:tr w14:paraId="5B11FA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AEAC27" w14:textId="515EC4CB">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0F17D5" w14:textId="3BB07C95">
            <w:pPr>
              <w:rPr>
                <w:color w:val="000000"/>
                <w:szCs w:val="22"/>
              </w:rPr>
            </w:pPr>
            <w:r w:rsidRPr="001B0690">
              <w:rPr>
                <w:color w:val="000000"/>
                <w:szCs w:val="22"/>
              </w:rPr>
              <w:t>WASATCH COUNTY</w:t>
            </w:r>
          </w:p>
        </w:tc>
      </w:tr>
      <w:tr w14:paraId="0082A71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CAB6CE" w14:textId="7CA83BFD">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D3F5A0" w14:textId="5D124D46">
            <w:pPr>
              <w:rPr>
                <w:color w:val="000000"/>
                <w:szCs w:val="22"/>
              </w:rPr>
            </w:pPr>
            <w:r w:rsidRPr="001B0690">
              <w:rPr>
                <w:color w:val="000000"/>
                <w:szCs w:val="22"/>
              </w:rPr>
              <w:t>WASHINGTON COUNTY</w:t>
            </w:r>
          </w:p>
        </w:tc>
      </w:tr>
      <w:tr w14:paraId="4841ABD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51A88D" w14:textId="222B53B8">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BBF8B8" w14:textId="733772C9">
            <w:pPr>
              <w:rPr>
                <w:color w:val="000000"/>
                <w:szCs w:val="22"/>
              </w:rPr>
            </w:pPr>
            <w:r w:rsidRPr="001B0690">
              <w:rPr>
                <w:color w:val="000000"/>
                <w:szCs w:val="22"/>
              </w:rPr>
              <w:t>WAYNE COUNTY</w:t>
            </w:r>
          </w:p>
        </w:tc>
      </w:tr>
      <w:tr w14:paraId="437908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69EBA3" w14:textId="313B8B05">
            <w:pPr>
              <w:rPr>
                <w:color w:val="000000"/>
                <w:szCs w:val="22"/>
              </w:rPr>
            </w:pPr>
            <w:r w:rsidRPr="001B0690">
              <w:rPr>
                <w:color w:val="000000"/>
                <w:szCs w:val="22"/>
              </w:rPr>
              <w:t>UT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819D36" w14:textId="54511E59">
            <w:pPr>
              <w:rPr>
                <w:color w:val="000000"/>
                <w:szCs w:val="22"/>
              </w:rPr>
            </w:pPr>
            <w:r w:rsidRPr="001B0690">
              <w:rPr>
                <w:color w:val="000000"/>
                <w:szCs w:val="22"/>
              </w:rPr>
              <w:t>WEBER COUNTY</w:t>
            </w:r>
          </w:p>
        </w:tc>
      </w:tr>
      <w:tr w14:paraId="6A993C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3574C5" w14:textId="47062CE0">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CD71F3" w14:textId="52F46078">
            <w:pPr>
              <w:rPr>
                <w:color w:val="000000"/>
                <w:szCs w:val="22"/>
              </w:rPr>
            </w:pPr>
            <w:r w:rsidRPr="001B0690">
              <w:rPr>
                <w:color w:val="000000"/>
                <w:szCs w:val="22"/>
              </w:rPr>
              <w:t>ADDISON COUNTY</w:t>
            </w:r>
          </w:p>
        </w:tc>
      </w:tr>
      <w:tr w14:paraId="6E9769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B62102" w14:textId="0425C64C">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1D0D63" w14:textId="3834F7E6">
            <w:pPr>
              <w:rPr>
                <w:color w:val="000000"/>
                <w:szCs w:val="22"/>
              </w:rPr>
            </w:pPr>
            <w:r w:rsidRPr="001B0690">
              <w:rPr>
                <w:color w:val="000000"/>
                <w:szCs w:val="22"/>
              </w:rPr>
              <w:t>BENNINGTON COUNTY</w:t>
            </w:r>
          </w:p>
        </w:tc>
      </w:tr>
      <w:tr w14:paraId="771789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BC1716" w14:textId="6317056C">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CE797C" w14:textId="0537FC65">
            <w:pPr>
              <w:rPr>
                <w:color w:val="000000"/>
                <w:szCs w:val="22"/>
              </w:rPr>
            </w:pPr>
            <w:r w:rsidRPr="001B0690">
              <w:rPr>
                <w:color w:val="000000"/>
                <w:szCs w:val="22"/>
              </w:rPr>
              <w:t>CALEDONIA COUNTY</w:t>
            </w:r>
          </w:p>
        </w:tc>
      </w:tr>
      <w:tr w14:paraId="69519D4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0B6BD3" w14:textId="4FDA6158">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3473F7" w14:textId="07D53EB8">
            <w:pPr>
              <w:rPr>
                <w:color w:val="000000"/>
                <w:szCs w:val="22"/>
              </w:rPr>
            </w:pPr>
            <w:r w:rsidRPr="001B0690">
              <w:rPr>
                <w:color w:val="000000"/>
                <w:szCs w:val="22"/>
              </w:rPr>
              <w:t>CHITTENDEN COUNTY</w:t>
            </w:r>
          </w:p>
        </w:tc>
      </w:tr>
      <w:tr w14:paraId="69C31E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0C7341" w14:textId="1AD3D2D7">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AE6E1D" w14:textId="4B4C4C36">
            <w:pPr>
              <w:rPr>
                <w:color w:val="000000"/>
                <w:szCs w:val="22"/>
              </w:rPr>
            </w:pPr>
            <w:r w:rsidRPr="001B0690">
              <w:rPr>
                <w:color w:val="000000"/>
                <w:szCs w:val="22"/>
              </w:rPr>
              <w:t>ESSEX COUNTY</w:t>
            </w:r>
          </w:p>
        </w:tc>
      </w:tr>
      <w:tr w14:paraId="7F7FEB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80CD19" w14:textId="49147FBE">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492E3E" w14:textId="32758AD8">
            <w:pPr>
              <w:rPr>
                <w:color w:val="000000"/>
                <w:szCs w:val="22"/>
              </w:rPr>
            </w:pPr>
            <w:r w:rsidRPr="001B0690">
              <w:rPr>
                <w:color w:val="000000"/>
                <w:szCs w:val="22"/>
              </w:rPr>
              <w:t>FRANKLIN COUNTY</w:t>
            </w:r>
          </w:p>
        </w:tc>
      </w:tr>
      <w:tr w14:paraId="037C36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7E15B6" w14:textId="625C4CBE">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13CBBF" w14:textId="09F911C8">
            <w:pPr>
              <w:rPr>
                <w:color w:val="000000"/>
                <w:szCs w:val="22"/>
              </w:rPr>
            </w:pPr>
            <w:r w:rsidRPr="001B0690">
              <w:rPr>
                <w:color w:val="000000"/>
                <w:szCs w:val="22"/>
              </w:rPr>
              <w:t>GRAND ISLE COUNTY</w:t>
            </w:r>
          </w:p>
        </w:tc>
      </w:tr>
      <w:tr w14:paraId="23B08E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327E7E" w14:textId="332BE9B1">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2B8595" w14:textId="36B10271">
            <w:pPr>
              <w:rPr>
                <w:color w:val="000000"/>
                <w:szCs w:val="22"/>
              </w:rPr>
            </w:pPr>
            <w:r w:rsidRPr="001B0690">
              <w:rPr>
                <w:color w:val="000000"/>
                <w:szCs w:val="22"/>
              </w:rPr>
              <w:t>LAMOILLE COUNTY</w:t>
            </w:r>
          </w:p>
        </w:tc>
      </w:tr>
      <w:tr w14:paraId="6D6BE1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652659" w14:textId="3FB78C68">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7D066B" w14:textId="7F924612">
            <w:pPr>
              <w:rPr>
                <w:color w:val="000000"/>
                <w:szCs w:val="22"/>
              </w:rPr>
            </w:pPr>
            <w:r w:rsidRPr="001B0690">
              <w:rPr>
                <w:color w:val="000000"/>
                <w:szCs w:val="22"/>
              </w:rPr>
              <w:t>ORANGE COUNTY</w:t>
            </w:r>
          </w:p>
        </w:tc>
      </w:tr>
      <w:tr w14:paraId="1342EF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B41964" w14:textId="29972E01">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3F08D7" w14:textId="27CCB3CE">
            <w:pPr>
              <w:rPr>
                <w:color w:val="000000"/>
                <w:szCs w:val="22"/>
              </w:rPr>
            </w:pPr>
            <w:r w:rsidRPr="001B0690">
              <w:rPr>
                <w:color w:val="000000"/>
                <w:szCs w:val="22"/>
              </w:rPr>
              <w:t>ORLEANS COUNTY</w:t>
            </w:r>
          </w:p>
        </w:tc>
      </w:tr>
      <w:tr w14:paraId="05FDBF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DABD57" w14:textId="731ABEB3">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9E7BBD" w14:textId="6412C333">
            <w:pPr>
              <w:rPr>
                <w:color w:val="000000"/>
                <w:szCs w:val="22"/>
              </w:rPr>
            </w:pPr>
            <w:r w:rsidRPr="001B0690">
              <w:rPr>
                <w:color w:val="000000"/>
                <w:szCs w:val="22"/>
              </w:rPr>
              <w:t>RUTLAND COUNTY</w:t>
            </w:r>
          </w:p>
        </w:tc>
      </w:tr>
      <w:tr w14:paraId="746B3A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B8BEC3" w14:textId="3ED76434">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7B2C9C" w14:textId="682BEF36">
            <w:pPr>
              <w:rPr>
                <w:color w:val="000000"/>
                <w:szCs w:val="22"/>
              </w:rPr>
            </w:pPr>
            <w:r w:rsidRPr="001B0690">
              <w:rPr>
                <w:color w:val="000000"/>
                <w:szCs w:val="22"/>
              </w:rPr>
              <w:t>WASHINGTON COUNTY</w:t>
            </w:r>
          </w:p>
        </w:tc>
      </w:tr>
      <w:tr w14:paraId="22ED8F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B24A47" w14:textId="7884E007">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D866D3" w14:textId="1C935E96">
            <w:pPr>
              <w:rPr>
                <w:color w:val="000000"/>
                <w:szCs w:val="22"/>
              </w:rPr>
            </w:pPr>
            <w:r w:rsidRPr="001B0690">
              <w:rPr>
                <w:color w:val="000000"/>
                <w:szCs w:val="22"/>
              </w:rPr>
              <w:t>WINDHAM COUNTY</w:t>
            </w:r>
          </w:p>
        </w:tc>
      </w:tr>
      <w:tr w14:paraId="530553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97F293" w14:textId="5CA065A6">
            <w:pPr>
              <w:rPr>
                <w:color w:val="000000"/>
                <w:szCs w:val="22"/>
              </w:rPr>
            </w:pPr>
            <w:r w:rsidRPr="001B0690">
              <w:rPr>
                <w:color w:val="000000"/>
                <w:szCs w:val="22"/>
              </w:rPr>
              <w:t>VT</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41BD3A" w14:textId="1068843F">
            <w:pPr>
              <w:rPr>
                <w:color w:val="000000"/>
                <w:szCs w:val="22"/>
              </w:rPr>
            </w:pPr>
            <w:r w:rsidRPr="001B0690">
              <w:rPr>
                <w:color w:val="000000"/>
                <w:szCs w:val="22"/>
              </w:rPr>
              <w:t>WINDSOR COUNTY</w:t>
            </w:r>
          </w:p>
        </w:tc>
      </w:tr>
      <w:tr w14:paraId="125A46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5C8D14" w14:textId="14A630C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9CEDC5" w14:textId="46AA8F4C">
            <w:pPr>
              <w:rPr>
                <w:color w:val="000000"/>
                <w:szCs w:val="22"/>
              </w:rPr>
            </w:pPr>
            <w:r w:rsidRPr="001B0690">
              <w:rPr>
                <w:color w:val="000000"/>
                <w:szCs w:val="22"/>
              </w:rPr>
              <w:t>ACCOMACK COUNTY</w:t>
            </w:r>
          </w:p>
        </w:tc>
      </w:tr>
      <w:tr w14:paraId="5C00ED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44161A" w14:textId="18482F4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10BBC9" w14:textId="24497F85">
            <w:pPr>
              <w:rPr>
                <w:color w:val="000000"/>
                <w:szCs w:val="22"/>
              </w:rPr>
            </w:pPr>
            <w:r w:rsidRPr="001B0690">
              <w:rPr>
                <w:color w:val="000000"/>
                <w:szCs w:val="22"/>
              </w:rPr>
              <w:t>ALBEMARLE COUNTY</w:t>
            </w:r>
          </w:p>
        </w:tc>
      </w:tr>
      <w:tr w14:paraId="463662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AECA61" w14:textId="32ADDFE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96B1F9" w14:textId="5374029A">
            <w:pPr>
              <w:rPr>
                <w:color w:val="000000"/>
                <w:szCs w:val="22"/>
              </w:rPr>
            </w:pPr>
            <w:r w:rsidRPr="001B0690">
              <w:rPr>
                <w:color w:val="000000"/>
                <w:szCs w:val="22"/>
              </w:rPr>
              <w:t>ALLEGHANY COUNTY</w:t>
            </w:r>
          </w:p>
        </w:tc>
      </w:tr>
      <w:tr w14:paraId="24FFB8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7D9376" w14:textId="2494ABAF">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8ED148" w14:textId="768B14F7">
            <w:pPr>
              <w:rPr>
                <w:color w:val="000000"/>
                <w:szCs w:val="22"/>
              </w:rPr>
            </w:pPr>
            <w:r w:rsidRPr="001B0690">
              <w:rPr>
                <w:color w:val="000000"/>
                <w:szCs w:val="22"/>
              </w:rPr>
              <w:t>AMELIA COUNTY</w:t>
            </w:r>
          </w:p>
        </w:tc>
      </w:tr>
      <w:tr w14:paraId="0C8244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667362" w14:textId="50B0310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651FD0" w14:textId="1254D526">
            <w:pPr>
              <w:rPr>
                <w:color w:val="000000"/>
                <w:szCs w:val="22"/>
              </w:rPr>
            </w:pPr>
            <w:r w:rsidRPr="001B0690">
              <w:rPr>
                <w:color w:val="000000"/>
                <w:szCs w:val="22"/>
              </w:rPr>
              <w:t>AMHERST COUNTY</w:t>
            </w:r>
          </w:p>
        </w:tc>
      </w:tr>
      <w:tr w14:paraId="215BBC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90BB04" w14:textId="5B81C7D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638E6C" w14:textId="1CDCE71D">
            <w:pPr>
              <w:rPr>
                <w:color w:val="000000"/>
                <w:szCs w:val="22"/>
              </w:rPr>
            </w:pPr>
            <w:r w:rsidRPr="001B0690">
              <w:rPr>
                <w:color w:val="000000"/>
                <w:szCs w:val="22"/>
              </w:rPr>
              <w:t>APPOMATTOX COUNTY</w:t>
            </w:r>
          </w:p>
        </w:tc>
      </w:tr>
      <w:tr w14:paraId="2BF33F4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64BA5C" w14:textId="619B131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4E467E" w14:textId="1538EF44">
            <w:pPr>
              <w:rPr>
                <w:color w:val="000000"/>
                <w:szCs w:val="22"/>
              </w:rPr>
            </w:pPr>
            <w:r w:rsidRPr="001B0690">
              <w:rPr>
                <w:color w:val="000000"/>
                <w:szCs w:val="22"/>
              </w:rPr>
              <w:t>ARLINGTON COUNTY</w:t>
            </w:r>
          </w:p>
        </w:tc>
      </w:tr>
      <w:tr w14:paraId="0BFD3E4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CEF855" w14:textId="443FD23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19AC8B" w14:textId="5F70E2B2">
            <w:pPr>
              <w:rPr>
                <w:color w:val="000000"/>
                <w:szCs w:val="22"/>
              </w:rPr>
            </w:pPr>
            <w:r w:rsidRPr="001B0690">
              <w:rPr>
                <w:color w:val="000000"/>
                <w:szCs w:val="22"/>
              </w:rPr>
              <w:t>AUGUSTA COUNTY</w:t>
            </w:r>
          </w:p>
        </w:tc>
      </w:tr>
      <w:tr w14:paraId="23A5FF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4A9497" w14:textId="08B5A88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332F30" w14:textId="3C0ED8B3">
            <w:pPr>
              <w:rPr>
                <w:color w:val="000000"/>
                <w:szCs w:val="22"/>
              </w:rPr>
            </w:pPr>
            <w:r w:rsidRPr="001B0690">
              <w:rPr>
                <w:color w:val="000000"/>
                <w:szCs w:val="22"/>
              </w:rPr>
              <w:t>BATH COUNTY</w:t>
            </w:r>
          </w:p>
        </w:tc>
      </w:tr>
      <w:tr w14:paraId="3E4F32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389144" w14:textId="209C117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29B69B" w14:textId="1E56ABD1">
            <w:pPr>
              <w:rPr>
                <w:color w:val="000000"/>
                <w:szCs w:val="22"/>
              </w:rPr>
            </w:pPr>
            <w:r w:rsidRPr="001B0690">
              <w:rPr>
                <w:color w:val="000000"/>
                <w:szCs w:val="22"/>
              </w:rPr>
              <w:t>BEDFORD COUNTY</w:t>
            </w:r>
          </w:p>
        </w:tc>
      </w:tr>
      <w:tr w14:paraId="2F1E5B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5C1C56" w14:textId="7E0A437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B80ED9" w14:textId="6ACC3F6B">
            <w:pPr>
              <w:rPr>
                <w:color w:val="000000"/>
                <w:szCs w:val="22"/>
              </w:rPr>
            </w:pPr>
            <w:r w:rsidRPr="001B0690">
              <w:rPr>
                <w:color w:val="000000"/>
                <w:szCs w:val="22"/>
              </w:rPr>
              <w:t>BLAND COUNTY</w:t>
            </w:r>
          </w:p>
        </w:tc>
      </w:tr>
      <w:tr w14:paraId="65555E0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9D6821" w14:textId="38A9D572">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B08118" w14:textId="666E4DB4">
            <w:pPr>
              <w:rPr>
                <w:color w:val="000000"/>
                <w:szCs w:val="22"/>
              </w:rPr>
            </w:pPr>
            <w:r w:rsidRPr="001B0690">
              <w:rPr>
                <w:color w:val="000000"/>
                <w:szCs w:val="22"/>
              </w:rPr>
              <w:t>BOTETOURT COUNTY</w:t>
            </w:r>
          </w:p>
        </w:tc>
      </w:tr>
      <w:tr w14:paraId="3A64F8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04B9AA" w14:textId="30A7E3AF">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536C0D" w14:textId="33D67CA1">
            <w:pPr>
              <w:rPr>
                <w:color w:val="000000"/>
                <w:szCs w:val="22"/>
              </w:rPr>
            </w:pPr>
            <w:r w:rsidRPr="001B0690">
              <w:rPr>
                <w:color w:val="000000"/>
                <w:szCs w:val="22"/>
              </w:rPr>
              <w:t>BRUNSWICK COUNTY</w:t>
            </w:r>
          </w:p>
        </w:tc>
      </w:tr>
      <w:tr w14:paraId="75BBDB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9F29A9" w14:textId="4677EDF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0E1156" w14:textId="01F16039">
            <w:pPr>
              <w:rPr>
                <w:color w:val="000000"/>
                <w:szCs w:val="22"/>
              </w:rPr>
            </w:pPr>
            <w:r w:rsidRPr="001B0690">
              <w:rPr>
                <w:color w:val="000000"/>
                <w:szCs w:val="22"/>
              </w:rPr>
              <w:t>BUCHANAN COUNTY</w:t>
            </w:r>
          </w:p>
        </w:tc>
      </w:tr>
      <w:tr w14:paraId="46201D2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CE334C" w14:textId="24051A5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92B469" w14:textId="72D12957">
            <w:pPr>
              <w:rPr>
                <w:color w:val="000000"/>
                <w:szCs w:val="22"/>
              </w:rPr>
            </w:pPr>
            <w:r w:rsidRPr="001B0690">
              <w:rPr>
                <w:color w:val="000000"/>
                <w:szCs w:val="22"/>
              </w:rPr>
              <w:t>BUCKINGHAM COUNTY</w:t>
            </w:r>
          </w:p>
        </w:tc>
      </w:tr>
      <w:tr w14:paraId="159CEC9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0A2D90" w14:textId="5D2BF15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82DE74" w14:textId="79D7088C">
            <w:pPr>
              <w:rPr>
                <w:color w:val="000000"/>
                <w:szCs w:val="22"/>
              </w:rPr>
            </w:pPr>
            <w:r w:rsidRPr="001B0690">
              <w:rPr>
                <w:color w:val="000000"/>
                <w:szCs w:val="22"/>
              </w:rPr>
              <w:t>CAMPBELL COUNTY</w:t>
            </w:r>
          </w:p>
        </w:tc>
      </w:tr>
      <w:tr w14:paraId="1B45A4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2E5991" w14:textId="496FD08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2EE64B" w14:textId="61A0AE6D">
            <w:pPr>
              <w:rPr>
                <w:color w:val="000000"/>
                <w:szCs w:val="22"/>
              </w:rPr>
            </w:pPr>
            <w:r w:rsidRPr="001B0690">
              <w:rPr>
                <w:color w:val="000000"/>
                <w:szCs w:val="22"/>
              </w:rPr>
              <w:t>CAROLINE COUNTY</w:t>
            </w:r>
          </w:p>
        </w:tc>
      </w:tr>
      <w:tr w14:paraId="3910E2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B89037" w14:textId="6C50797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817276" w14:textId="664FC8D4">
            <w:pPr>
              <w:rPr>
                <w:color w:val="000000"/>
                <w:szCs w:val="22"/>
              </w:rPr>
            </w:pPr>
            <w:r w:rsidRPr="001B0690">
              <w:rPr>
                <w:color w:val="000000"/>
                <w:szCs w:val="22"/>
              </w:rPr>
              <w:t>CARROLL COUNTY</w:t>
            </w:r>
          </w:p>
        </w:tc>
      </w:tr>
      <w:tr w14:paraId="733705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D1D73B" w14:textId="1DD852B2">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3ACF7F" w14:textId="0EE93CCD">
            <w:pPr>
              <w:rPr>
                <w:color w:val="000000"/>
                <w:szCs w:val="22"/>
              </w:rPr>
            </w:pPr>
            <w:r w:rsidRPr="001B0690">
              <w:rPr>
                <w:color w:val="000000"/>
                <w:szCs w:val="22"/>
              </w:rPr>
              <w:t>CHARLES CITY COUNTY</w:t>
            </w:r>
          </w:p>
        </w:tc>
      </w:tr>
      <w:tr w14:paraId="79496A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DC6723" w14:textId="24CE388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6D61B0" w14:textId="165C35EB">
            <w:pPr>
              <w:rPr>
                <w:color w:val="000000"/>
                <w:szCs w:val="22"/>
              </w:rPr>
            </w:pPr>
            <w:r w:rsidRPr="001B0690">
              <w:rPr>
                <w:color w:val="000000"/>
                <w:szCs w:val="22"/>
              </w:rPr>
              <w:t>CHARLOTTE COUNTY</w:t>
            </w:r>
          </w:p>
        </w:tc>
      </w:tr>
      <w:tr w14:paraId="407174B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8FB6CA" w14:textId="6A8D30C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6421CC" w14:textId="4595ACF8">
            <w:pPr>
              <w:rPr>
                <w:color w:val="000000"/>
                <w:szCs w:val="22"/>
              </w:rPr>
            </w:pPr>
            <w:r w:rsidRPr="001B0690">
              <w:rPr>
                <w:color w:val="000000"/>
                <w:szCs w:val="22"/>
              </w:rPr>
              <w:t>CHESTERFIELD COUNTY</w:t>
            </w:r>
          </w:p>
        </w:tc>
      </w:tr>
      <w:tr w14:paraId="1C78502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974FA5" w14:textId="1A197C0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D74B80" w14:textId="5EB84C38">
            <w:pPr>
              <w:rPr>
                <w:color w:val="000000"/>
                <w:szCs w:val="22"/>
              </w:rPr>
            </w:pPr>
            <w:r w:rsidRPr="001B0690">
              <w:rPr>
                <w:color w:val="000000"/>
                <w:szCs w:val="22"/>
              </w:rPr>
              <w:t>CLARKE COUNTY</w:t>
            </w:r>
          </w:p>
        </w:tc>
      </w:tr>
      <w:tr w14:paraId="4224903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A8D704" w14:textId="5F50F03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4D9A48" w14:textId="3F1C28BA">
            <w:pPr>
              <w:rPr>
                <w:color w:val="000000"/>
                <w:szCs w:val="22"/>
              </w:rPr>
            </w:pPr>
            <w:r w:rsidRPr="001B0690">
              <w:rPr>
                <w:color w:val="000000"/>
                <w:szCs w:val="22"/>
              </w:rPr>
              <w:t>CRAIG COUNTY</w:t>
            </w:r>
          </w:p>
        </w:tc>
      </w:tr>
      <w:tr w14:paraId="4D4C41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BDD345" w14:textId="36532AA2">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5EBB83" w14:textId="2F975222">
            <w:pPr>
              <w:rPr>
                <w:color w:val="000000"/>
                <w:szCs w:val="22"/>
              </w:rPr>
            </w:pPr>
            <w:r w:rsidRPr="001B0690">
              <w:rPr>
                <w:color w:val="000000"/>
                <w:szCs w:val="22"/>
              </w:rPr>
              <w:t>CULPEPER COUNTY</w:t>
            </w:r>
          </w:p>
        </w:tc>
      </w:tr>
      <w:tr w14:paraId="79A9F96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8B9579" w14:textId="5B36AE8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F204AB" w14:textId="5BD34D02">
            <w:pPr>
              <w:rPr>
                <w:color w:val="000000"/>
                <w:szCs w:val="22"/>
              </w:rPr>
            </w:pPr>
            <w:r w:rsidRPr="001B0690">
              <w:rPr>
                <w:color w:val="000000"/>
                <w:szCs w:val="22"/>
              </w:rPr>
              <w:t>CUMBERLAND COUNTY</w:t>
            </w:r>
          </w:p>
        </w:tc>
      </w:tr>
      <w:tr w14:paraId="02DA49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D29FB8" w14:textId="543E343F">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461683" w14:textId="71672BA7">
            <w:pPr>
              <w:rPr>
                <w:color w:val="000000"/>
                <w:szCs w:val="22"/>
              </w:rPr>
            </w:pPr>
            <w:r w:rsidRPr="001B0690">
              <w:rPr>
                <w:color w:val="000000"/>
                <w:szCs w:val="22"/>
              </w:rPr>
              <w:t>DICKENSON COUNTY</w:t>
            </w:r>
          </w:p>
        </w:tc>
      </w:tr>
      <w:tr w14:paraId="1C1610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4A3504" w14:textId="1E028C8C">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E09DE4" w14:textId="62D69978">
            <w:pPr>
              <w:rPr>
                <w:color w:val="000000"/>
                <w:szCs w:val="22"/>
              </w:rPr>
            </w:pPr>
            <w:r w:rsidRPr="001B0690">
              <w:rPr>
                <w:color w:val="000000"/>
                <w:szCs w:val="22"/>
              </w:rPr>
              <w:t>DINWIDDIE COUNTY</w:t>
            </w:r>
          </w:p>
        </w:tc>
      </w:tr>
      <w:tr w14:paraId="6C165E1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86E9BD" w14:textId="5DCA7CC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C1C7AE" w14:textId="3C223650">
            <w:pPr>
              <w:rPr>
                <w:color w:val="000000"/>
                <w:szCs w:val="22"/>
              </w:rPr>
            </w:pPr>
            <w:r w:rsidRPr="001B0690">
              <w:rPr>
                <w:color w:val="000000"/>
                <w:szCs w:val="22"/>
              </w:rPr>
              <w:t>ESSEX COUNTY</w:t>
            </w:r>
          </w:p>
        </w:tc>
      </w:tr>
      <w:tr w14:paraId="16D5EC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255AC6" w14:textId="078A683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18287D" w14:textId="63CDC972">
            <w:pPr>
              <w:rPr>
                <w:color w:val="000000"/>
                <w:szCs w:val="22"/>
              </w:rPr>
            </w:pPr>
            <w:r w:rsidRPr="001B0690">
              <w:rPr>
                <w:color w:val="000000"/>
                <w:szCs w:val="22"/>
              </w:rPr>
              <w:t>FAIRFAX COUNTY</w:t>
            </w:r>
          </w:p>
        </w:tc>
      </w:tr>
      <w:tr w14:paraId="5037B6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E365DB" w14:textId="68B5F9B8">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C75C95" w14:textId="283A09D9">
            <w:pPr>
              <w:rPr>
                <w:color w:val="000000"/>
                <w:szCs w:val="22"/>
              </w:rPr>
            </w:pPr>
            <w:r w:rsidRPr="001B0690">
              <w:rPr>
                <w:color w:val="000000"/>
                <w:szCs w:val="22"/>
              </w:rPr>
              <w:t>FAUQUIER COUNTY</w:t>
            </w:r>
          </w:p>
        </w:tc>
      </w:tr>
      <w:tr w14:paraId="39B917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5D6FBA" w14:textId="559882E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93F20A" w14:textId="56E3A7AC">
            <w:pPr>
              <w:rPr>
                <w:color w:val="000000"/>
                <w:szCs w:val="22"/>
              </w:rPr>
            </w:pPr>
            <w:r w:rsidRPr="001B0690">
              <w:rPr>
                <w:color w:val="000000"/>
                <w:szCs w:val="22"/>
              </w:rPr>
              <w:t>FLOYD COUNTY</w:t>
            </w:r>
          </w:p>
        </w:tc>
      </w:tr>
      <w:tr w14:paraId="65A88D8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C136CE" w14:textId="76A448B3">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603A46" w14:textId="1785E55A">
            <w:pPr>
              <w:rPr>
                <w:color w:val="000000"/>
                <w:szCs w:val="22"/>
              </w:rPr>
            </w:pPr>
            <w:r w:rsidRPr="001B0690">
              <w:rPr>
                <w:color w:val="000000"/>
                <w:szCs w:val="22"/>
              </w:rPr>
              <w:t>FLUVANNA COUNTY</w:t>
            </w:r>
          </w:p>
        </w:tc>
      </w:tr>
      <w:tr w14:paraId="0F223D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4A8F39" w14:textId="06BC7DF3">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653800" w14:textId="08387500">
            <w:pPr>
              <w:rPr>
                <w:color w:val="000000"/>
                <w:szCs w:val="22"/>
              </w:rPr>
            </w:pPr>
            <w:r w:rsidRPr="001B0690">
              <w:rPr>
                <w:color w:val="000000"/>
                <w:szCs w:val="22"/>
              </w:rPr>
              <w:t>FRANKLIN COUNTY</w:t>
            </w:r>
          </w:p>
        </w:tc>
      </w:tr>
      <w:tr w14:paraId="1747EDA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B081D4" w14:textId="78ED2A6F">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716BF9" w14:textId="3D81CF53">
            <w:pPr>
              <w:rPr>
                <w:color w:val="000000"/>
                <w:szCs w:val="22"/>
              </w:rPr>
            </w:pPr>
            <w:r w:rsidRPr="001B0690">
              <w:rPr>
                <w:color w:val="000000"/>
                <w:szCs w:val="22"/>
              </w:rPr>
              <w:t>FREDERICK COUNTY</w:t>
            </w:r>
          </w:p>
        </w:tc>
      </w:tr>
      <w:tr w14:paraId="0A7D2F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74CA01" w14:textId="37FB655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7653E4" w14:textId="426A96D0">
            <w:pPr>
              <w:rPr>
                <w:color w:val="000000"/>
                <w:szCs w:val="22"/>
              </w:rPr>
            </w:pPr>
            <w:r w:rsidRPr="001B0690">
              <w:rPr>
                <w:color w:val="000000"/>
                <w:szCs w:val="22"/>
              </w:rPr>
              <w:t>GILES COUNTY</w:t>
            </w:r>
          </w:p>
        </w:tc>
      </w:tr>
      <w:tr w14:paraId="74FCB7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8B0A95" w14:textId="0E2880D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21EFE4" w14:textId="42E41C7D">
            <w:pPr>
              <w:rPr>
                <w:color w:val="000000"/>
                <w:szCs w:val="22"/>
              </w:rPr>
            </w:pPr>
            <w:r w:rsidRPr="001B0690">
              <w:rPr>
                <w:color w:val="000000"/>
                <w:szCs w:val="22"/>
              </w:rPr>
              <w:t>GLOUCESTER COUNTY</w:t>
            </w:r>
          </w:p>
        </w:tc>
      </w:tr>
      <w:tr w14:paraId="708E938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2203E3" w14:textId="4425B37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FBEBB7" w14:textId="75629DB7">
            <w:pPr>
              <w:rPr>
                <w:color w:val="000000"/>
                <w:szCs w:val="22"/>
              </w:rPr>
            </w:pPr>
            <w:r w:rsidRPr="001B0690">
              <w:rPr>
                <w:color w:val="000000"/>
                <w:szCs w:val="22"/>
              </w:rPr>
              <w:t>GOOCHLAND COUNTY</w:t>
            </w:r>
          </w:p>
        </w:tc>
      </w:tr>
      <w:tr w14:paraId="0711260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BFCB1D" w14:textId="63496C3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DFDC3E" w14:textId="12CA5C9E">
            <w:pPr>
              <w:rPr>
                <w:color w:val="000000"/>
                <w:szCs w:val="22"/>
              </w:rPr>
            </w:pPr>
            <w:r w:rsidRPr="001B0690">
              <w:rPr>
                <w:color w:val="000000"/>
                <w:szCs w:val="22"/>
              </w:rPr>
              <w:t>GRAYSON COUNTY</w:t>
            </w:r>
          </w:p>
        </w:tc>
      </w:tr>
      <w:tr w14:paraId="6018C00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7EC4C15" w14:textId="784FE7EC">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2F994B" w14:textId="2C81305D">
            <w:pPr>
              <w:rPr>
                <w:color w:val="000000"/>
                <w:szCs w:val="22"/>
              </w:rPr>
            </w:pPr>
            <w:r w:rsidRPr="001B0690">
              <w:rPr>
                <w:color w:val="000000"/>
                <w:szCs w:val="22"/>
              </w:rPr>
              <w:t>GREENE COUNTY</w:t>
            </w:r>
          </w:p>
        </w:tc>
      </w:tr>
      <w:tr w14:paraId="36CD87D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8B3757" w14:textId="73291B5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7D6CEEF" w14:textId="0B0B350C">
            <w:pPr>
              <w:rPr>
                <w:color w:val="000000"/>
                <w:szCs w:val="22"/>
              </w:rPr>
            </w:pPr>
            <w:r w:rsidRPr="001B0690">
              <w:rPr>
                <w:color w:val="000000"/>
                <w:szCs w:val="22"/>
              </w:rPr>
              <w:t>GREENSVILLE COUNTY</w:t>
            </w:r>
          </w:p>
        </w:tc>
      </w:tr>
      <w:tr w14:paraId="3571A26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E1BF05" w14:textId="47FECFD2">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69C9DB" w14:textId="1577898D">
            <w:pPr>
              <w:rPr>
                <w:color w:val="000000"/>
                <w:szCs w:val="22"/>
              </w:rPr>
            </w:pPr>
            <w:r w:rsidRPr="001B0690">
              <w:rPr>
                <w:color w:val="000000"/>
                <w:szCs w:val="22"/>
              </w:rPr>
              <w:t>HALIFAX COUNTY</w:t>
            </w:r>
          </w:p>
        </w:tc>
      </w:tr>
      <w:tr w14:paraId="7688C7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6F82E9" w14:textId="25E4AD08">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FE0168" w14:textId="50CED855">
            <w:pPr>
              <w:rPr>
                <w:color w:val="000000"/>
                <w:szCs w:val="22"/>
              </w:rPr>
            </w:pPr>
            <w:r w:rsidRPr="001B0690">
              <w:rPr>
                <w:color w:val="000000"/>
                <w:szCs w:val="22"/>
              </w:rPr>
              <w:t>HANOVER COUNTY</w:t>
            </w:r>
          </w:p>
        </w:tc>
      </w:tr>
      <w:tr w14:paraId="4815C5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6109F7" w14:textId="2A4E193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C84BEE" w14:textId="1129E86A">
            <w:pPr>
              <w:rPr>
                <w:color w:val="000000"/>
                <w:szCs w:val="22"/>
              </w:rPr>
            </w:pPr>
            <w:r w:rsidRPr="001B0690">
              <w:rPr>
                <w:color w:val="000000"/>
                <w:szCs w:val="22"/>
              </w:rPr>
              <w:t>HENRICO COUNTY</w:t>
            </w:r>
          </w:p>
        </w:tc>
      </w:tr>
      <w:tr w14:paraId="2FFDF9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42AF07" w14:textId="0FC5DC0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415245" w14:textId="34972195">
            <w:pPr>
              <w:rPr>
                <w:color w:val="000000"/>
                <w:szCs w:val="22"/>
              </w:rPr>
            </w:pPr>
            <w:r w:rsidRPr="001B0690">
              <w:rPr>
                <w:color w:val="000000"/>
                <w:szCs w:val="22"/>
              </w:rPr>
              <w:t>HENRY COUNTY</w:t>
            </w:r>
          </w:p>
        </w:tc>
      </w:tr>
      <w:tr w14:paraId="2DE7AF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6449E5" w14:textId="24F02294">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73A0AB" w14:textId="2B6B4C40">
            <w:pPr>
              <w:rPr>
                <w:color w:val="000000"/>
                <w:szCs w:val="22"/>
              </w:rPr>
            </w:pPr>
            <w:r w:rsidRPr="001B0690">
              <w:rPr>
                <w:color w:val="000000"/>
                <w:szCs w:val="22"/>
              </w:rPr>
              <w:t>HIGHLAND COUNTY</w:t>
            </w:r>
          </w:p>
        </w:tc>
      </w:tr>
      <w:tr w14:paraId="3BCDC6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34DF92" w14:textId="4E590DD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71B231" w14:textId="4974BBBC">
            <w:pPr>
              <w:rPr>
                <w:color w:val="000000"/>
                <w:szCs w:val="22"/>
              </w:rPr>
            </w:pPr>
            <w:r w:rsidRPr="001B0690">
              <w:rPr>
                <w:color w:val="000000"/>
                <w:szCs w:val="22"/>
              </w:rPr>
              <w:t>ISLE OF WIGHT COUNTY</w:t>
            </w:r>
          </w:p>
        </w:tc>
      </w:tr>
      <w:tr w14:paraId="6E329C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483897" w14:textId="1E52F1D7">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AFD95D" w14:textId="6F149713">
            <w:pPr>
              <w:rPr>
                <w:color w:val="000000"/>
                <w:szCs w:val="22"/>
              </w:rPr>
            </w:pPr>
            <w:r w:rsidRPr="001B0690">
              <w:rPr>
                <w:color w:val="000000"/>
                <w:szCs w:val="22"/>
              </w:rPr>
              <w:t>JAMES CITY COUNTY</w:t>
            </w:r>
          </w:p>
        </w:tc>
      </w:tr>
      <w:tr w14:paraId="77D58F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B734E7" w14:textId="03F4A92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754B45" w14:textId="5C0A9470">
            <w:pPr>
              <w:rPr>
                <w:color w:val="000000"/>
                <w:szCs w:val="22"/>
              </w:rPr>
            </w:pPr>
            <w:r w:rsidRPr="001B0690">
              <w:rPr>
                <w:color w:val="000000"/>
                <w:szCs w:val="22"/>
              </w:rPr>
              <w:t>KING AND QUEEN COUNTY</w:t>
            </w:r>
          </w:p>
        </w:tc>
      </w:tr>
      <w:tr w14:paraId="7C1910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F2D23F" w14:textId="1CED60E9">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78A9DB" w14:textId="59AB846A">
            <w:pPr>
              <w:rPr>
                <w:color w:val="000000"/>
                <w:szCs w:val="22"/>
              </w:rPr>
            </w:pPr>
            <w:r w:rsidRPr="001B0690">
              <w:rPr>
                <w:color w:val="000000"/>
                <w:szCs w:val="22"/>
              </w:rPr>
              <w:t>KING GEORGE COUNTY</w:t>
            </w:r>
          </w:p>
        </w:tc>
      </w:tr>
      <w:tr w14:paraId="340CAE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A54A14" w14:textId="2403B212">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17CC7D" w14:textId="3CD33508">
            <w:pPr>
              <w:rPr>
                <w:color w:val="000000"/>
                <w:szCs w:val="22"/>
              </w:rPr>
            </w:pPr>
            <w:r w:rsidRPr="001B0690">
              <w:rPr>
                <w:color w:val="000000"/>
                <w:szCs w:val="22"/>
              </w:rPr>
              <w:t>KING WILLIAM COUNTY</w:t>
            </w:r>
          </w:p>
        </w:tc>
      </w:tr>
      <w:tr w14:paraId="629F1A5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8E5AB4" w14:textId="0DA63B3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3AAA2C" w14:textId="3D3B6A01">
            <w:pPr>
              <w:rPr>
                <w:color w:val="000000"/>
                <w:szCs w:val="22"/>
              </w:rPr>
            </w:pPr>
            <w:r w:rsidRPr="001B0690">
              <w:rPr>
                <w:color w:val="000000"/>
                <w:szCs w:val="22"/>
              </w:rPr>
              <w:t>LANCASTER COUNTY</w:t>
            </w:r>
          </w:p>
        </w:tc>
      </w:tr>
      <w:tr w14:paraId="5D5491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C2A34C" w14:textId="2B5E6FD9">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FF61B8" w14:textId="60F5963F">
            <w:pPr>
              <w:rPr>
                <w:color w:val="000000"/>
                <w:szCs w:val="22"/>
              </w:rPr>
            </w:pPr>
            <w:r w:rsidRPr="001B0690">
              <w:rPr>
                <w:color w:val="000000"/>
                <w:szCs w:val="22"/>
              </w:rPr>
              <w:t>LEE COUNTY</w:t>
            </w:r>
          </w:p>
        </w:tc>
      </w:tr>
      <w:tr w14:paraId="408A53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697981" w14:textId="4891D47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670728" w14:textId="1D91A4F1">
            <w:pPr>
              <w:rPr>
                <w:color w:val="000000"/>
                <w:szCs w:val="22"/>
              </w:rPr>
            </w:pPr>
            <w:r w:rsidRPr="001B0690">
              <w:rPr>
                <w:color w:val="000000"/>
                <w:szCs w:val="22"/>
              </w:rPr>
              <w:t>LOUDOUN COUNTY</w:t>
            </w:r>
          </w:p>
        </w:tc>
      </w:tr>
      <w:tr w14:paraId="500559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ABE0DD" w14:textId="777169B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DE30DC" w14:textId="54F2A711">
            <w:pPr>
              <w:rPr>
                <w:color w:val="000000"/>
                <w:szCs w:val="22"/>
              </w:rPr>
            </w:pPr>
            <w:r w:rsidRPr="001B0690">
              <w:rPr>
                <w:color w:val="000000"/>
                <w:szCs w:val="22"/>
              </w:rPr>
              <w:t>LOUISA COUNTY</w:t>
            </w:r>
          </w:p>
        </w:tc>
      </w:tr>
      <w:tr w14:paraId="37A31F6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369F70" w14:textId="7C00198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8F89B7" w14:textId="2AE14962">
            <w:pPr>
              <w:rPr>
                <w:color w:val="000000"/>
                <w:szCs w:val="22"/>
              </w:rPr>
            </w:pPr>
            <w:r w:rsidRPr="001B0690">
              <w:rPr>
                <w:color w:val="000000"/>
                <w:szCs w:val="22"/>
              </w:rPr>
              <w:t>LUNENBURG COUNTY</w:t>
            </w:r>
          </w:p>
        </w:tc>
      </w:tr>
      <w:tr w14:paraId="6DAE7A8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F877CE" w14:textId="1FC9048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18D4F4" w14:textId="7DC067CA">
            <w:pPr>
              <w:rPr>
                <w:color w:val="000000"/>
                <w:szCs w:val="22"/>
              </w:rPr>
            </w:pPr>
            <w:r w:rsidRPr="001B0690">
              <w:rPr>
                <w:color w:val="000000"/>
                <w:szCs w:val="22"/>
              </w:rPr>
              <w:t>MADISON COUNTY</w:t>
            </w:r>
          </w:p>
        </w:tc>
      </w:tr>
      <w:tr w14:paraId="2747CC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A00188" w14:textId="595AB707">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67B2EB" w14:textId="082C711F">
            <w:pPr>
              <w:rPr>
                <w:color w:val="000000"/>
                <w:szCs w:val="22"/>
              </w:rPr>
            </w:pPr>
            <w:r w:rsidRPr="001B0690">
              <w:rPr>
                <w:color w:val="000000"/>
                <w:szCs w:val="22"/>
              </w:rPr>
              <w:t>MATHEWS COUNTY</w:t>
            </w:r>
          </w:p>
        </w:tc>
      </w:tr>
      <w:tr w14:paraId="743472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7DDA6B" w14:textId="2BFC631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30F504" w14:textId="0C7339DD">
            <w:pPr>
              <w:rPr>
                <w:color w:val="000000"/>
                <w:szCs w:val="22"/>
              </w:rPr>
            </w:pPr>
            <w:r w:rsidRPr="001B0690">
              <w:rPr>
                <w:color w:val="000000"/>
                <w:szCs w:val="22"/>
              </w:rPr>
              <w:t>MECKLENBURG COUNTY</w:t>
            </w:r>
          </w:p>
        </w:tc>
      </w:tr>
      <w:tr w14:paraId="24BD53F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193606" w14:textId="3B7F7D19">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3A4D89" w14:textId="24EEE932">
            <w:pPr>
              <w:rPr>
                <w:color w:val="000000"/>
                <w:szCs w:val="22"/>
              </w:rPr>
            </w:pPr>
            <w:r w:rsidRPr="001B0690">
              <w:rPr>
                <w:color w:val="000000"/>
                <w:szCs w:val="22"/>
              </w:rPr>
              <w:t>MIDDLESEX COUNTY</w:t>
            </w:r>
          </w:p>
        </w:tc>
      </w:tr>
      <w:tr w14:paraId="55B5FE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4A0FDB" w14:textId="7C74F715">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4F0D17" w14:textId="2E37CB41">
            <w:pPr>
              <w:rPr>
                <w:color w:val="000000"/>
                <w:szCs w:val="22"/>
              </w:rPr>
            </w:pPr>
            <w:r w:rsidRPr="001B0690">
              <w:rPr>
                <w:color w:val="000000"/>
                <w:szCs w:val="22"/>
              </w:rPr>
              <w:t>MONTGOMERY COUNTY</w:t>
            </w:r>
          </w:p>
        </w:tc>
      </w:tr>
      <w:tr w14:paraId="34C4D3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F52C37" w14:textId="2D7D425F">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AE24C0" w14:textId="39681479">
            <w:pPr>
              <w:rPr>
                <w:color w:val="000000"/>
                <w:szCs w:val="22"/>
              </w:rPr>
            </w:pPr>
            <w:r w:rsidRPr="001B0690">
              <w:rPr>
                <w:color w:val="000000"/>
                <w:szCs w:val="22"/>
              </w:rPr>
              <w:t>NELSON COUNTY</w:t>
            </w:r>
          </w:p>
        </w:tc>
      </w:tr>
      <w:tr w14:paraId="2AAA1CB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FBA20B" w14:textId="68E6374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847C87" w14:textId="62E29586">
            <w:pPr>
              <w:rPr>
                <w:color w:val="000000"/>
                <w:szCs w:val="22"/>
              </w:rPr>
            </w:pPr>
            <w:r w:rsidRPr="001B0690">
              <w:rPr>
                <w:color w:val="000000"/>
                <w:szCs w:val="22"/>
              </w:rPr>
              <w:t>NEW KENT COUNTY</w:t>
            </w:r>
          </w:p>
        </w:tc>
      </w:tr>
      <w:tr w14:paraId="0EC4E4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1B5704" w14:textId="298F1883">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E60E71" w14:textId="71AC2377">
            <w:pPr>
              <w:rPr>
                <w:color w:val="000000"/>
                <w:szCs w:val="22"/>
              </w:rPr>
            </w:pPr>
            <w:r w:rsidRPr="001B0690">
              <w:rPr>
                <w:color w:val="000000"/>
                <w:szCs w:val="22"/>
              </w:rPr>
              <w:t>NORTHAMPTON COUNTY</w:t>
            </w:r>
          </w:p>
        </w:tc>
      </w:tr>
      <w:tr w14:paraId="5207D5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84F88B" w14:textId="73D9902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3FBB79" w14:textId="7C7D099A">
            <w:pPr>
              <w:rPr>
                <w:color w:val="000000"/>
                <w:szCs w:val="22"/>
              </w:rPr>
            </w:pPr>
            <w:r w:rsidRPr="001B0690">
              <w:rPr>
                <w:color w:val="000000"/>
                <w:szCs w:val="22"/>
              </w:rPr>
              <w:t>NORTHUMBERLAND COUNTY</w:t>
            </w:r>
          </w:p>
        </w:tc>
      </w:tr>
      <w:tr w14:paraId="13D7D8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9CCA41" w14:textId="63E6518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07DDE1" w14:textId="15D1A5BF">
            <w:pPr>
              <w:rPr>
                <w:color w:val="000000"/>
                <w:szCs w:val="22"/>
              </w:rPr>
            </w:pPr>
            <w:r w:rsidRPr="001B0690">
              <w:rPr>
                <w:color w:val="000000"/>
                <w:szCs w:val="22"/>
              </w:rPr>
              <w:t>NOTTOWAY COUNTY</w:t>
            </w:r>
          </w:p>
        </w:tc>
      </w:tr>
      <w:tr w14:paraId="147F0A9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95D530" w14:textId="26D048BC">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20703F" w14:textId="1F831E8E">
            <w:pPr>
              <w:rPr>
                <w:color w:val="000000"/>
                <w:szCs w:val="22"/>
              </w:rPr>
            </w:pPr>
            <w:r w:rsidRPr="001B0690">
              <w:rPr>
                <w:color w:val="000000"/>
                <w:szCs w:val="22"/>
              </w:rPr>
              <w:t>ORANGE COUNTY</w:t>
            </w:r>
          </w:p>
        </w:tc>
      </w:tr>
      <w:tr w14:paraId="0B09DC3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C6E7D3" w14:textId="0437E14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B86BBC" w14:textId="6ECA9418">
            <w:pPr>
              <w:rPr>
                <w:color w:val="000000"/>
                <w:szCs w:val="22"/>
              </w:rPr>
            </w:pPr>
            <w:r w:rsidRPr="001B0690">
              <w:rPr>
                <w:color w:val="000000"/>
                <w:szCs w:val="22"/>
              </w:rPr>
              <w:t>PAGE COUNTY</w:t>
            </w:r>
          </w:p>
        </w:tc>
      </w:tr>
      <w:tr w14:paraId="3FC1C52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5230C8" w14:textId="6CA0501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26135E" w14:textId="5D2E1185">
            <w:pPr>
              <w:rPr>
                <w:color w:val="000000"/>
                <w:szCs w:val="22"/>
              </w:rPr>
            </w:pPr>
            <w:r w:rsidRPr="001B0690">
              <w:rPr>
                <w:color w:val="000000"/>
                <w:szCs w:val="22"/>
              </w:rPr>
              <w:t>PATRICK COUNTY</w:t>
            </w:r>
          </w:p>
        </w:tc>
      </w:tr>
      <w:tr w14:paraId="028086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B5585E" w14:textId="4B6302F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0BB08A" w14:textId="3074B969">
            <w:pPr>
              <w:rPr>
                <w:color w:val="000000"/>
                <w:szCs w:val="22"/>
              </w:rPr>
            </w:pPr>
            <w:r w:rsidRPr="001B0690">
              <w:rPr>
                <w:color w:val="000000"/>
                <w:szCs w:val="22"/>
              </w:rPr>
              <w:t>PITTSYLVANIA COUNTY</w:t>
            </w:r>
          </w:p>
        </w:tc>
      </w:tr>
      <w:tr w14:paraId="449509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AC646E" w14:textId="08F9AD2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95957F" w14:textId="6D74EAB0">
            <w:pPr>
              <w:rPr>
                <w:color w:val="000000"/>
                <w:szCs w:val="22"/>
              </w:rPr>
            </w:pPr>
            <w:r w:rsidRPr="001B0690">
              <w:rPr>
                <w:color w:val="000000"/>
                <w:szCs w:val="22"/>
              </w:rPr>
              <w:t>POWHATAN COUNTY</w:t>
            </w:r>
          </w:p>
        </w:tc>
      </w:tr>
      <w:tr w14:paraId="55359B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8E97C3" w14:textId="395C5840">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60CA17" w14:textId="26B261E6">
            <w:pPr>
              <w:rPr>
                <w:color w:val="000000"/>
                <w:szCs w:val="22"/>
              </w:rPr>
            </w:pPr>
            <w:r w:rsidRPr="001B0690">
              <w:rPr>
                <w:color w:val="000000"/>
                <w:szCs w:val="22"/>
              </w:rPr>
              <w:t>PRINCE EDWARD COUNTY</w:t>
            </w:r>
          </w:p>
        </w:tc>
      </w:tr>
      <w:tr w14:paraId="1C67BF7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94266E" w14:textId="24627572">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92FFAF" w14:textId="7040556D">
            <w:pPr>
              <w:rPr>
                <w:color w:val="000000"/>
                <w:szCs w:val="22"/>
              </w:rPr>
            </w:pPr>
            <w:r w:rsidRPr="001B0690">
              <w:rPr>
                <w:color w:val="000000"/>
                <w:szCs w:val="22"/>
              </w:rPr>
              <w:t>PRINCE GEORGE COUNTY</w:t>
            </w:r>
          </w:p>
        </w:tc>
      </w:tr>
      <w:tr w14:paraId="4B2684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29A288" w14:textId="6F1A2D95">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4D14DE" w14:textId="5A53980D">
            <w:pPr>
              <w:rPr>
                <w:color w:val="000000"/>
                <w:szCs w:val="22"/>
              </w:rPr>
            </w:pPr>
            <w:r w:rsidRPr="001B0690">
              <w:rPr>
                <w:color w:val="000000"/>
                <w:szCs w:val="22"/>
              </w:rPr>
              <w:t>PRINCE WILLIAM COUNTY</w:t>
            </w:r>
          </w:p>
        </w:tc>
      </w:tr>
      <w:tr w14:paraId="0E51352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AAACF6" w14:textId="53FD0C5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BA2CAF" w14:textId="2DCFCC89">
            <w:pPr>
              <w:rPr>
                <w:color w:val="000000"/>
                <w:szCs w:val="22"/>
              </w:rPr>
            </w:pPr>
            <w:r w:rsidRPr="001B0690">
              <w:rPr>
                <w:color w:val="000000"/>
                <w:szCs w:val="22"/>
              </w:rPr>
              <w:t>PULASKI COUNTY</w:t>
            </w:r>
          </w:p>
        </w:tc>
      </w:tr>
      <w:tr w14:paraId="0AAFA8C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71E613" w14:textId="17E6769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89441DE" w14:textId="7F5F677F">
            <w:pPr>
              <w:rPr>
                <w:color w:val="000000"/>
                <w:szCs w:val="22"/>
              </w:rPr>
            </w:pPr>
            <w:r w:rsidRPr="001B0690">
              <w:rPr>
                <w:color w:val="000000"/>
                <w:szCs w:val="22"/>
              </w:rPr>
              <w:t>RAPPAHANNOCK COUNTY</w:t>
            </w:r>
          </w:p>
        </w:tc>
      </w:tr>
      <w:tr w14:paraId="01963A5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E9DC6B" w14:textId="0A1276A4">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B9A25B" w14:textId="015E1CAB">
            <w:pPr>
              <w:rPr>
                <w:color w:val="000000"/>
                <w:szCs w:val="22"/>
              </w:rPr>
            </w:pPr>
            <w:r w:rsidRPr="001B0690">
              <w:rPr>
                <w:color w:val="000000"/>
                <w:szCs w:val="22"/>
              </w:rPr>
              <w:t>RICHMOND COUNTY</w:t>
            </w:r>
          </w:p>
        </w:tc>
      </w:tr>
      <w:tr w14:paraId="50FF4C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49587F" w14:textId="127E6A3F">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D4FD1E" w14:textId="16BEA71E">
            <w:pPr>
              <w:rPr>
                <w:color w:val="000000"/>
                <w:szCs w:val="22"/>
              </w:rPr>
            </w:pPr>
            <w:r w:rsidRPr="001B0690">
              <w:rPr>
                <w:color w:val="000000"/>
                <w:szCs w:val="22"/>
              </w:rPr>
              <w:t>ROANOKE COUNTY</w:t>
            </w:r>
          </w:p>
        </w:tc>
      </w:tr>
      <w:tr w14:paraId="35A0A9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21EEF7" w14:textId="2B1DD9A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D96FBE" w14:textId="333433F3">
            <w:pPr>
              <w:rPr>
                <w:color w:val="000000"/>
                <w:szCs w:val="22"/>
              </w:rPr>
            </w:pPr>
            <w:r w:rsidRPr="001B0690">
              <w:rPr>
                <w:color w:val="000000"/>
                <w:szCs w:val="22"/>
              </w:rPr>
              <w:t>ROCKBRIDGE COUNTY</w:t>
            </w:r>
          </w:p>
        </w:tc>
      </w:tr>
      <w:tr w14:paraId="0629E9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865B44" w14:textId="74B9C3A8">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682396" w14:textId="15940C71">
            <w:pPr>
              <w:rPr>
                <w:color w:val="000000"/>
                <w:szCs w:val="22"/>
              </w:rPr>
            </w:pPr>
            <w:r w:rsidRPr="001B0690">
              <w:rPr>
                <w:color w:val="000000"/>
                <w:szCs w:val="22"/>
              </w:rPr>
              <w:t>ROCKINGHAM COUNTY</w:t>
            </w:r>
          </w:p>
        </w:tc>
      </w:tr>
      <w:tr w14:paraId="61F521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FF873C" w14:textId="6BAE056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F3B861" w14:textId="0E12C6D2">
            <w:pPr>
              <w:rPr>
                <w:color w:val="000000"/>
                <w:szCs w:val="22"/>
              </w:rPr>
            </w:pPr>
            <w:r w:rsidRPr="001B0690">
              <w:rPr>
                <w:color w:val="000000"/>
                <w:szCs w:val="22"/>
              </w:rPr>
              <w:t>RUSSELL COUNTY</w:t>
            </w:r>
          </w:p>
        </w:tc>
      </w:tr>
      <w:tr w14:paraId="20256EA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1F8B86" w14:textId="01621DF7">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384E6D" w14:textId="2C243EA2">
            <w:pPr>
              <w:rPr>
                <w:color w:val="000000"/>
                <w:szCs w:val="22"/>
              </w:rPr>
            </w:pPr>
            <w:r w:rsidRPr="001B0690">
              <w:rPr>
                <w:color w:val="000000"/>
                <w:szCs w:val="22"/>
              </w:rPr>
              <w:t>SCOTT COUNTY</w:t>
            </w:r>
          </w:p>
        </w:tc>
      </w:tr>
      <w:tr w14:paraId="17D919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1312AC" w14:textId="0583A5A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C0430E" w14:textId="26767349">
            <w:pPr>
              <w:rPr>
                <w:color w:val="000000"/>
                <w:szCs w:val="22"/>
              </w:rPr>
            </w:pPr>
            <w:r w:rsidRPr="001B0690">
              <w:rPr>
                <w:color w:val="000000"/>
                <w:szCs w:val="22"/>
              </w:rPr>
              <w:t>SHENANDOAH COUNTY</w:t>
            </w:r>
          </w:p>
        </w:tc>
      </w:tr>
      <w:tr w14:paraId="3673E1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A68EF5" w14:textId="29318C87">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C74A22" w14:textId="6CE8E06F">
            <w:pPr>
              <w:rPr>
                <w:color w:val="000000"/>
                <w:szCs w:val="22"/>
              </w:rPr>
            </w:pPr>
            <w:r w:rsidRPr="001B0690">
              <w:rPr>
                <w:color w:val="000000"/>
                <w:szCs w:val="22"/>
              </w:rPr>
              <w:t>SMYTH COUNTY</w:t>
            </w:r>
          </w:p>
        </w:tc>
      </w:tr>
      <w:tr w14:paraId="5910CC3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9A16B7" w14:textId="3CF6EC29">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66211B" w14:textId="67CEBD6E">
            <w:pPr>
              <w:rPr>
                <w:color w:val="000000"/>
                <w:szCs w:val="22"/>
              </w:rPr>
            </w:pPr>
            <w:r w:rsidRPr="001B0690">
              <w:rPr>
                <w:color w:val="000000"/>
                <w:szCs w:val="22"/>
              </w:rPr>
              <w:t>SOUTHAMPTON COUNTY</w:t>
            </w:r>
          </w:p>
        </w:tc>
      </w:tr>
      <w:tr w14:paraId="0143AC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47852A4" w14:textId="01460B5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0761E7" w14:textId="772CDA8B">
            <w:pPr>
              <w:rPr>
                <w:color w:val="000000"/>
                <w:szCs w:val="22"/>
              </w:rPr>
            </w:pPr>
            <w:r w:rsidRPr="001B0690">
              <w:rPr>
                <w:color w:val="000000"/>
                <w:szCs w:val="22"/>
              </w:rPr>
              <w:t>SPOTSYLVANIA COUNTY</w:t>
            </w:r>
          </w:p>
        </w:tc>
      </w:tr>
      <w:tr w14:paraId="643A482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3856A3" w14:textId="0EC90893">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605F71" w14:textId="515ABB01">
            <w:pPr>
              <w:rPr>
                <w:color w:val="000000"/>
                <w:szCs w:val="22"/>
              </w:rPr>
            </w:pPr>
            <w:r w:rsidRPr="001B0690">
              <w:rPr>
                <w:color w:val="000000"/>
                <w:szCs w:val="22"/>
              </w:rPr>
              <w:t>STAFFORD COUNTY</w:t>
            </w:r>
          </w:p>
        </w:tc>
      </w:tr>
      <w:tr w14:paraId="792220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EFF1DE" w14:textId="20C4F9C5">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1E8D5E" w14:textId="3FAEBD54">
            <w:pPr>
              <w:rPr>
                <w:color w:val="000000"/>
                <w:szCs w:val="22"/>
              </w:rPr>
            </w:pPr>
            <w:r w:rsidRPr="001B0690">
              <w:rPr>
                <w:color w:val="000000"/>
                <w:szCs w:val="22"/>
              </w:rPr>
              <w:t>SURRY COUNTY</w:t>
            </w:r>
          </w:p>
        </w:tc>
      </w:tr>
      <w:tr w14:paraId="7FEE484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3532F9" w14:textId="2DA21349">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F14B9A" w14:textId="3DCAB435">
            <w:pPr>
              <w:rPr>
                <w:color w:val="000000"/>
                <w:szCs w:val="22"/>
              </w:rPr>
            </w:pPr>
            <w:r w:rsidRPr="001B0690">
              <w:rPr>
                <w:color w:val="000000"/>
                <w:szCs w:val="22"/>
              </w:rPr>
              <w:t>SUSSEX COUNTY</w:t>
            </w:r>
          </w:p>
        </w:tc>
      </w:tr>
      <w:tr w14:paraId="5572D1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57DD60" w14:textId="2470232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D4A962" w14:textId="7D0271F3">
            <w:pPr>
              <w:rPr>
                <w:color w:val="000000"/>
                <w:szCs w:val="22"/>
              </w:rPr>
            </w:pPr>
            <w:r w:rsidRPr="001B0690">
              <w:rPr>
                <w:color w:val="000000"/>
                <w:szCs w:val="22"/>
              </w:rPr>
              <w:t>TAZEWELL COUNTY</w:t>
            </w:r>
          </w:p>
        </w:tc>
      </w:tr>
      <w:tr w14:paraId="2C5EDD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E26863" w14:textId="61DA7A1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8CB5A94" w14:textId="158B16FB">
            <w:pPr>
              <w:rPr>
                <w:color w:val="000000"/>
                <w:szCs w:val="22"/>
              </w:rPr>
            </w:pPr>
            <w:r w:rsidRPr="001B0690">
              <w:rPr>
                <w:color w:val="000000"/>
                <w:szCs w:val="22"/>
              </w:rPr>
              <w:t>WARREN COUNTY</w:t>
            </w:r>
          </w:p>
        </w:tc>
      </w:tr>
      <w:tr w14:paraId="335CE5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756242" w14:textId="13FD655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47538C" w14:textId="7B2673E1">
            <w:pPr>
              <w:rPr>
                <w:color w:val="000000"/>
                <w:szCs w:val="22"/>
              </w:rPr>
            </w:pPr>
            <w:r w:rsidRPr="001B0690">
              <w:rPr>
                <w:color w:val="000000"/>
                <w:szCs w:val="22"/>
              </w:rPr>
              <w:t>WASHINGTON COUNTY</w:t>
            </w:r>
          </w:p>
        </w:tc>
      </w:tr>
      <w:tr w14:paraId="17B823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EF3935" w14:textId="0D38697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725F20" w14:textId="4831BA57">
            <w:pPr>
              <w:rPr>
                <w:color w:val="000000"/>
                <w:szCs w:val="22"/>
              </w:rPr>
            </w:pPr>
            <w:r w:rsidRPr="001B0690">
              <w:rPr>
                <w:color w:val="000000"/>
                <w:szCs w:val="22"/>
              </w:rPr>
              <w:t>WESTMORELAND COUNTY</w:t>
            </w:r>
          </w:p>
        </w:tc>
      </w:tr>
      <w:tr w14:paraId="36E65F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2ED7D4" w14:textId="36C66E7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1AA2DA" w14:textId="7589141C">
            <w:pPr>
              <w:rPr>
                <w:color w:val="000000"/>
                <w:szCs w:val="22"/>
              </w:rPr>
            </w:pPr>
            <w:r w:rsidRPr="001B0690">
              <w:rPr>
                <w:color w:val="000000"/>
                <w:szCs w:val="22"/>
              </w:rPr>
              <w:t>WISE COUNTY</w:t>
            </w:r>
          </w:p>
        </w:tc>
      </w:tr>
      <w:tr w14:paraId="4AEAE13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FB2C64" w14:textId="26D5758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E2C6A1" w14:textId="660B73F8">
            <w:pPr>
              <w:rPr>
                <w:color w:val="000000"/>
                <w:szCs w:val="22"/>
              </w:rPr>
            </w:pPr>
            <w:r w:rsidRPr="001B0690">
              <w:rPr>
                <w:color w:val="000000"/>
                <w:szCs w:val="22"/>
              </w:rPr>
              <w:t>WYTHE COUNTY</w:t>
            </w:r>
          </w:p>
        </w:tc>
      </w:tr>
      <w:tr w14:paraId="062FA1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CE9C7A" w14:textId="606CD173">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55AF37" w14:textId="49AC193F">
            <w:pPr>
              <w:rPr>
                <w:color w:val="000000"/>
                <w:szCs w:val="22"/>
              </w:rPr>
            </w:pPr>
            <w:r w:rsidRPr="001B0690">
              <w:rPr>
                <w:color w:val="000000"/>
                <w:szCs w:val="22"/>
              </w:rPr>
              <w:t>YORK COUNTY</w:t>
            </w:r>
          </w:p>
        </w:tc>
      </w:tr>
      <w:tr w14:paraId="5078A9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65DB38" w14:textId="6A515203">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97E6A9" w14:textId="4CC42BE9">
            <w:pPr>
              <w:rPr>
                <w:color w:val="000000"/>
                <w:szCs w:val="22"/>
              </w:rPr>
            </w:pPr>
            <w:r w:rsidRPr="001B0690">
              <w:rPr>
                <w:color w:val="000000"/>
                <w:szCs w:val="22"/>
              </w:rPr>
              <w:t>ALEXANDRIA CITY</w:t>
            </w:r>
          </w:p>
        </w:tc>
      </w:tr>
      <w:tr w14:paraId="601B14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18DC79" w14:textId="1CD555ED">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4CEE45A" w14:textId="3F4E1521">
            <w:pPr>
              <w:rPr>
                <w:color w:val="000000"/>
                <w:szCs w:val="22"/>
              </w:rPr>
            </w:pPr>
            <w:r w:rsidRPr="001B0690">
              <w:rPr>
                <w:color w:val="000000"/>
                <w:szCs w:val="22"/>
              </w:rPr>
              <w:t>BRISTOL CITY</w:t>
            </w:r>
          </w:p>
        </w:tc>
      </w:tr>
      <w:tr w14:paraId="2B1BED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F72114" w14:textId="318D570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BCB941" w14:textId="16505853">
            <w:pPr>
              <w:rPr>
                <w:color w:val="000000"/>
                <w:szCs w:val="22"/>
              </w:rPr>
            </w:pPr>
            <w:r w:rsidRPr="001B0690">
              <w:rPr>
                <w:color w:val="000000"/>
                <w:szCs w:val="22"/>
              </w:rPr>
              <w:t>BUENA VISTA CITY</w:t>
            </w:r>
          </w:p>
        </w:tc>
      </w:tr>
      <w:tr w14:paraId="7DA012A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6A572A" w14:textId="23592525">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9EE410" w14:textId="2DF2D0BD">
            <w:pPr>
              <w:rPr>
                <w:color w:val="000000"/>
                <w:szCs w:val="22"/>
              </w:rPr>
            </w:pPr>
            <w:r w:rsidRPr="001B0690">
              <w:rPr>
                <w:color w:val="000000"/>
                <w:szCs w:val="22"/>
              </w:rPr>
              <w:t>CHARLOTTESVILLE CITY</w:t>
            </w:r>
          </w:p>
        </w:tc>
      </w:tr>
      <w:tr w14:paraId="356FE3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F96106" w14:textId="573EA36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0BE57D" w14:textId="190F5780">
            <w:pPr>
              <w:rPr>
                <w:color w:val="000000"/>
                <w:szCs w:val="22"/>
              </w:rPr>
            </w:pPr>
            <w:r w:rsidRPr="001B0690">
              <w:rPr>
                <w:color w:val="000000"/>
                <w:szCs w:val="22"/>
              </w:rPr>
              <w:t>CHESAPEAKE CITY</w:t>
            </w:r>
          </w:p>
        </w:tc>
      </w:tr>
      <w:tr w14:paraId="671E6C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6810AC" w14:textId="7C9C7C00">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54611D" w14:textId="1A4DF62D">
            <w:pPr>
              <w:rPr>
                <w:color w:val="000000"/>
                <w:szCs w:val="22"/>
              </w:rPr>
            </w:pPr>
            <w:r w:rsidRPr="001B0690">
              <w:rPr>
                <w:color w:val="000000"/>
                <w:szCs w:val="22"/>
              </w:rPr>
              <w:t>COLONIAL HEIGHTS CITY</w:t>
            </w:r>
          </w:p>
        </w:tc>
      </w:tr>
      <w:tr w14:paraId="5BCA9F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250D3D" w14:textId="3BE9DEA9">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79AC0F" w14:textId="160FC9B8">
            <w:pPr>
              <w:rPr>
                <w:color w:val="000000"/>
                <w:szCs w:val="22"/>
              </w:rPr>
            </w:pPr>
            <w:r w:rsidRPr="001B0690">
              <w:rPr>
                <w:color w:val="000000"/>
                <w:szCs w:val="22"/>
              </w:rPr>
              <w:t>COVINGTON CITY</w:t>
            </w:r>
          </w:p>
        </w:tc>
      </w:tr>
      <w:tr w14:paraId="2D98E1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57D7D7" w14:textId="76BA66E4">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00010FF" w14:textId="680A2ADE">
            <w:pPr>
              <w:rPr>
                <w:color w:val="000000"/>
                <w:szCs w:val="22"/>
              </w:rPr>
            </w:pPr>
            <w:r w:rsidRPr="001B0690">
              <w:rPr>
                <w:color w:val="000000"/>
                <w:szCs w:val="22"/>
              </w:rPr>
              <w:t>DANVILLE CITY</w:t>
            </w:r>
          </w:p>
        </w:tc>
      </w:tr>
      <w:tr w14:paraId="217491A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1C37AA" w14:textId="691B722B">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9050B2" w14:textId="5CF7CE8F">
            <w:pPr>
              <w:rPr>
                <w:color w:val="000000"/>
                <w:szCs w:val="22"/>
              </w:rPr>
            </w:pPr>
            <w:r w:rsidRPr="001B0690">
              <w:rPr>
                <w:color w:val="000000"/>
                <w:szCs w:val="22"/>
              </w:rPr>
              <w:t>EMPORIA CITY</w:t>
            </w:r>
          </w:p>
        </w:tc>
      </w:tr>
      <w:tr w14:paraId="54FB96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03CCF2" w14:textId="29BC3637">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DA1243" w14:textId="3478B5E5">
            <w:pPr>
              <w:rPr>
                <w:color w:val="000000"/>
                <w:szCs w:val="22"/>
              </w:rPr>
            </w:pPr>
            <w:r w:rsidRPr="001B0690">
              <w:rPr>
                <w:color w:val="000000"/>
                <w:szCs w:val="22"/>
              </w:rPr>
              <w:t>FAIRFAX CITY</w:t>
            </w:r>
          </w:p>
        </w:tc>
      </w:tr>
      <w:tr w14:paraId="55852AB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DA661B" w14:textId="15E6EAD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8BE962" w14:textId="56CBC2A5">
            <w:pPr>
              <w:rPr>
                <w:color w:val="000000"/>
                <w:szCs w:val="22"/>
              </w:rPr>
            </w:pPr>
            <w:r w:rsidRPr="001B0690">
              <w:rPr>
                <w:color w:val="000000"/>
                <w:szCs w:val="22"/>
              </w:rPr>
              <w:t>FALLS CHURCH CITY</w:t>
            </w:r>
          </w:p>
        </w:tc>
      </w:tr>
      <w:tr w14:paraId="7C4AC1B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C3BD30" w14:textId="61F728E7">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3DC211" w14:textId="61E91483">
            <w:pPr>
              <w:rPr>
                <w:color w:val="000000"/>
                <w:szCs w:val="22"/>
              </w:rPr>
            </w:pPr>
            <w:r w:rsidRPr="001B0690">
              <w:rPr>
                <w:color w:val="000000"/>
                <w:szCs w:val="22"/>
              </w:rPr>
              <w:t>FRANKLIN CITY</w:t>
            </w:r>
          </w:p>
        </w:tc>
      </w:tr>
      <w:tr w14:paraId="6189E98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F77F5F" w14:textId="45C4C353">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DE4856" w14:textId="288629E9">
            <w:pPr>
              <w:rPr>
                <w:color w:val="000000"/>
                <w:szCs w:val="22"/>
              </w:rPr>
            </w:pPr>
            <w:r w:rsidRPr="001B0690">
              <w:rPr>
                <w:color w:val="000000"/>
                <w:szCs w:val="22"/>
              </w:rPr>
              <w:t>FREDERICKSBURG CITY</w:t>
            </w:r>
          </w:p>
        </w:tc>
      </w:tr>
      <w:tr w14:paraId="07BC98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CFC0AD" w14:textId="3E02928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1F52E8" w14:textId="03BD334C">
            <w:pPr>
              <w:rPr>
                <w:color w:val="000000"/>
                <w:szCs w:val="22"/>
              </w:rPr>
            </w:pPr>
            <w:r w:rsidRPr="001B0690">
              <w:rPr>
                <w:color w:val="000000"/>
                <w:szCs w:val="22"/>
              </w:rPr>
              <w:t>GALAX CITY</w:t>
            </w:r>
          </w:p>
        </w:tc>
      </w:tr>
      <w:tr w14:paraId="188DBC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45819D" w14:textId="0C6598B2">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8A593A" w14:textId="309F8CFA">
            <w:pPr>
              <w:rPr>
                <w:color w:val="000000"/>
                <w:szCs w:val="22"/>
              </w:rPr>
            </w:pPr>
            <w:r w:rsidRPr="001B0690">
              <w:rPr>
                <w:color w:val="000000"/>
                <w:szCs w:val="22"/>
              </w:rPr>
              <w:t>HAMPTON CITY</w:t>
            </w:r>
          </w:p>
        </w:tc>
      </w:tr>
      <w:tr w14:paraId="196904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927BD8" w14:textId="73F02204">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A5CAFC" w14:textId="5E55F36E">
            <w:pPr>
              <w:rPr>
                <w:color w:val="000000"/>
                <w:szCs w:val="22"/>
              </w:rPr>
            </w:pPr>
            <w:r w:rsidRPr="001B0690">
              <w:rPr>
                <w:color w:val="000000"/>
                <w:szCs w:val="22"/>
              </w:rPr>
              <w:t>HARRISONBURG CITY</w:t>
            </w:r>
          </w:p>
        </w:tc>
      </w:tr>
      <w:tr w14:paraId="55B8ED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D5223A" w14:textId="2268A618">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8F0B7F" w14:textId="23B8A61C">
            <w:pPr>
              <w:rPr>
                <w:color w:val="000000"/>
                <w:szCs w:val="22"/>
              </w:rPr>
            </w:pPr>
            <w:r w:rsidRPr="001B0690">
              <w:rPr>
                <w:color w:val="000000"/>
                <w:szCs w:val="22"/>
              </w:rPr>
              <w:t>HOPEWELL CITY</w:t>
            </w:r>
          </w:p>
        </w:tc>
      </w:tr>
      <w:tr w14:paraId="4FE0D35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8A1240" w14:textId="7DC94D45">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EAE85B" w14:textId="2EA64CC0">
            <w:pPr>
              <w:rPr>
                <w:color w:val="000000"/>
                <w:szCs w:val="22"/>
              </w:rPr>
            </w:pPr>
            <w:r w:rsidRPr="001B0690">
              <w:rPr>
                <w:color w:val="000000"/>
                <w:szCs w:val="22"/>
              </w:rPr>
              <w:t>LEXINGTON CITY</w:t>
            </w:r>
          </w:p>
        </w:tc>
      </w:tr>
      <w:tr w14:paraId="0D7F3B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F194443" w14:textId="3CDB1ED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5CC85D" w14:textId="3D3A1330">
            <w:pPr>
              <w:rPr>
                <w:color w:val="000000"/>
                <w:szCs w:val="22"/>
              </w:rPr>
            </w:pPr>
            <w:r w:rsidRPr="001B0690">
              <w:rPr>
                <w:color w:val="000000"/>
                <w:szCs w:val="22"/>
              </w:rPr>
              <w:t>LYNCHBURG CITY</w:t>
            </w:r>
          </w:p>
        </w:tc>
      </w:tr>
      <w:tr w14:paraId="7D7CA0E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15B66D" w14:textId="77FEFB6A">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046AAA" w14:textId="0C000FB1">
            <w:pPr>
              <w:rPr>
                <w:color w:val="000000"/>
                <w:szCs w:val="22"/>
              </w:rPr>
            </w:pPr>
            <w:r w:rsidRPr="001B0690">
              <w:rPr>
                <w:color w:val="000000"/>
                <w:szCs w:val="22"/>
              </w:rPr>
              <w:t>MANASSAS CITY</w:t>
            </w:r>
          </w:p>
        </w:tc>
      </w:tr>
      <w:tr w14:paraId="7B0A90E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365B2C" w14:textId="7966A847">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546DF2" w14:textId="7252A7B9">
            <w:pPr>
              <w:rPr>
                <w:color w:val="000000"/>
                <w:szCs w:val="22"/>
              </w:rPr>
            </w:pPr>
            <w:r w:rsidRPr="001B0690">
              <w:rPr>
                <w:color w:val="000000"/>
                <w:szCs w:val="22"/>
              </w:rPr>
              <w:t>MANASSAS PARK CITY</w:t>
            </w:r>
          </w:p>
        </w:tc>
      </w:tr>
      <w:tr w14:paraId="47B53ED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663D18" w14:textId="67F94ED4">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42A4B2" w14:textId="62520723">
            <w:pPr>
              <w:rPr>
                <w:color w:val="000000"/>
                <w:szCs w:val="22"/>
              </w:rPr>
            </w:pPr>
            <w:r w:rsidRPr="001B0690">
              <w:rPr>
                <w:color w:val="000000"/>
                <w:szCs w:val="22"/>
              </w:rPr>
              <w:t>MARTINSVILLE CITY</w:t>
            </w:r>
          </w:p>
        </w:tc>
      </w:tr>
      <w:tr w14:paraId="5D527A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38B9D1" w14:textId="7FE8A7AC">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E3D3622" w14:textId="1B756926">
            <w:pPr>
              <w:rPr>
                <w:color w:val="000000"/>
                <w:szCs w:val="22"/>
              </w:rPr>
            </w:pPr>
            <w:r w:rsidRPr="001B0690">
              <w:rPr>
                <w:color w:val="000000"/>
                <w:szCs w:val="22"/>
              </w:rPr>
              <w:t>NEWPORT NEWS CITY</w:t>
            </w:r>
          </w:p>
        </w:tc>
      </w:tr>
      <w:tr w14:paraId="116079C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30DEFA" w14:textId="024F8D6E">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E6FC0E" w14:textId="40F17866">
            <w:pPr>
              <w:rPr>
                <w:color w:val="000000"/>
                <w:szCs w:val="22"/>
              </w:rPr>
            </w:pPr>
            <w:r w:rsidRPr="001B0690">
              <w:rPr>
                <w:color w:val="000000"/>
                <w:szCs w:val="22"/>
              </w:rPr>
              <w:t>NORFOLK CITY</w:t>
            </w:r>
          </w:p>
        </w:tc>
      </w:tr>
      <w:tr w14:paraId="65FE40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2BC4B2" w14:textId="0AA4A6D2">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25A380" w14:textId="69A06E86">
            <w:pPr>
              <w:rPr>
                <w:color w:val="000000"/>
                <w:szCs w:val="22"/>
              </w:rPr>
            </w:pPr>
            <w:r w:rsidRPr="001B0690">
              <w:rPr>
                <w:color w:val="000000"/>
                <w:szCs w:val="22"/>
              </w:rPr>
              <w:t>NORTON CITY</w:t>
            </w:r>
          </w:p>
        </w:tc>
      </w:tr>
      <w:tr w14:paraId="65E932B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F33CB9" w14:textId="4ABCF94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6D79DF" w14:textId="4EB3D02A">
            <w:pPr>
              <w:rPr>
                <w:color w:val="000000"/>
                <w:szCs w:val="22"/>
              </w:rPr>
            </w:pPr>
            <w:r w:rsidRPr="001B0690">
              <w:rPr>
                <w:color w:val="000000"/>
                <w:szCs w:val="22"/>
              </w:rPr>
              <w:t>PETERSBURG CITY</w:t>
            </w:r>
          </w:p>
        </w:tc>
      </w:tr>
      <w:tr w14:paraId="3649E9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4C1E27" w14:textId="6345BE03">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2D9F6E" w14:textId="0597625E">
            <w:pPr>
              <w:rPr>
                <w:color w:val="000000"/>
                <w:szCs w:val="22"/>
              </w:rPr>
            </w:pPr>
            <w:r w:rsidRPr="001B0690">
              <w:rPr>
                <w:color w:val="000000"/>
                <w:szCs w:val="22"/>
              </w:rPr>
              <w:t>POQUOSON CITY</w:t>
            </w:r>
          </w:p>
        </w:tc>
      </w:tr>
      <w:tr w14:paraId="38297F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93539F" w14:textId="1BA56B7F">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FBC7B6" w14:textId="34199538">
            <w:pPr>
              <w:rPr>
                <w:color w:val="000000"/>
                <w:szCs w:val="22"/>
              </w:rPr>
            </w:pPr>
            <w:r w:rsidRPr="001B0690">
              <w:rPr>
                <w:color w:val="000000"/>
                <w:szCs w:val="22"/>
              </w:rPr>
              <w:t>PORTSMOUTH CITY</w:t>
            </w:r>
          </w:p>
        </w:tc>
      </w:tr>
      <w:tr w14:paraId="06A622F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1B0698" w14:textId="547E5404">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6D8CFBB" w14:textId="0D6A1305">
            <w:pPr>
              <w:rPr>
                <w:color w:val="000000"/>
                <w:szCs w:val="22"/>
              </w:rPr>
            </w:pPr>
            <w:r w:rsidRPr="001B0690">
              <w:rPr>
                <w:color w:val="000000"/>
                <w:szCs w:val="22"/>
              </w:rPr>
              <w:t>RADFORD CITY</w:t>
            </w:r>
          </w:p>
        </w:tc>
      </w:tr>
      <w:tr w14:paraId="3FABF54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97EBAB" w14:textId="39685A1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38D0B9" w14:textId="7354214E">
            <w:pPr>
              <w:rPr>
                <w:color w:val="000000"/>
                <w:szCs w:val="22"/>
              </w:rPr>
            </w:pPr>
            <w:r w:rsidRPr="001B0690">
              <w:rPr>
                <w:color w:val="000000"/>
                <w:szCs w:val="22"/>
              </w:rPr>
              <w:t>RICHMOND CITY</w:t>
            </w:r>
          </w:p>
        </w:tc>
      </w:tr>
      <w:tr w14:paraId="23ABDE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ED040D" w14:textId="7D8E9316">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C1321A" w14:textId="61ADA69B">
            <w:pPr>
              <w:rPr>
                <w:color w:val="000000"/>
                <w:szCs w:val="22"/>
              </w:rPr>
            </w:pPr>
            <w:r w:rsidRPr="001B0690">
              <w:rPr>
                <w:color w:val="000000"/>
                <w:szCs w:val="22"/>
              </w:rPr>
              <w:t>ROANOKE CITY</w:t>
            </w:r>
          </w:p>
        </w:tc>
      </w:tr>
      <w:tr w14:paraId="42D1960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94B90B" w14:textId="5DDD6CA3">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8B8747" w14:textId="129D8B60">
            <w:pPr>
              <w:rPr>
                <w:color w:val="000000"/>
                <w:szCs w:val="22"/>
              </w:rPr>
            </w:pPr>
            <w:r w:rsidRPr="001B0690">
              <w:rPr>
                <w:color w:val="000000"/>
                <w:szCs w:val="22"/>
              </w:rPr>
              <w:t>SALEM CITY</w:t>
            </w:r>
          </w:p>
        </w:tc>
      </w:tr>
      <w:tr w14:paraId="5AE58B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76095F" w14:textId="40F89367">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527880" w14:textId="1B3BB2BB">
            <w:pPr>
              <w:rPr>
                <w:color w:val="000000"/>
                <w:szCs w:val="22"/>
              </w:rPr>
            </w:pPr>
            <w:r w:rsidRPr="001B0690">
              <w:rPr>
                <w:color w:val="000000"/>
                <w:szCs w:val="22"/>
              </w:rPr>
              <w:t>STAUNTON CITY</w:t>
            </w:r>
          </w:p>
        </w:tc>
      </w:tr>
      <w:tr w14:paraId="14F95B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14A002" w14:textId="5C448161">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4B333C" w14:textId="4B245116">
            <w:pPr>
              <w:rPr>
                <w:color w:val="000000"/>
                <w:szCs w:val="22"/>
              </w:rPr>
            </w:pPr>
            <w:r w:rsidRPr="001B0690">
              <w:rPr>
                <w:color w:val="000000"/>
                <w:szCs w:val="22"/>
              </w:rPr>
              <w:t>SUFFOLK CITY</w:t>
            </w:r>
          </w:p>
        </w:tc>
      </w:tr>
      <w:tr w14:paraId="34B434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4049EE" w14:textId="4B479395">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61101E" w14:textId="13F585C3">
            <w:pPr>
              <w:rPr>
                <w:color w:val="000000"/>
                <w:szCs w:val="22"/>
              </w:rPr>
            </w:pPr>
            <w:r w:rsidRPr="001B0690">
              <w:rPr>
                <w:color w:val="000000"/>
                <w:szCs w:val="22"/>
              </w:rPr>
              <w:t>VIRGINIA BEACH CITY</w:t>
            </w:r>
          </w:p>
        </w:tc>
      </w:tr>
      <w:tr w14:paraId="2397702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5D5763" w14:textId="4D193A05">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EE148F" w14:textId="5BD3A3C9">
            <w:pPr>
              <w:rPr>
                <w:color w:val="000000"/>
                <w:szCs w:val="22"/>
              </w:rPr>
            </w:pPr>
            <w:r w:rsidRPr="001B0690">
              <w:rPr>
                <w:color w:val="000000"/>
                <w:szCs w:val="22"/>
              </w:rPr>
              <w:t>WAYNESBORO CITY</w:t>
            </w:r>
          </w:p>
        </w:tc>
      </w:tr>
      <w:tr w14:paraId="7515B43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B5F426" w14:textId="613F4B48">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63FE0A" w14:textId="5437ED42">
            <w:pPr>
              <w:rPr>
                <w:color w:val="000000"/>
                <w:szCs w:val="22"/>
              </w:rPr>
            </w:pPr>
            <w:r w:rsidRPr="001B0690">
              <w:rPr>
                <w:color w:val="000000"/>
                <w:szCs w:val="22"/>
              </w:rPr>
              <w:t>WILLIAMSBURG CITY</w:t>
            </w:r>
          </w:p>
        </w:tc>
      </w:tr>
      <w:tr w14:paraId="3280890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AFF2CE" w14:textId="0095F098">
            <w:pPr>
              <w:rPr>
                <w:color w:val="000000"/>
                <w:szCs w:val="22"/>
              </w:rPr>
            </w:pPr>
            <w:r w:rsidRPr="001B0690">
              <w:rPr>
                <w:color w:val="000000"/>
                <w:szCs w:val="22"/>
              </w:rPr>
              <w:t>VA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02ABAA" w14:textId="133BB51D">
            <w:pPr>
              <w:rPr>
                <w:color w:val="000000"/>
                <w:szCs w:val="22"/>
              </w:rPr>
            </w:pPr>
            <w:r w:rsidRPr="001B0690">
              <w:rPr>
                <w:color w:val="000000"/>
                <w:szCs w:val="22"/>
              </w:rPr>
              <w:t>WINCHESTER CITY</w:t>
            </w:r>
          </w:p>
        </w:tc>
      </w:tr>
      <w:tr w14:paraId="2673AD3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14A297" w14:textId="749FCE5C">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AE2950" w14:textId="31BC86F0">
            <w:pPr>
              <w:rPr>
                <w:color w:val="000000"/>
                <w:szCs w:val="22"/>
              </w:rPr>
            </w:pPr>
            <w:r w:rsidRPr="001B0690">
              <w:rPr>
                <w:color w:val="000000"/>
                <w:szCs w:val="22"/>
              </w:rPr>
              <w:t>ADAMS COUNTY</w:t>
            </w:r>
          </w:p>
        </w:tc>
      </w:tr>
      <w:tr w14:paraId="2E33F75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C8F7F0" w14:textId="28916973">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EDC8DAD" w14:textId="6D872675">
            <w:pPr>
              <w:rPr>
                <w:color w:val="000000"/>
                <w:szCs w:val="22"/>
              </w:rPr>
            </w:pPr>
            <w:r w:rsidRPr="001B0690">
              <w:rPr>
                <w:color w:val="000000"/>
                <w:szCs w:val="22"/>
              </w:rPr>
              <w:t>ASOTIN COUNTY</w:t>
            </w:r>
          </w:p>
        </w:tc>
      </w:tr>
      <w:tr w14:paraId="6CEBF3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A5C2F8" w14:textId="74DB53DB">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355432" w14:textId="1D2CF46B">
            <w:pPr>
              <w:rPr>
                <w:color w:val="000000"/>
                <w:szCs w:val="22"/>
              </w:rPr>
            </w:pPr>
            <w:r w:rsidRPr="001B0690">
              <w:rPr>
                <w:color w:val="000000"/>
                <w:szCs w:val="22"/>
              </w:rPr>
              <w:t>BENTON COUNTY</w:t>
            </w:r>
          </w:p>
        </w:tc>
      </w:tr>
      <w:tr w14:paraId="2716AF4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EA7B6E" w14:textId="60A96A16">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8DE853" w14:textId="5E57B731">
            <w:pPr>
              <w:rPr>
                <w:color w:val="000000"/>
                <w:szCs w:val="22"/>
              </w:rPr>
            </w:pPr>
            <w:r w:rsidRPr="001B0690">
              <w:rPr>
                <w:color w:val="000000"/>
                <w:szCs w:val="22"/>
              </w:rPr>
              <w:t>CHELAN COUNTY</w:t>
            </w:r>
          </w:p>
        </w:tc>
      </w:tr>
      <w:tr w14:paraId="019504D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4F7C61" w14:textId="661BAD89">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636E8F" w14:textId="4EDD5FB3">
            <w:pPr>
              <w:rPr>
                <w:color w:val="000000"/>
                <w:szCs w:val="22"/>
              </w:rPr>
            </w:pPr>
            <w:r w:rsidRPr="001B0690">
              <w:rPr>
                <w:color w:val="000000"/>
                <w:szCs w:val="22"/>
              </w:rPr>
              <w:t>CLALLAM COUNTY</w:t>
            </w:r>
          </w:p>
        </w:tc>
      </w:tr>
      <w:tr w14:paraId="13748F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E7A258" w14:textId="1DAD2454">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4BE3F1" w14:textId="16577D3D">
            <w:pPr>
              <w:rPr>
                <w:color w:val="000000"/>
                <w:szCs w:val="22"/>
              </w:rPr>
            </w:pPr>
            <w:r w:rsidRPr="001B0690">
              <w:rPr>
                <w:color w:val="000000"/>
                <w:szCs w:val="22"/>
              </w:rPr>
              <w:t>CLARK COUNTY</w:t>
            </w:r>
          </w:p>
        </w:tc>
      </w:tr>
      <w:tr w14:paraId="7B626C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A3EB7B" w14:textId="356C5504">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8DCF9D" w14:textId="18065BB6">
            <w:pPr>
              <w:rPr>
                <w:color w:val="000000"/>
                <w:szCs w:val="22"/>
              </w:rPr>
            </w:pPr>
            <w:r w:rsidRPr="001B0690">
              <w:rPr>
                <w:color w:val="000000"/>
                <w:szCs w:val="22"/>
              </w:rPr>
              <w:t>COLUMBIA COUNTY</w:t>
            </w:r>
          </w:p>
        </w:tc>
      </w:tr>
      <w:tr w14:paraId="56E173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E20E56" w14:textId="46F9261D">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4CA1A1" w14:textId="5F380DEF">
            <w:pPr>
              <w:rPr>
                <w:color w:val="000000"/>
                <w:szCs w:val="22"/>
              </w:rPr>
            </w:pPr>
            <w:r w:rsidRPr="001B0690">
              <w:rPr>
                <w:color w:val="000000"/>
                <w:szCs w:val="22"/>
              </w:rPr>
              <w:t>COWLITZ COUNTY</w:t>
            </w:r>
          </w:p>
        </w:tc>
      </w:tr>
      <w:tr w14:paraId="566ED6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1EC987" w14:textId="047B7D25">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25FD30" w14:textId="107C9676">
            <w:pPr>
              <w:rPr>
                <w:color w:val="000000"/>
                <w:szCs w:val="22"/>
              </w:rPr>
            </w:pPr>
            <w:r w:rsidRPr="001B0690">
              <w:rPr>
                <w:color w:val="000000"/>
                <w:szCs w:val="22"/>
              </w:rPr>
              <w:t>DOUGLAS COUNTY</w:t>
            </w:r>
          </w:p>
        </w:tc>
      </w:tr>
      <w:tr w14:paraId="387727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204D31" w14:textId="16A4F22E">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3E4F5A" w14:textId="50EB82DC">
            <w:pPr>
              <w:rPr>
                <w:color w:val="000000"/>
                <w:szCs w:val="22"/>
              </w:rPr>
            </w:pPr>
            <w:r w:rsidRPr="001B0690">
              <w:rPr>
                <w:color w:val="000000"/>
                <w:szCs w:val="22"/>
              </w:rPr>
              <w:t>FERRY COUNTY</w:t>
            </w:r>
          </w:p>
        </w:tc>
      </w:tr>
      <w:tr w14:paraId="612C0F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44AA02" w14:textId="76081BF1">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3AFDEC" w14:textId="3024ED94">
            <w:pPr>
              <w:rPr>
                <w:color w:val="000000"/>
                <w:szCs w:val="22"/>
              </w:rPr>
            </w:pPr>
            <w:r w:rsidRPr="001B0690">
              <w:rPr>
                <w:color w:val="000000"/>
                <w:szCs w:val="22"/>
              </w:rPr>
              <w:t>FRANKLIN COUNTY</w:t>
            </w:r>
          </w:p>
        </w:tc>
      </w:tr>
      <w:tr w14:paraId="02AE48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5B168F" w14:textId="13BB1884">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7D5839" w14:textId="0BA839F3">
            <w:pPr>
              <w:rPr>
                <w:color w:val="000000"/>
                <w:szCs w:val="22"/>
              </w:rPr>
            </w:pPr>
            <w:r w:rsidRPr="001B0690">
              <w:rPr>
                <w:color w:val="000000"/>
                <w:szCs w:val="22"/>
              </w:rPr>
              <w:t>GARFIELD COUNTY</w:t>
            </w:r>
          </w:p>
        </w:tc>
      </w:tr>
      <w:tr w14:paraId="78C9EA9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191B72" w14:textId="4FC3E961">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3EE452" w14:textId="29DD20BB">
            <w:pPr>
              <w:rPr>
                <w:color w:val="000000"/>
                <w:szCs w:val="22"/>
              </w:rPr>
            </w:pPr>
            <w:r w:rsidRPr="001B0690">
              <w:rPr>
                <w:color w:val="000000"/>
                <w:szCs w:val="22"/>
              </w:rPr>
              <w:t>GRANT COUNTY</w:t>
            </w:r>
          </w:p>
        </w:tc>
      </w:tr>
      <w:tr w14:paraId="636956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53983A9" w14:textId="233D6E64">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7CDE4F" w14:textId="06C0BE9C">
            <w:pPr>
              <w:rPr>
                <w:color w:val="000000"/>
                <w:szCs w:val="22"/>
              </w:rPr>
            </w:pPr>
            <w:r w:rsidRPr="001B0690">
              <w:rPr>
                <w:color w:val="000000"/>
                <w:szCs w:val="22"/>
              </w:rPr>
              <w:t>GRAYS HARBOR COUNTY</w:t>
            </w:r>
          </w:p>
        </w:tc>
      </w:tr>
      <w:tr w14:paraId="5E95BC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29BDCE" w14:textId="2B5D16B4">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636139" w14:textId="2D3CBB6D">
            <w:pPr>
              <w:rPr>
                <w:color w:val="000000"/>
                <w:szCs w:val="22"/>
              </w:rPr>
            </w:pPr>
            <w:r w:rsidRPr="001B0690">
              <w:rPr>
                <w:color w:val="000000"/>
                <w:szCs w:val="22"/>
              </w:rPr>
              <w:t>ISLAND COUNTY</w:t>
            </w:r>
          </w:p>
        </w:tc>
      </w:tr>
      <w:tr w14:paraId="651E9BB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657B5D" w14:textId="0DEF1BBE">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3A6AC4" w14:textId="29080504">
            <w:pPr>
              <w:rPr>
                <w:color w:val="000000"/>
                <w:szCs w:val="22"/>
              </w:rPr>
            </w:pPr>
            <w:r w:rsidRPr="001B0690">
              <w:rPr>
                <w:color w:val="000000"/>
                <w:szCs w:val="22"/>
              </w:rPr>
              <w:t>JEFFERSON COUNTY</w:t>
            </w:r>
          </w:p>
        </w:tc>
      </w:tr>
      <w:tr w14:paraId="1D5D861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48DCB9" w14:textId="33B53EC0">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48A137" w14:textId="4B350C7D">
            <w:pPr>
              <w:rPr>
                <w:color w:val="000000"/>
                <w:szCs w:val="22"/>
              </w:rPr>
            </w:pPr>
            <w:r w:rsidRPr="001B0690">
              <w:rPr>
                <w:color w:val="000000"/>
                <w:szCs w:val="22"/>
              </w:rPr>
              <w:t>KING COUNTY</w:t>
            </w:r>
          </w:p>
        </w:tc>
      </w:tr>
      <w:tr w14:paraId="7CA17BC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ECC771" w14:textId="4D2CEEDA">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ABF34C" w14:textId="4FD3FA0F">
            <w:pPr>
              <w:rPr>
                <w:color w:val="000000"/>
                <w:szCs w:val="22"/>
              </w:rPr>
            </w:pPr>
            <w:r w:rsidRPr="001B0690">
              <w:rPr>
                <w:color w:val="000000"/>
                <w:szCs w:val="22"/>
              </w:rPr>
              <w:t>KITSAP COUNTY</w:t>
            </w:r>
          </w:p>
        </w:tc>
      </w:tr>
      <w:tr w14:paraId="0509121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159073" w14:textId="122CFBA0">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537701" w14:textId="62BDEB5C">
            <w:pPr>
              <w:rPr>
                <w:color w:val="000000"/>
                <w:szCs w:val="22"/>
              </w:rPr>
            </w:pPr>
            <w:r w:rsidRPr="001B0690">
              <w:rPr>
                <w:color w:val="000000"/>
                <w:szCs w:val="22"/>
              </w:rPr>
              <w:t>KITTITAS COUNTY</w:t>
            </w:r>
          </w:p>
        </w:tc>
      </w:tr>
      <w:tr w14:paraId="4ED004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06F290" w14:textId="2AFB1824">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D9456BA" w14:textId="7DD9F03F">
            <w:pPr>
              <w:rPr>
                <w:color w:val="000000"/>
                <w:szCs w:val="22"/>
              </w:rPr>
            </w:pPr>
            <w:r w:rsidRPr="001B0690">
              <w:rPr>
                <w:color w:val="000000"/>
                <w:szCs w:val="22"/>
              </w:rPr>
              <w:t>KLICKITAT COUNTY</w:t>
            </w:r>
          </w:p>
        </w:tc>
      </w:tr>
      <w:tr w14:paraId="6857FB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41B293" w14:textId="2CE2928E">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6C7882" w14:textId="0B1D1A32">
            <w:pPr>
              <w:rPr>
                <w:color w:val="000000"/>
                <w:szCs w:val="22"/>
              </w:rPr>
            </w:pPr>
            <w:r w:rsidRPr="001B0690">
              <w:rPr>
                <w:color w:val="000000"/>
                <w:szCs w:val="22"/>
              </w:rPr>
              <w:t>LEWIS COUNTY</w:t>
            </w:r>
          </w:p>
        </w:tc>
      </w:tr>
      <w:tr w14:paraId="3EA59C1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2593DE4" w14:textId="7682A403">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4A81120" w14:textId="0CDAFB9B">
            <w:pPr>
              <w:rPr>
                <w:color w:val="000000"/>
                <w:szCs w:val="22"/>
              </w:rPr>
            </w:pPr>
            <w:r w:rsidRPr="001B0690">
              <w:rPr>
                <w:color w:val="000000"/>
                <w:szCs w:val="22"/>
              </w:rPr>
              <w:t>LINCOLN COUNTY</w:t>
            </w:r>
          </w:p>
        </w:tc>
      </w:tr>
      <w:tr w14:paraId="4D80DCC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610ECA" w14:textId="47F32E2B">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0815AB0" w14:textId="573EFEB0">
            <w:pPr>
              <w:rPr>
                <w:color w:val="000000"/>
                <w:szCs w:val="22"/>
              </w:rPr>
            </w:pPr>
            <w:r w:rsidRPr="001B0690">
              <w:rPr>
                <w:color w:val="000000"/>
                <w:szCs w:val="22"/>
              </w:rPr>
              <w:t>MASON COUNTY</w:t>
            </w:r>
          </w:p>
        </w:tc>
      </w:tr>
      <w:tr w14:paraId="274BA5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A31CD4" w14:textId="26BD8253">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95DCFE" w14:textId="4F3D8291">
            <w:pPr>
              <w:rPr>
                <w:color w:val="000000"/>
                <w:szCs w:val="22"/>
              </w:rPr>
            </w:pPr>
            <w:r w:rsidRPr="001B0690">
              <w:rPr>
                <w:color w:val="000000"/>
                <w:szCs w:val="22"/>
              </w:rPr>
              <w:t>OKANOGAN COUNTY</w:t>
            </w:r>
          </w:p>
        </w:tc>
      </w:tr>
      <w:tr w14:paraId="67289FC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299B5E" w14:textId="05C6DB68">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3A1AF3" w14:textId="38DBD962">
            <w:pPr>
              <w:rPr>
                <w:color w:val="000000"/>
                <w:szCs w:val="22"/>
              </w:rPr>
            </w:pPr>
            <w:r w:rsidRPr="001B0690">
              <w:rPr>
                <w:color w:val="000000"/>
                <w:szCs w:val="22"/>
              </w:rPr>
              <w:t>PACIFIC COUNTY</w:t>
            </w:r>
          </w:p>
        </w:tc>
      </w:tr>
      <w:tr w14:paraId="579756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C86D51D" w14:textId="652F4BB5">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AA8403" w14:textId="6278470D">
            <w:pPr>
              <w:rPr>
                <w:color w:val="000000"/>
                <w:szCs w:val="22"/>
              </w:rPr>
            </w:pPr>
            <w:r w:rsidRPr="001B0690">
              <w:rPr>
                <w:color w:val="000000"/>
                <w:szCs w:val="22"/>
              </w:rPr>
              <w:t>PEND OREILLE COUNTY</w:t>
            </w:r>
          </w:p>
        </w:tc>
      </w:tr>
      <w:tr w14:paraId="735C33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CD57BC" w14:textId="3B4AB7EE">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ABC2C7" w14:textId="3C7F091E">
            <w:pPr>
              <w:rPr>
                <w:color w:val="000000"/>
                <w:szCs w:val="22"/>
              </w:rPr>
            </w:pPr>
            <w:r w:rsidRPr="001B0690">
              <w:rPr>
                <w:color w:val="000000"/>
                <w:szCs w:val="22"/>
              </w:rPr>
              <w:t>PIERCE COUNTY</w:t>
            </w:r>
          </w:p>
        </w:tc>
      </w:tr>
      <w:tr w14:paraId="5F476DB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29A143" w14:textId="708D8DB3">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1C6479" w14:textId="01820903">
            <w:pPr>
              <w:rPr>
                <w:color w:val="000000"/>
                <w:szCs w:val="22"/>
              </w:rPr>
            </w:pPr>
            <w:r w:rsidRPr="001B0690">
              <w:rPr>
                <w:color w:val="000000"/>
                <w:szCs w:val="22"/>
              </w:rPr>
              <w:t>SAN JUAN COUNTY</w:t>
            </w:r>
          </w:p>
        </w:tc>
      </w:tr>
      <w:tr w14:paraId="61FE2B7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48032E" w14:textId="74A06AAA">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FAEDA6C" w14:textId="4928ECE7">
            <w:pPr>
              <w:rPr>
                <w:color w:val="000000"/>
                <w:szCs w:val="22"/>
              </w:rPr>
            </w:pPr>
            <w:r w:rsidRPr="001B0690">
              <w:rPr>
                <w:color w:val="000000"/>
                <w:szCs w:val="22"/>
              </w:rPr>
              <w:t>SKAGIT COUNTY</w:t>
            </w:r>
          </w:p>
        </w:tc>
      </w:tr>
      <w:tr w14:paraId="44F310D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ED73479" w14:textId="42152393">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04EC88" w14:textId="40028715">
            <w:pPr>
              <w:rPr>
                <w:color w:val="000000"/>
                <w:szCs w:val="22"/>
              </w:rPr>
            </w:pPr>
            <w:r w:rsidRPr="001B0690">
              <w:rPr>
                <w:color w:val="000000"/>
                <w:szCs w:val="22"/>
              </w:rPr>
              <w:t>SKAMANIA COUNTY</w:t>
            </w:r>
          </w:p>
        </w:tc>
      </w:tr>
      <w:tr w14:paraId="24F56D2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DB1154" w14:textId="3C0511D0">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34A6F2" w14:textId="29892298">
            <w:pPr>
              <w:rPr>
                <w:color w:val="000000"/>
                <w:szCs w:val="22"/>
              </w:rPr>
            </w:pPr>
            <w:r w:rsidRPr="001B0690">
              <w:rPr>
                <w:color w:val="000000"/>
                <w:szCs w:val="22"/>
              </w:rPr>
              <w:t>SNOHOMISH COUNTY</w:t>
            </w:r>
          </w:p>
        </w:tc>
      </w:tr>
      <w:tr w14:paraId="65E4123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6A3A53" w14:textId="0D00E662">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4C8054" w14:textId="7692E3D0">
            <w:pPr>
              <w:rPr>
                <w:color w:val="000000"/>
                <w:szCs w:val="22"/>
              </w:rPr>
            </w:pPr>
            <w:r w:rsidRPr="001B0690">
              <w:rPr>
                <w:color w:val="000000"/>
                <w:szCs w:val="22"/>
              </w:rPr>
              <w:t>SPOKANE COUNTY</w:t>
            </w:r>
          </w:p>
        </w:tc>
      </w:tr>
      <w:tr w14:paraId="1926A11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9BEA46" w14:textId="7C3A94D3">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D7769E6" w14:textId="6E6C6301">
            <w:pPr>
              <w:rPr>
                <w:color w:val="000000"/>
                <w:szCs w:val="22"/>
              </w:rPr>
            </w:pPr>
            <w:r w:rsidRPr="001B0690">
              <w:rPr>
                <w:color w:val="000000"/>
                <w:szCs w:val="22"/>
              </w:rPr>
              <w:t>STEVENS COUNTY</w:t>
            </w:r>
          </w:p>
        </w:tc>
      </w:tr>
      <w:tr w14:paraId="77DC71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9FF48B8" w14:textId="4F1EFD0C">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95B8B9" w14:textId="72DE8D8C">
            <w:pPr>
              <w:rPr>
                <w:color w:val="000000"/>
                <w:szCs w:val="22"/>
              </w:rPr>
            </w:pPr>
            <w:r w:rsidRPr="001B0690">
              <w:rPr>
                <w:color w:val="000000"/>
                <w:szCs w:val="22"/>
              </w:rPr>
              <w:t>THURSTON COUNTY</w:t>
            </w:r>
          </w:p>
        </w:tc>
      </w:tr>
      <w:tr w14:paraId="33DF82C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E972AF" w14:textId="5EE92C0B">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E18CB3" w14:textId="324B8953">
            <w:pPr>
              <w:rPr>
                <w:color w:val="000000"/>
                <w:szCs w:val="22"/>
              </w:rPr>
            </w:pPr>
            <w:r w:rsidRPr="001B0690">
              <w:rPr>
                <w:color w:val="000000"/>
                <w:szCs w:val="22"/>
              </w:rPr>
              <w:t>WAHKIAKUM COUNTY</w:t>
            </w:r>
          </w:p>
        </w:tc>
      </w:tr>
      <w:tr w14:paraId="284CF7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A9A8CC" w14:textId="16DFFB23">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BD6809" w14:textId="29B23A38">
            <w:pPr>
              <w:rPr>
                <w:color w:val="000000"/>
                <w:szCs w:val="22"/>
              </w:rPr>
            </w:pPr>
            <w:r w:rsidRPr="001B0690">
              <w:rPr>
                <w:color w:val="000000"/>
                <w:szCs w:val="22"/>
              </w:rPr>
              <w:t>WALLA WALLA COUNTY</w:t>
            </w:r>
          </w:p>
        </w:tc>
      </w:tr>
      <w:tr w14:paraId="6DA0F9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C0390E" w14:textId="35703B47">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59871C" w14:textId="2D9EF0D4">
            <w:pPr>
              <w:rPr>
                <w:color w:val="000000"/>
                <w:szCs w:val="22"/>
              </w:rPr>
            </w:pPr>
            <w:r w:rsidRPr="001B0690">
              <w:rPr>
                <w:color w:val="000000"/>
                <w:szCs w:val="22"/>
              </w:rPr>
              <w:t>WHATCOM COUNTY</w:t>
            </w:r>
          </w:p>
        </w:tc>
      </w:tr>
      <w:tr w14:paraId="5909266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38D32D8" w14:textId="4589CD48">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AE4727D" w14:textId="52951BF2">
            <w:pPr>
              <w:rPr>
                <w:color w:val="000000"/>
                <w:szCs w:val="22"/>
              </w:rPr>
            </w:pPr>
            <w:r w:rsidRPr="001B0690">
              <w:rPr>
                <w:color w:val="000000"/>
                <w:szCs w:val="22"/>
              </w:rPr>
              <w:t>WHITMAN COUNTY</w:t>
            </w:r>
          </w:p>
        </w:tc>
      </w:tr>
      <w:tr w14:paraId="15F8E5A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14686F" w14:textId="3D5DF61F">
            <w:pPr>
              <w:rPr>
                <w:color w:val="000000"/>
                <w:szCs w:val="22"/>
              </w:rPr>
            </w:pPr>
            <w:r w:rsidRPr="001B0690">
              <w:rPr>
                <w:color w:val="000000"/>
                <w:szCs w:val="22"/>
              </w:rPr>
              <w:t>WA</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F74AAE" w14:textId="58B7C99E">
            <w:pPr>
              <w:rPr>
                <w:color w:val="000000"/>
                <w:szCs w:val="22"/>
              </w:rPr>
            </w:pPr>
            <w:r w:rsidRPr="001B0690">
              <w:rPr>
                <w:color w:val="000000"/>
                <w:szCs w:val="22"/>
              </w:rPr>
              <w:t>YAKIMA COUNTY</w:t>
            </w:r>
          </w:p>
        </w:tc>
      </w:tr>
      <w:tr w14:paraId="4D890C1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901057" w14:textId="1DBEA1BF">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9CFA210" w14:textId="354FCCB7">
            <w:pPr>
              <w:rPr>
                <w:color w:val="000000"/>
                <w:szCs w:val="22"/>
              </w:rPr>
            </w:pPr>
            <w:r w:rsidRPr="001B0690">
              <w:rPr>
                <w:color w:val="000000"/>
                <w:szCs w:val="22"/>
              </w:rPr>
              <w:t>BARBOUR COUNTY</w:t>
            </w:r>
          </w:p>
        </w:tc>
      </w:tr>
      <w:tr w14:paraId="19957F2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A1A4C0" w14:textId="516D6863">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D3A1DC9" w14:textId="6D4A8AFC">
            <w:pPr>
              <w:rPr>
                <w:color w:val="000000"/>
                <w:szCs w:val="22"/>
              </w:rPr>
            </w:pPr>
            <w:r w:rsidRPr="001B0690">
              <w:rPr>
                <w:color w:val="000000"/>
                <w:szCs w:val="22"/>
              </w:rPr>
              <w:t>BERKELEY COUNTY</w:t>
            </w:r>
          </w:p>
        </w:tc>
      </w:tr>
      <w:tr w14:paraId="05255D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3C2B41" w14:textId="5FC2CA66">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540A8B" w14:textId="4EDB97C6">
            <w:pPr>
              <w:rPr>
                <w:color w:val="000000"/>
                <w:szCs w:val="22"/>
              </w:rPr>
            </w:pPr>
            <w:r w:rsidRPr="001B0690">
              <w:rPr>
                <w:color w:val="000000"/>
                <w:szCs w:val="22"/>
              </w:rPr>
              <w:t>BOONE COUNTY</w:t>
            </w:r>
          </w:p>
        </w:tc>
      </w:tr>
      <w:tr w14:paraId="1D50712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848E07" w14:textId="595A7646">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49550B" w14:textId="7E78321E">
            <w:pPr>
              <w:rPr>
                <w:color w:val="000000"/>
                <w:szCs w:val="22"/>
              </w:rPr>
            </w:pPr>
            <w:r w:rsidRPr="001B0690">
              <w:rPr>
                <w:color w:val="000000"/>
                <w:szCs w:val="22"/>
              </w:rPr>
              <w:t>BRAXTON COUNTY</w:t>
            </w:r>
          </w:p>
        </w:tc>
      </w:tr>
      <w:tr w14:paraId="5BC49BF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126739" w14:textId="6427AF2B">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0EBF11" w14:textId="6177F1A4">
            <w:pPr>
              <w:rPr>
                <w:color w:val="000000"/>
                <w:szCs w:val="22"/>
              </w:rPr>
            </w:pPr>
            <w:r w:rsidRPr="001B0690">
              <w:rPr>
                <w:color w:val="000000"/>
                <w:szCs w:val="22"/>
              </w:rPr>
              <w:t>BROOKE COUNTY</w:t>
            </w:r>
          </w:p>
        </w:tc>
      </w:tr>
      <w:tr w14:paraId="7E33FE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A0DDDA" w14:textId="517E056E">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6BBCBA" w14:textId="6AA33988">
            <w:pPr>
              <w:rPr>
                <w:color w:val="000000"/>
                <w:szCs w:val="22"/>
              </w:rPr>
            </w:pPr>
            <w:r w:rsidRPr="001B0690">
              <w:rPr>
                <w:color w:val="000000"/>
                <w:szCs w:val="22"/>
              </w:rPr>
              <w:t>CABELL COUNTY</w:t>
            </w:r>
          </w:p>
        </w:tc>
      </w:tr>
      <w:tr w14:paraId="30C08C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BC36A33" w14:textId="12E2F7D1">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2CDEB17" w14:textId="2849C580">
            <w:pPr>
              <w:rPr>
                <w:color w:val="000000"/>
                <w:szCs w:val="22"/>
              </w:rPr>
            </w:pPr>
            <w:r w:rsidRPr="001B0690">
              <w:rPr>
                <w:color w:val="000000"/>
                <w:szCs w:val="22"/>
              </w:rPr>
              <w:t>CALHOUN COUNTY</w:t>
            </w:r>
          </w:p>
        </w:tc>
      </w:tr>
      <w:tr w14:paraId="006BF8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DCC3BB" w14:textId="312A784C">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4DCADA" w14:textId="4555C94F">
            <w:pPr>
              <w:rPr>
                <w:color w:val="000000"/>
                <w:szCs w:val="22"/>
              </w:rPr>
            </w:pPr>
            <w:r w:rsidRPr="001B0690">
              <w:rPr>
                <w:color w:val="000000"/>
                <w:szCs w:val="22"/>
              </w:rPr>
              <w:t>CLAY COUNTY</w:t>
            </w:r>
          </w:p>
        </w:tc>
      </w:tr>
      <w:tr w14:paraId="1171B2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3A1708" w14:textId="0718C367">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9273CF" w14:textId="5C0D08E1">
            <w:pPr>
              <w:rPr>
                <w:color w:val="000000"/>
                <w:szCs w:val="22"/>
              </w:rPr>
            </w:pPr>
            <w:r w:rsidRPr="001B0690">
              <w:rPr>
                <w:color w:val="000000"/>
                <w:szCs w:val="22"/>
              </w:rPr>
              <w:t>DODDRIDGE COUNTY</w:t>
            </w:r>
          </w:p>
        </w:tc>
      </w:tr>
      <w:tr w14:paraId="76BC3C0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E16973" w14:textId="7B1A7DFF">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97343F" w14:textId="42608CCF">
            <w:pPr>
              <w:rPr>
                <w:color w:val="000000"/>
                <w:szCs w:val="22"/>
              </w:rPr>
            </w:pPr>
            <w:r w:rsidRPr="001B0690">
              <w:rPr>
                <w:color w:val="000000"/>
                <w:szCs w:val="22"/>
              </w:rPr>
              <w:t>FAYETTE COUNTY</w:t>
            </w:r>
          </w:p>
        </w:tc>
      </w:tr>
      <w:tr w14:paraId="32B939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591039" w14:textId="0D06ADB4">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D02F74" w14:textId="54429753">
            <w:pPr>
              <w:rPr>
                <w:color w:val="000000"/>
                <w:szCs w:val="22"/>
              </w:rPr>
            </w:pPr>
            <w:r w:rsidRPr="001B0690">
              <w:rPr>
                <w:color w:val="000000"/>
                <w:szCs w:val="22"/>
              </w:rPr>
              <w:t>GILMER COUNTY</w:t>
            </w:r>
          </w:p>
        </w:tc>
      </w:tr>
      <w:tr w14:paraId="3D3A53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6D90A3C" w14:textId="19B42931">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F6A548C" w14:textId="2F9CEEB4">
            <w:pPr>
              <w:rPr>
                <w:color w:val="000000"/>
                <w:szCs w:val="22"/>
              </w:rPr>
            </w:pPr>
            <w:r w:rsidRPr="001B0690">
              <w:rPr>
                <w:color w:val="000000"/>
                <w:szCs w:val="22"/>
              </w:rPr>
              <w:t>GRANT COUNTY</w:t>
            </w:r>
          </w:p>
        </w:tc>
      </w:tr>
      <w:tr w14:paraId="4A11C21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B1A4FB" w14:textId="327E482F">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12DF6B" w14:textId="31A3EFEB">
            <w:pPr>
              <w:rPr>
                <w:color w:val="000000"/>
                <w:szCs w:val="22"/>
              </w:rPr>
            </w:pPr>
            <w:r w:rsidRPr="001B0690">
              <w:rPr>
                <w:color w:val="000000"/>
                <w:szCs w:val="22"/>
              </w:rPr>
              <w:t>GREENBRIER COUNTY</w:t>
            </w:r>
          </w:p>
        </w:tc>
      </w:tr>
      <w:tr w14:paraId="40D714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50FD39" w14:textId="7937D0BA">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0F4502" w14:textId="6D4F5EE9">
            <w:pPr>
              <w:rPr>
                <w:color w:val="000000"/>
                <w:szCs w:val="22"/>
              </w:rPr>
            </w:pPr>
            <w:r w:rsidRPr="001B0690">
              <w:rPr>
                <w:color w:val="000000"/>
                <w:szCs w:val="22"/>
              </w:rPr>
              <w:t>HAMPSHIRE COUNTY</w:t>
            </w:r>
          </w:p>
        </w:tc>
      </w:tr>
      <w:tr w14:paraId="44E609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31A443" w14:textId="18F90DDA">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776839" w14:textId="25952BC1">
            <w:pPr>
              <w:rPr>
                <w:color w:val="000000"/>
                <w:szCs w:val="22"/>
              </w:rPr>
            </w:pPr>
            <w:r w:rsidRPr="001B0690">
              <w:rPr>
                <w:color w:val="000000"/>
                <w:szCs w:val="22"/>
              </w:rPr>
              <w:t>HANCOCK COUNTY</w:t>
            </w:r>
          </w:p>
        </w:tc>
      </w:tr>
      <w:tr w14:paraId="5524BCA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17C448" w14:textId="66BC507F">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2D1C94F" w14:textId="6168F99E">
            <w:pPr>
              <w:rPr>
                <w:color w:val="000000"/>
                <w:szCs w:val="22"/>
              </w:rPr>
            </w:pPr>
            <w:r w:rsidRPr="001B0690">
              <w:rPr>
                <w:color w:val="000000"/>
                <w:szCs w:val="22"/>
              </w:rPr>
              <w:t>HARDY COUNTY</w:t>
            </w:r>
          </w:p>
        </w:tc>
      </w:tr>
      <w:tr w14:paraId="7FC85A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665484" w14:textId="133D084E">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C543D6" w14:textId="27744D03">
            <w:pPr>
              <w:rPr>
                <w:color w:val="000000"/>
                <w:szCs w:val="22"/>
              </w:rPr>
            </w:pPr>
            <w:r w:rsidRPr="001B0690">
              <w:rPr>
                <w:color w:val="000000"/>
                <w:szCs w:val="22"/>
              </w:rPr>
              <w:t>HARRISON COUNTY</w:t>
            </w:r>
          </w:p>
        </w:tc>
      </w:tr>
      <w:tr w14:paraId="4553F1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46F66B" w14:textId="33BB3A2B">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683205" w14:textId="30B34170">
            <w:pPr>
              <w:rPr>
                <w:color w:val="000000"/>
                <w:szCs w:val="22"/>
              </w:rPr>
            </w:pPr>
            <w:r w:rsidRPr="001B0690">
              <w:rPr>
                <w:color w:val="000000"/>
                <w:szCs w:val="22"/>
              </w:rPr>
              <w:t>JACKSON COUNTY</w:t>
            </w:r>
          </w:p>
        </w:tc>
      </w:tr>
      <w:tr w14:paraId="73A24CB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56A75A" w14:textId="67E239E8">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5F0727" w14:textId="6CD45969">
            <w:pPr>
              <w:rPr>
                <w:color w:val="000000"/>
                <w:szCs w:val="22"/>
              </w:rPr>
            </w:pPr>
            <w:r w:rsidRPr="001B0690">
              <w:rPr>
                <w:color w:val="000000"/>
                <w:szCs w:val="22"/>
              </w:rPr>
              <w:t>JEFFERSON COUNTY</w:t>
            </w:r>
          </w:p>
        </w:tc>
      </w:tr>
      <w:tr w14:paraId="6D41C73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66EC3E" w14:textId="29771312">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81CA7B" w14:textId="5823722E">
            <w:pPr>
              <w:rPr>
                <w:color w:val="000000"/>
                <w:szCs w:val="22"/>
              </w:rPr>
            </w:pPr>
            <w:r w:rsidRPr="001B0690">
              <w:rPr>
                <w:color w:val="000000"/>
                <w:szCs w:val="22"/>
              </w:rPr>
              <w:t>KANAWHA COUNTY</w:t>
            </w:r>
          </w:p>
        </w:tc>
      </w:tr>
      <w:tr w14:paraId="65DBF1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8496F9" w14:textId="62E023FA">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A08A06" w14:textId="4BD122C8">
            <w:pPr>
              <w:rPr>
                <w:color w:val="000000"/>
                <w:szCs w:val="22"/>
              </w:rPr>
            </w:pPr>
            <w:r w:rsidRPr="001B0690">
              <w:rPr>
                <w:color w:val="000000"/>
                <w:szCs w:val="22"/>
              </w:rPr>
              <w:t>LEWIS COUNTY</w:t>
            </w:r>
          </w:p>
        </w:tc>
      </w:tr>
      <w:tr w14:paraId="296D3B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CDB0DE" w14:textId="31304140">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B0712E9" w14:textId="234411FD">
            <w:pPr>
              <w:rPr>
                <w:color w:val="000000"/>
                <w:szCs w:val="22"/>
              </w:rPr>
            </w:pPr>
            <w:r w:rsidRPr="001B0690">
              <w:rPr>
                <w:color w:val="000000"/>
                <w:szCs w:val="22"/>
              </w:rPr>
              <w:t>LINCOLN COUNTY</w:t>
            </w:r>
          </w:p>
        </w:tc>
      </w:tr>
      <w:tr w14:paraId="451D108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E8E9D91" w14:textId="0572D34E">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03FA802" w14:textId="21211A40">
            <w:pPr>
              <w:rPr>
                <w:color w:val="000000"/>
                <w:szCs w:val="22"/>
              </w:rPr>
            </w:pPr>
            <w:r w:rsidRPr="001B0690">
              <w:rPr>
                <w:color w:val="000000"/>
                <w:szCs w:val="22"/>
              </w:rPr>
              <w:t>LOGAN COUNTY</w:t>
            </w:r>
          </w:p>
        </w:tc>
      </w:tr>
      <w:tr w14:paraId="7F19CB1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0F9636" w14:textId="0DF8C499">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024B90" w14:textId="1B9ACFAA">
            <w:pPr>
              <w:rPr>
                <w:color w:val="000000"/>
                <w:szCs w:val="22"/>
              </w:rPr>
            </w:pPr>
            <w:r w:rsidRPr="001B0690">
              <w:rPr>
                <w:color w:val="000000"/>
                <w:szCs w:val="22"/>
              </w:rPr>
              <w:t>MCDOWELL COUNTY</w:t>
            </w:r>
          </w:p>
        </w:tc>
      </w:tr>
      <w:tr w14:paraId="019FB03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B924F30" w14:textId="1D1D7B6F">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F49FB4" w14:textId="0F152087">
            <w:pPr>
              <w:rPr>
                <w:color w:val="000000"/>
                <w:szCs w:val="22"/>
              </w:rPr>
            </w:pPr>
            <w:r w:rsidRPr="001B0690">
              <w:rPr>
                <w:color w:val="000000"/>
                <w:szCs w:val="22"/>
              </w:rPr>
              <w:t>MARION COUNTY</w:t>
            </w:r>
          </w:p>
        </w:tc>
      </w:tr>
      <w:tr w14:paraId="1ABB04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389A3A" w14:textId="388D8E4B">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819843" w14:textId="2998B661">
            <w:pPr>
              <w:rPr>
                <w:color w:val="000000"/>
                <w:szCs w:val="22"/>
              </w:rPr>
            </w:pPr>
            <w:r w:rsidRPr="001B0690">
              <w:rPr>
                <w:color w:val="000000"/>
                <w:szCs w:val="22"/>
              </w:rPr>
              <w:t>MARSHALL COUNTY</w:t>
            </w:r>
          </w:p>
        </w:tc>
      </w:tr>
      <w:tr w14:paraId="5CDC08A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AB6B20" w14:textId="629966A0">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239576F" w14:textId="3202FB97">
            <w:pPr>
              <w:rPr>
                <w:color w:val="000000"/>
                <w:szCs w:val="22"/>
              </w:rPr>
            </w:pPr>
            <w:r w:rsidRPr="001B0690">
              <w:rPr>
                <w:color w:val="000000"/>
                <w:szCs w:val="22"/>
              </w:rPr>
              <w:t>MASON COUNTY</w:t>
            </w:r>
          </w:p>
        </w:tc>
      </w:tr>
      <w:tr w14:paraId="285BB81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43D106" w14:textId="377AA62C">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B68010" w14:textId="7745C969">
            <w:pPr>
              <w:rPr>
                <w:color w:val="000000"/>
                <w:szCs w:val="22"/>
              </w:rPr>
            </w:pPr>
            <w:r w:rsidRPr="001B0690">
              <w:rPr>
                <w:color w:val="000000"/>
                <w:szCs w:val="22"/>
              </w:rPr>
              <w:t>MERCER COUNTY</w:t>
            </w:r>
          </w:p>
        </w:tc>
      </w:tr>
      <w:tr w14:paraId="000B38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B1F6C9" w14:textId="4B4CC2C5">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3557236" w14:textId="5AD8E2B2">
            <w:pPr>
              <w:rPr>
                <w:color w:val="000000"/>
                <w:szCs w:val="22"/>
              </w:rPr>
            </w:pPr>
            <w:r w:rsidRPr="001B0690">
              <w:rPr>
                <w:color w:val="000000"/>
                <w:szCs w:val="22"/>
              </w:rPr>
              <w:t>MINERAL COUNTY</w:t>
            </w:r>
          </w:p>
        </w:tc>
      </w:tr>
      <w:tr w14:paraId="0BC5DB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7F25B3" w14:textId="4D7DAC6B">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D627E9" w14:textId="694C51F8">
            <w:pPr>
              <w:rPr>
                <w:color w:val="000000"/>
                <w:szCs w:val="22"/>
              </w:rPr>
            </w:pPr>
            <w:r w:rsidRPr="001B0690">
              <w:rPr>
                <w:color w:val="000000"/>
                <w:szCs w:val="22"/>
              </w:rPr>
              <w:t>MINGO COUNTY</w:t>
            </w:r>
          </w:p>
        </w:tc>
      </w:tr>
      <w:tr w14:paraId="7D58C3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877BFE" w14:textId="2FF193C7">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AC8436" w14:textId="61BEF65C">
            <w:pPr>
              <w:rPr>
                <w:color w:val="000000"/>
                <w:szCs w:val="22"/>
              </w:rPr>
            </w:pPr>
            <w:r w:rsidRPr="001B0690">
              <w:rPr>
                <w:color w:val="000000"/>
                <w:szCs w:val="22"/>
              </w:rPr>
              <w:t>MONONGALIA COUNTY</w:t>
            </w:r>
          </w:p>
        </w:tc>
      </w:tr>
      <w:tr w14:paraId="77B302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48C626" w14:textId="75FE02AE">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FE678BE" w14:textId="2CB9D68E">
            <w:pPr>
              <w:rPr>
                <w:color w:val="000000"/>
                <w:szCs w:val="22"/>
              </w:rPr>
            </w:pPr>
            <w:r w:rsidRPr="001B0690">
              <w:rPr>
                <w:color w:val="000000"/>
                <w:szCs w:val="22"/>
              </w:rPr>
              <w:t>MONROE COUNTY</w:t>
            </w:r>
          </w:p>
        </w:tc>
      </w:tr>
      <w:tr w14:paraId="42949C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966E9E3" w14:textId="7068DD79">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278134" w14:textId="02056DA3">
            <w:pPr>
              <w:rPr>
                <w:color w:val="000000"/>
                <w:szCs w:val="22"/>
              </w:rPr>
            </w:pPr>
            <w:r w:rsidRPr="001B0690">
              <w:rPr>
                <w:color w:val="000000"/>
                <w:szCs w:val="22"/>
              </w:rPr>
              <w:t>MORGAN COUNTY</w:t>
            </w:r>
          </w:p>
        </w:tc>
      </w:tr>
      <w:tr w14:paraId="562028D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49A653" w14:textId="254BB14D">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67EB630" w14:textId="63DD9B75">
            <w:pPr>
              <w:rPr>
                <w:color w:val="000000"/>
                <w:szCs w:val="22"/>
              </w:rPr>
            </w:pPr>
            <w:r w:rsidRPr="001B0690">
              <w:rPr>
                <w:color w:val="000000"/>
                <w:szCs w:val="22"/>
              </w:rPr>
              <w:t>NICHOLAS COUNTY</w:t>
            </w:r>
          </w:p>
        </w:tc>
      </w:tr>
      <w:tr w14:paraId="6AC8A0C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CB1B3E" w14:textId="47A1C918">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E0E547" w14:textId="24AC85A5">
            <w:pPr>
              <w:rPr>
                <w:color w:val="000000"/>
                <w:szCs w:val="22"/>
              </w:rPr>
            </w:pPr>
            <w:r w:rsidRPr="001B0690">
              <w:rPr>
                <w:color w:val="000000"/>
                <w:szCs w:val="22"/>
              </w:rPr>
              <w:t>OHIO COUNTY</w:t>
            </w:r>
          </w:p>
        </w:tc>
      </w:tr>
      <w:tr w14:paraId="59EA1F1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CC8673" w14:textId="098FE250">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4EBE60" w14:textId="6FE9C298">
            <w:pPr>
              <w:rPr>
                <w:color w:val="000000"/>
                <w:szCs w:val="22"/>
              </w:rPr>
            </w:pPr>
            <w:r w:rsidRPr="001B0690">
              <w:rPr>
                <w:color w:val="000000"/>
                <w:szCs w:val="22"/>
              </w:rPr>
              <w:t>PENDLETON COUNTY</w:t>
            </w:r>
          </w:p>
        </w:tc>
      </w:tr>
      <w:tr w14:paraId="0E1BB0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B8D596" w14:textId="75DB2F83">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E68F7F" w14:textId="74BA9CD0">
            <w:pPr>
              <w:rPr>
                <w:color w:val="000000"/>
                <w:szCs w:val="22"/>
              </w:rPr>
            </w:pPr>
            <w:r w:rsidRPr="001B0690">
              <w:rPr>
                <w:color w:val="000000"/>
                <w:szCs w:val="22"/>
              </w:rPr>
              <w:t>PLEASANTS COUNTY</w:t>
            </w:r>
          </w:p>
        </w:tc>
      </w:tr>
      <w:tr w14:paraId="677AB2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5CCAD3" w14:textId="361ECAE1">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DDF7DE" w14:textId="5659E231">
            <w:pPr>
              <w:rPr>
                <w:color w:val="000000"/>
                <w:szCs w:val="22"/>
              </w:rPr>
            </w:pPr>
            <w:r w:rsidRPr="001B0690">
              <w:rPr>
                <w:color w:val="000000"/>
                <w:szCs w:val="22"/>
              </w:rPr>
              <w:t>POCAHONTAS COUNTY</w:t>
            </w:r>
          </w:p>
        </w:tc>
      </w:tr>
      <w:tr w14:paraId="4A662A3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92844F1" w14:textId="51476471">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E9BF8C" w14:textId="3AE51972">
            <w:pPr>
              <w:rPr>
                <w:color w:val="000000"/>
                <w:szCs w:val="22"/>
              </w:rPr>
            </w:pPr>
            <w:r w:rsidRPr="001B0690">
              <w:rPr>
                <w:color w:val="000000"/>
                <w:szCs w:val="22"/>
              </w:rPr>
              <w:t>PRESTON COUNTY</w:t>
            </w:r>
          </w:p>
        </w:tc>
      </w:tr>
      <w:tr w14:paraId="2090C59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6E36FA" w14:textId="020DEE74">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B3FFB19" w14:textId="6B8188EB">
            <w:pPr>
              <w:rPr>
                <w:color w:val="000000"/>
                <w:szCs w:val="22"/>
              </w:rPr>
            </w:pPr>
            <w:r w:rsidRPr="001B0690">
              <w:rPr>
                <w:color w:val="000000"/>
                <w:szCs w:val="22"/>
              </w:rPr>
              <w:t>PUTNAM COUNTY</w:t>
            </w:r>
          </w:p>
        </w:tc>
      </w:tr>
      <w:tr w14:paraId="0677CD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F95E6A" w14:textId="636E82BA">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5A7EE90" w14:textId="219A04F2">
            <w:pPr>
              <w:rPr>
                <w:color w:val="000000"/>
                <w:szCs w:val="22"/>
              </w:rPr>
            </w:pPr>
            <w:r w:rsidRPr="001B0690">
              <w:rPr>
                <w:color w:val="000000"/>
                <w:szCs w:val="22"/>
              </w:rPr>
              <w:t>RALEIGH COUNTY</w:t>
            </w:r>
          </w:p>
        </w:tc>
      </w:tr>
      <w:tr w14:paraId="0917A9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0325AC" w14:textId="2CBC768E">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C9142C" w14:textId="551CF9BB">
            <w:pPr>
              <w:rPr>
                <w:color w:val="000000"/>
                <w:szCs w:val="22"/>
              </w:rPr>
            </w:pPr>
            <w:r w:rsidRPr="001B0690">
              <w:rPr>
                <w:color w:val="000000"/>
                <w:szCs w:val="22"/>
              </w:rPr>
              <w:t>RANDOLPH COUNTY</w:t>
            </w:r>
          </w:p>
        </w:tc>
      </w:tr>
      <w:tr w14:paraId="3E33D0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BDE25E2" w14:textId="53A55419">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6051ED" w14:textId="089822C5">
            <w:pPr>
              <w:rPr>
                <w:color w:val="000000"/>
                <w:szCs w:val="22"/>
              </w:rPr>
            </w:pPr>
            <w:r w:rsidRPr="001B0690">
              <w:rPr>
                <w:color w:val="000000"/>
                <w:szCs w:val="22"/>
              </w:rPr>
              <w:t>RITCHIE COUNTY</w:t>
            </w:r>
          </w:p>
        </w:tc>
      </w:tr>
      <w:tr w14:paraId="023381B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D7A107" w14:textId="4F7A9151">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F498301" w14:textId="2C25C1A5">
            <w:pPr>
              <w:rPr>
                <w:color w:val="000000"/>
                <w:szCs w:val="22"/>
              </w:rPr>
            </w:pPr>
            <w:r w:rsidRPr="001B0690">
              <w:rPr>
                <w:color w:val="000000"/>
                <w:szCs w:val="22"/>
              </w:rPr>
              <w:t>ROANE COUNTY</w:t>
            </w:r>
          </w:p>
        </w:tc>
      </w:tr>
      <w:tr w14:paraId="0C9DFC6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D037CAF" w14:textId="3F829C07">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9D2F215" w14:textId="10A87E28">
            <w:pPr>
              <w:rPr>
                <w:color w:val="000000"/>
                <w:szCs w:val="22"/>
              </w:rPr>
            </w:pPr>
            <w:r w:rsidRPr="001B0690">
              <w:rPr>
                <w:color w:val="000000"/>
                <w:szCs w:val="22"/>
              </w:rPr>
              <w:t>SUMMERS COUNTY</w:t>
            </w:r>
          </w:p>
        </w:tc>
      </w:tr>
      <w:tr w14:paraId="4A37DC8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E95589" w14:textId="2AFC6E31">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983393E" w14:textId="311C2757">
            <w:pPr>
              <w:rPr>
                <w:color w:val="000000"/>
                <w:szCs w:val="22"/>
              </w:rPr>
            </w:pPr>
            <w:r w:rsidRPr="001B0690">
              <w:rPr>
                <w:color w:val="000000"/>
                <w:szCs w:val="22"/>
              </w:rPr>
              <w:t>TAYLOR COUNTY</w:t>
            </w:r>
          </w:p>
        </w:tc>
      </w:tr>
      <w:tr w14:paraId="79414AE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C135106" w14:textId="201E10C5">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183F4D" w14:textId="3C761914">
            <w:pPr>
              <w:rPr>
                <w:color w:val="000000"/>
                <w:szCs w:val="22"/>
              </w:rPr>
            </w:pPr>
            <w:r w:rsidRPr="001B0690">
              <w:rPr>
                <w:color w:val="000000"/>
                <w:szCs w:val="22"/>
              </w:rPr>
              <w:t>TUCKER COUNTY</w:t>
            </w:r>
          </w:p>
        </w:tc>
      </w:tr>
      <w:tr w14:paraId="632B0C7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E48445" w14:textId="19ACE0FF">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B335FD" w14:textId="18404A1D">
            <w:pPr>
              <w:rPr>
                <w:color w:val="000000"/>
                <w:szCs w:val="22"/>
              </w:rPr>
            </w:pPr>
            <w:r w:rsidRPr="001B0690">
              <w:rPr>
                <w:color w:val="000000"/>
                <w:szCs w:val="22"/>
              </w:rPr>
              <w:t>TYLER COUNTY</w:t>
            </w:r>
          </w:p>
        </w:tc>
      </w:tr>
      <w:tr w14:paraId="1FAE98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58A1E1B" w14:textId="75680C34">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B1A25D" w14:textId="33A926A5">
            <w:pPr>
              <w:rPr>
                <w:color w:val="000000"/>
                <w:szCs w:val="22"/>
              </w:rPr>
            </w:pPr>
            <w:r w:rsidRPr="001B0690">
              <w:rPr>
                <w:color w:val="000000"/>
                <w:szCs w:val="22"/>
              </w:rPr>
              <w:t>UPSHUR COUNTY</w:t>
            </w:r>
          </w:p>
        </w:tc>
      </w:tr>
      <w:tr w14:paraId="4BFBCE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131675" w14:textId="7B3C563D">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51461E" w14:textId="54C55B3E">
            <w:pPr>
              <w:rPr>
                <w:color w:val="000000"/>
                <w:szCs w:val="22"/>
              </w:rPr>
            </w:pPr>
            <w:r w:rsidRPr="001B0690">
              <w:rPr>
                <w:color w:val="000000"/>
                <w:szCs w:val="22"/>
              </w:rPr>
              <w:t>WAYNE COUNTY</w:t>
            </w:r>
          </w:p>
        </w:tc>
      </w:tr>
      <w:tr w14:paraId="16A0EB6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3D643D" w14:textId="324A47BE">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C3B365A" w14:textId="66AF2547">
            <w:pPr>
              <w:rPr>
                <w:color w:val="000000"/>
                <w:szCs w:val="22"/>
              </w:rPr>
            </w:pPr>
            <w:r w:rsidRPr="001B0690">
              <w:rPr>
                <w:color w:val="000000"/>
                <w:szCs w:val="22"/>
              </w:rPr>
              <w:t>WEBSTER COUNTY</w:t>
            </w:r>
          </w:p>
        </w:tc>
      </w:tr>
      <w:tr w14:paraId="6CE9D18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734D38" w14:textId="68360C27">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0663AC9" w14:textId="7C7D1B91">
            <w:pPr>
              <w:rPr>
                <w:color w:val="000000"/>
                <w:szCs w:val="22"/>
              </w:rPr>
            </w:pPr>
            <w:r w:rsidRPr="001B0690">
              <w:rPr>
                <w:color w:val="000000"/>
                <w:szCs w:val="22"/>
              </w:rPr>
              <w:t>WETZEL COUNTY</w:t>
            </w:r>
          </w:p>
        </w:tc>
      </w:tr>
      <w:tr w14:paraId="39AE6D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186E87" w14:textId="66977CFD">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551FB7" w14:textId="5CA2E4BA">
            <w:pPr>
              <w:rPr>
                <w:color w:val="000000"/>
                <w:szCs w:val="22"/>
              </w:rPr>
            </w:pPr>
            <w:r w:rsidRPr="001B0690">
              <w:rPr>
                <w:color w:val="000000"/>
                <w:szCs w:val="22"/>
              </w:rPr>
              <w:t>WIRT COUNTY</w:t>
            </w:r>
          </w:p>
        </w:tc>
      </w:tr>
      <w:tr w14:paraId="1FC4CC1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B7EFEC" w14:textId="702DA635">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27C25D8" w14:textId="224E3C03">
            <w:pPr>
              <w:rPr>
                <w:color w:val="000000"/>
                <w:szCs w:val="22"/>
              </w:rPr>
            </w:pPr>
            <w:r w:rsidRPr="001B0690">
              <w:rPr>
                <w:color w:val="000000"/>
                <w:szCs w:val="22"/>
              </w:rPr>
              <w:t>WOOD COUNTY</w:t>
            </w:r>
          </w:p>
        </w:tc>
      </w:tr>
      <w:tr w14:paraId="41FF0A1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D5D170" w14:textId="2E610333">
            <w:pPr>
              <w:rPr>
                <w:color w:val="000000"/>
                <w:szCs w:val="22"/>
              </w:rPr>
            </w:pPr>
            <w:r w:rsidRPr="001B0690">
              <w:rPr>
                <w:color w:val="000000"/>
                <w:szCs w:val="22"/>
              </w:rPr>
              <w:t>WV</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4D09C0A" w14:textId="5AC499A3">
            <w:pPr>
              <w:rPr>
                <w:color w:val="000000"/>
                <w:szCs w:val="22"/>
              </w:rPr>
            </w:pPr>
            <w:r w:rsidRPr="001B0690">
              <w:rPr>
                <w:color w:val="000000"/>
                <w:szCs w:val="22"/>
              </w:rPr>
              <w:t>WYOMING COUNTY</w:t>
            </w:r>
          </w:p>
        </w:tc>
      </w:tr>
      <w:tr w14:paraId="57A54B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033FC9C" w14:textId="4346E173">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6ED31A" w14:textId="1143CD73">
            <w:pPr>
              <w:rPr>
                <w:color w:val="000000"/>
                <w:szCs w:val="22"/>
              </w:rPr>
            </w:pPr>
            <w:r w:rsidRPr="001B0690">
              <w:rPr>
                <w:color w:val="000000"/>
                <w:szCs w:val="22"/>
              </w:rPr>
              <w:t>ADAMS COUNTY</w:t>
            </w:r>
          </w:p>
        </w:tc>
      </w:tr>
      <w:tr w14:paraId="685CBA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B527E3A" w14:textId="712D71FE">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6C1801E" w14:textId="777B0678">
            <w:pPr>
              <w:rPr>
                <w:color w:val="000000"/>
                <w:szCs w:val="22"/>
              </w:rPr>
            </w:pPr>
            <w:r w:rsidRPr="001B0690">
              <w:rPr>
                <w:color w:val="000000"/>
                <w:szCs w:val="22"/>
              </w:rPr>
              <w:t>ASHLAND COUNTY</w:t>
            </w:r>
          </w:p>
        </w:tc>
      </w:tr>
      <w:tr w14:paraId="48736E9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7B8FCE" w14:textId="45B42AB2">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748A1C9" w14:textId="2BD6C74E">
            <w:pPr>
              <w:rPr>
                <w:color w:val="000000"/>
                <w:szCs w:val="22"/>
              </w:rPr>
            </w:pPr>
            <w:r w:rsidRPr="001B0690">
              <w:rPr>
                <w:color w:val="000000"/>
                <w:szCs w:val="22"/>
              </w:rPr>
              <w:t>BARRON COUNTY</w:t>
            </w:r>
          </w:p>
        </w:tc>
      </w:tr>
      <w:tr w14:paraId="28EC053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F667724" w14:textId="69A8D09A">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F56336" w14:textId="0C5798E9">
            <w:pPr>
              <w:rPr>
                <w:color w:val="000000"/>
                <w:szCs w:val="22"/>
              </w:rPr>
            </w:pPr>
            <w:r w:rsidRPr="001B0690">
              <w:rPr>
                <w:color w:val="000000"/>
                <w:szCs w:val="22"/>
              </w:rPr>
              <w:t>BAYFIELD COUNTY</w:t>
            </w:r>
          </w:p>
        </w:tc>
      </w:tr>
      <w:tr w14:paraId="774B7B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917085" w14:textId="1791EAE1">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39647C0" w14:textId="53EC711C">
            <w:pPr>
              <w:rPr>
                <w:color w:val="000000"/>
                <w:szCs w:val="22"/>
              </w:rPr>
            </w:pPr>
            <w:r w:rsidRPr="001B0690">
              <w:rPr>
                <w:color w:val="000000"/>
                <w:szCs w:val="22"/>
              </w:rPr>
              <w:t>BROWN COUNTY</w:t>
            </w:r>
          </w:p>
        </w:tc>
      </w:tr>
      <w:tr w14:paraId="5FBA504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5D74261" w14:textId="30BC21EE">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1A3D9B" w14:textId="3C6E6A5F">
            <w:pPr>
              <w:rPr>
                <w:color w:val="000000"/>
                <w:szCs w:val="22"/>
              </w:rPr>
            </w:pPr>
            <w:r w:rsidRPr="001B0690">
              <w:rPr>
                <w:color w:val="000000"/>
                <w:szCs w:val="22"/>
              </w:rPr>
              <w:t>BUFFALO COUNTY</w:t>
            </w:r>
          </w:p>
        </w:tc>
      </w:tr>
      <w:tr w14:paraId="2BEC01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A5AB81" w14:textId="72F3A037">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3B117D4" w14:textId="075658CB">
            <w:pPr>
              <w:rPr>
                <w:color w:val="000000"/>
                <w:szCs w:val="22"/>
              </w:rPr>
            </w:pPr>
            <w:r w:rsidRPr="001B0690">
              <w:rPr>
                <w:color w:val="000000"/>
                <w:szCs w:val="22"/>
              </w:rPr>
              <w:t>BURNETT COUNTY</w:t>
            </w:r>
          </w:p>
        </w:tc>
      </w:tr>
      <w:tr w14:paraId="7D1B485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F10BD1" w14:textId="16990C23">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5F1E54" w14:textId="08734A86">
            <w:pPr>
              <w:rPr>
                <w:color w:val="000000"/>
                <w:szCs w:val="22"/>
              </w:rPr>
            </w:pPr>
            <w:r w:rsidRPr="001B0690">
              <w:rPr>
                <w:color w:val="000000"/>
                <w:szCs w:val="22"/>
              </w:rPr>
              <w:t>CALUMET COUNTY</w:t>
            </w:r>
          </w:p>
        </w:tc>
      </w:tr>
      <w:tr w14:paraId="2B724D5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B32AEB" w14:textId="49FEA5CF">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822FD8" w14:textId="492BD9B4">
            <w:pPr>
              <w:rPr>
                <w:color w:val="000000"/>
                <w:szCs w:val="22"/>
              </w:rPr>
            </w:pPr>
            <w:r w:rsidRPr="001B0690">
              <w:rPr>
                <w:color w:val="000000"/>
                <w:szCs w:val="22"/>
              </w:rPr>
              <w:t>CHIPPEWA COUNTY</w:t>
            </w:r>
          </w:p>
        </w:tc>
      </w:tr>
      <w:tr w14:paraId="1967E19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0D83E1" w14:textId="324BB09F">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892BF3" w14:textId="1CC3A2A0">
            <w:pPr>
              <w:rPr>
                <w:color w:val="000000"/>
                <w:szCs w:val="22"/>
              </w:rPr>
            </w:pPr>
            <w:r w:rsidRPr="001B0690">
              <w:rPr>
                <w:color w:val="000000"/>
                <w:szCs w:val="22"/>
              </w:rPr>
              <w:t>CLARK COUNTY</w:t>
            </w:r>
          </w:p>
        </w:tc>
      </w:tr>
      <w:tr w14:paraId="5667D72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1474A28" w14:textId="184285F4">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6F4BF9D" w14:textId="4B19B376">
            <w:pPr>
              <w:rPr>
                <w:color w:val="000000"/>
                <w:szCs w:val="22"/>
              </w:rPr>
            </w:pPr>
            <w:r w:rsidRPr="001B0690">
              <w:rPr>
                <w:color w:val="000000"/>
                <w:szCs w:val="22"/>
              </w:rPr>
              <w:t>COLUMBIA COUNTY</w:t>
            </w:r>
          </w:p>
        </w:tc>
      </w:tr>
      <w:tr w14:paraId="5877931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8B4F8CF" w14:textId="34069D32">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BA05A7" w14:textId="7CC94D25">
            <w:pPr>
              <w:rPr>
                <w:color w:val="000000"/>
                <w:szCs w:val="22"/>
              </w:rPr>
            </w:pPr>
            <w:r w:rsidRPr="001B0690">
              <w:rPr>
                <w:color w:val="000000"/>
                <w:szCs w:val="22"/>
              </w:rPr>
              <w:t>CRAWFORD COUNTY</w:t>
            </w:r>
          </w:p>
        </w:tc>
      </w:tr>
      <w:tr w14:paraId="41C2894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528E67" w14:textId="51A1774E">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2E0D57" w14:textId="3A6AD6B5">
            <w:pPr>
              <w:rPr>
                <w:color w:val="000000"/>
                <w:szCs w:val="22"/>
              </w:rPr>
            </w:pPr>
            <w:r w:rsidRPr="001B0690">
              <w:rPr>
                <w:color w:val="000000"/>
                <w:szCs w:val="22"/>
              </w:rPr>
              <w:t>DANE COUNTY</w:t>
            </w:r>
          </w:p>
        </w:tc>
      </w:tr>
      <w:tr w14:paraId="26D925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F18B431" w14:textId="2FBBC2C2">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C5A85F" w14:textId="512B609F">
            <w:pPr>
              <w:rPr>
                <w:color w:val="000000"/>
                <w:szCs w:val="22"/>
              </w:rPr>
            </w:pPr>
            <w:r w:rsidRPr="001B0690">
              <w:rPr>
                <w:color w:val="000000"/>
                <w:szCs w:val="22"/>
              </w:rPr>
              <w:t>DODGE COUNTY</w:t>
            </w:r>
          </w:p>
        </w:tc>
      </w:tr>
      <w:tr w14:paraId="416AC7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90874D" w14:textId="08268CEE">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A39A80" w14:textId="49F93FC8">
            <w:pPr>
              <w:rPr>
                <w:color w:val="000000"/>
                <w:szCs w:val="22"/>
              </w:rPr>
            </w:pPr>
            <w:r w:rsidRPr="001B0690">
              <w:rPr>
                <w:color w:val="000000"/>
                <w:szCs w:val="22"/>
              </w:rPr>
              <w:t>DOOR COUNTY</w:t>
            </w:r>
          </w:p>
        </w:tc>
      </w:tr>
      <w:tr w14:paraId="723A8F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87042F" w14:textId="7A10B3C5">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B85FA8" w14:textId="6DCD7DC8">
            <w:pPr>
              <w:rPr>
                <w:color w:val="000000"/>
                <w:szCs w:val="22"/>
              </w:rPr>
            </w:pPr>
            <w:r w:rsidRPr="001B0690">
              <w:rPr>
                <w:color w:val="000000"/>
                <w:szCs w:val="22"/>
              </w:rPr>
              <w:t>DOUGLAS COUNTY</w:t>
            </w:r>
          </w:p>
        </w:tc>
      </w:tr>
      <w:tr w14:paraId="4769A2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8E58C2" w14:textId="7F5F4D2D">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EFFA7F" w14:textId="0620AA5E">
            <w:pPr>
              <w:rPr>
                <w:color w:val="000000"/>
                <w:szCs w:val="22"/>
              </w:rPr>
            </w:pPr>
            <w:r w:rsidRPr="001B0690">
              <w:rPr>
                <w:color w:val="000000"/>
                <w:szCs w:val="22"/>
              </w:rPr>
              <w:t>DUNN COUNTY</w:t>
            </w:r>
          </w:p>
        </w:tc>
      </w:tr>
      <w:tr w14:paraId="6BA3510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A980D1C" w14:textId="2E3484BB">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63BB533" w14:textId="2FD4D6B2">
            <w:pPr>
              <w:rPr>
                <w:color w:val="000000"/>
                <w:szCs w:val="22"/>
              </w:rPr>
            </w:pPr>
            <w:r w:rsidRPr="001B0690">
              <w:rPr>
                <w:color w:val="000000"/>
                <w:szCs w:val="22"/>
              </w:rPr>
              <w:t>EAU CLAIRE COUNTY</w:t>
            </w:r>
          </w:p>
        </w:tc>
      </w:tr>
      <w:tr w14:paraId="14FC222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3692C5F" w14:textId="133D3F9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4D831D3" w14:textId="2FBC2312">
            <w:pPr>
              <w:rPr>
                <w:color w:val="000000"/>
                <w:szCs w:val="22"/>
              </w:rPr>
            </w:pPr>
            <w:r w:rsidRPr="001B0690">
              <w:rPr>
                <w:color w:val="000000"/>
                <w:szCs w:val="22"/>
              </w:rPr>
              <w:t>FLORENCE COUNTY</w:t>
            </w:r>
          </w:p>
        </w:tc>
      </w:tr>
      <w:tr w14:paraId="6F8B275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B6017D" w14:textId="5F9A466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C63E66A" w14:textId="3C8AACBD">
            <w:pPr>
              <w:rPr>
                <w:color w:val="000000"/>
                <w:szCs w:val="22"/>
              </w:rPr>
            </w:pPr>
            <w:r w:rsidRPr="001B0690">
              <w:rPr>
                <w:color w:val="000000"/>
                <w:szCs w:val="22"/>
              </w:rPr>
              <w:t>FOND DU LAC COUNTY</w:t>
            </w:r>
          </w:p>
        </w:tc>
      </w:tr>
      <w:tr w14:paraId="4522C8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71A666" w14:textId="2F119CA9">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B0976E3" w14:textId="51B3DC9B">
            <w:pPr>
              <w:rPr>
                <w:color w:val="000000"/>
                <w:szCs w:val="22"/>
              </w:rPr>
            </w:pPr>
            <w:r w:rsidRPr="001B0690">
              <w:rPr>
                <w:color w:val="000000"/>
                <w:szCs w:val="22"/>
              </w:rPr>
              <w:t>FOREST COUNTY</w:t>
            </w:r>
          </w:p>
        </w:tc>
      </w:tr>
      <w:tr w14:paraId="48D8EA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27358ED" w14:textId="7C22FEA5">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E27684A" w14:textId="65900610">
            <w:pPr>
              <w:rPr>
                <w:color w:val="000000"/>
                <w:szCs w:val="22"/>
              </w:rPr>
            </w:pPr>
            <w:r w:rsidRPr="001B0690">
              <w:rPr>
                <w:color w:val="000000"/>
                <w:szCs w:val="22"/>
              </w:rPr>
              <w:t>GRANT COUNTY</w:t>
            </w:r>
          </w:p>
        </w:tc>
      </w:tr>
      <w:tr w14:paraId="6E398EE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9C8D99" w14:textId="6145730B">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F10AD6" w14:textId="405B6807">
            <w:pPr>
              <w:rPr>
                <w:color w:val="000000"/>
                <w:szCs w:val="22"/>
              </w:rPr>
            </w:pPr>
            <w:r w:rsidRPr="001B0690">
              <w:rPr>
                <w:color w:val="000000"/>
                <w:szCs w:val="22"/>
              </w:rPr>
              <w:t>GREEN COUNTY</w:t>
            </w:r>
          </w:p>
        </w:tc>
      </w:tr>
      <w:tr w14:paraId="5D160B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2D1C79" w14:textId="0DB2B82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AAA29E5" w14:textId="1C4E6677">
            <w:pPr>
              <w:rPr>
                <w:color w:val="000000"/>
                <w:szCs w:val="22"/>
              </w:rPr>
            </w:pPr>
            <w:r w:rsidRPr="001B0690">
              <w:rPr>
                <w:color w:val="000000"/>
                <w:szCs w:val="22"/>
              </w:rPr>
              <w:t>GREEN LAKE COUNTY</w:t>
            </w:r>
          </w:p>
        </w:tc>
      </w:tr>
      <w:tr w14:paraId="24596E9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1B6FCFC" w14:textId="06BD979C">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142843" w14:textId="326DEDE0">
            <w:pPr>
              <w:rPr>
                <w:color w:val="000000"/>
                <w:szCs w:val="22"/>
              </w:rPr>
            </w:pPr>
            <w:r w:rsidRPr="001B0690">
              <w:rPr>
                <w:color w:val="000000"/>
                <w:szCs w:val="22"/>
              </w:rPr>
              <w:t>IOWA COUNTY</w:t>
            </w:r>
          </w:p>
        </w:tc>
      </w:tr>
      <w:tr w14:paraId="23E44EF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F3EE3F" w14:textId="3E4B78AD">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07AF7E" w14:textId="70615791">
            <w:pPr>
              <w:rPr>
                <w:color w:val="000000"/>
                <w:szCs w:val="22"/>
              </w:rPr>
            </w:pPr>
            <w:r w:rsidRPr="001B0690">
              <w:rPr>
                <w:color w:val="000000"/>
                <w:szCs w:val="22"/>
              </w:rPr>
              <w:t>IRON COUNTY</w:t>
            </w:r>
          </w:p>
        </w:tc>
      </w:tr>
      <w:tr w14:paraId="1EF1FD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B70E10" w14:textId="616943E5">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1A34098" w14:textId="1E5E8987">
            <w:pPr>
              <w:rPr>
                <w:color w:val="000000"/>
                <w:szCs w:val="22"/>
              </w:rPr>
            </w:pPr>
            <w:r w:rsidRPr="001B0690">
              <w:rPr>
                <w:color w:val="000000"/>
                <w:szCs w:val="22"/>
              </w:rPr>
              <w:t>JACKSON COUNTY</w:t>
            </w:r>
          </w:p>
        </w:tc>
      </w:tr>
      <w:tr w14:paraId="763D703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9DDCCB" w14:textId="2BCEB1A6">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2C36C1" w14:textId="3381EA39">
            <w:pPr>
              <w:rPr>
                <w:color w:val="000000"/>
                <w:szCs w:val="22"/>
              </w:rPr>
            </w:pPr>
            <w:r w:rsidRPr="001B0690">
              <w:rPr>
                <w:color w:val="000000"/>
                <w:szCs w:val="22"/>
              </w:rPr>
              <w:t>JEFFERSON COUNTY</w:t>
            </w:r>
          </w:p>
        </w:tc>
      </w:tr>
      <w:tr w14:paraId="78BF7A6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07C42E" w14:textId="1A035A09">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AFDE177" w14:textId="0DA1D022">
            <w:pPr>
              <w:rPr>
                <w:color w:val="000000"/>
                <w:szCs w:val="22"/>
              </w:rPr>
            </w:pPr>
            <w:r w:rsidRPr="001B0690">
              <w:rPr>
                <w:color w:val="000000"/>
                <w:szCs w:val="22"/>
              </w:rPr>
              <w:t>JUNEAU COUNTY</w:t>
            </w:r>
          </w:p>
        </w:tc>
      </w:tr>
      <w:tr w14:paraId="7BADF25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4C6C7A8" w14:textId="13BA590F">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8E671F1" w14:textId="6EF74A78">
            <w:pPr>
              <w:rPr>
                <w:color w:val="000000"/>
                <w:szCs w:val="22"/>
              </w:rPr>
            </w:pPr>
            <w:r w:rsidRPr="001B0690">
              <w:rPr>
                <w:color w:val="000000"/>
                <w:szCs w:val="22"/>
              </w:rPr>
              <w:t>KENOSHA COUNTY</w:t>
            </w:r>
          </w:p>
        </w:tc>
      </w:tr>
      <w:tr w14:paraId="6798D08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B36812B" w14:textId="1FF0DC6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0623D0" w14:textId="76430F3C">
            <w:pPr>
              <w:rPr>
                <w:color w:val="000000"/>
                <w:szCs w:val="22"/>
              </w:rPr>
            </w:pPr>
            <w:r w:rsidRPr="001B0690">
              <w:rPr>
                <w:color w:val="000000"/>
                <w:szCs w:val="22"/>
              </w:rPr>
              <w:t>KEWAUNEE COUNTY</w:t>
            </w:r>
          </w:p>
        </w:tc>
      </w:tr>
      <w:tr w14:paraId="436EA8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C85CA4C" w14:textId="05AC7221">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3AEC955" w14:textId="43A2FCE2">
            <w:pPr>
              <w:rPr>
                <w:color w:val="000000"/>
                <w:szCs w:val="22"/>
              </w:rPr>
            </w:pPr>
            <w:r w:rsidRPr="001B0690">
              <w:rPr>
                <w:color w:val="000000"/>
                <w:szCs w:val="22"/>
              </w:rPr>
              <w:t>LA CROSSE COUNTY</w:t>
            </w:r>
          </w:p>
        </w:tc>
      </w:tr>
      <w:tr w14:paraId="33BAA8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3B9DCB" w14:textId="5ECC39F9">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52125FA" w14:textId="5BD8F76C">
            <w:pPr>
              <w:rPr>
                <w:color w:val="000000"/>
                <w:szCs w:val="22"/>
              </w:rPr>
            </w:pPr>
            <w:r w:rsidRPr="001B0690">
              <w:rPr>
                <w:color w:val="000000"/>
                <w:szCs w:val="22"/>
              </w:rPr>
              <w:t>LAFAYETTE COUNTY</w:t>
            </w:r>
          </w:p>
        </w:tc>
      </w:tr>
      <w:tr w14:paraId="6C5BD72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D5CDE9" w14:textId="2D98CEA4">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74926A2" w14:textId="5A3C2C57">
            <w:pPr>
              <w:rPr>
                <w:color w:val="000000"/>
                <w:szCs w:val="22"/>
              </w:rPr>
            </w:pPr>
            <w:r w:rsidRPr="001B0690">
              <w:rPr>
                <w:color w:val="000000"/>
                <w:szCs w:val="22"/>
              </w:rPr>
              <w:t>LANGLADE COUNTY</w:t>
            </w:r>
          </w:p>
        </w:tc>
      </w:tr>
      <w:tr w14:paraId="42BBCD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A5A3695" w14:textId="517DD96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ECC12E" w14:textId="6409148F">
            <w:pPr>
              <w:rPr>
                <w:color w:val="000000"/>
                <w:szCs w:val="22"/>
              </w:rPr>
            </w:pPr>
            <w:r w:rsidRPr="001B0690">
              <w:rPr>
                <w:color w:val="000000"/>
                <w:szCs w:val="22"/>
              </w:rPr>
              <w:t>LINCOLN COUNTY</w:t>
            </w:r>
          </w:p>
        </w:tc>
      </w:tr>
      <w:tr w14:paraId="093E770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C33A56" w14:textId="4B66A63D">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1A1DA40" w14:textId="3C044867">
            <w:pPr>
              <w:rPr>
                <w:color w:val="000000"/>
                <w:szCs w:val="22"/>
              </w:rPr>
            </w:pPr>
            <w:r w:rsidRPr="001B0690">
              <w:rPr>
                <w:color w:val="000000"/>
                <w:szCs w:val="22"/>
              </w:rPr>
              <w:t>MANITOWOC COUNTY</w:t>
            </w:r>
          </w:p>
        </w:tc>
      </w:tr>
      <w:tr w14:paraId="607D2B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694712" w14:textId="0B5A73E2">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DD85D39" w14:textId="281C5E20">
            <w:pPr>
              <w:rPr>
                <w:color w:val="000000"/>
                <w:szCs w:val="22"/>
              </w:rPr>
            </w:pPr>
            <w:r w:rsidRPr="001B0690">
              <w:rPr>
                <w:color w:val="000000"/>
                <w:szCs w:val="22"/>
              </w:rPr>
              <w:t>MARATHON COUNTY</w:t>
            </w:r>
          </w:p>
        </w:tc>
      </w:tr>
      <w:tr w14:paraId="52BD4A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070882" w14:textId="6353ADDE">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1DE284F" w14:textId="1C41F8FD">
            <w:pPr>
              <w:rPr>
                <w:color w:val="000000"/>
                <w:szCs w:val="22"/>
              </w:rPr>
            </w:pPr>
            <w:r w:rsidRPr="001B0690">
              <w:rPr>
                <w:color w:val="000000"/>
                <w:szCs w:val="22"/>
              </w:rPr>
              <w:t>MARINETTE COUNTY</w:t>
            </w:r>
          </w:p>
        </w:tc>
      </w:tr>
      <w:tr w14:paraId="77ECF75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2E67882" w14:textId="29F9C57F">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EA9ECC5" w14:textId="6E1A6CD4">
            <w:pPr>
              <w:rPr>
                <w:color w:val="000000"/>
                <w:szCs w:val="22"/>
              </w:rPr>
            </w:pPr>
            <w:r w:rsidRPr="001B0690">
              <w:rPr>
                <w:color w:val="000000"/>
                <w:szCs w:val="22"/>
              </w:rPr>
              <w:t>MARQUETTE COUNTY</w:t>
            </w:r>
          </w:p>
        </w:tc>
      </w:tr>
      <w:tr w14:paraId="2F9032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8DA94A8" w14:textId="06CDFD1A">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85E432" w14:textId="27737A21">
            <w:pPr>
              <w:rPr>
                <w:color w:val="000000"/>
                <w:szCs w:val="22"/>
              </w:rPr>
            </w:pPr>
            <w:r w:rsidRPr="001B0690">
              <w:rPr>
                <w:color w:val="000000"/>
                <w:szCs w:val="22"/>
              </w:rPr>
              <w:t>MENOMINEE COUNTY</w:t>
            </w:r>
          </w:p>
        </w:tc>
      </w:tr>
      <w:tr w14:paraId="69EB02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A004802" w14:textId="142119DC">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7D74E7F" w14:textId="54E9C68A">
            <w:pPr>
              <w:rPr>
                <w:color w:val="000000"/>
                <w:szCs w:val="22"/>
              </w:rPr>
            </w:pPr>
            <w:r w:rsidRPr="001B0690">
              <w:rPr>
                <w:color w:val="000000"/>
                <w:szCs w:val="22"/>
              </w:rPr>
              <w:t>MILWAUKEE COUNTY</w:t>
            </w:r>
          </w:p>
        </w:tc>
      </w:tr>
      <w:tr w14:paraId="53B6F2C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7CADFD4" w14:textId="2772902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F9BC3B" w14:textId="710FD5FE">
            <w:pPr>
              <w:rPr>
                <w:color w:val="000000"/>
                <w:szCs w:val="22"/>
              </w:rPr>
            </w:pPr>
            <w:r w:rsidRPr="001B0690">
              <w:rPr>
                <w:color w:val="000000"/>
                <w:szCs w:val="22"/>
              </w:rPr>
              <w:t>MONROE COUNTY</w:t>
            </w:r>
          </w:p>
        </w:tc>
      </w:tr>
      <w:tr w14:paraId="299501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8CCA35" w14:textId="07915E39">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0362E25" w14:textId="6ED86860">
            <w:pPr>
              <w:rPr>
                <w:color w:val="000000"/>
                <w:szCs w:val="22"/>
              </w:rPr>
            </w:pPr>
            <w:r w:rsidRPr="001B0690">
              <w:rPr>
                <w:color w:val="000000"/>
                <w:szCs w:val="22"/>
              </w:rPr>
              <w:t>OCONTO COUNTY</w:t>
            </w:r>
          </w:p>
        </w:tc>
      </w:tr>
      <w:tr w14:paraId="147F8E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46A7730" w14:textId="7F29298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36B3FE9" w14:textId="692A12CD">
            <w:pPr>
              <w:rPr>
                <w:color w:val="000000"/>
                <w:szCs w:val="22"/>
              </w:rPr>
            </w:pPr>
            <w:r w:rsidRPr="001B0690">
              <w:rPr>
                <w:color w:val="000000"/>
                <w:szCs w:val="22"/>
              </w:rPr>
              <w:t>ONEIDA COUNTY</w:t>
            </w:r>
          </w:p>
        </w:tc>
      </w:tr>
      <w:tr w14:paraId="0527BD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C88FCE9" w14:textId="0E2033B1">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E5B71C1" w14:textId="046BD263">
            <w:pPr>
              <w:rPr>
                <w:color w:val="000000"/>
                <w:szCs w:val="22"/>
              </w:rPr>
            </w:pPr>
            <w:r w:rsidRPr="001B0690">
              <w:rPr>
                <w:color w:val="000000"/>
                <w:szCs w:val="22"/>
              </w:rPr>
              <w:t>OUTAGAMIE COUNTY</w:t>
            </w:r>
          </w:p>
        </w:tc>
      </w:tr>
      <w:tr w14:paraId="2604BF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098D18F" w14:textId="3772E593">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1AC31F0" w14:textId="4DDE086D">
            <w:pPr>
              <w:rPr>
                <w:color w:val="000000"/>
                <w:szCs w:val="22"/>
              </w:rPr>
            </w:pPr>
            <w:r w:rsidRPr="001B0690">
              <w:rPr>
                <w:color w:val="000000"/>
                <w:szCs w:val="22"/>
              </w:rPr>
              <w:t>OZAUKEE COUNTY</w:t>
            </w:r>
          </w:p>
        </w:tc>
      </w:tr>
      <w:tr w14:paraId="1988B59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F4569A2" w14:textId="59F61723">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4F22BD7" w14:textId="50E275E0">
            <w:pPr>
              <w:rPr>
                <w:color w:val="000000"/>
                <w:szCs w:val="22"/>
              </w:rPr>
            </w:pPr>
            <w:r w:rsidRPr="001B0690">
              <w:rPr>
                <w:color w:val="000000"/>
                <w:szCs w:val="22"/>
              </w:rPr>
              <w:t>PEPIN COUNTY</w:t>
            </w:r>
          </w:p>
        </w:tc>
      </w:tr>
      <w:tr w14:paraId="1C072C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CAB3D92" w14:textId="1AD0FC4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065CA1A" w14:textId="5E69EFFA">
            <w:pPr>
              <w:rPr>
                <w:color w:val="000000"/>
                <w:szCs w:val="22"/>
              </w:rPr>
            </w:pPr>
            <w:r w:rsidRPr="001B0690">
              <w:rPr>
                <w:color w:val="000000"/>
                <w:szCs w:val="22"/>
              </w:rPr>
              <w:t>PIERCE COUNTY</w:t>
            </w:r>
          </w:p>
        </w:tc>
      </w:tr>
      <w:tr w14:paraId="4EB1797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A524B25" w14:textId="212823A9">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219B13F" w14:textId="1BECDC12">
            <w:pPr>
              <w:rPr>
                <w:color w:val="000000"/>
                <w:szCs w:val="22"/>
              </w:rPr>
            </w:pPr>
            <w:r w:rsidRPr="001B0690">
              <w:rPr>
                <w:color w:val="000000"/>
                <w:szCs w:val="22"/>
              </w:rPr>
              <w:t>POLK COUNTY</w:t>
            </w:r>
          </w:p>
        </w:tc>
      </w:tr>
      <w:tr w14:paraId="300DF05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98D407E" w14:textId="68C3519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AEFE417" w14:textId="281CF5E7">
            <w:pPr>
              <w:rPr>
                <w:color w:val="000000"/>
                <w:szCs w:val="22"/>
              </w:rPr>
            </w:pPr>
            <w:r w:rsidRPr="001B0690">
              <w:rPr>
                <w:color w:val="000000"/>
                <w:szCs w:val="22"/>
              </w:rPr>
              <w:t>PORTAGE COUNTY</w:t>
            </w:r>
          </w:p>
        </w:tc>
      </w:tr>
      <w:tr w14:paraId="7554BB0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C9227A" w14:textId="7A126AAB">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C3C6E00" w14:textId="2F931477">
            <w:pPr>
              <w:rPr>
                <w:color w:val="000000"/>
                <w:szCs w:val="22"/>
              </w:rPr>
            </w:pPr>
            <w:r w:rsidRPr="001B0690">
              <w:rPr>
                <w:color w:val="000000"/>
                <w:szCs w:val="22"/>
              </w:rPr>
              <w:t>PRICE COUNTY</w:t>
            </w:r>
          </w:p>
        </w:tc>
      </w:tr>
      <w:tr w14:paraId="308B2A6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E9720BB" w14:textId="3884D3E6">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6CF7A15" w14:textId="5AC20102">
            <w:pPr>
              <w:rPr>
                <w:color w:val="000000"/>
                <w:szCs w:val="22"/>
              </w:rPr>
            </w:pPr>
            <w:r w:rsidRPr="001B0690">
              <w:rPr>
                <w:color w:val="000000"/>
                <w:szCs w:val="22"/>
              </w:rPr>
              <w:t>RACINE COUNTY</w:t>
            </w:r>
          </w:p>
        </w:tc>
      </w:tr>
      <w:tr w14:paraId="302459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65E79DA4" w14:textId="5FAD9D7D">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1979B10" w14:textId="227FB69A">
            <w:pPr>
              <w:rPr>
                <w:color w:val="000000"/>
                <w:szCs w:val="22"/>
              </w:rPr>
            </w:pPr>
            <w:r w:rsidRPr="001B0690">
              <w:rPr>
                <w:color w:val="000000"/>
                <w:szCs w:val="22"/>
              </w:rPr>
              <w:t>RICHLAND COUNTY</w:t>
            </w:r>
          </w:p>
        </w:tc>
      </w:tr>
      <w:tr w14:paraId="1375A8C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7D82CA6B" w14:textId="188D04E5">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1D9C6259" w14:textId="75017B96">
            <w:pPr>
              <w:rPr>
                <w:color w:val="000000"/>
                <w:szCs w:val="22"/>
              </w:rPr>
            </w:pPr>
            <w:r w:rsidRPr="001B0690">
              <w:rPr>
                <w:color w:val="000000"/>
                <w:szCs w:val="22"/>
              </w:rPr>
              <w:t>ROCK COUNTY</w:t>
            </w:r>
          </w:p>
        </w:tc>
      </w:tr>
      <w:tr w14:paraId="30BCD40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3D7C556" w14:textId="54EF24C0">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7BA4A30" w14:textId="7561ABF2">
            <w:pPr>
              <w:rPr>
                <w:color w:val="000000"/>
                <w:szCs w:val="22"/>
              </w:rPr>
            </w:pPr>
            <w:r w:rsidRPr="001B0690">
              <w:rPr>
                <w:color w:val="000000"/>
                <w:szCs w:val="22"/>
              </w:rPr>
              <w:t>RUSK COUNTY</w:t>
            </w:r>
          </w:p>
        </w:tc>
      </w:tr>
      <w:tr w14:paraId="714CC1A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71EDA0C" w14:textId="3F0E46B8">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559FDF77" w14:textId="21BBD896">
            <w:pPr>
              <w:rPr>
                <w:color w:val="000000"/>
                <w:szCs w:val="22"/>
              </w:rPr>
            </w:pPr>
            <w:r w:rsidRPr="001B0690">
              <w:rPr>
                <w:color w:val="000000"/>
                <w:szCs w:val="22"/>
              </w:rPr>
              <w:t>ST. CROIX COUNTY</w:t>
            </w:r>
          </w:p>
        </w:tc>
      </w:tr>
      <w:tr w14:paraId="42A7AF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8AE1350" w14:textId="3E70C0DE">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927B06A" w14:textId="06A3DE57">
            <w:pPr>
              <w:rPr>
                <w:color w:val="000000"/>
                <w:szCs w:val="22"/>
              </w:rPr>
            </w:pPr>
            <w:r w:rsidRPr="001B0690">
              <w:rPr>
                <w:color w:val="000000"/>
                <w:szCs w:val="22"/>
              </w:rPr>
              <w:t>SAUK COUNTY</w:t>
            </w:r>
          </w:p>
        </w:tc>
      </w:tr>
      <w:tr w14:paraId="7676DAD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612BDED" w14:textId="57957357">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080D049E" w14:textId="1B76B23D">
            <w:pPr>
              <w:rPr>
                <w:color w:val="000000"/>
                <w:szCs w:val="22"/>
              </w:rPr>
            </w:pPr>
            <w:r w:rsidRPr="001B0690">
              <w:rPr>
                <w:color w:val="000000"/>
                <w:szCs w:val="22"/>
              </w:rPr>
              <w:t>SAWYER COUNTY</w:t>
            </w:r>
          </w:p>
        </w:tc>
      </w:tr>
      <w:tr w14:paraId="794D33E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48B75CB3" w14:textId="33A09BA3">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3D6C2827" w14:textId="337F8F03">
            <w:pPr>
              <w:rPr>
                <w:color w:val="000000"/>
                <w:szCs w:val="22"/>
              </w:rPr>
            </w:pPr>
            <w:r w:rsidRPr="001B0690">
              <w:rPr>
                <w:color w:val="000000"/>
                <w:szCs w:val="22"/>
              </w:rPr>
              <w:t>SHAWANO COUNTY</w:t>
            </w:r>
          </w:p>
        </w:tc>
      </w:tr>
      <w:tr w14:paraId="66846D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EC14BF" w:rsidRPr="005535D5" w:rsidP="00EC14BF" w14:paraId="21CE5AE0" w14:textId="3F9E34EA">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5D1EDA" w:rsidRPr="009E0FBA" w:rsidP="00EC14BF" w14:paraId="1EA10C98" w14:textId="3360D225">
            <w:pPr>
              <w:rPr>
                <w:color w:val="000000"/>
                <w:szCs w:val="22"/>
              </w:rPr>
            </w:pPr>
            <w:r w:rsidRPr="001B0690">
              <w:rPr>
                <w:color w:val="000000"/>
                <w:szCs w:val="22"/>
              </w:rPr>
              <w:t>SHEBOYGAN COUNTY</w:t>
            </w:r>
          </w:p>
          <w:p w:rsidR="005D1EDA" w:rsidRPr="009E0FBA" w:rsidP="00EC14BF" w14:paraId="22529261" w14:textId="77777777">
            <w:pPr>
              <w:rPr>
                <w:color w:val="000000"/>
                <w:szCs w:val="22"/>
              </w:rPr>
            </w:pPr>
          </w:p>
          <w:p w:rsidR="005D1EDA" w:rsidRPr="009E0FBA" w:rsidP="00EC14BF" w14:paraId="59B29CB0" w14:textId="77777777">
            <w:pPr>
              <w:rPr>
                <w:color w:val="000000"/>
                <w:szCs w:val="22"/>
              </w:rPr>
            </w:pPr>
          </w:p>
          <w:p w:rsidR="005D1EDA" w:rsidRPr="009E0FBA" w:rsidP="00EC14BF" w14:paraId="7C878F96" w14:textId="77777777">
            <w:pPr>
              <w:rPr>
                <w:color w:val="000000"/>
                <w:szCs w:val="22"/>
              </w:rPr>
            </w:pPr>
          </w:p>
          <w:p w:rsidR="005D1EDA" w:rsidRPr="009E0FBA" w:rsidP="00EC14BF" w14:paraId="46D5BB3C" w14:textId="77777777">
            <w:pPr>
              <w:rPr>
                <w:color w:val="000000"/>
                <w:szCs w:val="22"/>
              </w:rPr>
            </w:pPr>
          </w:p>
          <w:p w:rsidR="00EC14BF" w:rsidRPr="005535D5" w:rsidP="00EC14BF" w14:paraId="04811161" w14:textId="246AA6D1">
            <w:pPr>
              <w:rPr>
                <w:color w:val="000000"/>
                <w:szCs w:val="22"/>
              </w:rPr>
            </w:pPr>
          </w:p>
        </w:tc>
      </w:tr>
      <w:tr w14:paraId="7E12C5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FC72AFB" w14:textId="1E198BC9">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6C8BD4C" w14:textId="55146128">
            <w:pPr>
              <w:rPr>
                <w:color w:val="000000"/>
                <w:szCs w:val="22"/>
              </w:rPr>
            </w:pPr>
            <w:r w:rsidRPr="001B0690">
              <w:rPr>
                <w:color w:val="000000"/>
                <w:szCs w:val="22"/>
              </w:rPr>
              <w:t>TAYLOR COUNTY</w:t>
            </w:r>
          </w:p>
        </w:tc>
      </w:tr>
      <w:tr w14:paraId="63416F0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37418B89" w14:textId="09E00BC8">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6892CFF9" w14:textId="7330BFBC">
            <w:pPr>
              <w:rPr>
                <w:color w:val="000000"/>
                <w:szCs w:val="22"/>
              </w:rPr>
            </w:pPr>
            <w:r w:rsidRPr="001B0690">
              <w:rPr>
                <w:color w:val="000000"/>
                <w:szCs w:val="22"/>
              </w:rPr>
              <w:t>TREMPEALEAU COUNTY</w:t>
            </w:r>
          </w:p>
        </w:tc>
      </w:tr>
      <w:tr w14:paraId="63BE32A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6D41A98E" w14:textId="30388576">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B129A82" w14:textId="0364C495">
            <w:pPr>
              <w:rPr>
                <w:color w:val="000000"/>
                <w:szCs w:val="22"/>
              </w:rPr>
            </w:pPr>
            <w:r w:rsidRPr="001B0690">
              <w:rPr>
                <w:color w:val="000000"/>
                <w:szCs w:val="22"/>
              </w:rPr>
              <w:t>VERNON COUNTY</w:t>
            </w:r>
          </w:p>
        </w:tc>
      </w:tr>
      <w:tr w14:paraId="4E57AFC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2AB4C07" w14:textId="4BD62AE5">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09063F6" w14:textId="723877D1">
            <w:pPr>
              <w:rPr>
                <w:color w:val="000000"/>
                <w:szCs w:val="22"/>
              </w:rPr>
            </w:pPr>
            <w:r w:rsidRPr="001B0690">
              <w:rPr>
                <w:color w:val="000000"/>
                <w:szCs w:val="22"/>
              </w:rPr>
              <w:t>VILAS COUNTY</w:t>
            </w:r>
          </w:p>
        </w:tc>
      </w:tr>
      <w:tr w14:paraId="20A7B4A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F45CE01" w14:textId="7B598AF4">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3FCB48F" w14:textId="3534A090">
            <w:pPr>
              <w:rPr>
                <w:color w:val="000000"/>
                <w:szCs w:val="22"/>
              </w:rPr>
            </w:pPr>
            <w:r w:rsidRPr="001B0690">
              <w:rPr>
                <w:color w:val="000000"/>
                <w:szCs w:val="22"/>
              </w:rPr>
              <w:t>WALWORTH COUNTY</w:t>
            </w:r>
          </w:p>
        </w:tc>
      </w:tr>
      <w:tr w14:paraId="0C545E7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CC966CB" w14:textId="3F0079C5">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35795F93" w14:textId="104C6305">
            <w:pPr>
              <w:rPr>
                <w:color w:val="000000"/>
                <w:szCs w:val="22"/>
              </w:rPr>
            </w:pPr>
            <w:r w:rsidRPr="001B0690">
              <w:rPr>
                <w:color w:val="000000"/>
                <w:szCs w:val="22"/>
              </w:rPr>
              <w:t>WASHBURN COUNTY</w:t>
            </w:r>
          </w:p>
        </w:tc>
      </w:tr>
      <w:tr w14:paraId="0B49813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BB91A28" w14:textId="5D7F723C">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72D2DF9" w14:textId="7D4E4335">
            <w:pPr>
              <w:rPr>
                <w:color w:val="000000"/>
                <w:szCs w:val="22"/>
              </w:rPr>
            </w:pPr>
            <w:r w:rsidRPr="001B0690">
              <w:rPr>
                <w:color w:val="000000"/>
                <w:szCs w:val="22"/>
              </w:rPr>
              <w:t>WASHINGTON COUNTY</w:t>
            </w:r>
          </w:p>
        </w:tc>
      </w:tr>
      <w:tr w14:paraId="687B66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DEE4FE8" w14:textId="3E75392C">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A7C2A9B" w14:textId="321F1CA2">
            <w:pPr>
              <w:rPr>
                <w:color w:val="000000"/>
                <w:szCs w:val="22"/>
              </w:rPr>
            </w:pPr>
            <w:r w:rsidRPr="001B0690">
              <w:rPr>
                <w:color w:val="000000"/>
                <w:szCs w:val="22"/>
              </w:rPr>
              <w:t>WAUKESHA COUNTY</w:t>
            </w:r>
          </w:p>
        </w:tc>
      </w:tr>
      <w:tr w14:paraId="3D90ABD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AA3AA25" w14:textId="6E9A4FE9">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3C311DB" w14:textId="30F88E6A">
            <w:pPr>
              <w:rPr>
                <w:color w:val="000000"/>
                <w:szCs w:val="22"/>
              </w:rPr>
            </w:pPr>
            <w:r w:rsidRPr="001B0690">
              <w:rPr>
                <w:color w:val="000000"/>
                <w:szCs w:val="22"/>
              </w:rPr>
              <w:t>WAUPACA COUNTY</w:t>
            </w:r>
          </w:p>
        </w:tc>
      </w:tr>
      <w:tr w14:paraId="2CC4BD1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21C3FAC" w14:textId="4A7C3A38">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0C3A604" w14:textId="1AD25BA6">
            <w:pPr>
              <w:rPr>
                <w:color w:val="000000"/>
                <w:szCs w:val="22"/>
              </w:rPr>
            </w:pPr>
            <w:r w:rsidRPr="001B0690">
              <w:rPr>
                <w:color w:val="000000"/>
                <w:szCs w:val="22"/>
              </w:rPr>
              <w:t>WAUSHARA COUNTY</w:t>
            </w:r>
          </w:p>
        </w:tc>
      </w:tr>
      <w:tr w14:paraId="09270EB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297332A" w14:textId="1312B8F6">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D9285E2" w14:textId="504E7E0C">
            <w:pPr>
              <w:rPr>
                <w:color w:val="000000"/>
                <w:szCs w:val="22"/>
              </w:rPr>
            </w:pPr>
            <w:r w:rsidRPr="001B0690">
              <w:rPr>
                <w:color w:val="000000"/>
                <w:szCs w:val="22"/>
              </w:rPr>
              <w:t>WINNEBAGO COUNTY</w:t>
            </w:r>
          </w:p>
        </w:tc>
      </w:tr>
      <w:tr w14:paraId="2B83CFE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3A6C2D44" w14:textId="6E46738A">
            <w:pPr>
              <w:rPr>
                <w:color w:val="000000"/>
                <w:szCs w:val="22"/>
              </w:rPr>
            </w:pPr>
            <w:r w:rsidRPr="001B0690">
              <w:rPr>
                <w:color w:val="000000"/>
                <w:szCs w:val="22"/>
              </w:rPr>
              <w:t>WI</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631158AD" w14:textId="1FCB6587">
            <w:pPr>
              <w:rPr>
                <w:color w:val="000000"/>
                <w:szCs w:val="22"/>
              </w:rPr>
            </w:pPr>
            <w:r w:rsidRPr="001B0690">
              <w:rPr>
                <w:color w:val="000000"/>
                <w:szCs w:val="22"/>
              </w:rPr>
              <w:t>WOOD COUNTY</w:t>
            </w:r>
          </w:p>
        </w:tc>
      </w:tr>
      <w:tr w14:paraId="7E5983B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ACC59DC" w14:textId="5902B133">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CA057EB" w14:textId="5754E477">
            <w:pPr>
              <w:rPr>
                <w:color w:val="000000"/>
                <w:szCs w:val="22"/>
              </w:rPr>
            </w:pPr>
            <w:r w:rsidRPr="001B0690">
              <w:rPr>
                <w:color w:val="000000"/>
                <w:szCs w:val="22"/>
              </w:rPr>
              <w:t>ALBANY COUNTY</w:t>
            </w:r>
          </w:p>
        </w:tc>
      </w:tr>
      <w:tr w14:paraId="60065A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B202B20" w14:textId="6ECD9B7E">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C234477" w14:textId="60D3310D">
            <w:pPr>
              <w:rPr>
                <w:color w:val="000000"/>
                <w:szCs w:val="22"/>
              </w:rPr>
            </w:pPr>
            <w:r w:rsidRPr="001B0690">
              <w:rPr>
                <w:color w:val="000000"/>
                <w:szCs w:val="22"/>
              </w:rPr>
              <w:t>BIG HORN COUNTY</w:t>
            </w:r>
          </w:p>
        </w:tc>
      </w:tr>
      <w:tr w14:paraId="4C0B14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6EDA294E" w14:textId="210D985D">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26F89ED" w14:textId="219AFD0E">
            <w:pPr>
              <w:rPr>
                <w:color w:val="000000"/>
                <w:szCs w:val="22"/>
              </w:rPr>
            </w:pPr>
            <w:r w:rsidRPr="001B0690">
              <w:rPr>
                <w:color w:val="000000"/>
                <w:szCs w:val="22"/>
              </w:rPr>
              <w:t>CAMPBELL COUNTY</w:t>
            </w:r>
          </w:p>
        </w:tc>
      </w:tr>
      <w:tr w14:paraId="2575842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602BBB2C" w14:textId="51EAD0AF">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8B867DF" w14:textId="3854B82B">
            <w:pPr>
              <w:rPr>
                <w:color w:val="000000"/>
                <w:szCs w:val="22"/>
              </w:rPr>
            </w:pPr>
            <w:r w:rsidRPr="001B0690">
              <w:rPr>
                <w:color w:val="000000"/>
                <w:szCs w:val="22"/>
              </w:rPr>
              <w:t>CARBON COUNTY</w:t>
            </w:r>
          </w:p>
        </w:tc>
      </w:tr>
      <w:tr w14:paraId="547CDD6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CE04F23" w14:textId="252A275C">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6448B60C" w14:textId="5D34B0D0">
            <w:pPr>
              <w:rPr>
                <w:color w:val="000000"/>
                <w:szCs w:val="22"/>
              </w:rPr>
            </w:pPr>
            <w:r w:rsidRPr="001B0690">
              <w:rPr>
                <w:color w:val="000000"/>
                <w:szCs w:val="22"/>
              </w:rPr>
              <w:t>CONVERSE COUNTY</w:t>
            </w:r>
          </w:p>
        </w:tc>
      </w:tr>
      <w:tr w14:paraId="37DC9D4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7A56D8D" w14:textId="497004D6">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306899AF" w14:textId="69766772">
            <w:pPr>
              <w:rPr>
                <w:color w:val="000000"/>
                <w:szCs w:val="22"/>
              </w:rPr>
            </w:pPr>
            <w:r w:rsidRPr="001B0690">
              <w:rPr>
                <w:color w:val="000000"/>
                <w:szCs w:val="22"/>
              </w:rPr>
              <w:t>FREMONT COUNTY</w:t>
            </w:r>
          </w:p>
        </w:tc>
      </w:tr>
      <w:tr w14:paraId="2D02A7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5896F73" w14:textId="7E6B7B38">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4856865" w14:textId="7C630861">
            <w:pPr>
              <w:rPr>
                <w:color w:val="000000"/>
                <w:szCs w:val="22"/>
              </w:rPr>
            </w:pPr>
            <w:r w:rsidRPr="001B0690">
              <w:rPr>
                <w:color w:val="000000"/>
                <w:szCs w:val="22"/>
              </w:rPr>
              <w:t>GOSHEN COUNTY</w:t>
            </w:r>
          </w:p>
        </w:tc>
      </w:tr>
      <w:tr w14:paraId="3D33C39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9DF1941" w14:textId="7E4566F2">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ED8C614" w14:textId="478B5FE7">
            <w:pPr>
              <w:rPr>
                <w:color w:val="000000"/>
                <w:szCs w:val="22"/>
              </w:rPr>
            </w:pPr>
            <w:r w:rsidRPr="001B0690">
              <w:rPr>
                <w:color w:val="000000"/>
                <w:szCs w:val="22"/>
              </w:rPr>
              <w:t>HOT SPRINGS COUNTY</w:t>
            </w:r>
          </w:p>
        </w:tc>
      </w:tr>
      <w:tr w14:paraId="3FFB7D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5E30E90" w14:textId="48EB02D9">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2B25F36" w14:textId="7AD9282E">
            <w:pPr>
              <w:rPr>
                <w:color w:val="000000"/>
                <w:szCs w:val="22"/>
              </w:rPr>
            </w:pPr>
            <w:r w:rsidRPr="001B0690">
              <w:rPr>
                <w:color w:val="000000"/>
                <w:szCs w:val="22"/>
              </w:rPr>
              <w:t>JOHNSON COUNTY</w:t>
            </w:r>
          </w:p>
        </w:tc>
      </w:tr>
      <w:tr w14:paraId="02258C8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E0E2E79" w14:textId="77E75562">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119B444" w14:textId="00C3875E">
            <w:pPr>
              <w:rPr>
                <w:color w:val="000000"/>
                <w:szCs w:val="22"/>
              </w:rPr>
            </w:pPr>
            <w:r w:rsidRPr="001B0690">
              <w:rPr>
                <w:color w:val="000000"/>
                <w:szCs w:val="22"/>
              </w:rPr>
              <w:t>LARAMIE COUNTY</w:t>
            </w:r>
          </w:p>
        </w:tc>
      </w:tr>
      <w:tr w14:paraId="5559CE6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58C6882" w14:textId="682CD0E0">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6924B27" w14:textId="1A561644">
            <w:pPr>
              <w:rPr>
                <w:color w:val="000000"/>
                <w:szCs w:val="22"/>
              </w:rPr>
            </w:pPr>
            <w:r w:rsidRPr="001B0690">
              <w:rPr>
                <w:color w:val="000000"/>
                <w:szCs w:val="22"/>
              </w:rPr>
              <w:t>LINCOLN COUNTY</w:t>
            </w:r>
          </w:p>
        </w:tc>
      </w:tr>
      <w:tr w14:paraId="0E25C30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14FA725" w14:textId="73A0FB6D">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7CC27F6" w14:textId="01DA84CE">
            <w:pPr>
              <w:rPr>
                <w:color w:val="000000"/>
                <w:szCs w:val="22"/>
              </w:rPr>
            </w:pPr>
            <w:r w:rsidRPr="001B0690">
              <w:rPr>
                <w:color w:val="000000"/>
                <w:szCs w:val="22"/>
              </w:rPr>
              <w:t>NATRONA COUNTY</w:t>
            </w:r>
          </w:p>
        </w:tc>
      </w:tr>
      <w:tr w14:paraId="4750BA4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9B812B9" w14:textId="37257E38">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5B336FA" w14:textId="34680AB4">
            <w:pPr>
              <w:rPr>
                <w:color w:val="000000"/>
                <w:szCs w:val="22"/>
              </w:rPr>
            </w:pPr>
            <w:r w:rsidRPr="001B0690">
              <w:rPr>
                <w:color w:val="000000"/>
                <w:szCs w:val="22"/>
              </w:rPr>
              <w:t>NIOBRARA COUNTY</w:t>
            </w:r>
          </w:p>
        </w:tc>
      </w:tr>
      <w:tr w14:paraId="1521EF5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F075576" w14:textId="166F7C80">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76692FE" w14:textId="4E07FD8F">
            <w:pPr>
              <w:rPr>
                <w:color w:val="000000"/>
                <w:szCs w:val="22"/>
              </w:rPr>
            </w:pPr>
            <w:r w:rsidRPr="001B0690">
              <w:rPr>
                <w:color w:val="000000"/>
                <w:szCs w:val="22"/>
              </w:rPr>
              <w:t>PARK COUNTY</w:t>
            </w:r>
          </w:p>
        </w:tc>
      </w:tr>
      <w:tr w14:paraId="03609B3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1E6D67C" w14:textId="23974698">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FBF27A5" w14:textId="7D7C016B">
            <w:pPr>
              <w:rPr>
                <w:color w:val="000000"/>
                <w:szCs w:val="22"/>
              </w:rPr>
            </w:pPr>
            <w:r w:rsidRPr="001B0690">
              <w:rPr>
                <w:color w:val="000000"/>
                <w:szCs w:val="22"/>
              </w:rPr>
              <w:t>PLATTE COUNTY</w:t>
            </w:r>
          </w:p>
        </w:tc>
      </w:tr>
      <w:tr w14:paraId="7C5C65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C2E6DC2" w14:textId="194F5BA9">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C3585D8" w14:textId="147C2A8E">
            <w:pPr>
              <w:rPr>
                <w:color w:val="000000"/>
                <w:szCs w:val="22"/>
              </w:rPr>
            </w:pPr>
            <w:r w:rsidRPr="001B0690">
              <w:rPr>
                <w:color w:val="000000"/>
                <w:szCs w:val="22"/>
              </w:rPr>
              <w:t>SHERIDAN COUNTY</w:t>
            </w:r>
          </w:p>
        </w:tc>
      </w:tr>
      <w:tr w14:paraId="39AFA07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FA2EBB4" w14:textId="7A7939FD">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8394F9A" w14:textId="17B285CA">
            <w:pPr>
              <w:rPr>
                <w:color w:val="000000"/>
                <w:szCs w:val="22"/>
              </w:rPr>
            </w:pPr>
            <w:r w:rsidRPr="001B0690">
              <w:rPr>
                <w:color w:val="000000"/>
                <w:szCs w:val="22"/>
              </w:rPr>
              <w:t>SUBLETTE COUNTY</w:t>
            </w:r>
          </w:p>
        </w:tc>
      </w:tr>
      <w:tr w14:paraId="10B226B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1AC9136" w14:textId="36C358FF">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44B8820" w14:textId="7F39F477">
            <w:pPr>
              <w:rPr>
                <w:color w:val="000000"/>
                <w:szCs w:val="22"/>
              </w:rPr>
            </w:pPr>
            <w:r w:rsidRPr="001B0690">
              <w:rPr>
                <w:color w:val="000000"/>
                <w:szCs w:val="22"/>
              </w:rPr>
              <w:t>SWEETWATER COUNTY</w:t>
            </w:r>
          </w:p>
        </w:tc>
      </w:tr>
      <w:tr w14:paraId="48B70B4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D841452" w14:textId="6D648485">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6F0C5F75" w14:textId="443CD5EE">
            <w:pPr>
              <w:rPr>
                <w:color w:val="000000"/>
                <w:szCs w:val="22"/>
              </w:rPr>
            </w:pPr>
            <w:r w:rsidRPr="001B0690">
              <w:rPr>
                <w:color w:val="000000"/>
                <w:szCs w:val="22"/>
              </w:rPr>
              <w:t>TETON COUNTY</w:t>
            </w:r>
          </w:p>
        </w:tc>
      </w:tr>
      <w:tr w14:paraId="3F9166C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3137B147" w14:textId="6CE7EFCA">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098C384" w14:textId="18E6FA8B">
            <w:pPr>
              <w:rPr>
                <w:color w:val="000000"/>
                <w:szCs w:val="22"/>
              </w:rPr>
            </w:pPr>
            <w:r w:rsidRPr="001B0690">
              <w:rPr>
                <w:color w:val="000000"/>
                <w:szCs w:val="22"/>
              </w:rPr>
              <w:t>UINTA COUNTY</w:t>
            </w:r>
          </w:p>
        </w:tc>
      </w:tr>
      <w:tr w14:paraId="3628FEE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821F475" w14:textId="7026582C">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9ABFD80" w14:textId="0A117A3C">
            <w:pPr>
              <w:rPr>
                <w:color w:val="000000"/>
                <w:szCs w:val="22"/>
              </w:rPr>
            </w:pPr>
            <w:r w:rsidRPr="001B0690">
              <w:rPr>
                <w:color w:val="000000"/>
                <w:szCs w:val="22"/>
              </w:rPr>
              <w:t>WASHAKIE COUNTY</w:t>
            </w:r>
          </w:p>
        </w:tc>
      </w:tr>
      <w:tr w14:paraId="352F9F0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DC7B0DE" w14:textId="5B8B1926">
            <w:pPr>
              <w:rPr>
                <w:color w:val="000000"/>
                <w:szCs w:val="22"/>
              </w:rPr>
            </w:pPr>
            <w:r w:rsidRPr="001B0690">
              <w:rPr>
                <w:color w:val="000000"/>
                <w:szCs w:val="22"/>
              </w:rPr>
              <w:t>WY</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0D92364" w14:textId="0250C058">
            <w:pPr>
              <w:rPr>
                <w:color w:val="000000"/>
                <w:szCs w:val="22"/>
              </w:rPr>
            </w:pPr>
            <w:r w:rsidRPr="001B0690">
              <w:rPr>
                <w:color w:val="000000"/>
                <w:szCs w:val="22"/>
              </w:rPr>
              <w:t>WESTON COUNTY</w:t>
            </w:r>
          </w:p>
        </w:tc>
      </w:tr>
      <w:tr w14:paraId="2B160D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38833A24" w14:textId="6EEF94E8">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D5A4502" w14:textId="7830772D">
            <w:pPr>
              <w:rPr>
                <w:color w:val="000000"/>
                <w:szCs w:val="22"/>
              </w:rPr>
            </w:pPr>
            <w:r w:rsidRPr="001B0690">
              <w:rPr>
                <w:color w:val="000000"/>
                <w:szCs w:val="22"/>
              </w:rPr>
              <w:t>ADJUNTAS MUNICIPIO</w:t>
            </w:r>
          </w:p>
        </w:tc>
      </w:tr>
      <w:tr w14:paraId="6A9927E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814CFC6" w14:textId="7658E3AB">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17397F4" w14:textId="4B230DBB">
            <w:pPr>
              <w:rPr>
                <w:color w:val="000000"/>
                <w:szCs w:val="22"/>
              </w:rPr>
            </w:pPr>
            <w:r w:rsidRPr="001B0690">
              <w:rPr>
                <w:color w:val="000000"/>
                <w:szCs w:val="22"/>
              </w:rPr>
              <w:t>AGUADA MUNICIPIO</w:t>
            </w:r>
          </w:p>
        </w:tc>
      </w:tr>
      <w:tr w14:paraId="1B14EEE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09BE471" w14:textId="1AD2AD75">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79786A3" w14:textId="1F5511E9">
            <w:pPr>
              <w:rPr>
                <w:color w:val="000000"/>
                <w:szCs w:val="22"/>
              </w:rPr>
            </w:pPr>
            <w:r w:rsidRPr="001B0690">
              <w:rPr>
                <w:color w:val="000000"/>
                <w:szCs w:val="22"/>
              </w:rPr>
              <w:t>AGUADILLA MUNICIPIO</w:t>
            </w:r>
          </w:p>
        </w:tc>
      </w:tr>
      <w:tr w14:paraId="512144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D1E365E" w14:textId="1D9CD829">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B185FD5" w14:textId="251D5F6F">
            <w:pPr>
              <w:rPr>
                <w:color w:val="000000"/>
                <w:szCs w:val="22"/>
              </w:rPr>
            </w:pPr>
            <w:r w:rsidRPr="001B0690">
              <w:rPr>
                <w:color w:val="000000"/>
                <w:szCs w:val="22"/>
              </w:rPr>
              <w:t>AGUAS BUENAS MUNICIPIO</w:t>
            </w:r>
          </w:p>
        </w:tc>
      </w:tr>
      <w:tr w14:paraId="639AC9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44404E0" w14:textId="72E2E430">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07BACA3" w14:textId="0558EE7E">
            <w:pPr>
              <w:rPr>
                <w:color w:val="000000"/>
                <w:szCs w:val="22"/>
              </w:rPr>
            </w:pPr>
            <w:r w:rsidRPr="001B0690">
              <w:rPr>
                <w:color w:val="000000"/>
                <w:szCs w:val="22"/>
              </w:rPr>
              <w:t>AIBONITO MUNICIPIO</w:t>
            </w:r>
          </w:p>
        </w:tc>
      </w:tr>
      <w:tr w14:paraId="4C8CCD8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44235DC" w14:textId="3FC1FE5D">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3B1916CF" w14:textId="1047FE2B">
            <w:pPr>
              <w:rPr>
                <w:color w:val="000000"/>
                <w:szCs w:val="22"/>
              </w:rPr>
            </w:pPr>
            <w:r w:rsidRPr="001B0690">
              <w:rPr>
                <w:color w:val="000000"/>
                <w:szCs w:val="22"/>
              </w:rPr>
              <w:t>AÃ‘ASCO MUNICIPIO</w:t>
            </w:r>
          </w:p>
        </w:tc>
      </w:tr>
      <w:tr w14:paraId="5E2682D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0B59513" w14:textId="34EE7CEE">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6124DC5B" w14:textId="3C3B90FA">
            <w:pPr>
              <w:rPr>
                <w:color w:val="000000"/>
                <w:szCs w:val="22"/>
              </w:rPr>
            </w:pPr>
            <w:r w:rsidRPr="001B0690">
              <w:rPr>
                <w:color w:val="000000"/>
                <w:szCs w:val="22"/>
              </w:rPr>
              <w:t>ARECIBO MUNICIPIO</w:t>
            </w:r>
          </w:p>
        </w:tc>
      </w:tr>
      <w:tr w14:paraId="61975E3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675A47C" w14:textId="54358A7B">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6A33D5A1" w14:textId="250E6B59">
            <w:pPr>
              <w:rPr>
                <w:color w:val="000000"/>
                <w:szCs w:val="22"/>
              </w:rPr>
            </w:pPr>
            <w:r w:rsidRPr="001B0690">
              <w:rPr>
                <w:color w:val="000000"/>
                <w:szCs w:val="22"/>
              </w:rPr>
              <w:t>ARROYO MUNICIPIO</w:t>
            </w:r>
          </w:p>
        </w:tc>
      </w:tr>
      <w:tr w14:paraId="3457DC2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07079226" w14:textId="353906EE">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87E6790" w14:textId="67CBAAE1">
            <w:pPr>
              <w:rPr>
                <w:color w:val="000000"/>
                <w:szCs w:val="22"/>
              </w:rPr>
            </w:pPr>
            <w:r w:rsidRPr="001B0690">
              <w:rPr>
                <w:color w:val="000000"/>
                <w:szCs w:val="22"/>
              </w:rPr>
              <w:t>BARCELONETA MUNICIPIO</w:t>
            </w:r>
          </w:p>
        </w:tc>
      </w:tr>
      <w:tr w14:paraId="509C797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9A579AB" w14:textId="0B677274">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C39631F" w14:textId="1A9E7128">
            <w:pPr>
              <w:rPr>
                <w:color w:val="000000"/>
                <w:szCs w:val="22"/>
              </w:rPr>
            </w:pPr>
            <w:r w:rsidRPr="001B0690">
              <w:rPr>
                <w:color w:val="000000"/>
                <w:szCs w:val="22"/>
              </w:rPr>
              <w:t>BARRANQUITAS MUNICIPIO</w:t>
            </w:r>
          </w:p>
        </w:tc>
      </w:tr>
      <w:tr w14:paraId="4957F33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DECEF4D" w14:textId="4B67DB08">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5A5165F" w14:textId="6A4A9107">
            <w:pPr>
              <w:rPr>
                <w:color w:val="000000"/>
                <w:szCs w:val="22"/>
              </w:rPr>
            </w:pPr>
            <w:r w:rsidRPr="001B0690">
              <w:rPr>
                <w:color w:val="000000"/>
                <w:szCs w:val="22"/>
              </w:rPr>
              <w:t>BAYAMÃ“N MUNICIPIO</w:t>
            </w:r>
          </w:p>
        </w:tc>
      </w:tr>
      <w:tr w14:paraId="613777B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4E1B0B87" w14:textId="49AAB28D">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7E9625DC" w14:textId="3490B27A">
            <w:pPr>
              <w:rPr>
                <w:color w:val="000000"/>
                <w:szCs w:val="22"/>
              </w:rPr>
            </w:pPr>
            <w:r w:rsidRPr="001B0690">
              <w:rPr>
                <w:color w:val="000000"/>
                <w:szCs w:val="22"/>
              </w:rPr>
              <w:t>CABO ROJO MUNICIPIO</w:t>
            </w:r>
          </w:p>
        </w:tc>
      </w:tr>
      <w:tr w14:paraId="0B71348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7F9493B" w14:textId="2E1BB156">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217B1F6C" w14:textId="776F00DD">
            <w:pPr>
              <w:rPr>
                <w:color w:val="000000"/>
                <w:szCs w:val="22"/>
              </w:rPr>
            </w:pPr>
            <w:r w:rsidRPr="001B0690">
              <w:rPr>
                <w:color w:val="000000"/>
                <w:szCs w:val="22"/>
              </w:rPr>
              <w:t>CAGUAS MUNICIPIO</w:t>
            </w:r>
          </w:p>
        </w:tc>
      </w:tr>
      <w:tr w14:paraId="1EE1304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10F9AF30" w14:textId="78810934">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B064D" w:rsidRPr="001B0690" w:rsidP="00AB064D" w14:paraId="55C26D1F" w14:textId="094B17E4">
            <w:pPr>
              <w:rPr>
                <w:color w:val="000000"/>
                <w:szCs w:val="22"/>
              </w:rPr>
            </w:pPr>
            <w:r w:rsidRPr="001B0690">
              <w:rPr>
                <w:color w:val="000000"/>
                <w:szCs w:val="22"/>
              </w:rPr>
              <w:t>CAMUY MUNICIPIO</w:t>
            </w:r>
          </w:p>
        </w:tc>
      </w:tr>
      <w:tr w14:paraId="5848DCE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E945B4A" w14:textId="6262DB51">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C7ED1F0" w14:textId="05849E2D">
            <w:pPr>
              <w:rPr>
                <w:color w:val="000000"/>
                <w:szCs w:val="22"/>
              </w:rPr>
            </w:pPr>
            <w:r w:rsidRPr="001B0690">
              <w:rPr>
                <w:color w:val="000000"/>
                <w:szCs w:val="22"/>
              </w:rPr>
              <w:t>CANÃ“VANAS MUNICIPIO</w:t>
            </w:r>
          </w:p>
        </w:tc>
      </w:tr>
      <w:tr w14:paraId="2BA2B4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9E38890" w14:textId="4BB4DF77">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58FAE151" w14:textId="74EDBE21">
            <w:pPr>
              <w:rPr>
                <w:color w:val="000000"/>
                <w:szCs w:val="22"/>
              </w:rPr>
            </w:pPr>
            <w:r w:rsidRPr="001B0690">
              <w:rPr>
                <w:color w:val="000000"/>
                <w:szCs w:val="22"/>
              </w:rPr>
              <w:t>CAROLINA MUNICIPIO</w:t>
            </w:r>
          </w:p>
        </w:tc>
      </w:tr>
      <w:tr w14:paraId="170286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BB1E9DA" w14:textId="5FA3F963">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3650F23" w14:textId="30A33F7B">
            <w:pPr>
              <w:rPr>
                <w:color w:val="000000"/>
                <w:szCs w:val="22"/>
              </w:rPr>
            </w:pPr>
            <w:r w:rsidRPr="001B0690">
              <w:rPr>
                <w:color w:val="000000"/>
                <w:szCs w:val="22"/>
              </w:rPr>
              <w:t>CATAÃ‘O MUNICIPIO</w:t>
            </w:r>
          </w:p>
        </w:tc>
      </w:tr>
      <w:tr w14:paraId="3FF876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FA26A1D" w14:textId="01C71679">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4CDA324" w14:textId="4DB5C9B1">
            <w:pPr>
              <w:rPr>
                <w:color w:val="000000"/>
                <w:szCs w:val="22"/>
              </w:rPr>
            </w:pPr>
            <w:r w:rsidRPr="001B0690">
              <w:rPr>
                <w:color w:val="000000"/>
                <w:szCs w:val="22"/>
              </w:rPr>
              <w:t>CAYEY MUNICIPIO</w:t>
            </w:r>
          </w:p>
        </w:tc>
      </w:tr>
      <w:tr w14:paraId="7755B23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39DEE966" w14:textId="52076BCF">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37ACB2D7" w14:textId="01BFD33F">
            <w:pPr>
              <w:rPr>
                <w:color w:val="000000"/>
                <w:szCs w:val="22"/>
              </w:rPr>
            </w:pPr>
            <w:r w:rsidRPr="001B0690">
              <w:rPr>
                <w:color w:val="000000"/>
                <w:szCs w:val="22"/>
              </w:rPr>
              <w:t>CEIBA MUNICIPIO</w:t>
            </w:r>
          </w:p>
        </w:tc>
      </w:tr>
      <w:tr w14:paraId="39643CF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2DA25566" w14:textId="3717D2B5">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7B30218" w14:textId="27FB33CA">
            <w:pPr>
              <w:rPr>
                <w:color w:val="000000"/>
                <w:szCs w:val="22"/>
              </w:rPr>
            </w:pPr>
            <w:r w:rsidRPr="001B0690">
              <w:rPr>
                <w:color w:val="000000"/>
                <w:szCs w:val="22"/>
              </w:rPr>
              <w:t>CIALES MUNICIPIO</w:t>
            </w:r>
          </w:p>
        </w:tc>
      </w:tr>
      <w:tr w14:paraId="05562BC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6684166" w14:textId="6AFE822E">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8A1E189" w14:textId="40D50896">
            <w:pPr>
              <w:rPr>
                <w:color w:val="000000"/>
                <w:szCs w:val="22"/>
              </w:rPr>
            </w:pPr>
            <w:r w:rsidRPr="001B0690">
              <w:rPr>
                <w:color w:val="000000"/>
                <w:szCs w:val="22"/>
              </w:rPr>
              <w:t>CIDRA MUNICIPIO</w:t>
            </w:r>
          </w:p>
        </w:tc>
      </w:tr>
      <w:tr w14:paraId="07D0D85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55DB0195" w14:textId="47B72F4B">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DD88E1D" w14:textId="599E310D">
            <w:pPr>
              <w:rPr>
                <w:color w:val="000000"/>
                <w:szCs w:val="22"/>
              </w:rPr>
            </w:pPr>
            <w:r w:rsidRPr="001B0690">
              <w:rPr>
                <w:color w:val="000000"/>
                <w:szCs w:val="22"/>
              </w:rPr>
              <w:t>COAMO MUNICIPIO</w:t>
            </w:r>
          </w:p>
        </w:tc>
      </w:tr>
      <w:tr w14:paraId="7F6AE0D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720820FF" w14:textId="24CCB3A4">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3CE6DAF6" w14:textId="5C144DFA">
            <w:pPr>
              <w:rPr>
                <w:color w:val="000000"/>
                <w:szCs w:val="22"/>
              </w:rPr>
            </w:pPr>
            <w:r w:rsidRPr="001B0690">
              <w:rPr>
                <w:color w:val="000000"/>
                <w:szCs w:val="22"/>
              </w:rPr>
              <w:t>COMERÃO MUNICIPIO</w:t>
            </w:r>
          </w:p>
        </w:tc>
      </w:tr>
      <w:tr w14:paraId="1AC6DA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23F7669" w14:textId="120060E4">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7AE74E3" w14:textId="3391C1FA">
            <w:pPr>
              <w:rPr>
                <w:color w:val="000000"/>
                <w:szCs w:val="22"/>
              </w:rPr>
            </w:pPr>
            <w:r w:rsidRPr="001B0690">
              <w:rPr>
                <w:color w:val="000000"/>
                <w:szCs w:val="22"/>
              </w:rPr>
              <w:t>COROZAL MUNICIPIO</w:t>
            </w:r>
          </w:p>
        </w:tc>
      </w:tr>
      <w:tr w14:paraId="13757B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59BFA06B" w14:textId="79CB61AB">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277A21F5" w14:textId="0A6ED2C3">
            <w:pPr>
              <w:rPr>
                <w:color w:val="000000"/>
                <w:szCs w:val="22"/>
              </w:rPr>
            </w:pPr>
            <w:r w:rsidRPr="001B0690">
              <w:rPr>
                <w:color w:val="000000"/>
                <w:szCs w:val="22"/>
              </w:rPr>
              <w:t>CULEBRA MUNICIPIO</w:t>
            </w:r>
          </w:p>
        </w:tc>
      </w:tr>
      <w:tr w14:paraId="7FC6902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D1D882E" w14:textId="58983D35">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0FE1DB6" w14:textId="63710733">
            <w:pPr>
              <w:rPr>
                <w:color w:val="000000"/>
                <w:szCs w:val="22"/>
              </w:rPr>
            </w:pPr>
            <w:r w:rsidRPr="001B0690">
              <w:rPr>
                <w:color w:val="000000"/>
                <w:szCs w:val="22"/>
              </w:rPr>
              <w:t>DORADO MUNICIPIO</w:t>
            </w:r>
          </w:p>
        </w:tc>
      </w:tr>
      <w:tr w14:paraId="0659613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3EE6191" w14:textId="022E0D6B">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B21AF92" w14:textId="3BC565D6">
            <w:pPr>
              <w:rPr>
                <w:color w:val="000000"/>
                <w:szCs w:val="22"/>
              </w:rPr>
            </w:pPr>
            <w:r w:rsidRPr="001B0690">
              <w:rPr>
                <w:color w:val="000000"/>
                <w:szCs w:val="22"/>
              </w:rPr>
              <w:t>FAJARDO MUNICIPIO</w:t>
            </w:r>
          </w:p>
        </w:tc>
      </w:tr>
      <w:tr w14:paraId="3865C73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2DF3211F" w14:textId="1EE0A3C7">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34A6732" w14:textId="2AF7DC64">
            <w:pPr>
              <w:rPr>
                <w:color w:val="000000"/>
                <w:szCs w:val="22"/>
              </w:rPr>
            </w:pPr>
            <w:r w:rsidRPr="001B0690">
              <w:rPr>
                <w:color w:val="000000"/>
                <w:szCs w:val="22"/>
              </w:rPr>
              <w:t>FLORIDA MUNICIPIO</w:t>
            </w:r>
          </w:p>
        </w:tc>
      </w:tr>
      <w:tr w14:paraId="6F075DF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3397C7CB" w14:textId="01CEACAB">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0D88F89" w14:textId="70C2C268">
            <w:pPr>
              <w:rPr>
                <w:color w:val="000000"/>
                <w:szCs w:val="22"/>
              </w:rPr>
            </w:pPr>
            <w:r w:rsidRPr="001B0690">
              <w:rPr>
                <w:color w:val="000000"/>
                <w:szCs w:val="22"/>
              </w:rPr>
              <w:t>GUÃNICA MUNICIPIO</w:t>
            </w:r>
          </w:p>
        </w:tc>
      </w:tr>
      <w:tr w14:paraId="6445CBD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8AD062F" w14:textId="7AA90904">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70D2DBC3" w14:textId="41CBCB53">
            <w:pPr>
              <w:rPr>
                <w:color w:val="000000"/>
                <w:szCs w:val="22"/>
              </w:rPr>
            </w:pPr>
            <w:r w:rsidRPr="001B0690">
              <w:rPr>
                <w:color w:val="000000"/>
                <w:szCs w:val="22"/>
              </w:rPr>
              <w:t>GUAYAMA MUNICIPIO</w:t>
            </w:r>
          </w:p>
        </w:tc>
      </w:tr>
      <w:tr w14:paraId="39A489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4AAB938" w14:textId="42440625">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49094AE" w14:textId="46AC8EDC">
            <w:pPr>
              <w:rPr>
                <w:color w:val="000000"/>
                <w:szCs w:val="22"/>
              </w:rPr>
            </w:pPr>
            <w:r w:rsidRPr="001B0690">
              <w:rPr>
                <w:color w:val="000000"/>
                <w:szCs w:val="22"/>
              </w:rPr>
              <w:t>GUAYANILLA MUNICIPIO</w:t>
            </w:r>
          </w:p>
        </w:tc>
      </w:tr>
      <w:tr w14:paraId="70D24F1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784C94E6" w14:textId="64F16A75">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2CF93E28" w14:textId="1C8DF0DC">
            <w:pPr>
              <w:rPr>
                <w:color w:val="000000"/>
                <w:szCs w:val="22"/>
              </w:rPr>
            </w:pPr>
            <w:r w:rsidRPr="001B0690">
              <w:rPr>
                <w:color w:val="000000"/>
                <w:szCs w:val="22"/>
              </w:rPr>
              <w:t>GUAYNABO MUNICIPIO</w:t>
            </w:r>
          </w:p>
        </w:tc>
      </w:tr>
      <w:tr w14:paraId="7F8621D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F30CE91" w14:textId="0C5DE00C">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E7166EC" w14:textId="0868E1B6">
            <w:pPr>
              <w:rPr>
                <w:color w:val="000000"/>
                <w:szCs w:val="22"/>
              </w:rPr>
            </w:pPr>
            <w:r w:rsidRPr="001B0690">
              <w:rPr>
                <w:color w:val="000000"/>
                <w:szCs w:val="22"/>
              </w:rPr>
              <w:t>GURABO MUNICIPIO</w:t>
            </w:r>
          </w:p>
        </w:tc>
      </w:tr>
      <w:tr w14:paraId="5121DE9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57CCC7C3" w14:textId="3AA7C32E">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6186685" w14:textId="50F7A12A">
            <w:pPr>
              <w:rPr>
                <w:color w:val="000000"/>
                <w:szCs w:val="22"/>
              </w:rPr>
            </w:pPr>
            <w:r w:rsidRPr="001B0690">
              <w:rPr>
                <w:color w:val="000000"/>
                <w:szCs w:val="22"/>
              </w:rPr>
              <w:t>HATILLO MUNICIPIO</w:t>
            </w:r>
          </w:p>
        </w:tc>
      </w:tr>
      <w:tr w14:paraId="32CD114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B665F98" w14:textId="46EE9FD9">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16DF7ED" w14:textId="4B772EA2">
            <w:pPr>
              <w:rPr>
                <w:color w:val="000000"/>
                <w:szCs w:val="22"/>
              </w:rPr>
            </w:pPr>
            <w:r w:rsidRPr="001B0690">
              <w:rPr>
                <w:color w:val="000000"/>
                <w:szCs w:val="22"/>
              </w:rPr>
              <w:t>HORMIGUEROS MUNICIPIO</w:t>
            </w:r>
          </w:p>
        </w:tc>
      </w:tr>
      <w:tr w14:paraId="0D12439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01D4E0E" w14:textId="3644DEC9">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7F482076" w14:textId="0B238802">
            <w:pPr>
              <w:rPr>
                <w:color w:val="000000"/>
                <w:szCs w:val="22"/>
              </w:rPr>
            </w:pPr>
            <w:r w:rsidRPr="001B0690">
              <w:rPr>
                <w:color w:val="000000"/>
                <w:szCs w:val="22"/>
              </w:rPr>
              <w:t>HUMACAO MUNICIPIO</w:t>
            </w:r>
          </w:p>
        </w:tc>
      </w:tr>
      <w:tr w14:paraId="255852F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0B87963" w14:textId="6D257709">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01589E8" w14:textId="51548AF5">
            <w:pPr>
              <w:rPr>
                <w:color w:val="000000"/>
                <w:szCs w:val="22"/>
              </w:rPr>
            </w:pPr>
            <w:r w:rsidRPr="001B0690">
              <w:rPr>
                <w:color w:val="000000"/>
                <w:szCs w:val="22"/>
              </w:rPr>
              <w:t>ISABELA MUNICIPIO</w:t>
            </w:r>
          </w:p>
        </w:tc>
      </w:tr>
      <w:tr w14:paraId="7C80B76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87289DE" w14:textId="3363A80E">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D1FEAD4" w14:textId="1132ECC4">
            <w:pPr>
              <w:rPr>
                <w:color w:val="000000"/>
                <w:szCs w:val="22"/>
              </w:rPr>
            </w:pPr>
            <w:r w:rsidRPr="001B0690">
              <w:rPr>
                <w:color w:val="000000"/>
                <w:szCs w:val="22"/>
              </w:rPr>
              <w:t>JAYUYA MUNICIPIO</w:t>
            </w:r>
          </w:p>
        </w:tc>
      </w:tr>
      <w:tr w14:paraId="6923C79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C4C0A38" w14:textId="69B1E036">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2C30D9E4" w14:textId="67F35C9E">
            <w:pPr>
              <w:rPr>
                <w:color w:val="000000"/>
                <w:szCs w:val="22"/>
              </w:rPr>
            </w:pPr>
            <w:r w:rsidRPr="001B0690">
              <w:rPr>
                <w:color w:val="000000"/>
                <w:szCs w:val="22"/>
              </w:rPr>
              <w:t>JUANA DÃAZ MUNICIPIO</w:t>
            </w:r>
          </w:p>
        </w:tc>
      </w:tr>
      <w:tr w14:paraId="3707931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CAD85F7" w14:textId="7E3513E7">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7F9037C" w14:textId="55498472">
            <w:pPr>
              <w:rPr>
                <w:color w:val="000000"/>
                <w:szCs w:val="22"/>
              </w:rPr>
            </w:pPr>
            <w:r w:rsidRPr="001B0690">
              <w:rPr>
                <w:color w:val="000000"/>
                <w:szCs w:val="22"/>
              </w:rPr>
              <w:t>JUNCOS MUNICIPIO</w:t>
            </w:r>
          </w:p>
        </w:tc>
      </w:tr>
      <w:tr w14:paraId="0C7C54B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38A21060" w14:textId="006AE940">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3C5B0FDD" w14:textId="2082FBF1">
            <w:pPr>
              <w:rPr>
                <w:color w:val="000000"/>
                <w:szCs w:val="22"/>
              </w:rPr>
            </w:pPr>
            <w:r w:rsidRPr="001B0690">
              <w:rPr>
                <w:color w:val="000000"/>
                <w:szCs w:val="22"/>
              </w:rPr>
              <w:t>LAJAS MUNICIPIO</w:t>
            </w:r>
          </w:p>
        </w:tc>
      </w:tr>
      <w:tr w14:paraId="398AA69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8CB02F8" w14:textId="5C080F29">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3F3D9BB1" w14:textId="3C3A8F98">
            <w:pPr>
              <w:rPr>
                <w:color w:val="000000"/>
                <w:szCs w:val="22"/>
              </w:rPr>
            </w:pPr>
            <w:r w:rsidRPr="001B0690">
              <w:rPr>
                <w:color w:val="000000"/>
                <w:szCs w:val="22"/>
              </w:rPr>
              <w:t>LARES MUNICIPIO</w:t>
            </w:r>
          </w:p>
        </w:tc>
      </w:tr>
      <w:tr w14:paraId="6167103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726187F" w14:textId="2DA38765">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2B867C9B" w14:textId="758E0AF9">
            <w:pPr>
              <w:rPr>
                <w:color w:val="000000"/>
                <w:szCs w:val="22"/>
              </w:rPr>
            </w:pPr>
            <w:r w:rsidRPr="001B0690">
              <w:rPr>
                <w:color w:val="000000"/>
                <w:szCs w:val="22"/>
              </w:rPr>
              <w:t>LAS MARÃAS MUNICIPIO</w:t>
            </w:r>
          </w:p>
        </w:tc>
      </w:tr>
      <w:tr w14:paraId="5721D127"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9E4DF06" w14:textId="6547F821">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C4CBDFF" w14:textId="1506E5A1">
            <w:pPr>
              <w:rPr>
                <w:color w:val="000000"/>
                <w:szCs w:val="22"/>
              </w:rPr>
            </w:pPr>
            <w:r w:rsidRPr="001B0690">
              <w:rPr>
                <w:color w:val="000000"/>
                <w:szCs w:val="22"/>
              </w:rPr>
              <w:t>LAS PIEDRAS MUNICIPIO</w:t>
            </w:r>
          </w:p>
        </w:tc>
      </w:tr>
      <w:tr w14:paraId="7AC494F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761A633" w14:textId="44A40A95">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831D4FD" w14:textId="6436DFB3">
            <w:pPr>
              <w:rPr>
                <w:color w:val="000000"/>
                <w:szCs w:val="22"/>
              </w:rPr>
            </w:pPr>
            <w:r w:rsidRPr="001B0690">
              <w:rPr>
                <w:color w:val="000000"/>
                <w:szCs w:val="22"/>
              </w:rPr>
              <w:t>LOÃZA MUNICIPIO</w:t>
            </w:r>
          </w:p>
        </w:tc>
      </w:tr>
      <w:tr w14:paraId="5F36B8D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292FA1A" w14:textId="2830D39C">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3B91B0C1" w14:textId="7432CBA1">
            <w:pPr>
              <w:rPr>
                <w:color w:val="000000"/>
                <w:szCs w:val="22"/>
              </w:rPr>
            </w:pPr>
            <w:r w:rsidRPr="001B0690">
              <w:rPr>
                <w:color w:val="000000"/>
                <w:szCs w:val="22"/>
              </w:rPr>
              <w:t>LUQUILLO MUNICIPIO</w:t>
            </w:r>
          </w:p>
        </w:tc>
      </w:tr>
      <w:tr w14:paraId="5921A14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515F3E45" w14:textId="5BBAD606">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DE4AF30" w14:textId="29B18BCF">
            <w:pPr>
              <w:rPr>
                <w:color w:val="000000"/>
                <w:szCs w:val="22"/>
              </w:rPr>
            </w:pPr>
            <w:r w:rsidRPr="001B0690">
              <w:rPr>
                <w:color w:val="000000"/>
                <w:szCs w:val="22"/>
              </w:rPr>
              <w:t>MANATÃ MUNICIPIO</w:t>
            </w:r>
          </w:p>
        </w:tc>
      </w:tr>
      <w:tr w14:paraId="23EE53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7A34D64A" w14:textId="1B4D3FB2">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580DC93F" w14:textId="7D914BAE">
            <w:pPr>
              <w:rPr>
                <w:color w:val="000000"/>
                <w:szCs w:val="22"/>
              </w:rPr>
            </w:pPr>
            <w:r w:rsidRPr="001B0690">
              <w:rPr>
                <w:color w:val="000000"/>
                <w:szCs w:val="22"/>
              </w:rPr>
              <w:t>MARICAO MUNICIPIO</w:t>
            </w:r>
          </w:p>
        </w:tc>
      </w:tr>
      <w:tr w14:paraId="3E22839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8F99E4C" w14:textId="4A113F02">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6B3A7EE2" w14:textId="12AAFFAE">
            <w:pPr>
              <w:rPr>
                <w:color w:val="000000"/>
                <w:szCs w:val="22"/>
              </w:rPr>
            </w:pPr>
            <w:r w:rsidRPr="001B0690">
              <w:rPr>
                <w:color w:val="000000"/>
                <w:szCs w:val="22"/>
              </w:rPr>
              <w:t>MAUNABO MUNICIPIO</w:t>
            </w:r>
          </w:p>
        </w:tc>
      </w:tr>
      <w:tr w14:paraId="6CC94C4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D1DEEAC" w14:textId="451F626B">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05A21A4" w14:textId="600F8327">
            <w:pPr>
              <w:rPr>
                <w:color w:val="000000"/>
                <w:szCs w:val="22"/>
              </w:rPr>
            </w:pPr>
            <w:r w:rsidRPr="001B0690">
              <w:rPr>
                <w:color w:val="000000"/>
                <w:szCs w:val="22"/>
              </w:rPr>
              <w:t>MAYAGÃœEZ</w:t>
            </w:r>
            <w:r w:rsidRPr="001B0690">
              <w:rPr>
                <w:color w:val="000000"/>
                <w:szCs w:val="22"/>
              </w:rPr>
              <w:t xml:space="preserve"> MUNICIPIO</w:t>
            </w:r>
          </w:p>
        </w:tc>
      </w:tr>
      <w:tr w14:paraId="5D9AF62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0180D089" w14:textId="4E2758AB">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5CCD1D7" w14:textId="5681685E">
            <w:pPr>
              <w:rPr>
                <w:color w:val="000000"/>
                <w:szCs w:val="22"/>
              </w:rPr>
            </w:pPr>
            <w:r w:rsidRPr="001B0690">
              <w:rPr>
                <w:color w:val="000000"/>
                <w:szCs w:val="22"/>
              </w:rPr>
              <w:t>MOCA MUNICIPIO</w:t>
            </w:r>
          </w:p>
        </w:tc>
      </w:tr>
      <w:tr w14:paraId="210BE7E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1CE3162F" w14:textId="3D8DCC98">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271BDC" w:rsidRPr="001B0690" w:rsidP="00271BDC" w14:paraId="4ED6C9E3" w14:textId="03EEB305">
            <w:pPr>
              <w:rPr>
                <w:color w:val="000000"/>
                <w:szCs w:val="22"/>
              </w:rPr>
            </w:pPr>
            <w:r w:rsidRPr="001B0690">
              <w:rPr>
                <w:color w:val="000000"/>
                <w:szCs w:val="22"/>
              </w:rPr>
              <w:t>MOROVIS MUNICIPIO</w:t>
            </w:r>
          </w:p>
        </w:tc>
      </w:tr>
      <w:tr w14:paraId="0F76B87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60CB511E" w14:textId="16C8760D">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2F3D672" w14:textId="23658A6B">
            <w:pPr>
              <w:rPr>
                <w:color w:val="000000"/>
                <w:szCs w:val="22"/>
              </w:rPr>
            </w:pPr>
            <w:r w:rsidRPr="001B0690">
              <w:rPr>
                <w:color w:val="000000"/>
                <w:szCs w:val="22"/>
              </w:rPr>
              <w:t>NAGUABO MUNICIPIO</w:t>
            </w:r>
          </w:p>
        </w:tc>
      </w:tr>
      <w:tr w14:paraId="1069CE2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589094F6" w14:textId="097BFF78">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3DAF7D61" w14:textId="750454D7">
            <w:pPr>
              <w:rPr>
                <w:color w:val="000000"/>
                <w:szCs w:val="22"/>
              </w:rPr>
            </w:pPr>
            <w:r w:rsidRPr="001B0690">
              <w:rPr>
                <w:color w:val="000000"/>
                <w:szCs w:val="22"/>
              </w:rPr>
              <w:t>NARANJITO MUNICIPIO</w:t>
            </w:r>
          </w:p>
        </w:tc>
      </w:tr>
      <w:tr w14:paraId="50829DAB"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6176951" w14:textId="4237A96D">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0B302185" w14:textId="6C6B9509">
            <w:pPr>
              <w:rPr>
                <w:color w:val="000000"/>
                <w:szCs w:val="22"/>
              </w:rPr>
            </w:pPr>
            <w:r w:rsidRPr="001B0690">
              <w:rPr>
                <w:color w:val="000000"/>
                <w:szCs w:val="22"/>
              </w:rPr>
              <w:t>OROCOVIS MUNICIPIO</w:t>
            </w:r>
          </w:p>
        </w:tc>
      </w:tr>
      <w:tr w14:paraId="28A13A8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3DE7855C" w14:textId="76415D52">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5F3E4E6" w14:textId="44A61816">
            <w:pPr>
              <w:rPr>
                <w:color w:val="000000"/>
                <w:szCs w:val="22"/>
              </w:rPr>
            </w:pPr>
            <w:r w:rsidRPr="001B0690">
              <w:rPr>
                <w:color w:val="000000"/>
                <w:szCs w:val="22"/>
              </w:rPr>
              <w:t>PATILLAS MUNICIPIO</w:t>
            </w:r>
          </w:p>
        </w:tc>
      </w:tr>
      <w:tr w14:paraId="251FA1A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C4F00F8" w14:textId="32F6E33A">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0DE4FF37" w14:textId="4477FCBD">
            <w:pPr>
              <w:rPr>
                <w:color w:val="000000"/>
                <w:szCs w:val="22"/>
              </w:rPr>
            </w:pPr>
            <w:r w:rsidRPr="001B0690">
              <w:rPr>
                <w:color w:val="000000"/>
                <w:szCs w:val="22"/>
              </w:rPr>
              <w:t>PEÃ‘UELAS MUNICIPIO</w:t>
            </w:r>
          </w:p>
        </w:tc>
      </w:tr>
      <w:tr w14:paraId="58ACAD9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989076A" w14:textId="4A27C23D">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28EE4A7F" w14:textId="7253875B">
            <w:pPr>
              <w:rPr>
                <w:color w:val="000000"/>
                <w:szCs w:val="22"/>
              </w:rPr>
            </w:pPr>
            <w:r w:rsidRPr="001B0690">
              <w:rPr>
                <w:color w:val="000000"/>
                <w:szCs w:val="22"/>
              </w:rPr>
              <w:t>PONCE MUNICIPIO</w:t>
            </w:r>
          </w:p>
        </w:tc>
      </w:tr>
      <w:tr w14:paraId="6F94B30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38BA628" w14:textId="097CAF2A">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F7250DB" w14:textId="0F58908A">
            <w:pPr>
              <w:rPr>
                <w:color w:val="000000"/>
                <w:szCs w:val="22"/>
              </w:rPr>
            </w:pPr>
            <w:r w:rsidRPr="001B0690">
              <w:rPr>
                <w:color w:val="000000"/>
                <w:szCs w:val="22"/>
              </w:rPr>
              <w:t>QUEBRADILLAS MUNICIPIO</w:t>
            </w:r>
          </w:p>
        </w:tc>
      </w:tr>
      <w:tr w14:paraId="02313D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36A41836" w14:textId="53ADAD09">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5041AA5B" w14:textId="48D4273B">
            <w:pPr>
              <w:rPr>
                <w:color w:val="000000"/>
                <w:szCs w:val="22"/>
              </w:rPr>
            </w:pPr>
            <w:r w:rsidRPr="001B0690">
              <w:rPr>
                <w:color w:val="000000"/>
                <w:szCs w:val="22"/>
              </w:rPr>
              <w:t>RINCÃ“N MUNICIPIO</w:t>
            </w:r>
          </w:p>
        </w:tc>
      </w:tr>
      <w:tr w14:paraId="41C7E9A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3615F16D" w14:textId="0DF1F108">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02DBB553" w14:textId="15B87748">
            <w:pPr>
              <w:rPr>
                <w:color w:val="000000"/>
                <w:szCs w:val="22"/>
              </w:rPr>
            </w:pPr>
            <w:r w:rsidRPr="001B0690">
              <w:rPr>
                <w:color w:val="000000"/>
                <w:szCs w:val="22"/>
              </w:rPr>
              <w:t>RÃO GRANDE MUNICIPIO</w:t>
            </w:r>
          </w:p>
        </w:tc>
      </w:tr>
      <w:tr w14:paraId="26D0F0A1"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2D5B5D80" w14:textId="60C4C18C">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251EB9F7" w14:textId="77420121">
            <w:pPr>
              <w:rPr>
                <w:color w:val="000000"/>
                <w:szCs w:val="22"/>
              </w:rPr>
            </w:pPr>
            <w:r w:rsidRPr="001B0690">
              <w:rPr>
                <w:color w:val="000000"/>
                <w:szCs w:val="22"/>
              </w:rPr>
              <w:t>SABANA GRANDE MUNICIPIO</w:t>
            </w:r>
          </w:p>
        </w:tc>
      </w:tr>
      <w:tr w14:paraId="0E0ABDF5"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3A9C20E1" w14:textId="3A32570F">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12A639F9" w14:textId="3842AEE5">
            <w:pPr>
              <w:rPr>
                <w:color w:val="000000"/>
                <w:szCs w:val="22"/>
              </w:rPr>
            </w:pPr>
            <w:r w:rsidRPr="001B0690">
              <w:rPr>
                <w:color w:val="000000"/>
                <w:szCs w:val="22"/>
              </w:rPr>
              <w:t>SALINAS MUNICIPIO</w:t>
            </w:r>
          </w:p>
        </w:tc>
      </w:tr>
      <w:tr w14:paraId="7AD38DD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D2611D5" w14:textId="713C55DD">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886EA33" w14:textId="32B6F4D9">
            <w:pPr>
              <w:rPr>
                <w:color w:val="000000"/>
                <w:szCs w:val="22"/>
              </w:rPr>
            </w:pPr>
            <w:r w:rsidRPr="001B0690">
              <w:rPr>
                <w:color w:val="000000"/>
                <w:szCs w:val="22"/>
              </w:rPr>
              <w:t>SAN GERMÃN MUNICIPIO</w:t>
            </w:r>
          </w:p>
        </w:tc>
      </w:tr>
      <w:tr w14:paraId="7FC051AC"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20F5D08B" w14:textId="2FDC0286">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114E3127" w14:textId="2659926B">
            <w:pPr>
              <w:rPr>
                <w:color w:val="000000"/>
                <w:szCs w:val="22"/>
              </w:rPr>
            </w:pPr>
            <w:r w:rsidRPr="001B0690">
              <w:rPr>
                <w:color w:val="000000"/>
                <w:szCs w:val="22"/>
              </w:rPr>
              <w:t>SAN JUAN MUNICIPIO</w:t>
            </w:r>
          </w:p>
        </w:tc>
      </w:tr>
      <w:tr w14:paraId="33789BD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100A2FA5" w14:textId="5552CE23">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1D27FAA" w14:textId="64BB088D">
            <w:pPr>
              <w:rPr>
                <w:color w:val="000000"/>
                <w:szCs w:val="22"/>
              </w:rPr>
            </w:pPr>
            <w:r w:rsidRPr="001B0690">
              <w:rPr>
                <w:color w:val="000000"/>
                <w:szCs w:val="22"/>
              </w:rPr>
              <w:t>SAN LORENZO MUNICIPIO</w:t>
            </w:r>
          </w:p>
        </w:tc>
      </w:tr>
      <w:tr w14:paraId="4771C95D"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34FF3CFB" w14:textId="76440261">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3ED333AA" w14:textId="2A1C386E">
            <w:pPr>
              <w:rPr>
                <w:color w:val="000000"/>
                <w:szCs w:val="22"/>
              </w:rPr>
            </w:pPr>
            <w:r w:rsidRPr="001B0690">
              <w:rPr>
                <w:color w:val="000000"/>
                <w:szCs w:val="22"/>
              </w:rPr>
              <w:t>SAN SEBASTIÃN MUNICIPIO</w:t>
            </w:r>
          </w:p>
        </w:tc>
      </w:tr>
      <w:tr w14:paraId="0FB8FA08"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346CEFF" w14:textId="17AD8ABC">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E800126" w14:textId="77B01FAA">
            <w:pPr>
              <w:rPr>
                <w:color w:val="000000"/>
                <w:szCs w:val="22"/>
              </w:rPr>
            </w:pPr>
            <w:r w:rsidRPr="001B0690">
              <w:rPr>
                <w:color w:val="000000"/>
                <w:szCs w:val="22"/>
              </w:rPr>
              <w:t>SANTA ISABEL MUNICIPIO</w:t>
            </w:r>
          </w:p>
        </w:tc>
      </w:tr>
      <w:tr w14:paraId="01F8C7C2"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65CB5AF" w14:textId="3ABBC700">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6DB2DDED" w14:textId="50CE29C9">
            <w:pPr>
              <w:rPr>
                <w:color w:val="000000"/>
                <w:szCs w:val="22"/>
              </w:rPr>
            </w:pPr>
            <w:r w:rsidRPr="001B0690">
              <w:rPr>
                <w:color w:val="000000"/>
                <w:szCs w:val="22"/>
              </w:rPr>
              <w:t>TOA ALTA MUNICIPIO</w:t>
            </w:r>
          </w:p>
        </w:tc>
      </w:tr>
      <w:tr w14:paraId="0D1BB7F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0141E4A" w14:textId="1025D53F">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5EDADB4B" w14:textId="16728178">
            <w:pPr>
              <w:rPr>
                <w:color w:val="000000"/>
                <w:szCs w:val="22"/>
              </w:rPr>
            </w:pPr>
            <w:r w:rsidRPr="001B0690">
              <w:rPr>
                <w:color w:val="000000"/>
                <w:szCs w:val="22"/>
              </w:rPr>
              <w:t>TOA BAJA MUNICIPIO</w:t>
            </w:r>
          </w:p>
        </w:tc>
      </w:tr>
      <w:tr w14:paraId="31D98A7E"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B6E6CC0" w14:textId="41DD992F">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564F0E04" w14:textId="6D4A6994">
            <w:pPr>
              <w:rPr>
                <w:color w:val="000000"/>
                <w:szCs w:val="22"/>
              </w:rPr>
            </w:pPr>
            <w:r w:rsidRPr="001B0690">
              <w:rPr>
                <w:color w:val="000000"/>
                <w:szCs w:val="22"/>
              </w:rPr>
              <w:t>TRUJILLO ALTO MUNICIPIO</w:t>
            </w:r>
          </w:p>
        </w:tc>
      </w:tr>
      <w:tr w14:paraId="24458550"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01A2D1DA" w14:textId="5AC133DF">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5E595602" w14:textId="40EFDB70">
            <w:pPr>
              <w:rPr>
                <w:color w:val="000000"/>
                <w:szCs w:val="22"/>
              </w:rPr>
            </w:pPr>
            <w:r w:rsidRPr="001B0690">
              <w:rPr>
                <w:color w:val="000000"/>
                <w:szCs w:val="22"/>
              </w:rPr>
              <w:t>UTUADO MUNICIPIO</w:t>
            </w:r>
          </w:p>
        </w:tc>
      </w:tr>
      <w:tr w14:paraId="7AF6AC4F"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1A18134D" w14:textId="4CC220F8">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28A91E28" w14:textId="4E77964C">
            <w:pPr>
              <w:rPr>
                <w:color w:val="000000"/>
                <w:szCs w:val="22"/>
              </w:rPr>
            </w:pPr>
            <w:r w:rsidRPr="001B0690">
              <w:rPr>
                <w:color w:val="000000"/>
                <w:szCs w:val="22"/>
              </w:rPr>
              <w:t>VEGA ALTA MUNICIPIO</w:t>
            </w:r>
          </w:p>
        </w:tc>
      </w:tr>
      <w:tr w14:paraId="43318A7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643D5359" w14:textId="5CCDB108">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1FB378E4" w14:textId="5A0D6E6D">
            <w:pPr>
              <w:rPr>
                <w:color w:val="000000"/>
                <w:szCs w:val="22"/>
              </w:rPr>
            </w:pPr>
            <w:r w:rsidRPr="001B0690">
              <w:rPr>
                <w:color w:val="000000"/>
                <w:szCs w:val="22"/>
              </w:rPr>
              <w:t>VEGA BAJA MUNICIPIO</w:t>
            </w:r>
          </w:p>
        </w:tc>
      </w:tr>
      <w:tr w14:paraId="6C0BC1AA"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5E999D38" w14:textId="5052225D">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6314AB4" w14:textId="79FD30A9">
            <w:pPr>
              <w:rPr>
                <w:color w:val="000000"/>
                <w:szCs w:val="22"/>
              </w:rPr>
            </w:pPr>
            <w:r w:rsidRPr="001B0690">
              <w:rPr>
                <w:color w:val="000000"/>
                <w:szCs w:val="22"/>
              </w:rPr>
              <w:t>VIEQUES MUNICIPIO</w:t>
            </w:r>
          </w:p>
        </w:tc>
      </w:tr>
      <w:tr w14:paraId="5F1ADF69"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1A1194A4" w14:textId="764F84B3">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2F80110D" w14:textId="63A2C43B">
            <w:pPr>
              <w:rPr>
                <w:color w:val="000000"/>
                <w:szCs w:val="22"/>
              </w:rPr>
            </w:pPr>
            <w:r w:rsidRPr="001B0690">
              <w:rPr>
                <w:color w:val="000000"/>
                <w:szCs w:val="22"/>
              </w:rPr>
              <w:t>VILLALBA MUNICIPIO</w:t>
            </w:r>
          </w:p>
        </w:tc>
      </w:tr>
      <w:tr w14:paraId="375344A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24F9A81F" w14:textId="764EF95A">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18B37319" w14:textId="4EC0DD71">
            <w:pPr>
              <w:rPr>
                <w:color w:val="000000"/>
                <w:szCs w:val="22"/>
              </w:rPr>
            </w:pPr>
            <w:r w:rsidRPr="001B0690">
              <w:rPr>
                <w:color w:val="000000"/>
                <w:szCs w:val="22"/>
              </w:rPr>
              <w:t>YABUCOA MUNICIPIO</w:t>
            </w:r>
          </w:p>
        </w:tc>
      </w:tr>
      <w:tr w14:paraId="7CC07166"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107D617C" w14:textId="57FC19AE">
            <w:pPr>
              <w:rPr>
                <w:color w:val="000000"/>
                <w:szCs w:val="22"/>
              </w:rPr>
            </w:pPr>
            <w:r w:rsidRPr="001B0690">
              <w:rPr>
                <w:color w:val="000000"/>
                <w:szCs w:val="22"/>
              </w:rPr>
              <w:t>PR</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351188F8" w14:textId="7D721C0C">
            <w:pPr>
              <w:rPr>
                <w:color w:val="000000"/>
                <w:szCs w:val="22"/>
              </w:rPr>
            </w:pPr>
            <w:r w:rsidRPr="001B0690">
              <w:rPr>
                <w:color w:val="000000"/>
                <w:szCs w:val="22"/>
              </w:rPr>
              <w:t>YAUCO MUNICIPIO</w:t>
            </w:r>
          </w:p>
        </w:tc>
      </w:tr>
      <w:tr w14:paraId="3504CE04"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DCB580D" w14:textId="1DAAF185">
            <w:pPr>
              <w:rPr>
                <w:color w:val="000000"/>
                <w:szCs w:val="22"/>
              </w:rPr>
            </w:pPr>
            <w:r w:rsidRPr="001B0690">
              <w:rPr>
                <w:color w:val="000000"/>
                <w:szCs w:val="22"/>
              </w:rPr>
              <w:t>VI</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CFDF09E" w14:textId="42004A37">
            <w:pPr>
              <w:rPr>
                <w:color w:val="000000"/>
                <w:szCs w:val="22"/>
              </w:rPr>
            </w:pPr>
            <w:r w:rsidRPr="001B0690">
              <w:rPr>
                <w:color w:val="000000"/>
                <w:szCs w:val="22"/>
              </w:rPr>
              <w:t>ST. CROIX ISLAND</w:t>
            </w:r>
          </w:p>
        </w:tc>
      </w:tr>
      <w:tr w14:paraId="4A991F5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14604998" w14:textId="202C0416">
            <w:pPr>
              <w:rPr>
                <w:color w:val="000000"/>
                <w:szCs w:val="22"/>
              </w:rPr>
            </w:pPr>
            <w:r w:rsidRPr="001B0690">
              <w:rPr>
                <w:color w:val="000000"/>
                <w:szCs w:val="22"/>
              </w:rPr>
              <w:t>VI</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4CF41366" w14:textId="53A58D3E">
            <w:pPr>
              <w:rPr>
                <w:color w:val="000000"/>
                <w:szCs w:val="22"/>
              </w:rPr>
            </w:pPr>
            <w:r w:rsidRPr="001B0690">
              <w:rPr>
                <w:color w:val="000000"/>
                <w:szCs w:val="22"/>
              </w:rPr>
              <w:t>ST. JOHN ISLAND</w:t>
            </w:r>
          </w:p>
        </w:tc>
      </w:tr>
      <w:tr w14:paraId="6DE5EF23" w14:textId="77777777" w:rsidTr="00584C65">
        <w:tblPrEx>
          <w:tblW w:w="3150" w:type="dxa"/>
          <w:tblInd w:w="-190" w:type="dxa"/>
          <w:tblLayout w:type="fixed"/>
          <w:tblLook w:val="04A0"/>
        </w:tblPrEx>
        <w:trPr>
          <w:trHeight w:hRule="exact" w:val="576"/>
        </w:trPr>
        <w:tc>
          <w:tcPr>
            <w:tcW w:w="938"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6F5382E0" w14:textId="112867C8">
            <w:pPr>
              <w:rPr>
                <w:color w:val="000000"/>
                <w:szCs w:val="22"/>
              </w:rPr>
            </w:pPr>
            <w:r w:rsidRPr="001B0690">
              <w:rPr>
                <w:color w:val="000000"/>
                <w:szCs w:val="22"/>
              </w:rPr>
              <w:t>VI</w:t>
            </w:r>
          </w:p>
        </w:tc>
        <w:tc>
          <w:tcPr>
            <w:tcW w:w="2212" w:type="dxa"/>
            <w:tcBorders>
              <w:top w:val="single" w:sz="8" w:space="0" w:color="auto"/>
              <w:left w:val="single" w:sz="8" w:space="0" w:color="auto"/>
              <w:bottom w:val="single" w:sz="8" w:space="0" w:color="auto"/>
              <w:right w:val="single" w:sz="8" w:space="0" w:color="auto"/>
            </w:tcBorders>
            <w:noWrap/>
            <w:vAlign w:val="bottom"/>
          </w:tcPr>
          <w:p w:rsidR="00A44648" w:rsidRPr="001B0690" w:rsidP="00A44648" w14:paraId="71D0AF67" w14:textId="5622187B">
            <w:pPr>
              <w:rPr>
                <w:color w:val="000000"/>
                <w:szCs w:val="22"/>
              </w:rPr>
            </w:pPr>
            <w:r w:rsidRPr="001B0690">
              <w:rPr>
                <w:color w:val="000000"/>
                <w:szCs w:val="22"/>
              </w:rPr>
              <w:t>ST. THOMAS ISLAND</w:t>
            </w:r>
          </w:p>
        </w:tc>
      </w:tr>
    </w:tbl>
    <w:p w:rsidR="00E15947" w:rsidP="00FE1D0C" w14:paraId="0159BD56" w14:textId="77777777">
      <w:pPr>
        <w:tabs>
          <w:tab w:val="left" w:pos="9270"/>
        </w:tabs>
        <w:spacing w:after="240"/>
        <w:rPr>
          <w:b/>
          <w:bCs/>
          <w:szCs w:val="22"/>
        </w:rPr>
        <w:sectPr w:rsidSect="004B31F5">
          <w:footerReference w:type="default" r:id="rId11"/>
          <w:endnotePr>
            <w:numFmt w:val="decimal"/>
          </w:endnotePr>
          <w:type w:val="continuous"/>
          <w:pgSz w:w="12240" w:h="15840"/>
          <w:pgMar w:top="1440" w:right="1440" w:bottom="720" w:left="1440" w:header="630" w:footer="720" w:gutter="0"/>
          <w:cols w:num="3" w:space="720"/>
          <w:noEndnote/>
          <w:docGrid w:linePitch="299"/>
        </w:sectPr>
      </w:pPr>
    </w:p>
    <w:p w:rsidR="005D1EDA" w:rsidRPr="000D1EE2" w14:paraId="17B0A573" w14:textId="77777777">
      <w:pPr>
        <w:tabs>
          <w:tab w:val="left" w:pos="9270"/>
        </w:tabs>
        <w:spacing w:after="240"/>
        <w:rPr>
          <w:b/>
          <w:bCs/>
          <w:szCs w:val="22"/>
        </w:rPr>
      </w:pPr>
    </w:p>
    <w:sectPr w:rsidSect="00E15947">
      <w:endnotePr>
        <w:numFmt w:val="decimal"/>
      </w:endnotePr>
      <w:type w:val="continuous"/>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E2521" w14:paraId="20806F5B" w14:textId="77777777">
      <w:r>
        <w:separator/>
      </w:r>
    </w:p>
  </w:endnote>
  <w:endnote w:type="continuationSeparator" w:id="1">
    <w:p w:rsidR="006E2521" w14:paraId="08684E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63D2CE82"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29493B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4B1827D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68D8BF2D" w14:textId="77777777">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1F5" w:rsidP="00910F12" w14:paraId="35BEC66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2521" w14:paraId="1782E4DE" w14:textId="77777777">
      <w:r>
        <w:separator/>
      </w:r>
    </w:p>
  </w:footnote>
  <w:footnote w:type="continuationSeparator" w:id="1">
    <w:p w:rsidR="006E2521" w14:paraId="02F28AB0" w14:textId="77777777">
      <w:pPr>
        <w:rPr>
          <w:sz w:val="20"/>
        </w:rPr>
      </w:pPr>
      <w:r>
        <w:rPr>
          <w:sz w:val="20"/>
        </w:rPr>
        <w:t xml:space="preserve">(Continued from previous page)  </w:t>
      </w:r>
      <w:r>
        <w:rPr>
          <w:sz w:val="20"/>
        </w:rPr>
        <w:separator/>
      </w:r>
    </w:p>
  </w:footnote>
  <w:footnote w:type="continuationNotice" w:id="2">
    <w:p w:rsidR="006E2521" w:rsidP="00910F12" w14:paraId="1A939F25" w14:textId="77777777">
      <w:pPr>
        <w:jc w:val="right"/>
        <w:rPr>
          <w:sz w:val="20"/>
        </w:rPr>
      </w:pPr>
      <w:r>
        <w:rPr>
          <w:sz w:val="20"/>
        </w:rPr>
        <w:t>(continued….)</w:t>
      </w:r>
    </w:p>
  </w:footnote>
  <w:footnote w:id="3">
    <w:p w:rsidR="000D1EE2" w:rsidRPr="0025429C" w:rsidP="000D1EE2" w14:paraId="74EDCDA1" w14:textId="77777777">
      <w:pPr>
        <w:pStyle w:val="FootnoteText"/>
        <w:rPr>
          <w:i/>
        </w:rPr>
      </w:pPr>
      <w:r w:rsidRPr="0025429C">
        <w:rPr>
          <w:rStyle w:val="FootnoteReference"/>
        </w:rPr>
        <w:footnoteRef/>
      </w:r>
      <w:r w:rsidRPr="0025429C">
        <w:t xml:space="preserve"> </w:t>
      </w:r>
      <w:r w:rsidRPr="0025429C">
        <w:rPr>
          <w:i/>
        </w:rPr>
        <w:t>Lifeline and Link Up Reform and Modernization et al.</w:t>
      </w:r>
      <w:r w:rsidRPr="0025429C">
        <w:t xml:space="preserve">, WC Docket Nos. 11-42 et al., Third Report and Order, Further Report and Order, and Order on Reconsideration, 31 FCC </w:t>
      </w:r>
      <w:r w:rsidRPr="0025429C">
        <w:t>Rcd</w:t>
      </w:r>
      <w:r w:rsidRPr="0025429C">
        <w:t xml:space="preserve"> 3962, 4082-4093, paras. 335-60 (2016) (</w:t>
      </w:r>
      <w:r w:rsidRPr="0025429C">
        <w:rPr>
          <w:i/>
        </w:rPr>
        <w:t>2016 Lifeline Order</w:t>
      </w:r>
      <w:r w:rsidRPr="0025429C">
        <w:t>).</w:t>
      </w:r>
    </w:p>
  </w:footnote>
  <w:footnote w:id="4">
    <w:p w:rsidR="000D1EE2" w:rsidRPr="0025429C" w:rsidP="000D1EE2" w14:paraId="61F68AEE" w14:textId="77777777">
      <w:pPr>
        <w:pStyle w:val="FootnoteText"/>
      </w:pPr>
      <w:r w:rsidRPr="0025429C">
        <w:rPr>
          <w:rStyle w:val="FootnoteReference"/>
        </w:rPr>
        <w:footnoteRef/>
      </w:r>
      <w:r w:rsidRPr="0025429C">
        <w:t xml:space="preserve"> </w:t>
      </w:r>
      <w:r w:rsidRPr="0025429C">
        <w:rPr>
          <w:i/>
        </w:rPr>
        <w:t>Id.</w:t>
      </w:r>
      <w:r w:rsidRPr="0025429C">
        <w:t xml:space="preserve"> at 4078-79, para. 325.</w:t>
      </w:r>
    </w:p>
  </w:footnote>
  <w:footnote w:id="5">
    <w:p w:rsidR="000D1EE2" w:rsidRPr="0025429C" w:rsidP="000D1EE2" w14:paraId="4A3CA699" w14:textId="77777777">
      <w:pPr>
        <w:pStyle w:val="FootnoteText"/>
      </w:pPr>
      <w:r w:rsidRPr="0025429C">
        <w:rPr>
          <w:rStyle w:val="FootnoteReference"/>
        </w:rPr>
        <w:footnoteRef/>
      </w:r>
      <w:r w:rsidRPr="0025429C">
        <w:t xml:space="preserve"> </w:t>
      </w:r>
      <w:r w:rsidRPr="0025429C">
        <w:rPr>
          <w:i/>
        </w:rPr>
        <w:t>Id.</w:t>
      </w:r>
      <w:r w:rsidRPr="0025429C">
        <w:t xml:space="preserve"> at 4079, para. 326.</w:t>
      </w:r>
    </w:p>
  </w:footnote>
  <w:footnote w:id="6">
    <w:p w:rsidR="000D1EE2" w:rsidRPr="0025429C" w:rsidP="000D1EE2" w14:paraId="13D02921" w14:textId="77777777">
      <w:pPr>
        <w:pStyle w:val="FootnoteText"/>
      </w:pPr>
      <w:r w:rsidRPr="0025429C">
        <w:rPr>
          <w:rStyle w:val="FootnoteReference"/>
        </w:rPr>
        <w:footnoteRef/>
      </w:r>
      <w:r w:rsidRPr="0025429C">
        <w:t xml:space="preserve"> </w:t>
      </w:r>
      <w:r w:rsidRPr="0025429C">
        <w:rPr>
          <w:i/>
        </w:rPr>
        <w:t>Id.</w:t>
      </w:r>
      <w:r w:rsidRPr="0025429C">
        <w:t xml:space="preserve"> at 4093, para. 3</w:t>
      </w:r>
      <w:r>
        <w:t>60</w:t>
      </w:r>
      <w:r w:rsidRPr="0025429C">
        <w:t>.</w:t>
      </w:r>
    </w:p>
  </w:footnote>
  <w:footnote w:id="7">
    <w:p w:rsidR="000D1EE2" w:rsidRPr="0025429C" w:rsidP="000D1EE2" w14:paraId="33C69FE5" w14:textId="77777777">
      <w:pPr>
        <w:pStyle w:val="FootnoteText"/>
      </w:pPr>
      <w:r w:rsidRPr="0025429C">
        <w:rPr>
          <w:rStyle w:val="FootnoteReference"/>
        </w:rPr>
        <w:footnoteRef/>
      </w:r>
      <w:r w:rsidRPr="0025429C">
        <w:t xml:space="preserve"> </w:t>
      </w:r>
      <w:r w:rsidRPr="0025429C">
        <w:rPr>
          <w:i/>
        </w:rPr>
        <w:t>Id.</w:t>
      </w:r>
      <w:r w:rsidRPr="0025429C">
        <w:t xml:space="preserve"> at 4082-83, 4090-93, paras. 335, 354-60.</w:t>
      </w:r>
    </w:p>
  </w:footnote>
  <w:footnote w:id="8">
    <w:p w:rsidR="000D1EE2" w:rsidRPr="00AA0E28" w:rsidP="000D1EE2" w14:paraId="65F0E3EA" w14:textId="1AC66219">
      <w:pPr>
        <w:pStyle w:val="FootnoteText"/>
      </w:pPr>
      <w:r w:rsidRPr="004A4495">
        <w:rPr>
          <w:rStyle w:val="FootnoteReference"/>
        </w:rPr>
        <w:footnoteRef/>
      </w:r>
      <w:r w:rsidRPr="004A4495">
        <w:t xml:space="preserve"> </w:t>
      </w:r>
      <w:r w:rsidRPr="000A6347" w:rsidR="000A6347">
        <w:rPr>
          <w:snapToGrid w:val="0"/>
        </w:rPr>
        <w:t>Using National Lifeline Accountability</w:t>
      </w:r>
      <w:r w:rsidR="001B55B3">
        <w:rPr>
          <w:snapToGrid w:val="0"/>
        </w:rPr>
        <w:t xml:space="preserve"> Database</w:t>
      </w:r>
      <w:r w:rsidRPr="000A6347" w:rsidR="000A6347">
        <w:rPr>
          <w:snapToGrid w:val="0"/>
        </w:rPr>
        <w:t xml:space="preserve"> and Lifeline Claims System data as of April 202</w:t>
      </w:r>
      <w:r w:rsidR="006C0C02">
        <w:rPr>
          <w:snapToGrid w:val="0"/>
        </w:rPr>
        <w:t>5</w:t>
      </w:r>
      <w:r w:rsidRPr="000A6347" w:rsidR="000A6347">
        <w:rPr>
          <w:snapToGrid w:val="0"/>
        </w:rPr>
        <w:t>, approximately 9</w:t>
      </w:r>
      <w:r w:rsidR="006C0C02">
        <w:rPr>
          <w:snapToGrid w:val="0"/>
        </w:rPr>
        <w:t>5</w:t>
      </w:r>
      <w:r w:rsidRPr="000A6347" w:rsidR="000A6347">
        <w:rPr>
          <w:snapToGrid w:val="0"/>
        </w:rPr>
        <w:t>% of the counties identified in the Appendix were also eligible for this conditional forbearance in 202</w:t>
      </w:r>
      <w:r w:rsidR="006C0C02">
        <w:rPr>
          <w:snapToGrid w:val="0"/>
        </w:rPr>
        <w:t>4</w:t>
      </w:r>
      <w:r w:rsidRPr="000A6347" w:rsidR="000A6347">
        <w:rPr>
          <w:snapToGrid w:val="0"/>
        </w:rPr>
        <w:t xml:space="preserve">.  The remaining </w:t>
      </w:r>
      <w:r w:rsidR="006C0C02">
        <w:rPr>
          <w:snapToGrid w:val="0"/>
        </w:rPr>
        <w:t>5</w:t>
      </w:r>
      <w:r w:rsidRPr="000A6347" w:rsidR="000A6347">
        <w:rPr>
          <w:snapToGrid w:val="0"/>
        </w:rPr>
        <w:t>% of the counties newly met both competitive conditions in 202</w:t>
      </w:r>
      <w:r w:rsidR="006C0C02">
        <w:rPr>
          <w:snapToGrid w:val="0"/>
        </w:rPr>
        <w:t>5</w:t>
      </w:r>
      <w:r w:rsidRPr="000A6347" w:rsidR="000A6347">
        <w:rPr>
          <w:snapToGrid w:val="0"/>
        </w:rPr>
        <w:t xml:space="preserve">.  There are also </w:t>
      </w:r>
      <w:r w:rsidR="006C0C02">
        <w:rPr>
          <w:snapToGrid w:val="0"/>
        </w:rPr>
        <w:t>49</w:t>
      </w:r>
      <w:r w:rsidRPr="000A6347" w:rsidR="006C0C02">
        <w:rPr>
          <w:snapToGrid w:val="0"/>
        </w:rPr>
        <w:t xml:space="preserve"> </w:t>
      </w:r>
      <w:r w:rsidRPr="000A6347" w:rsidR="000A6347">
        <w:rPr>
          <w:snapToGrid w:val="0"/>
        </w:rPr>
        <w:t>counties that are no longer eligible for conditional forbearance because they did not meet the two competitive conditions in 202</w:t>
      </w:r>
      <w:r w:rsidR="006C0C02">
        <w:rPr>
          <w:snapToGrid w:val="0"/>
        </w:rPr>
        <w:t>5</w:t>
      </w:r>
      <w:r w:rsidRPr="000A6347" w:rsidR="000A6347">
        <w:rPr>
          <w:snapToGrid w:val="0"/>
        </w:rPr>
        <w:t>.</w:t>
      </w:r>
      <w:r w:rsidR="000A6347">
        <w:rPr>
          <w:snapToGrid w:val="0"/>
        </w:rPr>
        <w:t xml:space="preserve">  </w:t>
      </w:r>
      <w:r w:rsidRPr="00AA0E28">
        <w:rPr>
          <w:i/>
        </w:rPr>
        <w:t>See Wireline Competition Bureau Announces Counties Where Conditional Forbearance From the Lifeline Voice Obligation Applies</w:t>
      </w:r>
      <w:r w:rsidRPr="00AA0E28">
        <w:t xml:space="preserve">, Public Notice, </w:t>
      </w:r>
      <w:r w:rsidRPr="006C0C02" w:rsidR="006C0C02">
        <w:t xml:space="preserve">39 FCC </w:t>
      </w:r>
      <w:r w:rsidRPr="006C0C02" w:rsidR="006C0C02">
        <w:t>Rcd</w:t>
      </w:r>
      <w:r w:rsidRPr="006C0C02" w:rsidR="006C0C02">
        <w:t xml:space="preserve"> 9406</w:t>
      </w:r>
      <w:r w:rsidRPr="006C0C02" w:rsidR="006C0C02">
        <w:t xml:space="preserve"> </w:t>
      </w:r>
      <w:r w:rsidRPr="003C59C1">
        <w:t>(WCB 202</w:t>
      </w:r>
      <w:r w:rsidR="006C0C02">
        <w:t>4</w:t>
      </w:r>
      <w:r w:rsidRPr="003C59C1">
        <w:t>).</w:t>
      </w:r>
    </w:p>
  </w:footnote>
  <w:footnote w:id="9">
    <w:p w:rsidR="000D1EE2" w:rsidRPr="0025429C" w:rsidP="000D1EE2" w14:paraId="65646C09" w14:textId="7A6EB5B7">
      <w:pPr>
        <w:pStyle w:val="FootnoteText"/>
      </w:pPr>
      <w:r w:rsidRPr="0025429C">
        <w:rPr>
          <w:rStyle w:val="FootnoteReference"/>
        </w:rPr>
        <w:footnoteRef/>
      </w:r>
      <w:r w:rsidRPr="0025429C">
        <w:t xml:space="preserve"> </w:t>
      </w:r>
      <w:r>
        <w:rPr>
          <w:i/>
        </w:rPr>
        <w:t>2016 Lifeline Order</w:t>
      </w:r>
      <w:r w:rsidR="005535D5">
        <w:rPr>
          <w:iCs/>
        </w:rPr>
        <w:t xml:space="preserve">, 31 FCC </w:t>
      </w:r>
      <w:r w:rsidR="005535D5">
        <w:rPr>
          <w:iCs/>
        </w:rPr>
        <w:t>Rcd</w:t>
      </w:r>
      <w:r w:rsidRPr="0025429C">
        <w:t xml:space="preserve"> at 4093, para. 359.</w:t>
      </w:r>
    </w:p>
  </w:footnote>
  <w:footnote w:id="10">
    <w:p w:rsidR="000D1EE2" w:rsidRPr="0025429C" w:rsidP="000D1EE2" w14:paraId="589181EA" w14:textId="77777777">
      <w:pPr>
        <w:pStyle w:val="FootnoteText"/>
      </w:pPr>
      <w:r w:rsidRPr="0025429C">
        <w:rPr>
          <w:rStyle w:val="FootnoteReference"/>
        </w:rPr>
        <w:footnoteRef/>
      </w:r>
      <w:r w:rsidRPr="0025429C">
        <w:t xml:space="preserve"> </w:t>
      </w:r>
      <w:r w:rsidRPr="0025429C">
        <w:rPr>
          <w:i/>
        </w:rPr>
        <w:t>Id.</w:t>
      </w:r>
      <w:r w:rsidRPr="0025429C">
        <w:t xml:space="preserve"> at 4083, 4085, paras. 335, 340.</w:t>
      </w:r>
    </w:p>
  </w:footnote>
  <w:footnote w:id="11">
    <w:p w:rsidR="000D1EE2" w:rsidRPr="0025429C" w:rsidP="000D1EE2" w14:paraId="6131D662" w14:textId="77777777">
      <w:pPr>
        <w:pStyle w:val="FootnoteText"/>
      </w:pPr>
      <w:r w:rsidRPr="0025429C">
        <w:rPr>
          <w:rStyle w:val="FootnoteReference"/>
        </w:rPr>
        <w:footnoteRef/>
      </w:r>
      <w:r w:rsidRPr="0025429C">
        <w:t xml:space="preserve"> </w:t>
      </w:r>
      <w:r w:rsidRPr="0025429C">
        <w:rPr>
          <w:i/>
        </w:rPr>
        <w:t>Id.</w:t>
      </w:r>
      <w:r w:rsidRPr="0025429C">
        <w:t xml:space="preserve"> at 4085, para. 342.</w:t>
      </w:r>
    </w:p>
  </w:footnote>
  <w:footnote w:id="12">
    <w:p w:rsidR="000D1EE2" w:rsidRPr="0025429C" w:rsidP="000D1EE2" w14:paraId="4FFA486A" w14:textId="77777777">
      <w:pPr>
        <w:pStyle w:val="FootnoteText"/>
      </w:pPr>
      <w:r w:rsidRPr="0025429C">
        <w:rPr>
          <w:rStyle w:val="FootnoteReference"/>
        </w:rPr>
        <w:footnoteRef/>
      </w:r>
      <w:r w:rsidRPr="0025429C">
        <w:t xml:space="preserve"> </w:t>
      </w:r>
      <w:r w:rsidRPr="0025429C">
        <w:rPr>
          <w:i/>
        </w:rPr>
        <w:t>Id.</w:t>
      </w:r>
      <w:r w:rsidRPr="0025429C">
        <w:t xml:space="preserve"> at 4093, para. 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73E381CB" w14:textId="3B60B582">
    <w:pPr>
      <w:tabs>
        <w:tab w:val="center" w:pos="4680"/>
        <w:tab w:val="right" w:pos="9360"/>
      </w:tabs>
    </w:pPr>
    <w:r w:rsidRPr="009838BC">
      <w:rPr>
        <w:b/>
      </w:rPr>
      <w:tab/>
      <w:t>Federal Communications Commission</w:t>
    </w:r>
    <w:r w:rsidRPr="009838BC">
      <w:rPr>
        <w:b/>
      </w:rPr>
      <w:tab/>
    </w:r>
    <w:r w:rsidR="000D1EE2">
      <w:rPr>
        <w:b/>
      </w:rPr>
      <w:t xml:space="preserve">DA </w:t>
    </w:r>
    <w:r w:rsidR="008B6648">
      <w:rPr>
        <w:b/>
      </w:rPr>
      <w:t>2</w:t>
    </w:r>
    <w:r w:rsidR="00404369">
      <w:rPr>
        <w:b/>
      </w:rPr>
      <w:t>5</w:t>
    </w:r>
    <w:r w:rsidR="000D1EE2">
      <w:rPr>
        <w:b/>
      </w:rPr>
      <w:t>-</w:t>
    </w:r>
    <w:r w:rsidR="00D03944">
      <w:rPr>
        <w:b/>
      </w:rPr>
      <w:t>689</w:t>
    </w:r>
  </w:p>
  <w:p w:rsidR="009838BC" w:rsidRPr="00FE1D0C" w:rsidP="00FE1D0C" w14:paraId="79F74D37"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65408" behindDoc="1" locked="0" layoutInCell="0" allowOverlap="1">
              <wp:simplePos x="0" y="0"/>
              <wp:positionH relativeFrom="margin">
                <wp:posOffset>0</wp:posOffset>
              </wp:positionH>
              <wp:positionV relativeFrom="paragraph">
                <wp:posOffset>0</wp:posOffset>
              </wp:positionV>
              <wp:extent cx="5943600" cy="12065"/>
              <wp:effectExtent l="0" t="0" r="0" b="0"/>
              <wp:wrapNone/>
              <wp:docPr id="2085775596"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0048"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0E1FE9DE" w14:textId="77777777">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747684835"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AB8" w:rsidP="00DE0AB8" w14:textId="77777777">
                          <w:pPr>
                            <w:rPr>
                              <w:rFonts w:ascii="Arial" w:hAnsi="Arial"/>
                              <w:b/>
                              <w:snapToGrid/>
                            </w:rPr>
                          </w:pPr>
                          <w:r>
                            <w:rPr>
                              <w:rFonts w:ascii="Arial" w:hAnsi="Arial"/>
                              <w:b/>
                            </w:rPr>
                            <w:t>Federal Communications Commission</w:t>
                          </w:r>
                        </w:p>
                        <w:p w:rsidR="00DE0AB8" w:rsidP="00DE0AB8" w14:textId="77777777">
                          <w:pPr>
                            <w:rPr>
                              <w:rFonts w:ascii="Arial" w:hAnsi="Arial"/>
                              <w:b/>
                            </w:rPr>
                          </w:pPr>
                          <w:r>
                            <w:rPr>
                              <w:rFonts w:ascii="Arial" w:hAnsi="Arial"/>
                              <w:b/>
                            </w:rPr>
                            <w:t>45 L Street NE</w:t>
                          </w:r>
                        </w:p>
                        <w:p w:rsidR="009838BC" w:rsidP="00DE0AB8"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DE0AB8" w:rsidP="00DE0AB8" w14:paraId="03F7722E" w14:textId="77777777">
                    <w:pPr>
                      <w:rPr>
                        <w:rFonts w:ascii="Arial" w:hAnsi="Arial"/>
                        <w:b/>
                        <w:snapToGrid/>
                      </w:rPr>
                    </w:pPr>
                    <w:r>
                      <w:rPr>
                        <w:rFonts w:ascii="Arial" w:hAnsi="Arial"/>
                        <w:b/>
                      </w:rPr>
                      <w:t>Federal Communications Commission</w:t>
                    </w:r>
                  </w:p>
                  <w:p w:rsidR="00DE0AB8" w:rsidP="00DE0AB8" w14:paraId="46E3FB71" w14:textId="77777777">
                    <w:pPr>
                      <w:rPr>
                        <w:rFonts w:ascii="Arial" w:hAnsi="Arial"/>
                        <w:b/>
                      </w:rPr>
                    </w:pPr>
                    <w:r>
                      <w:rPr>
                        <w:rFonts w:ascii="Arial" w:hAnsi="Arial"/>
                        <w:b/>
                      </w:rPr>
                      <w:t>45 L Street NE</w:t>
                    </w:r>
                  </w:p>
                  <w:p w:rsidR="009838BC" w:rsidP="00DE0AB8" w14:paraId="333208C0"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0288"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027"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sidR="008D353D">
      <w:rPr>
        <w:rFonts w:ascii="Arial" w:hAnsi="Arial" w:cs="Arial"/>
        <w:b/>
        <w:sz w:val="96"/>
      </w:rPr>
      <w:t>PUBLIC NOTICE</w:t>
    </w:r>
  </w:p>
  <w:p w:rsidR="009838BC" w:rsidRPr="00357D50" w:rsidP="009838BC" w14:paraId="795B9807" w14:textId="77777777">
    <w:pPr>
      <w:spacing w:before="40"/>
      <w:rPr>
        <w:rFonts w:ascii="Arial" w:hAnsi="Arial" w:cs="Arial"/>
        <w:b/>
        <w:sz w:val="96"/>
      </w:rPr>
    </w:pPr>
    <w:r>
      <w:rPr>
        <w:noProof/>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paragraph">
                <wp:posOffset>720090</wp:posOffset>
              </wp:positionV>
              <wp:extent cx="5943600" cy="0"/>
              <wp:effectExtent l="13335" t="5715" r="5715" b="13335"/>
              <wp:wrapNone/>
              <wp:docPr id="2077794832"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2336" from="416.8pt,56.7pt" to="884.8pt,56.7pt" o:allowincell="f">
              <w10:wrap anchorx="margin"/>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3343275</wp:posOffset>
              </wp:positionH>
              <wp:positionV relativeFrom="paragraph">
                <wp:posOffset>178435</wp:posOffset>
              </wp:positionV>
              <wp:extent cx="2640965" cy="447675"/>
              <wp:effectExtent l="0" t="0" r="0" b="2540"/>
              <wp:wrapNone/>
              <wp:docPr id="47071446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p w:rsidR="009838BC" w:rsidP="009838BC" w14:textId="77777777">
                          <w:pPr>
                            <w:jc w:val="right"/>
                          </w:pP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4384" o:allowincell="f" stroked="f">
              <v:textbox inset=",0,,0">
                <w:txbxContent>
                  <w:p w:rsidR="009838BC" w:rsidP="009838BC" w14:paraId="3F12944A" w14:textId="77777777">
                    <w:pPr>
                      <w:spacing w:before="40"/>
                      <w:jc w:val="right"/>
                      <w:rPr>
                        <w:rFonts w:ascii="Arial" w:hAnsi="Arial"/>
                        <w:b/>
                        <w:sz w:val="16"/>
                      </w:rPr>
                    </w:pPr>
                    <w:r>
                      <w:rPr>
                        <w:rFonts w:ascii="Arial" w:hAnsi="Arial"/>
                        <w:b/>
                        <w:sz w:val="16"/>
                      </w:rPr>
                      <w:t>News Media Information 202 / 418-0500</w:t>
                    </w:r>
                  </w:p>
                  <w:p w:rsidR="009838BC" w:rsidP="009838BC" w14:paraId="46CFB0AD"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p w:rsidR="009838BC" w:rsidP="009838BC" w14:paraId="28B9B5DD" w14:textId="77777777">
                    <w:pPr>
                      <w:jc w:val="right"/>
                    </w:pPr>
                  </w:p>
                </w:txbxContent>
              </v:textbox>
            </v:shape>
          </w:pict>
        </mc:Fallback>
      </mc:AlternateContent>
    </w:r>
  </w:p>
  <w:p w:rsidR="006F7393" w:rsidRPr="009838BC" w:rsidP="009838BC" w14:paraId="49E42F17"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2F656460"/>
    <w:multiLevelType w:val="hybridMultilevel"/>
    <w:tmpl w:val="2694423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E631789"/>
    <w:multiLevelType w:val="hybridMultilevel"/>
    <w:tmpl w:val="6AE8BA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4634FAA"/>
    <w:multiLevelType w:val="hybridMultilevel"/>
    <w:tmpl w:val="2452A20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9439702">
    <w:abstractNumId w:val="1"/>
  </w:num>
  <w:num w:numId="2" w16cid:durableId="2128960252">
    <w:abstractNumId w:val="6"/>
  </w:num>
  <w:num w:numId="3" w16cid:durableId="389037502">
    <w:abstractNumId w:val="3"/>
  </w:num>
  <w:num w:numId="4" w16cid:durableId="823276056">
    <w:abstractNumId w:val="5"/>
  </w:num>
  <w:num w:numId="5" w16cid:durableId="338235155">
    <w:abstractNumId w:val="2"/>
  </w:num>
  <w:num w:numId="6" w16cid:durableId="430010093">
    <w:abstractNumId w:val="0"/>
  </w:num>
  <w:num w:numId="7" w16cid:durableId="501314989">
    <w:abstractNumId w:val="8"/>
  </w:num>
  <w:num w:numId="8" w16cid:durableId="2085103005">
    <w:abstractNumId w:val="4"/>
  </w:num>
  <w:num w:numId="9" w16cid:durableId="14196733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E2"/>
    <w:rsid w:val="000072CE"/>
    <w:rsid w:val="00013A8B"/>
    <w:rsid w:val="00016334"/>
    <w:rsid w:val="00021445"/>
    <w:rsid w:val="00036039"/>
    <w:rsid w:val="00037F90"/>
    <w:rsid w:val="0006607B"/>
    <w:rsid w:val="0006720C"/>
    <w:rsid w:val="000875BF"/>
    <w:rsid w:val="00096D8C"/>
    <w:rsid w:val="000A62FC"/>
    <w:rsid w:val="000A6347"/>
    <w:rsid w:val="000B26A8"/>
    <w:rsid w:val="000C0B65"/>
    <w:rsid w:val="000D1EE2"/>
    <w:rsid w:val="000D44BC"/>
    <w:rsid w:val="000D7E0D"/>
    <w:rsid w:val="000E3232"/>
    <w:rsid w:val="000E3D42"/>
    <w:rsid w:val="000E5884"/>
    <w:rsid w:val="000F7F8B"/>
    <w:rsid w:val="00122BD5"/>
    <w:rsid w:val="0013004E"/>
    <w:rsid w:val="00195BAB"/>
    <w:rsid w:val="001979D9"/>
    <w:rsid w:val="001A4CCD"/>
    <w:rsid w:val="001B0690"/>
    <w:rsid w:val="001B55B3"/>
    <w:rsid w:val="001D6BCF"/>
    <w:rsid w:val="001E01CA"/>
    <w:rsid w:val="001E306D"/>
    <w:rsid w:val="0020273D"/>
    <w:rsid w:val="002060D9"/>
    <w:rsid w:val="00215257"/>
    <w:rsid w:val="002172AE"/>
    <w:rsid w:val="00226822"/>
    <w:rsid w:val="0025429C"/>
    <w:rsid w:val="00260594"/>
    <w:rsid w:val="002717A3"/>
    <w:rsid w:val="00271BDC"/>
    <w:rsid w:val="002774F4"/>
    <w:rsid w:val="00285017"/>
    <w:rsid w:val="002A2D2E"/>
    <w:rsid w:val="002B1F2E"/>
    <w:rsid w:val="002C4D35"/>
    <w:rsid w:val="002E4BE7"/>
    <w:rsid w:val="002F6CC3"/>
    <w:rsid w:val="0032180E"/>
    <w:rsid w:val="00342877"/>
    <w:rsid w:val="00343749"/>
    <w:rsid w:val="00357D50"/>
    <w:rsid w:val="003925DC"/>
    <w:rsid w:val="003A6536"/>
    <w:rsid w:val="003B0550"/>
    <w:rsid w:val="003B694F"/>
    <w:rsid w:val="003C59C1"/>
    <w:rsid w:val="003D169F"/>
    <w:rsid w:val="003F171C"/>
    <w:rsid w:val="00404369"/>
    <w:rsid w:val="00412FC5"/>
    <w:rsid w:val="00422276"/>
    <w:rsid w:val="004242F1"/>
    <w:rsid w:val="0043679C"/>
    <w:rsid w:val="00445A00"/>
    <w:rsid w:val="00451B0F"/>
    <w:rsid w:val="0046125F"/>
    <w:rsid w:val="00487524"/>
    <w:rsid w:val="00491ED5"/>
    <w:rsid w:val="00496106"/>
    <w:rsid w:val="004A4495"/>
    <w:rsid w:val="004A7C7C"/>
    <w:rsid w:val="004B31F5"/>
    <w:rsid w:val="004C12D0"/>
    <w:rsid w:val="004C2EE3"/>
    <w:rsid w:val="004D3165"/>
    <w:rsid w:val="004E4A22"/>
    <w:rsid w:val="00511602"/>
    <w:rsid w:val="00511968"/>
    <w:rsid w:val="0052582D"/>
    <w:rsid w:val="005326DD"/>
    <w:rsid w:val="0054754F"/>
    <w:rsid w:val="005535D5"/>
    <w:rsid w:val="0055614C"/>
    <w:rsid w:val="00572CC5"/>
    <w:rsid w:val="005777B1"/>
    <w:rsid w:val="005829E3"/>
    <w:rsid w:val="00584C65"/>
    <w:rsid w:val="005A6609"/>
    <w:rsid w:val="005A7B55"/>
    <w:rsid w:val="005D1EDA"/>
    <w:rsid w:val="0060008C"/>
    <w:rsid w:val="00606ED9"/>
    <w:rsid w:val="00607BA5"/>
    <w:rsid w:val="00620AFA"/>
    <w:rsid w:val="00624379"/>
    <w:rsid w:val="00626EB6"/>
    <w:rsid w:val="006353A3"/>
    <w:rsid w:val="00655D03"/>
    <w:rsid w:val="00683F84"/>
    <w:rsid w:val="006920EF"/>
    <w:rsid w:val="006A6A81"/>
    <w:rsid w:val="006B77E4"/>
    <w:rsid w:val="006C0C02"/>
    <w:rsid w:val="006C369C"/>
    <w:rsid w:val="006C78A7"/>
    <w:rsid w:val="006D4660"/>
    <w:rsid w:val="006E2521"/>
    <w:rsid w:val="006E26AF"/>
    <w:rsid w:val="006F7393"/>
    <w:rsid w:val="0070224F"/>
    <w:rsid w:val="007115F7"/>
    <w:rsid w:val="00721A2F"/>
    <w:rsid w:val="00734492"/>
    <w:rsid w:val="00742B31"/>
    <w:rsid w:val="007563A2"/>
    <w:rsid w:val="007639D0"/>
    <w:rsid w:val="00771EFC"/>
    <w:rsid w:val="00773A83"/>
    <w:rsid w:val="00785689"/>
    <w:rsid w:val="00793538"/>
    <w:rsid w:val="0079754B"/>
    <w:rsid w:val="007A1E6D"/>
    <w:rsid w:val="007D1280"/>
    <w:rsid w:val="00822CE0"/>
    <w:rsid w:val="00830583"/>
    <w:rsid w:val="00837C62"/>
    <w:rsid w:val="00841AB1"/>
    <w:rsid w:val="00863235"/>
    <w:rsid w:val="00866E23"/>
    <w:rsid w:val="00881CAF"/>
    <w:rsid w:val="008908AE"/>
    <w:rsid w:val="008A1549"/>
    <w:rsid w:val="008B0235"/>
    <w:rsid w:val="008B4E8E"/>
    <w:rsid w:val="008B6648"/>
    <w:rsid w:val="008C22FD"/>
    <w:rsid w:val="008D353D"/>
    <w:rsid w:val="008D74AF"/>
    <w:rsid w:val="00910F12"/>
    <w:rsid w:val="00912933"/>
    <w:rsid w:val="00926503"/>
    <w:rsid w:val="00930ECF"/>
    <w:rsid w:val="00931640"/>
    <w:rsid w:val="00960936"/>
    <w:rsid w:val="0097725B"/>
    <w:rsid w:val="0098260A"/>
    <w:rsid w:val="00983476"/>
    <w:rsid w:val="009838BC"/>
    <w:rsid w:val="009A7030"/>
    <w:rsid w:val="009C00BE"/>
    <w:rsid w:val="009C2AC6"/>
    <w:rsid w:val="009D0DD0"/>
    <w:rsid w:val="009E0FBA"/>
    <w:rsid w:val="009E3E3B"/>
    <w:rsid w:val="009E651F"/>
    <w:rsid w:val="00A116E6"/>
    <w:rsid w:val="00A400BC"/>
    <w:rsid w:val="00A44648"/>
    <w:rsid w:val="00A45F4F"/>
    <w:rsid w:val="00A5425C"/>
    <w:rsid w:val="00A600A9"/>
    <w:rsid w:val="00A802B2"/>
    <w:rsid w:val="00A866AC"/>
    <w:rsid w:val="00AA0E28"/>
    <w:rsid w:val="00AA39DD"/>
    <w:rsid w:val="00AA55B7"/>
    <w:rsid w:val="00AA5B9E"/>
    <w:rsid w:val="00AB064D"/>
    <w:rsid w:val="00AB2407"/>
    <w:rsid w:val="00AB53DF"/>
    <w:rsid w:val="00AC1C6F"/>
    <w:rsid w:val="00AD4ADC"/>
    <w:rsid w:val="00AF3630"/>
    <w:rsid w:val="00B07E5C"/>
    <w:rsid w:val="00B20363"/>
    <w:rsid w:val="00B326E3"/>
    <w:rsid w:val="00B75DDA"/>
    <w:rsid w:val="00B80E0B"/>
    <w:rsid w:val="00B811F7"/>
    <w:rsid w:val="00B9711F"/>
    <w:rsid w:val="00BA5DC6"/>
    <w:rsid w:val="00BA6196"/>
    <w:rsid w:val="00BB0FD5"/>
    <w:rsid w:val="00BC6D8C"/>
    <w:rsid w:val="00BE040F"/>
    <w:rsid w:val="00C16AF2"/>
    <w:rsid w:val="00C267E4"/>
    <w:rsid w:val="00C34006"/>
    <w:rsid w:val="00C41EDB"/>
    <w:rsid w:val="00C426B1"/>
    <w:rsid w:val="00C57444"/>
    <w:rsid w:val="00C644AC"/>
    <w:rsid w:val="00C66B2F"/>
    <w:rsid w:val="00C67829"/>
    <w:rsid w:val="00C81FE3"/>
    <w:rsid w:val="00C82B6B"/>
    <w:rsid w:val="00C90D6A"/>
    <w:rsid w:val="00CC72B6"/>
    <w:rsid w:val="00CE1547"/>
    <w:rsid w:val="00D0218D"/>
    <w:rsid w:val="00D03944"/>
    <w:rsid w:val="00D100A9"/>
    <w:rsid w:val="00D216CD"/>
    <w:rsid w:val="00D438E5"/>
    <w:rsid w:val="00D626DD"/>
    <w:rsid w:val="00D657CA"/>
    <w:rsid w:val="00D67DBB"/>
    <w:rsid w:val="00DA2529"/>
    <w:rsid w:val="00DB130A"/>
    <w:rsid w:val="00DB1BC2"/>
    <w:rsid w:val="00DC10A1"/>
    <w:rsid w:val="00DC655F"/>
    <w:rsid w:val="00DD3CAE"/>
    <w:rsid w:val="00DD7EBD"/>
    <w:rsid w:val="00DE0AB8"/>
    <w:rsid w:val="00DE3AEE"/>
    <w:rsid w:val="00DF1909"/>
    <w:rsid w:val="00DF62B6"/>
    <w:rsid w:val="00DF75FF"/>
    <w:rsid w:val="00E07225"/>
    <w:rsid w:val="00E155B7"/>
    <w:rsid w:val="00E15947"/>
    <w:rsid w:val="00E3016E"/>
    <w:rsid w:val="00E34550"/>
    <w:rsid w:val="00E5409F"/>
    <w:rsid w:val="00E96E73"/>
    <w:rsid w:val="00EC0185"/>
    <w:rsid w:val="00EC14BF"/>
    <w:rsid w:val="00EC5A29"/>
    <w:rsid w:val="00F021FA"/>
    <w:rsid w:val="00F10BE3"/>
    <w:rsid w:val="00F315BB"/>
    <w:rsid w:val="00F57ACA"/>
    <w:rsid w:val="00F62E97"/>
    <w:rsid w:val="00F64209"/>
    <w:rsid w:val="00F70382"/>
    <w:rsid w:val="00F81D8F"/>
    <w:rsid w:val="00F84950"/>
    <w:rsid w:val="00F86E0D"/>
    <w:rsid w:val="00F93BF5"/>
    <w:rsid w:val="00F96F63"/>
    <w:rsid w:val="00FD40E6"/>
    <w:rsid w:val="00FE1D0C"/>
    <w:rsid w:val="00FE4522"/>
    <w:rsid w:val="00FF596A"/>
    <w:rsid w:val="00FF6A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FC324"/>
  <w15:chartTrackingRefBased/>
  <w15:docId w15:val="{92F633EE-EFC2-4C10-8791-1AA14F8D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C426B1"/>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036039"/>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 Char,ALTS FOOTNOTE Char Char Char Char,Footnote Text Char Char,Footnote Text Char Char Char Char,Footnote Text Char1,Footnote Text Char1 Char Char,fn,fn Char,fn Char Char,fn Char Char Char Char,fn Char1"/>
    <w:link w:val="FootnoteTextChar"/>
    <w:rsid w:val="000E3D42"/>
    <w:pPr>
      <w:spacing w:after="120"/>
    </w:pPr>
  </w:style>
  <w:style w:type="character" w:styleId="FootnoteReference">
    <w:name w:val="footnote reference"/>
    <w:aliases w:val="(NECG) Footnote Reference,Appel note de bas de p,FR,Footnote Reference/,Footnote Reference1,Style 12,Style 124,Style 13,Style 17,Style 3,Style 4,Style 6,Style 7,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uiPriority w:val="99"/>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99"/>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Footnote Text Char1 Char Char Char,fn Char2"/>
    <w:basedOn w:val="DefaultParagraphFont"/>
    <w:link w:val="FootnoteText"/>
    <w:rsid w:val="000D1EE2"/>
  </w:style>
  <w:style w:type="character" w:customStyle="1" w:styleId="UnresolvedMention1">
    <w:name w:val="Unresolved Mention1"/>
    <w:uiPriority w:val="99"/>
    <w:semiHidden/>
    <w:unhideWhenUsed/>
    <w:rsid w:val="00E15947"/>
    <w:rPr>
      <w:color w:val="605E5C"/>
      <w:shd w:val="clear" w:color="auto" w:fill="E1DFDD"/>
    </w:rPr>
  </w:style>
  <w:style w:type="character" w:styleId="CommentReference">
    <w:name w:val="annotation reference"/>
    <w:uiPriority w:val="99"/>
    <w:semiHidden/>
    <w:unhideWhenUsed/>
    <w:rsid w:val="00E15947"/>
    <w:rPr>
      <w:sz w:val="16"/>
      <w:szCs w:val="16"/>
    </w:rPr>
  </w:style>
  <w:style w:type="character" w:customStyle="1" w:styleId="CommentTextChar">
    <w:name w:val="Comment Text Char"/>
    <w:link w:val="CommentText"/>
    <w:uiPriority w:val="99"/>
    <w:rsid w:val="00E15947"/>
    <w:rPr>
      <w:snapToGrid w:val="0"/>
      <w:kern w:val="28"/>
    </w:rPr>
  </w:style>
  <w:style w:type="paragraph" w:styleId="CommentText">
    <w:name w:val="annotation text"/>
    <w:basedOn w:val="Normal"/>
    <w:link w:val="CommentTextChar"/>
    <w:uiPriority w:val="99"/>
    <w:unhideWhenUsed/>
    <w:rsid w:val="00E15947"/>
    <w:rPr>
      <w:sz w:val="20"/>
    </w:rPr>
  </w:style>
  <w:style w:type="character" w:customStyle="1" w:styleId="CommentTextChar1">
    <w:name w:val="Comment Text Char1"/>
    <w:uiPriority w:val="99"/>
    <w:semiHidden/>
    <w:rsid w:val="00E15947"/>
    <w:rPr>
      <w:snapToGrid w:val="0"/>
      <w:kern w:val="28"/>
    </w:rPr>
  </w:style>
  <w:style w:type="character" w:customStyle="1" w:styleId="ParaNumChar">
    <w:name w:val="ParaNum Char"/>
    <w:link w:val="ParaNum"/>
    <w:locked/>
    <w:rsid w:val="00E15947"/>
    <w:rPr>
      <w:snapToGrid w:val="0"/>
      <w:kern w:val="28"/>
      <w:sz w:val="22"/>
    </w:rPr>
  </w:style>
  <w:style w:type="character" w:customStyle="1" w:styleId="Heading1Char">
    <w:name w:val="Heading 1 Char"/>
    <w:link w:val="Heading1"/>
    <w:rsid w:val="00E15947"/>
    <w:rPr>
      <w:rFonts w:ascii="Times New Roman Bold" w:hAnsi="Times New Roman Bold"/>
      <w:b/>
      <w:caps/>
      <w:snapToGrid w:val="0"/>
      <w:kern w:val="28"/>
      <w:sz w:val="22"/>
    </w:rPr>
  </w:style>
  <w:style w:type="character" w:customStyle="1" w:styleId="Heading2Char">
    <w:name w:val="Heading 2 Char"/>
    <w:link w:val="Heading2"/>
    <w:rsid w:val="00E15947"/>
    <w:rPr>
      <w:b/>
      <w:snapToGrid w:val="0"/>
      <w:kern w:val="28"/>
      <w:sz w:val="22"/>
    </w:rPr>
  </w:style>
  <w:style w:type="character" w:customStyle="1" w:styleId="Heading3Char">
    <w:name w:val="Heading 3 Char"/>
    <w:link w:val="Heading3"/>
    <w:rsid w:val="00E15947"/>
    <w:rPr>
      <w:b/>
      <w:snapToGrid w:val="0"/>
      <w:kern w:val="28"/>
      <w:sz w:val="22"/>
    </w:rPr>
  </w:style>
  <w:style w:type="character" w:customStyle="1" w:styleId="Heading4Char">
    <w:name w:val="Heading 4 Char"/>
    <w:link w:val="Heading4"/>
    <w:rsid w:val="00E15947"/>
    <w:rPr>
      <w:b/>
      <w:snapToGrid w:val="0"/>
      <w:kern w:val="28"/>
      <w:sz w:val="22"/>
    </w:rPr>
  </w:style>
  <w:style w:type="character" w:customStyle="1" w:styleId="Heading5Char">
    <w:name w:val="Heading 5 Char"/>
    <w:link w:val="Heading5"/>
    <w:rsid w:val="00E15947"/>
    <w:rPr>
      <w:b/>
      <w:snapToGrid w:val="0"/>
      <w:kern w:val="28"/>
      <w:sz w:val="22"/>
    </w:rPr>
  </w:style>
  <w:style w:type="character" w:customStyle="1" w:styleId="Heading6Char">
    <w:name w:val="Heading 6 Char"/>
    <w:link w:val="Heading6"/>
    <w:rsid w:val="00E15947"/>
    <w:rPr>
      <w:b/>
      <w:snapToGrid w:val="0"/>
      <w:kern w:val="28"/>
      <w:sz w:val="22"/>
    </w:rPr>
  </w:style>
  <w:style w:type="character" w:customStyle="1" w:styleId="Heading7Char">
    <w:name w:val="Heading 7 Char"/>
    <w:link w:val="Heading7"/>
    <w:rsid w:val="00E15947"/>
    <w:rPr>
      <w:b/>
      <w:snapToGrid w:val="0"/>
      <w:kern w:val="28"/>
      <w:sz w:val="22"/>
    </w:rPr>
  </w:style>
  <w:style w:type="character" w:customStyle="1" w:styleId="Heading8Char">
    <w:name w:val="Heading 8 Char"/>
    <w:link w:val="Heading8"/>
    <w:rsid w:val="00E15947"/>
    <w:rPr>
      <w:b/>
      <w:snapToGrid w:val="0"/>
      <w:kern w:val="28"/>
      <w:sz w:val="22"/>
    </w:rPr>
  </w:style>
  <w:style w:type="character" w:customStyle="1" w:styleId="Heading9Char">
    <w:name w:val="Heading 9 Char"/>
    <w:link w:val="Heading9"/>
    <w:rsid w:val="00E15947"/>
    <w:rPr>
      <w:b/>
      <w:snapToGrid w:val="0"/>
      <w:kern w:val="28"/>
      <w:sz w:val="22"/>
    </w:rPr>
  </w:style>
  <w:style w:type="character" w:customStyle="1" w:styleId="EndnoteTextChar">
    <w:name w:val="Endnote Text Char"/>
    <w:link w:val="EndnoteText"/>
    <w:semiHidden/>
    <w:rsid w:val="00E15947"/>
    <w:rPr>
      <w:snapToGrid w:val="0"/>
      <w:kern w:val="28"/>
    </w:rPr>
  </w:style>
  <w:style w:type="character" w:customStyle="1" w:styleId="HeaderChar">
    <w:name w:val="Header Char"/>
    <w:link w:val="Header"/>
    <w:uiPriority w:val="99"/>
    <w:rsid w:val="00E15947"/>
    <w:rPr>
      <w:rFonts w:ascii="Arial" w:hAnsi="Arial" w:cs="Arial"/>
      <w:b/>
      <w:snapToGrid w:val="0"/>
      <w:kern w:val="28"/>
      <w:sz w:val="96"/>
      <w:szCs w:val="96"/>
    </w:rPr>
  </w:style>
  <w:style w:type="character" w:customStyle="1" w:styleId="BalloonTextChar">
    <w:name w:val="Balloon Text Char"/>
    <w:link w:val="BalloonText"/>
    <w:uiPriority w:val="99"/>
    <w:semiHidden/>
    <w:rsid w:val="00E15947"/>
    <w:rPr>
      <w:rFonts w:ascii="Segoe UI" w:eastAsia="Calibri" w:hAnsi="Segoe UI" w:cs="Segoe UI"/>
      <w:sz w:val="18"/>
      <w:szCs w:val="18"/>
    </w:rPr>
  </w:style>
  <w:style w:type="paragraph" w:styleId="BalloonText">
    <w:name w:val="Balloon Text"/>
    <w:basedOn w:val="Normal"/>
    <w:link w:val="BalloonTextChar"/>
    <w:uiPriority w:val="99"/>
    <w:semiHidden/>
    <w:unhideWhenUsed/>
    <w:rsid w:val="00E15947"/>
    <w:pPr>
      <w:widowControl/>
    </w:pPr>
    <w:rPr>
      <w:rFonts w:ascii="Segoe UI" w:eastAsia="Calibri" w:hAnsi="Segoe UI" w:cs="Segoe UI"/>
      <w:snapToGrid/>
      <w:kern w:val="0"/>
      <w:sz w:val="18"/>
      <w:szCs w:val="18"/>
    </w:rPr>
  </w:style>
  <w:style w:type="character" w:customStyle="1" w:styleId="BalloonTextChar1">
    <w:name w:val="Balloon Text Char1"/>
    <w:uiPriority w:val="99"/>
    <w:semiHidden/>
    <w:rsid w:val="00E15947"/>
    <w:rPr>
      <w:rFonts w:ascii="Segoe UI" w:hAnsi="Segoe UI" w:cs="Segoe UI"/>
      <w:snapToGrid w:val="0"/>
      <w:kern w:val="28"/>
      <w:sz w:val="18"/>
      <w:szCs w:val="18"/>
    </w:rPr>
  </w:style>
  <w:style w:type="character" w:customStyle="1" w:styleId="CommentSubjectChar">
    <w:name w:val="Comment Subject Char"/>
    <w:link w:val="CommentSubject"/>
    <w:uiPriority w:val="99"/>
    <w:semiHidden/>
    <w:rsid w:val="00E15947"/>
    <w:rPr>
      <w:b/>
      <w:bCs/>
      <w:snapToGrid w:val="0"/>
      <w:kern w:val="28"/>
    </w:rPr>
  </w:style>
  <w:style w:type="paragraph" w:styleId="CommentSubject">
    <w:name w:val="annotation subject"/>
    <w:basedOn w:val="CommentText"/>
    <w:next w:val="CommentText"/>
    <w:link w:val="CommentSubjectChar"/>
    <w:uiPriority w:val="99"/>
    <w:semiHidden/>
    <w:unhideWhenUsed/>
    <w:rsid w:val="00E15947"/>
    <w:rPr>
      <w:b/>
      <w:bCs/>
    </w:rPr>
  </w:style>
  <w:style w:type="character" w:customStyle="1" w:styleId="CommentSubjectChar1">
    <w:name w:val="Comment Subject Char1"/>
    <w:uiPriority w:val="99"/>
    <w:semiHidden/>
    <w:rsid w:val="00E15947"/>
    <w:rPr>
      <w:b/>
      <w:bCs/>
      <w:snapToGrid w:val="0"/>
      <w:kern w:val="28"/>
    </w:rPr>
  </w:style>
  <w:style w:type="character" w:styleId="FollowedHyperlink">
    <w:name w:val="FollowedHyperlink"/>
    <w:uiPriority w:val="99"/>
    <w:semiHidden/>
    <w:unhideWhenUsed/>
    <w:rsid w:val="00E15947"/>
    <w:rPr>
      <w:color w:val="954F72"/>
      <w:u w:val="single"/>
    </w:rPr>
  </w:style>
  <w:style w:type="paragraph" w:styleId="Revision">
    <w:name w:val="Revision"/>
    <w:hidden/>
    <w:uiPriority w:val="99"/>
    <w:semiHidden/>
    <w:rsid w:val="00E15947"/>
    <w:rPr>
      <w:snapToGrid w:val="0"/>
      <w:kern w:val="28"/>
      <w:sz w:val="22"/>
    </w:rPr>
  </w:style>
  <w:style w:type="table" w:styleId="TableGrid">
    <w:name w:val="Table Grid"/>
    <w:basedOn w:val="TableNormal"/>
    <w:uiPriority w:val="39"/>
    <w:rsid w:val="00E1594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Header">
    <w:name w:val="PN-Header"/>
    <w:qFormat/>
    <w:rsid w:val="00E15947"/>
    <w:rPr>
      <w:rFonts w:ascii="Arial" w:hAnsi="Arial"/>
      <w:b/>
      <w:snapToGrid w:val="0"/>
      <w:kern w:val="28"/>
      <w:sz w:val="96"/>
      <w:szCs w:val="22"/>
    </w:rPr>
  </w:style>
  <w:style w:type="paragraph" w:customStyle="1" w:styleId="FCCAddress">
    <w:name w:val="FCC Address"/>
    <w:basedOn w:val="Normal"/>
    <w:qFormat/>
    <w:rsid w:val="00E15947"/>
    <w:pPr>
      <w:widowControl/>
      <w:suppressAutoHyphens/>
    </w:pPr>
    <w:rPr>
      <w:rFonts w:ascii="Arial" w:eastAsia="Calibri" w:hAnsi="Arial" w:cs="Arial"/>
      <w:b/>
      <w:snapToGrid/>
      <w:kern w:val="0"/>
      <w:sz w:val="24"/>
      <w:szCs w:val="22"/>
    </w:rPr>
  </w:style>
  <w:style w:type="paragraph" w:customStyle="1" w:styleId="FCCMedia">
    <w:name w:val="FCC Media"/>
    <w:basedOn w:val="FCCAddress"/>
    <w:qFormat/>
    <w:rsid w:val="00E15947"/>
    <w:pPr>
      <w:spacing w:before="60" w:after="60"/>
      <w:jc w:val="right"/>
    </w:pPr>
    <w:rPr>
      <w:sz w:val="16"/>
    </w:rPr>
  </w:style>
  <w:style w:type="paragraph" w:customStyle="1" w:styleId="msonormal">
    <w:name w:val="msonormal"/>
    <w:basedOn w:val="Normal"/>
    <w:rsid w:val="00584C65"/>
    <w:pPr>
      <w:widowControl/>
      <w:spacing w:before="100" w:beforeAutospacing="1" w:after="100" w:afterAutospacing="1"/>
    </w:pPr>
    <w:rPr>
      <w:snapToGrid/>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