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BB184F">
        <w:rPr>
          <w:szCs w:val="22"/>
        </w:rPr>
        <w:t>NEW YORK</w:t>
      </w:r>
      <w:r w:rsidR="008438DB">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8438DB">
        <w:rPr>
          <w:szCs w:val="22"/>
        </w:rPr>
        <w:t>20</w:t>
      </w:r>
      <w:r>
        <w:rPr>
          <w:szCs w:val="22"/>
        </w:rPr>
        <w:t>-</w:t>
      </w:r>
      <w:r w:rsidR="00D335CF">
        <w:rPr>
          <w:szCs w:val="22"/>
        </w:rPr>
        <w:t>4</w:t>
      </w:r>
      <w:r>
        <w:rPr>
          <w:szCs w:val="22"/>
        </w:rPr>
        <w:tab/>
      </w:r>
      <w:r>
        <w:rPr>
          <w:szCs w:val="22"/>
        </w:rPr>
        <w:tab/>
      </w:r>
      <w:r>
        <w:rPr>
          <w:szCs w:val="22"/>
        </w:rPr>
        <w:tab/>
      </w:r>
      <w:r>
        <w:rPr>
          <w:szCs w:val="22"/>
        </w:rPr>
        <w:tab/>
      </w:r>
      <w:r>
        <w:rPr>
          <w:szCs w:val="22"/>
        </w:rPr>
        <w:tab/>
        <w:t xml:space="preserve">      </w:t>
      </w:r>
      <w:r w:rsidR="008438DB">
        <w:rPr>
          <w:szCs w:val="22"/>
        </w:rPr>
        <w:t xml:space="preserve">   </w:t>
      </w:r>
      <w:r w:rsidR="008472E3">
        <w:rPr>
          <w:szCs w:val="22"/>
        </w:rPr>
        <w:t xml:space="preserve"> </w:t>
      </w:r>
      <w:bookmarkStart w:id="0" w:name="_GoBack"/>
      <w:bookmarkEnd w:id="0"/>
      <w:r w:rsidR="008438DB">
        <w:rPr>
          <w:szCs w:val="22"/>
        </w:rPr>
        <w:t xml:space="preserve">January </w:t>
      </w:r>
      <w:r w:rsidR="001B7689">
        <w:rPr>
          <w:szCs w:val="22"/>
        </w:rPr>
        <w:t>10</w:t>
      </w:r>
      <w:r>
        <w:rPr>
          <w:szCs w:val="22"/>
        </w:rPr>
        <w:t>, 20</w:t>
      </w:r>
      <w:r w:rsidR="002151F7">
        <w:rPr>
          <w:szCs w:val="22"/>
        </w:rPr>
        <w:t>20</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8438DB">
        <w:rPr>
          <w:szCs w:val="22"/>
        </w:rPr>
        <w:t>36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8438DB">
        <w:rPr>
          <w:szCs w:val="22"/>
        </w:rPr>
        <w:t>New York Inc.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250"/>
        <w:gridCol w:w="3780"/>
        <w:gridCol w:w="1800"/>
      </w:tblGrid>
      <w:tr w:rsidTr="001B2C4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CA65AF" w:rsidRPr="007E723C" w:rsidP="009206C3">
            <w:pPr>
              <w:tabs>
                <w:tab w:val="left" w:pos="0"/>
              </w:tabs>
              <w:suppressAutoHyphens/>
              <w:rPr>
                <w:b/>
                <w:szCs w:val="22"/>
              </w:rPr>
            </w:pPr>
            <w:r>
              <w:rPr>
                <w:b/>
                <w:szCs w:val="22"/>
              </w:rPr>
              <w:t>Copper Retirement ID No.</w:t>
            </w:r>
          </w:p>
        </w:tc>
        <w:tc>
          <w:tcPr>
            <w:tcW w:w="225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78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1B2C4A">
        <w:tblPrEx>
          <w:tblW w:w="9360" w:type="dxa"/>
          <w:tblInd w:w="108" w:type="dxa"/>
          <w:tblLayout w:type="fixed"/>
          <w:tblLook w:val="01E0"/>
        </w:tblPrEx>
        <w:tc>
          <w:tcPr>
            <w:tcW w:w="153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sidR="008438DB">
              <w:rPr>
                <w:bCs/>
                <w:szCs w:val="22"/>
              </w:rPr>
              <w:t>B</w:t>
            </w:r>
            <w:r w:rsidRPr="00A549C7">
              <w:rPr>
                <w:bCs/>
                <w:szCs w:val="22"/>
              </w:rPr>
              <w:t>-</w:t>
            </w:r>
            <w:r w:rsidR="008438DB">
              <w:rPr>
                <w:bCs/>
                <w:szCs w:val="22"/>
              </w:rPr>
              <w:t>CT</w:t>
            </w:r>
          </w:p>
        </w:tc>
        <w:tc>
          <w:tcPr>
            <w:tcW w:w="225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3780" w:type="dxa"/>
            <w:shd w:val="clear" w:color="auto" w:fill="auto"/>
          </w:tcPr>
          <w:p w:rsidR="0023417F" w:rsidRPr="00E54A34" w:rsidP="0023417F">
            <w:pPr>
              <w:autoSpaceDE w:val="0"/>
              <w:autoSpaceDN w:val="0"/>
              <w:adjustRightInd w:val="0"/>
              <w:rPr>
                <w:b/>
                <w:szCs w:val="22"/>
              </w:rPr>
            </w:pPr>
            <w:r>
              <w:rPr>
                <w:szCs w:val="22"/>
              </w:rPr>
              <w:t>I</w:t>
            </w:r>
            <w:r w:rsidRPr="004658B5">
              <w:rPr>
                <w:szCs w:val="22"/>
              </w:rPr>
              <w:t xml:space="preserve">n the following Wire Center in </w:t>
            </w:r>
            <w:r w:rsidR="00D40C7D">
              <w:rPr>
                <w:szCs w:val="22"/>
              </w:rPr>
              <w:t>Connecticut</w:t>
            </w:r>
            <w:r w:rsidRPr="004658B5">
              <w:rPr>
                <w:szCs w:val="22"/>
              </w:rPr>
              <w:t xml:space="preserve">:  </w:t>
            </w:r>
            <w:r w:rsidR="00D40C7D">
              <w:rPr>
                <w:szCs w:val="22"/>
              </w:rPr>
              <w:t xml:space="preserve">Greenwich CT </w:t>
            </w:r>
            <w:r>
              <w:rPr>
                <w:szCs w:val="22"/>
              </w:rPr>
              <w:t>(</w:t>
            </w:r>
            <w:r w:rsidR="004573AC">
              <w:rPr>
                <w:szCs w:val="22"/>
              </w:rPr>
              <w:t>GNWCCTGN</w:t>
            </w:r>
            <w:r>
              <w:rPr>
                <w:szCs w:val="22"/>
              </w:rPr>
              <w:t>)</w:t>
            </w:r>
            <w:r w:rsidR="004573AC">
              <w:t xml:space="preserve"> </w:t>
            </w:r>
            <w:r w:rsidRPr="004573AC" w:rsidR="004573AC">
              <w:rPr>
                <w:szCs w:val="22"/>
              </w:rPr>
              <w:t>&amp; at facilities associated with the locations served by this wire center listed in Exhibit A to the notice under Copper Retirement ID No. 2019-01-B-</w:t>
            </w:r>
            <w:r w:rsidR="004573AC">
              <w:rPr>
                <w:szCs w:val="22"/>
              </w:rPr>
              <w:t>CT</w:t>
            </w:r>
            <w:r w:rsidRPr="004573AC" w:rsidR="004573AC">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8438DB" w:rsidP="0023417F">
            <w:pPr>
              <w:tabs>
                <w:tab w:val="left" w:pos="0"/>
              </w:tabs>
              <w:suppressAutoHyphens/>
              <w:rPr>
                <w:szCs w:val="22"/>
              </w:rPr>
            </w:pPr>
            <w:r>
              <w:rPr>
                <w:szCs w:val="22"/>
              </w:rPr>
              <w:t xml:space="preserve">On or after </w:t>
            </w:r>
          </w:p>
          <w:p w:rsidR="0023417F" w:rsidRPr="00B7796C" w:rsidP="0023417F">
            <w:pPr>
              <w:tabs>
                <w:tab w:val="left" w:pos="0"/>
              </w:tabs>
              <w:suppressAutoHyphens/>
              <w:rPr>
                <w:b/>
                <w:szCs w:val="22"/>
              </w:rPr>
            </w:pPr>
            <w:r w:rsidRPr="008438DB">
              <w:t>Apri</w:t>
            </w:r>
            <w:r>
              <w:t xml:space="preserve">l </w:t>
            </w:r>
            <w:r w:rsidRPr="008438DB">
              <w:t>10</w:t>
            </w:r>
            <w:r w:rsidR="00B12739">
              <w:rPr>
                <w:szCs w:val="22"/>
              </w:rPr>
              <w:t>,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7708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71BE9"/>
    <w:rsid w:val="000800F7"/>
    <w:rsid w:val="000B0E36"/>
    <w:rsid w:val="000B4892"/>
    <w:rsid w:val="000C58AD"/>
    <w:rsid w:val="000D46D0"/>
    <w:rsid w:val="000E7C80"/>
    <w:rsid w:val="001140CF"/>
    <w:rsid w:val="00130064"/>
    <w:rsid w:val="0013314E"/>
    <w:rsid w:val="001454F9"/>
    <w:rsid w:val="00154A5C"/>
    <w:rsid w:val="001706B7"/>
    <w:rsid w:val="001877A4"/>
    <w:rsid w:val="001B2C4A"/>
    <w:rsid w:val="001B46A7"/>
    <w:rsid w:val="001B7689"/>
    <w:rsid w:val="001C0BD0"/>
    <w:rsid w:val="001C6E21"/>
    <w:rsid w:val="001D18B2"/>
    <w:rsid w:val="001E10CE"/>
    <w:rsid w:val="002151F7"/>
    <w:rsid w:val="00231043"/>
    <w:rsid w:val="0023417F"/>
    <w:rsid w:val="002463B6"/>
    <w:rsid w:val="002804E7"/>
    <w:rsid w:val="002A1AA0"/>
    <w:rsid w:val="002D07E7"/>
    <w:rsid w:val="002D783A"/>
    <w:rsid w:val="00323CD4"/>
    <w:rsid w:val="00335B85"/>
    <w:rsid w:val="0033746A"/>
    <w:rsid w:val="003D1183"/>
    <w:rsid w:val="00425D44"/>
    <w:rsid w:val="004364DA"/>
    <w:rsid w:val="004573AC"/>
    <w:rsid w:val="004658B5"/>
    <w:rsid w:val="00470680"/>
    <w:rsid w:val="004873FE"/>
    <w:rsid w:val="004A2406"/>
    <w:rsid w:val="004C3D68"/>
    <w:rsid w:val="004D0477"/>
    <w:rsid w:val="004F48EF"/>
    <w:rsid w:val="00535FD1"/>
    <w:rsid w:val="00546004"/>
    <w:rsid w:val="00567BD5"/>
    <w:rsid w:val="005833F6"/>
    <w:rsid w:val="00585588"/>
    <w:rsid w:val="00595349"/>
    <w:rsid w:val="00596841"/>
    <w:rsid w:val="005D1782"/>
    <w:rsid w:val="0063533E"/>
    <w:rsid w:val="00637E15"/>
    <w:rsid w:val="00646DE9"/>
    <w:rsid w:val="00670D6F"/>
    <w:rsid w:val="00671064"/>
    <w:rsid w:val="00691ADD"/>
    <w:rsid w:val="006A2E3C"/>
    <w:rsid w:val="006E7B5B"/>
    <w:rsid w:val="006F74A7"/>
    <w:rsid w:val="00785DA4"/>
    <w:rsid w:val="007868C8"/>
    <w:rsid w:val="007A2CB9"/>
    <w:rsid w:val="007E723C"/>
    <w:rsid w:val="007F510F"/>
    <w:rsid w:val="00804C85"/>
    <w:rsid w:val="0081179F"/>
    <w:rsid w:val="00827728"/>
    <w:rsid w:val="0083048C"/>
    <w:rsid w:val="008438DB"/>
    <w:rsid w:val="0084642A"/>
    <w:rsid w:val="008472E3"/>
    <w:rsid w:val="0086197A"/>
    <w:rsid w:val="00874F7C"/>
    <w:rsid w:val="00877F45"/>
    <w:rsid w:val="008961DF"/>
    <w:rsid w:val="008A5808"/>
    <w:rsid w:val="008A6823"/>
    <w:rsid w:val="008D4EC9"/>
    <w:rsid w:val="00903DBD"/>
    <w:rsid w:val="009206C3"/>
    <w:rsid w:val="0092194A"/>
    <w:rsid w:val="00930122"/>
    <w:rsid w:val="00950856"/>
    <w:rsid w:val="00976CFA"/>
    <w:rsid w:val="009C555B"/>
    <w:rsid w:val="009C6EF1"/>
    <w:rsid w:val="009D37D6"/>
    <w:rsid w:val="00A01206"/>
    <w:rsid w:val="00A0334A"/>
    <w:rsid w:val="00A07CB4"/>
    <w:rsid w:val="00A17E74"/>
    <w:rsid w:val="00A36FF6"/>
    <w:rsid w:val="00A549C7"/>
    <w:rsid w:val="00A85E19"/>
    <w:rsid w:val="00A93194"/>
    <w:rsid w:val="00A97F53"/>
    <w:rsid w:val="00AB4172"/>
    <w:rsid w:val="00AC191A"/>
    <w:rsid w:val="00AD13AC"/>
    <w:rsid w:val="00AD7774"/>
    <w:rsid w:val="00AF7E1D"/>
    <w:rsid w:val="00B12739"/>
    <w:rsid w:val="00B2342F"/>
    <w:rsid w:val="00B2754A"/>
    <w:rsid w:val="00B425BC"/>
    <w:rsid w:val="00B7796C"/>
    <w:rsid w:val="00BB184F"/>
    <w:rsid w:val="00BB6E7C"/>
    <w:rsid w:val="00BC34BA"/>
    <w:rsid w:val="00BD478A"/>
    <w:rsid w:val="00BD6801"/>
    <w:rsid w:val="00C01844"/>
    <w:rsid w:val="00C06A78"/>
    <w:rsid w:val="00C2582B"/>
    <w:rsid w:val="00C613F7"/>
    <w:rsid w:val="00C61ECB"/>
    <w:rsid w:val="00C663DD"/>
    <w:rsid w:val="00C73486"/>
    <w:rsid w:val="00CA65AF"/>
    <w:rsid w:val="00CC22C7"/>
    <w:rsid w:val="00CD0CC8"/>
    <w:rsid w:val="00CF2650"/>
    <w:rsid w:val="00CF7617"/>
    <w:rsid w:val="00D15D5E"/>
    <w:rsid w:val="00D27DA7"/>
    <w:rsid w:val="00D31A8F"/>
    <w:rsid w:val="00D335CF"/>
    <w:rsid w:val="00D40C7D"/>
    <w:rsid w:val="00D45146"/>
    <w:rsid w:val="00D954C4"/>
    <w:rsid w:val="00DB5CD2"/>
    <w:rsid w:val="00DE0D16"/>
    <w:rsid w:val="00DF09F9"/>
    <w:rsid w:val="00E13AE3"/>
    <w:rsid w:val="00E25608"/>
    <w:rsid w:val="00E37281"/>
    <w:rsid w:val="00E54A34"/>
    <w:rsid w:val="00E91052"/>
    <w:rsid w:val="00EA17C2"/>
    <w:rsid w:val="00EA71C7"/>
    <w:rsid w:val="00EB08B4"/>
    <w:rsid w:val="00EB7387"/>
    <w:rsid w:val="00EB7576"/>
    <w:rsid w:val="00EC7DC8"/>
    <w:rsid w:val="00F01589"/>
    <w:rsid w:val="00F046EC"/>
    <w:rsid w:val="00F47CF9"/>
    <w:rsid w:val="00F61193"/>
    <w:rsid w:val="00F76470"/>
    <w:rsid w:val="00F92AA3"/>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